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113EC0199  </w:t>
        <w:tab/>
        <w:tab/>
        <w:tab/>
        <w:t xml:space="preserve">      </w:t>
        <w:tab/>
        <w:t>SAGNIK BASU</w:t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Heading3"/>
        <w:rPr>
          <w:rFonts w:ascii="Liberation Sans" w:hAnsi="Liberation Sans"/>
          <w:b w:val="false"/>
          <w:bCs/>
          <w:i w:val="false"/>
          <w:caps w:val="false"/>
          <w:smallCaps w:val="false"/>
          <w:color w:val="222222"/>
          <w:spacing w:val="0"/>
          <w:sz w:val="40"/>
          <w:szCs w:val="40"/>
        </w:rPr>
      </w:pPr>
      <w:bookmarkStart w:id="0" w:name="yui_3_15_0_2_1487444113195_321"/>
      <w:bookmarkEnd w:id="0"/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222222"/>
          <w:spacing w:val="0"/>
          <w:sz w:val="40"/>
          <w:szCs w:val="40"/>
        </w:rPr>
        <w:t>Channel Equalization using MLP</w:t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Matlab Code :</w:t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rFonts w:ascii="lucidatypewriter" w:hAnsi="lucidatypewriter"/>
          <w:b/>
          <w:bCs/>
          <w:color w:val="000000"/>
          <w:sz w:val="20"/>
          <w:szCs w:val="52"/>
        </w:rPr>
      </w:pPr>
      <w:r>
        <w:rPr>
          <w:rFonts w:ascii="lucidatypewriter" w:hAnsi="lucidatypewriter"/>
          <w:b/>
          <w:bCs/>
          <w:color w:val="000000"/>
          <w:sz w:val="20"/>
          <w:szCs w:val="52"/>
        </w:rPr>
        <w:t>clc;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close </w:t>
      </w:r>
      <w:r>
        <w:rPr>
          <w:rFonts w:ascii="lucidatypewriter" w:hAnsi="lucidatypewriter"/>
          <w:color w:val="A020F0"/>
          <w:sz w:val="20"/>
        </w:rPr>
        <w:t>all</w:t>
      </w:r>
      <w:r>
        <w:rPr>
          <w:rFonts w:ascii="lucidatypewriter" w:hAnsi="lucidatypewriter"/>
          <w:color w:val="000000"/>
          <w:sz w:val="20"/>
        </w:rPr>
        <w:t>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c=input(</w:t>
      </w:r>
      <w:r>
        <w:rPr>
          <w:rFonts w:ascii="lucidatypewriter" w:hAnsi="lucidatypewriter"/>
          <w:color w:val="A020F0"/>
          <w:sz w:val="20"/>
        </w:rPr>
        <w:t>'Channel order'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experiments =50.0;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%noise=2*rand(1,samples)-1;  %%noise(bias)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%%channel 1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%y1=inp+noise;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samples=1000;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x=2*rand(1,samples)-1;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inp=zeros(1,samples);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inp=zeros(1,samples);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i=1:length(x)    </w:t>
      </w:r>
      <w:r>
        <w:rPr>
          <w:rFonts w:ascii="lucidatypewriter" w:hAnsi="lucidatypewriter"/>
          <w:color w:val="228B22"/>
          <w:sz w:val="20"/>
        </w:rPr>
        <w:t>%%generation of inputs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(x(i)&lt;0)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inp(i)=-1;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else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(x(i)&gt;0)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inp(i)=1;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inp(i)=0;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SNR=5;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%y1=awgn(inp,SNR);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y2=[inp(2:length(inp)) inp(1)];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y4=[inp(3:length(inp)) inp(1:2)];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y3=(0.364*inp)+(0.86*y2)+(0.364*y4);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r=awgn(y3,SNR);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%weights=2*(rand(1,c))-1;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%bias=2*rand(1,1)-1;   %%bias for the perceptron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weights=-1+2.*rand(2,2*c);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weights_b= -1+2.*rand(1,2*c);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weightsb_out= -1+2.*rand(1,1);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bias = [-1 -1 -1 -1 ];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%iterations = constant;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coeff=0.5;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y=zeros(1,samples);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output=zeros(1,samples);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error=zeros(1,samples);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err_train=zeros(1,samples);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%%final_err_train=0;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j=1:samples-c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                                </w:t>
      </w:r>
      <w:r>
        <w:rPr>
          <w:rFonts w:ascii="lucidatypewriter" w:hAnsi="lucidatypewriter"/>
          <w:color w:val="228B22"/>
          <w:sz w:val="20"/>
        </w:rPr>
        <w:t>%% input1(:,j)=input(:,r);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 y(1,j)=y1(1,j:j+c-1)*(transpose(weights))+bias;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                     </w:t>
      </w:r>
      <w:r>
        <w:rPr>
          <w:rFonts w:ascii="lucidatypewriter" w:hAnsi="lucidatypewriter"/>
          <w:color w:val="228B22"/>
          <w:sz w:val="20"/>
        </w:rPr>
        <w:t>%%out(1,j) = (1/(1+exp(-y(1,j))));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                     </w:t>
      </w:r>
      <w:r>
        <w:rPr>
          <w:rFonts w:ascii="lucidatypewriter" w:hAnsi="lucidatypewriter"/>
          <w:color w:val="228B22"/>
          <w:sz w:val="20"/>
        </w:rPr>
        <w:t>%%e=d_out(r)-out(j);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%output(1,j)=hardlims(y(1,j));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%MSE Calculation for 50 experiments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final_err_mse2=0;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H1 = bias(1,1)*weights_b(1,1)+r(1,j)*weights(1,1)+ r(1,j+1)*weights(1,2);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 Send data through sigmoid function 1/1+e^-x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 xml:space="preserve">% Note that sigma is a different m file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 that I created to run this operation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x2(1) = tanh(H1);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H2 = bias(1,2)*weights_b(1,2) + r(1,j)*weights(1,3) + r(1,j+1)*weights(1,4);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x2(2) = tanh(H2);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%H3 = bias(1,3)*weights_b(1,3) + x(i)*weights(1,5) + y(i)*weights(1,6);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%x2(3) = tanh(H3);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%H4 = bias(1,4)*weights_b(1,4) + x(i)*weights(1,7) + y(i)*weights(1,8);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%x2(4) = tanh(H4);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%H2 = bias(1,4)*weights(1,4) + x(i)*weights(2,2) + y(i)*weights(2,3);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%x2(3) = tanh(H2);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 Output layer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x3_1 = bias(1,4)*weightsb_out(1,1)+ x2(1)*weights(2,1)+x2(2)*weights(2,2);</w:t>
      </w:r>
      <w:r>
        <w:rPr>
          <w:rFonts w:ascii="lucidatypewriter" w:hAnsi="lucidatypewriter"/>
          <w:color w:val="228B22"/>
          <w:sz w:val="20"/>
        </w:rPr>
        <w:t>%+x2(3)*weights(2,3);%+x2(4)*weights(2,4);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out(j) =tanh(x3_1);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k=1:experiments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  <w:r>
        <w:rPr>
          <w:rFonts w:ascii="lucidatypewriter" w:hAnsi="lucidatypewriter"/>
          <w:color w:val="000000"/>
          <w:sz w:val="20"/>
        </w:rPr>
        <w:t>y_mse2(1,k)=bias(1,4)*weightsb_out(1,1)+ x2(1)*weights(2,1)+x2(2)*weights(2,2);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  <w:r>
        <w:rPr>
          <w:rFonts w:ascii="lucidatypewriter" w:hAnsi="lucidatypewriter"/>
          <w:color w:val="000000"/>
          <w:sz w:val="20"/>
        </w:rPr>
        <w:t>output_mse2(1,k)=tanh(y_mse2(1,k));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  <w:r>
        <w:rPr>
          <w:rFonts w:ascii="lucidatypewriter" w:hAnsi="lucidatypewriter"/>
          <w:color w:val="000000"/>
          <w:sz w:val="20"/>
        </w:rPr>
        <w:t>error_mse2(1,k)=inp(1,k)-output_mse2(1,k);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  <w:r>
        <w:rPr>
          <w:rFonts w:ascii="lucidatypewriter" w:hAnsi="lucidatypewriter"/>
          <w:color w:val="000000"/>
          <w:sz w:val="20"/>
        </w:rPr>
        <w:t>final_err_mse2=final_err_mse2+error_mse2(1,k)*error_mse2(1,k);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 xml:space="preserve">mse_2(j)=final_err_mse2/experiments;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delta3_1 = (1-out(j)*out(j))*(inp(j)-out(j));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%delata3_1=(output(i)-out(i));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 Propagate the delta backwards into hidden layers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228B22"/>
          <w:sz w:val="20"/>
        </w:rPr>
        <w:t>%delta2_1 = x2(1)*(1-x2(1))*weights(3,2)*delta3_1;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228B22"/>
          <w:sz w:val="20"/>
        </w:rPr>
        <w:t>%delta2_2 = x2(2)*(1-x2(2))*weights(3,3)*delta3_1;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</w:t>
      </w:r>
      <w:r>
        <w:rPr>
          <w:rFonts w:ascii="lucidatypewriter" w:hAnsi="lucidatypewriter"/>
          <w:color w:val="000000"/>
          <w:sz w:val="20"/>
        </w:rPr>
        <w:t>delta2_1 = (1-x2(1)*x2(1))*weights(2,1)*delta3_1;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</w:t>
      </w:r>
      <w:r>
        <w:rPr>
          <w:rFonts w:ascii="lucidatypewriter" w:hAnsi="lucidatypewriter"/>
          <w:color w:val="000000"/>
          <w:sz w:val="20"/>
        </w:rPr>
        <w:t>delta2_2 = (1-x2(2)*x2(1))*weights(2,2)*delta3_1;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 delta2_3 = (1-x2(2)*x2(2))*weights(2,3)*delta3_1;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weights_b(1,1) = weights_b(1,1) + coeff*bias(1,1)*delta2_1;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weights_b(1,2) = weights_b(1,2) + coeff*bias(1,2)*delta2_2;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228B22"/>
          <w:sz w:val="20"/>
        </w:rPr>
        <w:t>%weights_b(1,3) = weights_b(1,3) + coeff*bias(1,3)*delta2_3;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228B22"/>
          <w:sz w:val="20"/>
        </w:rPr>
        <w:t>%weightsb(1,4) = weightsb(1,4) + coeff*bias(1,4)*delta2_4;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weightsb_out  = weightsb_out  +  coeff*bias(1,4)*delta3_1;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weights(1,1) = weights(1,1) + coeff*r(1,j)*delta2_1;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weights(1,2) = weights(1,2) + coeff*r(1,j+1)*delta2_1;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weights(1,3) = weights(1,3) + coeff*r(1,j)*delta2_2;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weights(1,4) = weights(1,4) + coeff*r(1,j+1)*delta2_2;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weights(2,1) = weights(2,1) + coeff*x2(1)*delta3_1;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weights(2,2) = weights(2,2) + coeff*x2(2)*delta3_1;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%%training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%error(1,j)=inp(1,j)-output(1,j);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%%err_train(j)=error(1,j)*error(1,j);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%bias=bias+error(1,j);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%weights=weights+error(1,j)*y1(1,k:k+c-1);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%weights_array(j,:)=weights;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%%weights_final(j,:,k)= weights;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%%bias_final(j,1,k) = bias;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228B22"/>
          <w:sz w:val="20"/>
        </w:rPr>
        <w:t>%%error(j,1,k) = e;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%%Testing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testing_size=1000;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y_test=2*rand(1,testing_size)-1;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input=zeros(1,50);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final_err=0;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mse=zeros(1,50);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SNR=1;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k=1:100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y_test=2*rand(1,testing_size)-1;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input=zeros(1,testing_size);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i=1:length(y_test)    </w:t>
      </w:r>
      <w:r>
        <w:rPr>
          <w:rFonts w:ascii="lucidatypewriter" w:hAnsi="lucidatypewriter"/>
          <w:color w:val="228B22"/>
          <w:sz w:val="20"/>
        </w:rPr>
        <w:t>%%generation of inputs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(y_test(i)&lt;0)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input(i)=-1;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else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(y_test(i)&gt;0)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input(i)=1;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    </w:t>
      </w:r>
      <w:r>
        <w:rPr>
          <w:rFonts w:ascii="lucidatypewriter" w:hAnsi="lucidatypewriter"/>
          <w:color w:val="000000"/>
          <w:sz w:val="20"/>
        </w:rPr>
        <w:t>input(i)=0;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final_err=0;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SNR_arr(k)=SNR+k/10;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y1=awgn(input,SNR_arr(k));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BER=0;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i=1:testing_size-c+1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</w:t>
      </w:r>
      <w:r>
        <w:rPr>
          <w:rFonts w:ascii="lucidatypewriter" w:hAnsi="lucidatypewriter"/>
          <w:color w:val="228B22"/>
          <w:sz w:val="20"/>
        </w:rPr>
        <w:t>% y1_test(1,i)=y1(1,i:i+c-1)*(transpose(weights))+bias;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</w:t>
      </w:r>
      <w:r>
        <w:rPr>
          <w:rFonts w:ascii="lucidatypewriter" w:hAnsi="lucidatypewriter"/>
          <w:color w:val="228B22"/>
          <w:sz w:val="20"/>
        </w:rPr>
        <w:t>% percp_out(1,i)=hardlims(y1_test(1,i));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</w:t>
      </w:r>
      <w:r>
        <w:rPr>
          <w:rFonts w:ascii="lucidatypewriter" w:hAnsi="lucidatypewriter"/>
          <w:color w:val="228B22"/>
          <w:sz w:val="20"/>
        </w:rPr>
        <w:t>% error_test(i)=percp_out(1,i)-input(1,i);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H1 = bias(1,1)*weights_b(1,1)+y(1,j)*weights(1,1)+ y(1,j+1)*weights(1,2);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 Send data through sigmoid function 1/1+e^-x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 xml:space="preserve">% Note that sigma is a different m file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228B22"/>
          <w:sz w:val="20"/>
        </w:rPr>
        <w:t>% that I created to run this operation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x2(1) = tanh(H1);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H2 = bias(1,2)*weights_b(1,2) + y(1,j)*weights(1,3) + y(1,j+1)*weights(1,4);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x2(2) = tanh(H2);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x3_1 = bias(1,4)*weightsb_out(1,1)+ x2(1)*weights(2,1)+x2(2)*weights(2,2);</w:t>
      </w:r>
      <w:r>
        <w:rPr>
          <w:rFonts w:ascii="lucidatypewriter" w:hAnsi="lucidatypewriter"/>
          <w:color w:val="228B22"/>
          <w:sz w:val="20"/>
        </w:rPr>
        <w:t>%+x2(3)*weights(2,3);%+x2(4)*weights(2,4);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</w:t>
      </w:r>
      <w:r>
        <w:rPr>
          <w:rFonts w:ascii="lucidatypewriter" w:hAnsi="lucidatypewriter"/>
          <w:color w:val="000000"/>
          <w:sz w:val="20"/>
        </w:rPr>
        <w:t>out(i) = hardlims(tanh(x3_1));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</w:t>
      </w:r>
      <w:r>
        <w:rPr>
          <w:rFonts w:ascii="lucidatypewriter" w:hAnsi="lucidatypewriter"/>
          <w:color w:val="000000"/>
          <w:sz w:val="20"/>
        </w:rPr>
        <w:t>error_test(i)=out(1,i)-input(1,i);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</w:t>
      </w: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(error_test(i)==0)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</w:t>
      </w: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    </w:t>
      </w:r>
      <w:r>
        <w:rPr>
          <w:rFonts w:ascii="lucidatypewriter" w:hAnsi="lucidatypewriter"/>
          <w:color w:val="000000"/>
          <w:sz w:val="20"/>
        </w:rPr>
        <w:t>BER=BER+1;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  <w:r>
        <w:rPr>
          <w:rFonts w:ascii="lucidatypewriter" w:hAnsi="lucidatypewriter"/>
          <w:color w:val="000000"/>
          <w:sz w:val="20"/>
        </w:rPr>
        <w:t xml:space="preserve"> 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228B22"/>
          <w:sz w:val="20"/>
        </w:rPr>
        <w:t>%final_err=final_err+error_test(i)*error_test(i);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BER_arr(k)=BER/1000;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%mse(k)=final_err/1000.0;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%axis([-3 3 -3 3]);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%w1=-bias/weights(1,1);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%w2=-bias/weights(1,2);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%plot([w1,0],[0,w2]);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%hold on;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%plotpv(inp,inp);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%hold on;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>%plotpc(weights,bias);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>
          <w:rFonts w:ascii="lucidatypewriter" w:hAnsi="lucidatypewriter"/>
          <w:color w:val="228B22"/>
          <w:sz w:val="20"/>
        </w:rPr>
      </w:pPr>
      <w:r>
        <w:rPr>
          <w:rFonts w:ascii="lucidatypewriter" w:hAnsi="lucidatypewriter"/>
          <w:color w:val="228B22"/>
          <w:sz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BER Curves for delay elements(-2/-3/-4)</w:t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38750" cy="39814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MSE curves for different channel models using 2 hidden layers</w:t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a) y(n) = x(n) + 0.5x(n − 1) + N(n) 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b) y(n) = 0.5x(n) + x(n − 1) + N(n)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c) y(n) = 0.364x(n) + 0.86x(n − 1) + 0.364x(n − 2)</w:t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a)</w:t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b)</w:t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9250" cy="42862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2017-02-19T00:25:06Z</dcterms:created>
  <dc:language>en-IN</dc:language>
  <cp:revision>0</cp:revision>
</cp:coreProperties>
</file>