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EF511C5" w14:textId="77777777" w:rsidR="00175CD8" w:rsidRDefault="00175CD8">
      <w:pPr>
        <w:pStyle w:val="normal0"/>
        <w:rPr>
          <w:b/>
          <w:color w:val="FC5A14"/>
          <w:sz w:val="32"/>
          <w:szCs w:val="32"/>
        </w:rPr>
      </w:pPr>
    </w:p>
    <w:p w14:paraId="5AB7886F" w14:textId="77777777" w:rsidR="00175CD8" w:rsidRDefault="00EC4F28">
      <w:pPr>
        <w:pStyle w:val="normal0"/>
        <w:jc w:val="center"/>
        <w:rPr>
          <w:b/>
          <w:color w:val="FC5A14"/>
          <w:sz w:val="22"/>
          <w:szCs w:val="22"/>
        </w:rPr>
      </w:pPr>
      <w:r>
        <w:rPr>
          <w:b/>
          <w:color w:val="FC5A14"/>
          <w:sz w:val="32"/>
          <w:szCs w:val="32"/>
        </w:rPr>
        <w:t xml:space="preserve">EQUIPMENT </w:t>
      </w:r>
      <w:r>
        <w:rPr>
          <w:b/>
          <w:color w:val="FC5A14"/>
          <w:sz w:val="32"/>
          <w:szCs w:val="32"/>
        </w:rPr>
        <w:t>RELEASE</w:t>
      </w:r>
      <w:r>
        <w:rPr>
          <w:b/>
          <w:color w:val="FC5A14"/>
          <w:sz w:val="32"/>
          <w:szCs w:val="32"/>
        </w:rPr>
        <w:t xml:space="preserve"> AND RESPONSIBILITY FORM</w:t>
      </w:r>
    </w:p>
    <w:p w14:paraId="4DF9EA4F" w14:textId="77777777" w:rsidR="00175CD8" w:rsidRDefault="00175CD8">
      <w:pPr>
        <w:pStyle w:val="normal0"/>
        <w:jc w:val="center"/>
        <w:rPr>
          <w:b/>
          <w:color w:val="FC5A14"/>
          <w:sz w:val="22"/>
          <w:szCs w:val="22"/>
        </w:rPr>
      </w:pPr>
    </w:p>
    <w:tbl>
      <w:tblPr>
        <w:tblStyle w:val="a"/>
        <w:tblW w:w="101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74"/>
        <w:gridCol w:w="5074"/>
      </w:tblGrid>
      <w:tr w:rsidR="00175CD8" w14:paraId="2B5F310D" w14:textId="77777777">
        <w:tc>
          <w:tcPr>
            <w:tcW w:w="5074" w:type="dxa"/>
            <w:tcBorders>
              <w:top w:val="single" w:sz="8" w:space="0" w:color="F3F3F3"/>
              <w:left w:val="single" w:sz="8" w:space="0" w:color="F3F3F3"/>
              <w:bottom w:val="single" w:sz="8" w:space="0" w:color="F3F3F3"/>
              <w:right w:val="single" w:sz="8" w:space="0" w:color="F3F3F3"/>
            </w:tcBorders>
            <w:tcMar>
              <w:top w:w="100" w:type="dxa"/>
              <w:left w:w="100" w:type="dxa"/>
              <w:bottom w:w="100" w:type="dxa"/>
              <w:right w:w="100" w:type="dxa"/>
            </w:tcMar>
          </w:tcPr>
          <w:p w14:paraId="079EA654" w14:textId="77777777" w:rsidR="00175CD8" w:rsidRDefault="00EC4F28">
            <w:pPr>
              <w:pStyle w:val="normal0"/>
              <w:rPr>
                <w:b/>
                <w:color w:val="6B6B6B"/>
              </w:rPr>
            </w:pPr>
            <w:r>
              <w:rPr>
                <w:b/>
                <w:color w:val="6B6B6B"/>
              </w:rPr>
              <w:t>Name:</w:t>
            </w:r>
          </w:p>
        </w:tc>
        <w:tc>
          <w:tcPr>
            <w:tcW w:w="5074" w:type="dxa"/>
            <w:tcBorders>
              <w:top w:val="single" w:sz="8" w:space="0" w:color="F3F3F3"/>
              <w:left w:val="single" w:sz="8" w:space="0" w:color="F3F3F3"/>
              <w:bottom w:val="single" w:sz="8" w:space="0" w:color="F3F3F3"/>
              <w:right w:val="single" w:sz="8" w:space="0" w:color="F3F3F3"/>
            </w:tcBorders>
            <w:tcMar>
              <w:top w:w="100" w:type="dxa"/>
              <w:left w:w="100" w:type="dxa"/>
              <w:bottom w:w="100" w:type="dxa"/>
              <w:right w:w="100" w:type="dxa"/>
            </w:tcMar>
          </w:tcPr>
          <w:p w14:paraId="6C5F9EE2" w14:textId="77777777" w:rsidR="00175CD8" w:rsidRDefault="00EC4F28">
            <w:pPr>
              <w:pStyle w:val="normal0"/>
              <w:rPr>
                <w:b/>
                <w:color w:val="6B6B6B"/>
              </w:rPr>
            </w:pPr>
            <w:r>
              <w:rPr>
                <w:b/>
                <w:color w:val="6B6B6B"/>
              </w:rPr>
              <w:t>Date:</w:t>
            </w:r>
          </w:p>
        </w:tc>
      </w:tr>
      <w:tr w:rsidR="00175CD8" w14:paraId="1DA0D0F2" w14:textId="77777777">
        <w:tc>
          <w:tcPr>
            <w:tcW w:w="5074" w:type="dxa"/>
            <w:tcBorders>
              <w:top w:val="single" w:sz="8" w:space="0" w:color="F3F3F3"/>
              <w:left w:val="single" w:sz="8" w:space="0" w:color="F3F3F3"/>
              <w:bottom w:val="single" w:sz="8" w:space="0" w:color="F3F3F3"/>
              <w:right w:val="single" w:sz="8" w:space="0" w:color="F3F3F3"/>
            </w:tcBorders>
            <w:tcMar>
              <w:top w:w="100" w:type="dxa"/>
              <w:left w:w="100" w:type="dxa"/>
              <w:bottom w:w="100" w:type="dxa"/>
              <w:right w:w="100" w:type="dxa"/>
            </w:tcMar>
          </w:tcPr>
          <w:p w14:paraId="7DE97764" w14:textId="77777777" w:rsidR="00175CD8" w:rsidRDefault="00EC4F28">
            <w:pPr>
              <w:pStyle w:val="normal0"/>
              <w:rPr>
                <w:b/>
                <w:color w:val="6B6B6B"/>
              </w:rPr>
            </w:pPr>
            <w:r>
              <w:rPr>
                <w:b/>
                <w:color w:val="6B6B6B"/>
              </w:rPr>
              <w:t>Department:</w:t>
            </w:r>
          </w:p>
        </w:tc>
        <w:tc>
          <w:tcPr>
            <w:tcW w:w="5074" w:type="dxa"/>
            <w:tcBorders>
              <w:top w:val="single" w:sz="8" w:space="0" w:color="F3F3F3"/>
              <w:left w:val="single" w:sz="8" w:space="0" w:color="F3F3F3"/>
              <w:bottom w:val="single" w:sz="8" w:space="0" w:color="F3F3F3"/>
              <w:right w:val="single" w:sz="8" w:space="0" w:color="F3F3F3"/>
            </w:tcBorders>
            <w:tcMar>
              <w:top w:w="100" w:type="dxa"/>
              <w:left w:w="100" w:type="dxa"/>
              <w:bottom w:w="100" w:type="dxa"/>
              <w:right w:w="100" w:type="dxa"/>
            </w:tcMar>
          </w:tcPr>
          <w:p w14:paraId="009635F6" w14:textId="77777777" w:rsidR="00175CD8" w:rsidRDefault="00EC4F28">
            <w:pPr>
              <w:pStyle w:val="normal0"/>
              <w:rPr>
                <w:b/>
                <w:color w:val="6B6B6B"/>
              </w:rPr>
            </w:pPr>
            <w:r>
              <w:rPr>
                <w:b/>
                <w:color w:val="6B6B6B"/>
              </w:rPr>
              <w:t>Supervisor:</w:t>
            </w:r>
          </w:p>
        </w:tc>
      </w:tr>
      <w:tr w:rsidR="00175CD8" w14:paraId="70E0DC47" w14:textId="77777777">
        <w:trPr>
          <w:trHeight w:val="280"/>
        </w:trPr>
        <w:tc>
          <w:tcPr>
            <w:tcW w:w="10148" w:type="dxa"/>
            <w:gridSpan w:val="2"/>
            <w:tcBorders>
              <w:top w:val="single" w:sz="8" w:space="0" w:color="F3F3F3"/>
              <w:left w:val="single" w:sz="8" w:space="0" w:color="F3F3F3"/>
              <w:bottom w:val="single" w:sz="8" w:space="0" w:color="F3F3F3"/>
              <w:right w:val="single" w:sz="8" w:space="0" w:color="F3F3F3"/>
            </w:tcBorders>
            <w:shd w:val="clear" w:color="auto" w:fill="FC681B"/>
            <w:tcMar>
              <w:top w:w="57" w:type="dxa"/>
              <w:left w:w="57" w:type="dxa"/>
              <w:bottom w:w="57" w:type="dxa"/>
              <w:right w:w="57" w:type="dxa"/>
            </w:tcMar>
            <w:vAlign w:val="center"/>
          </w:tcPr>
          <w:p w14:paraId="3D7C9EB2" w14:textId="77777777" w:rsidR="00175CD8" w:rsidRDefault="00EC4F28">
            <w:pPr>
              <w:pStyle w:val="normal0"/>
              <w:rPr>
                <w:b/>
                <w:color w:val="FFFFFF"/>
              </w:rPr>
            </w:pPr>
            <w:r>
              <w:rPr>
                <w:b/>
                <w:color w:val="FFFFFF"/>
              </w:rPr>
              <w:t>Equipment(s) to be released to Employee:</w:t>
            </w:r>
          </w:p>
        </w:tc>
      </w:tr>
      <w:tr w:rsidR="00175CD8" w14:paraId="430EE4C3" w14:textId="77777777">
        <w:trPr>
          <w:trHeight w:val="420"/>
        </w:trPr>
        <w:tc>
          <w:tcPr>
            <w:tcW w:w="10148" w:type="dxa"/>
            <w:gridSpan w:val="2"/>
            <w:tcBorders>
              <w:top w:val="single" w:sz="8" w:space="0" w:color="F3F3F3"/>
              <w:left w:val="single" w:sz="8" w:space="0" w:color="F3F3F3"/>
              <w:bottom w:val="single" w:sz="8" w:space="0" w:color="F3F3F3"/>
              <w:right w:val="single" w:sz="8" w:space="0" w:color="F3F3F3"/>
            </w:tcBorders>
            <w:tcMar>
              <w:top w:w="100" w:type="dxa"/>
              <w:left w:w="100" w:type="dxa"/>
              <w:bottom w:w="100" w:type="dxa"/>
              <w:right w:w="100" w:type="dxa"/>
            </w:tcMar>
          </w:tcPr>
          <w:p w14:paraId="7D6F8E91" w14:textId="77777777" w:rsidR="00175CD8" w:rsidRDefault="00175CD8">
            <w:pPr>
              <w:pStyle w:val="normal0"/>
              <w:rPr>
                <w:b/>
                <w:color w:val="6B6B6B"/>
              </w:rPr>
            </w:pPr>
          </w:p>
          <w:p w14:paraId="3BBD5DC4" w14:textId="77777777" w:rsidR="00175CD8" w:rsidRDefault="00175CD8">
            <w:pPr>
              <w:pStyle w:val="normal0"/>
              <w:rPr>
                <w:b/>
                <w:color w:val="6B6B6B"/>
              </w:rPr>
            </w:pPr>
          </w:p>
          <w:p w14:paraId="6AC3033D" w14:textId="77777777" w:rsidR="00175CD8" w:rsidRDefault="00175CD8">
            <w:pPr>
              <w:pStyle w:val="normal0"/>
              <w:rPr>
                <w:b/>
                <w:color w:val="6B6B6B"/>
              </w:rPr>
            </w:pPr>
          </w:p>
          <w:p w14:paraId="56602F99" w14:textId="77777777" w:rsidR="00175CD8" w:rsidRDefault="00175CD8">
            <w:pPr>
              <w:pStyle w:val="normal0"/>
              <w:rPr>
                <w:b/>
                <w:color w:val="6B6B6B"/>
              </w:rPr>
            </w:pPr>
          </w:p>
        </w:tc>
      </w:tr>
      <w:tr w:rsidR="00175CD8" w14:paraId="7848DC94" w14:textId="77777777">
        <w:trPr>
          <w:trHeight w:val="420"/>
        </w:trPr>
        <w:tc>
          <w:tcPr>
            <w:tcW w:w="10148" w:type="dxa"/>
            <w:gridSpan w:val="2"/>
            <w:tcBorders>
              <w:top w:val="single" w:sz="8" w:space="0" w:color="F3F3F3"/>
              <w:left w:val="single" w:sz="8" w:space="0" w:color="F3F3F3"/>
              <w:bottom w:val="single" w:sz="8" w:space="0" w:color="F3F3F3"/>
              <w:right w:val="single" w:sz="8" w:space="0" w:color="F3F3F3"/>
            </w:tcBorders>
            <w:shd w:val="clear" w:color="auto" w:fill="FC681B"/>
            <w:tcMar>
              <w:top w:w="57" w:type="dxa"/>
              <w:left w:w="57" w:type="dxa"/>
              <w:bottom w:w="57" w:type="dxa"/>
              <w:right w:w="57" w:type="dxa"/>
            </w:tcMar>
            <w:vAlign w:val="center"/>
          </w:tcPr>
          <w:p w14:paraId="2D6AE110" w14:textId="77777777" w:rsidR="00175CD8" w:rsidRDefault="00EC4F28">
            <w:pPr>
              <w:pStyle w:val="normal0"/>
              <w:rPr>
                <w:b/>
                <w:color w:val="FFFFFF"/>
              </w:rPr>
            </w:pPr>
            <w:r>
              <w:rPr>
                <w:b/>
                <w:color w:val="FFFFFF"/>
              </w:rPr>
              <w:t>Include Software and Licenses (attach additional list if necessary):</w:t>
            </w:r>
          </w:p>
        </w:tc>
      </w:tr>
      <w:tr w:rsidR="00175CD8" w14:paraId="099685E4" w14:textId="77777777">
        <w:trPr>
          <w:trHeight w:val="420"/>
        </w:trPr>
        <w:tc>
          <w:tcPr>
            <w:tcW w:w="10148" w:type="dxa"/>
            <w:gridSpan w:val="2"/>
            <w:tcBorders>
              <w:top w:val="single" w:sz="8" w:space="0" w:color="F3F3F3"/>
              <w:left w:val="single" w:sz="8" w:space="0" w:color="F3F3F3"/>
              <w:bottom w:val="single" w:sz="8" w:space="0" w:color="F3F3F3"/>
              <w:right w:val="single" w:sz="8" w:space="0" w:color="F3F3F3"/>
            </w:tcBorders>
            <w:tcMar>
              <w:top w:w="100" w:type="dxa"/>
              <w:left w:w="100" w:type="dxa"/>
              <w:bottom w:w="100" w:type="dxa"/>
              <w:right w:w="100" w:type="dxa"/>
            </w:tcMar>
          </w:tcPr>
          <w:p w14:paraId="1E431BB2" w14:textId="77777777" w:rsidR="00175CD8" w:rsidRDefault="00175CD8">
            <w:pPr>
              <w:pStyle w:val="normal0"/>
              <w:rPr>
                <w:b/>
                <w:color w:val="6B6B6B"/>
              </w:rPr>
            </w:pPr>
          </w:p>
          <w:p w14:paraId="0F8A2DF2" w14:textId="77777777" w:rsidR="00175CD8" w:rsidRDefault="00175CD8">
            <w:pPr>
              <w:pStyle w:val="normal0"/>
              <w:rPr>
                <w:b/>
                <w:color w:val="6B6B6B"/>
              </w:rPr>
            </w:pPr>
          </w:p>
          <w:p w14:paraId="43114BD2" w14:textId="77777777" w:rsidR="00175CD8" w:rsidRDefault="00175CD8">
            <w:pPr>
              <w:pStyle w:val="normal0"/>
              <w:rPr>
                <w:b/>
                <w:color w:val="6B6B6B"/>
              </w:rPr>
            </w:pPr>
          </w:p>
        </w:tc>
      </w:tr>
      <w:tr w:rsidR="00175CD8" w14:paraId="62FBDAE7" w14:textId="77777777">
        <w:trPr>
          <w:trHeight w:val="420"/>
        </w:trPr>
        <w:tc>
          <w:tcPr>
            <w:tcW w:w="5074" w:type="dxa"/>
            <w:tcBorders>
              <w:top w:val="single" w:sz="8" w:space="0" w:color="F3F3F3"/>
              <w:left w:val="single" w:sz="8" w:space="0" w:color="F3F3F3"/>
              <w:bottom w:val="single" w:sz="8" w:space="0" w:color="F3F3F3"/>
              <w:right w:val="single" w:sz="8" w:space="0" w:color="F3F3F3"/>
            </w:tcBorders>
            <w:shd w:val="clear" w:color="auto" w:fill="FC681B"/>
            <w:tcMar>
              <w:top w:w="43" w:type="dxa"/>
              <w:left w:w="43" w:type="dxa"/>
              <w:bottom w:w="43" w:type="dxa"/>
              <w:right w:w="43" w:type="dxa"/>
            </w:tcMar>
            <w:vAlign w:val="center"/>
          </w:tcPr>
          <w:p w14:paraId="6E9B440E" w14:textId="77777777" w:rsidR="00175CD8" w:rsidRDefault="00EC4F28">
            <w:pPr>
              <w:pStyle w:val="normal0"/>
              <w:rPr>
                <w:b/>
                <w:color w:val="FFFFFF"/>
              </w:rPr>
            </w:pPr>
            <w:r>
              <w:rPr>
                <w:b/>
                <w:color w:val="FFFFFF"/>
              </w:rPr>
              <w:t>Replacement Value of all Equipment and Software:</w:t>
            </w:r>
          </w:p>
        </w:tc>
        <w:tc>
          <w:tcPr>
            <w:tcW w:w="5074" w:type="dxa"/>
            <w:tcBorders>
              <w:top w:val="single" w:sz="8" w:space="0" w:color="F3F3F3"/>
              <w:left w:val="single" w:sz="8" w:space="0" w:color="F3F3F3"/>
              <w:bottom w:val="single" w:sz="8" w:space="0" w:color="F3F3F3"/>
              <w:right w:val="single" w:sz="8" w:space="0" w:color="F3F3F3"/>
            </w:tcBorders>
            <w:tcMar>
              <w:top w:w="100" w:type="dxa"/>
              <w:left w:w="100" w:type="dxa"/>
              <w:bottom w:w="100" w:type="dxa"/>
              <w:right w:w="100" w:type="dxa"/>
            </w:tcMar>
          </w:tcPr>
          <w:p w14:paraId="558ED12F" w14:textId="77777777" w:rsidR="00175CD8" w:rsidRDefault="00175CD8">
            <w:pPr>
              <w:pStyle w:val="normal0"/>
            </w:pPr>
          </w:p>
        </w:tc>
      </w:tr>
      <w:tr w:rsidR="00175CD8" w14:paraId="2C910AE9" w14:textId="77777777">
        <w:trPr>
          <w:trHeight w:val="420"/>
        </w:trPr>
        <w:tc>
          <w:tcPr>
            <w:tcW w:w="10148" w:type="dxa"/>
            <w:gridSpan w:val="2"/>
            <w:tcBorders>
              <w:top w:val="single" w:sz="8" w:space="0" w:color="F3F3F3"/>
              <w:left w:val="single" w:sz="8" w:space="0" w:color="F3F3F3"/>
              <w:bottom w:val="single" w:sz="8" w:space="0" w:color="F3F3F3"/>
              <w:right w:val="single" w:sz="8" w:space="0" w:color="F3F3F3"/>
            </w:tcBorders>
            <w:tcMar>
              <w:top w:w="100" w:type="dxa"/>
              <w:left w:w="100" w:type="dxa"/>
              <w:bottom w:w="100" w:type="dxa"/>
              <w:right w:w="100" w:type="dxa"/>
            </w:tcMar>
          </w:tcPr>
          <w:p w14:paraId="7309C028" w14:textId="77777777" w:rsidR="00175CD8" w:rsidRDefault="00EC4F28">
            <w:pPr>
              <w:pStyle w:val="normal0"/>
              <w:rPr>
                <w:b/>
                <w:color w:val="6B6B6B"/>
              </w:rPr>
            </w:pPr>
            <w:r>
              <w:rPr>
                <w:b/>
                <w:color w:val="6B6B6B"/>
              </w:rPr>
              <w:t>Please list any defects, damage, or problems with any equipment to be released out to employee:</w:t>
            </w:r>
          </w:p>
          <w:p w14:paraId="581DC27B" w14:textId="77777777" w:rsidR="00175CD8" w:rsidRDefault="00175CD8">
            <w:pPr>
              <w:pStyle w:val="normal0"/>
              <w:rPr>
                <w:b/>
                <w:color w:val="6B6B6B"/>
              </w:rPr>
            </w:pPr>
          </w:p>
          <w:p w14:paraId="08BABD95" w14:textId="77777777" w:rsidR="00175CD8" w:rsidRDefault="00175CD8">
            <w:pPr>
              <w:pStyle w:val="normal0"/>
              <w:rPr>
                <w:b/>
                <w:color w:val="6B6B6B"/>
              </w:rPr>
            </w:pPr>
          </w:p>
          <w:p w14:paraId="7F07A8E2" w14:textId="77777777" w:rsidR="00175CD8" w:rsidRDefault="00175CD8">
            <w:pPr>
              <w:pStyle w:val="normal0"/>
              <w:rPr>
                <w:b/>
                <w:color w:val="FFFFFF"/>
              </w:rPr>
            </w:pPr>
          </w:p>
          <w:p w14:paraId="63E6E94D" w14:textId="77777777" w:rsidR="00175CD8" w:rsidRDefault="00175CD8">
            <w:pPr>
              <w:pStyle w:val="normal0"/>
              <w:rPr>
                <w:b/>
                <w:color w:val="FFFFFF"/>
              </w:rPr>
            </w:pPr>
          </w:p>
        </w:tc>
      </w:tr>
    </w:tbl>
    <w:p w14:paraId="535C619D" w14:textId="77777777" w:rsidR="00175CD8" w:rsidRDefault="00175CD8">
      <w:pPr>
        <w:pStyle w:val="normal0"/>
      </w:pPr>
    </w:p>
    <w:p w14:paraId="1A199D21" w14:textId="77777777" w:rsidR="00175CD8" w:rsidRDefault="00EC4F28">
      <w:pPr>
        <w:pStyle w:val="normal0"/>
        <w:rPr>
          <w:b/>
          <w:color w:val="FC5A14"/>
          <w:sz w:val="32"/>
          <w:szCs w:val="32"/>
        </w:rPr>
      </w:pPr>
      <w:r>
        <w:rPr>
          <w:b/>
          <w:color w:val="6B6B6B"/>
        </w:rPr>
        <w:t>Sensitive and Confidential Information</w:t>
      </w:r>
      <w:r>
        <w:rPr>
          <w:color w:val="6B6B6B"/>
        </w:rPr>
        <w:br/>
      </w:r>
      <w:r>
        <w:rPr>
          <w:color w:val="6B6B6B"/>
        </w:rPr>
        <w:br/>
      </w:r>
      <w:r>
        <w:rPr>
          <w:color w:val="6B6B6B"/>
          <w:sz w:val="16"/>
          <w:szCs w:val="16"/>
        </w:rPr>
        <w:t>All employees contractors or staff members have the obligation to protect sensitive and confidential information t</w:t>
      </w:r>
      <w:r>
        <w:rPr>
          <w:color w:val="6B6B6B"/>
          <w:sz w:val="16"/>
          <w:szCs w:val="16"/>
        </w:rPr>
        <w:t>hat may be contained on any equipment that they check out or that may be in their possession.</w:t>
      </w:r>
      <w:r>
        <w:rPr>
          <w:color w:val="6B6B6B"/>
          <w:sz w:val="16"/>
          <w:szCs w:val="16"/>
        </w:rPr>
        <w:br/>
      </w:r>
      <w:r>
        <w:rPr>
          <w:color w:val="6B6B6B"/>
          <w:sz w:val="16"/>
          <w:szCs w:val="16"/>
        </w:rPr>
        <w:br/>
        <w:t>The Company also reserves the right to pursue legal remedy for damages incurred as result of an employee’s violation. Certain illegal activities will require tha</w:t>
      </w:r>
      <w:r>
        <w:rPr>
          <w:color w:val="6B6B6B"/>
          <w:sz w:val="16"/>
          <w:szCs w:val="16"/>
        </w:rPr>
        <w:t>t Company immediately notify or comply with the proper authorities upon discovery. The Company reserves the right to examine any users equipment whether personally owned or Company owned that accesses Company Email Account, Web Logs, Chat Logs, Networks Ac</w:t>
      </w:r>
      <w:r>
        <w:rPr>
          <w:color w:val="6B6B6B"/>
          <w:sz w:val="16"/>
          <w:szCs w:val="16"/>
        </w:rPr>
        <w:t>cess Points, or any other information passed through Company resources or Network or stored on Company computers at any time and without prior notice.</w:t>
      </w:r>
      <w:r>
        <w:rPr>
          <w:color w:val="6B6B6B"/>
          <w:sz w:val="16"/>
          <w:szCs w:val="16"/>
        </w:rPr>
        <w:br/>
      </w:r>
      <w:r>
        <w:rPr>
          <w:color w:val="6B6B6B"/>
          <w:sz w:val="16"/>
          <w:szCs w:val="16"/>
        </w:rPr>
        <w:br/>
      </w:r>
      <w:proofErr w:type="gramStart"/>
      <w:r>
        <w:rPr>
          <w:color w:val="6B6B6B"/>
          <w:sz w:val="16"/>
          <w:szCs w:val="16"/>
        </w:rPr>
        <w:t>The Company shall not be held liable for damages resulting from any loss of such information, abuse by o</w:t>
      </w:r>
      <w:r>
        <w:rPr>
          <w:color w:val="6B6B6B"/>
          <w:sz w:val="16"/>
          <w:szCs w:val="16"/>
        </w:rPr>
        <w:t>ther parties or any consequential loss of personal property or injury resulting from the storage or loss of such information</w:t>
      </w:r>
      <w:proofErr w:type="gramEnd"/>
      <w:r>
        <w:rPr>
          <w:color w:val="6B6B6B"/>
          <w:sz w:val="16"/>
          <w:szCs w:val="16"/>
        </w:rPr>
        <w:t>. The practices described in this Equipment Checkout and Responsibility Form is current as of current date. Company reserves the rig</w:t>
      </w:r>
      <w:r>
        <w:rPr>
          <w:color w:val="6B6B6B"/>
          <w:sz w:val="16"/>
          <w:szCs w:val="16"/>
        </w:rPr>
        <w:t>ht to modify or amend this policy at any time. </w:t>
      </w:r>
      <w:r>
        <w:rPr>
          <w:color w:val="6B6B6B"/>
          <w:sz w:val="16"/>
          <w:szCs w:val="16"/>
        </w:rPr>
        <w:br/>
      </w:r>
      <w:r>
        <w:rPr>
          <w:color w:val="6B6B6B"/>
          <w:sz w:val="16"/>
          <w:szCs w:val="16"/>
        </w:rPr>
        <w:br/>
        <w:t>I, ____________________________________ hereby declare that have read and fully understand my duties and obligations set forth in the above Equipment Checkout and Responsibility Form for company name and wil</w:t>
      </w:r>
      <w:r>
        <w:rPr>
          <w:color w:val="6B6B6B"/>
          <w:sz w:val="16"/>
          <w:szCs w:val="16"/>
        </w:rPr>
        <w:t>l uphold these duties and obligations at all times. EXECUTED as of</w:t>
      </w:r>
      <w:bookmarkStart w:id="0" w:name="_GoBack"/>
      <w:bookmarkEnd w:id="0"/>
      <w:r>
        <w:rPr>
          <w:color w:val="6B6B6B"/>
          <w:sz w:val="16"/>
          <w:szCs w:val="16"/>
        </w:rPr>
        <w:t xml:space="preserve"> the date first written above.</w:t>
      </w:r>
      <w:r>
        <w:rPr>
          <w:b/>
          <w:color w:val="FC5A14"/>
          <w:sz w:val="32"/>
          <w:szCs w:val="32"/>
        </w:rPr>
        <w:br/>
      </w:r>
    </w:p>
    <w:tbl>
      <w:tblPr>
        <w:tblStyle w:val="a0"/>
        <w:tblW w:w="101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74"/>
        <w:gridCol w:w="5074"/>
      </w:tblGrid>
      <w:tr w:rsidR="00175CD8" w14:paraId="31450051" w14:textId="77777777">
        <w:trPr>
          <w:trHeight w:val="1140"/>
        </w:trPr>
        <w:tc>
          <w:tcPr>
            <w:tcW w:w="507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63ADAD57" w14:textId="77777777" w:rsidR="00175CD8" w:rsidRDefault="00EC4F28">
            <w:pPr>
              <w:pStyle w:val="normal0"/>
              <w:jc w:val="center"/>
              <w:rPr>
                <w:b/>
                <w:color w:val="6B6B6B"/>
              </w:rPr>
            </w:pPr>
            <w:r>
              <w:rPr>
                <w:b/>
                <w:color w:val="6B6B6B"/>
              </w:rPr>
              <w:t>____________________________</w:t>
            </w:r>
          </w:p>
          <w:p w14:paraId="18DFBED8" w14:textId="77777777" w:rsidR="00175CD8" w:rsidRDefault="00EC4F28">
            <w:pPr>
              <w:pStyle w:val="normal0"/>
              <w:jc w:val="center"/>
              <w:rPr>
                <w:color w:val="6B6B6B"/>
              </w:rPr>
            </w:pPr>
            <w:r>
              <w:rPr>
                <w:b/>
                <w:color w:val="6B6B6B"/>
              </w:rPr>
              <w:t>Name</w:t>
            </w:r>
          </w:p>
        </w:tc>
        <w:tc>
          <w:tcPr>
            <w:tcW w:w="507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5AA92EF2" w14:textId="77777777" w:rsidR="00175CD8" w:rsidRDefault="00EC4F28">
            <w:pPr>
              <w:pStyle w:val="normal0"/>
              <w:jc w:val="center"/>
              <w:rPr>
                <w:b/>
                <w:color w:val="6B6B6B"/>
              </w:rPr>
            </w:pPr>
            <w:r>
              <w:rPr>
                <w:b/>
                <w:color w:val="6B6B6B"/>
              </w:rPr>
              <w:t>____________________________</w:t>
            </w:r>
          </w:p>
          <w:p w14:paraId="277AE8E2" w14:textId="77777777" w:rsidR="00175CD8" w:rsidRDefault="00EC4F28">
            <w:pPr>
              <w:pStyle w:val="normal0"/>
              <w:jc w:val="center"/>
              <w:rPr>
                <w:b/>
                <w:color w:val="6B6B6B"/>
              </w:rPr>
            </w:pPr>
            <w:r>
              <w:rPr>
                <w:b/>
                <w:color w:val="6B6B6B"/>
              </w:rPr>
              <w:t>Supervisor</w:t>
            </w:r>
          </w:p>
        </w:tc>
      </w:tr>
      <w:tr w:rsidR="00175CD8" w14:paraId="36FF31A7" w14:textId="77777777">
        <w:tc>
          <w:tcPr>
            <w:tcW w:w="507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3F29F194" w14:textId="77777777" w:rsidR="00175CD8" w:rsidRDefault="00EC4F28">
            <w:pPr>
              <w:pStyle w:val="normal0"/>
              <w:jc w:val="center"/>
              <w:rPr>
                <w:b/>
                <w:color w:val="6B6B6B"/>
              </w:rPr>
            </w:pPr>
            <w:r>
              <w:rPr>
                <w:b/>
                <w:color w:val="6B6B6B"/>
              </w:rPr>
              <w:t>____________________________</w:t>
            </w:r>
          </w:p>
          <w:p w14:paraId="47257F8D" w14:textId="77777777" w:rsidR="00175CD8" w:rsidRDefault="00EC4F28">
            <w:pPr>
              <w:pStyle w:val="normal0"/>
              <w:jc w:val="center"/>
              <w:rPr>
                <w:b/>
                <w:color w:val="6B6B6B"/>
              </w:rPr>
            </w:pPr>
            <w:r>
              <w:rPr>
                <w:b/>
                <w:color w:val="6B6B6B"/>
              </w:rPr>
              <w:t>Date</w:t>
            </w:r>
          </w:p>
        </w:tc>
        <w:tc>
          <w:tcPr>
            <w:tcW w:w="507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049B1453" w14:textId="77777777" w:rsidR="00175CD8" w:rsidRDefault="00EC4F28">
            <w:pPr>
              <w:pStyle w:val="normal0"/>
              <w:jc w:val="center"/>
              <w:rPr>
                <w:b/>
                <w:color w:val="6B6B6B"/>
              </w:rPr>
            </w:pPr>
            <w:r>
              <w:rPr>
                <w:b/>
                <w:color w:val="6B6B6B"/>
              </w:rPr>
              <w:t>____________________________</w:t>
            </w:r>
          </w:p>
          <w:p w14:paraId="4C676E4C" w14:textId="77777777" w:rsidR="00175CD8" w:rsidRDefault="00EC4F28">
            <w:pPr>
              <w:pStyle w:val="normal0"/>
              <w:jc w:val="center"/>
              <w:rPr>
                <w:b/>
                <w:color w:val="6B6B6B"/>
              </w:rPr>
            </w:pPr>
            <w:r>
              <w:rPr>
                <w:b/>
                <w:color w:val="6B6B6B"/>
              </w:rPr>
              <w:t>IT Department</w:t>
            </w:r>
          </w:p>
        </w:tc>
      </w:tr>
    </w:tbl>
    <w:p w14:paraId="7720978D" w14:textId="77777777" w:rsidR="00175CD8" w:rsidRDefault="00175CD8">
      <w:pPr>
        <w:pStyle w:val="normal0"/>
      </w:pPr>
    </w:p>
    <w:sectPr w:rsidR="00175CD8">
      <w:footerReference w:type="default" r:id="rId7"/>
      <w:headerReference w:type="first" r:id="rId8"/>
      <w:footerReference w:type="first" r:id="rId9"/>
      <w:pgSz w:w="11906" w:h="16838"/>
      <w:pgMar w:top="878" w:right="878" w:bottom="1137" w:left="878"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A5CAF9" w14:textId="77777777" w:rsidR="00000000" w:rsidRDefault="00EC4F28">
      <w:r>
        <w:separator/>
      </w:r>
    </w:p>
  </w:endnote>
  <w:endnote w:type="continuationSeparator" w:id="0">
    <w:p w14:paraId="279EEAF9" w14:textId="77777777" w:rsidR="00000000" w:rsidRDefault="00EC4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Neue">
    <w:panose1 w:val="020005030000000200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C22C0D" w14:textId="77777777" w:rsidR="00175CD8" w:rsidRDefault="00175CD8">
    <w:pPr>
      <w:pStyle w:val="normal0"/>
      <w:tabs>
        <w:tab w:val="center" w:pos="4320"/>
        <w:tab w:val="right" w:pos="8640"/>
      </w:tabs>
      <w:spacing w:after="864"/>
      <w:ind w:right="360"/>
      <w:rPr>
        <w:rFonts w:ascii="Times New Roman" w:eastAsia="Times New Roman" w:hAnsi="Times New Roman" w:cs="Times New Roman"/>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DC6941" w14:textId="77777777" w:rsidR="00175CD8" w:rsidRDefault="00175CD8">
    <w:pPr>
      <w:pStyle w:val="normal0"/>
      <w:tabs>
        <w:tab w:val="right" w:pos="9360"/>
      </w:tabs>
      <w:spacing w:after="864"/>
      <w:rPr>
        <w:rFonts w:ascii="Times New Roman" w:eastAsia="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2EBCB" w14:textId="77777777" w:rsidR="00000000" w:rsidRDefault="00EC4F28">
      <w:r>
        <w:separator/>
      </w:r>
    </w:p>
  </w:footnote>
  <w:footnote w:type="continuationSeparator" w:id="0">
    <w:p w14:paraId="052F439A" w14:textId="77777777" w:rsidR="00000000" w:rsidRDefault="00EC4F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59F43" w14:textId="77777777" w:rsidR="00175CD8" w:rsidRDefault="00175CD8">
    <w:pPr>
      <w:pStyle w:val="normal0"/>
      <w:widowControl/>
      <w:tabs>
        <w:tab w:val="left" w:pos="1952"/>
      </w:tabs>
      <w:jc w:val="right"/>
      <w:rPr>
        <w:b/>
        <w:color w:val="AFAFB9"/>
        <w:sz w:val="18"/>
        <w:szCs w:val="18"/>
      </w:rPr>
    </w:pPr>
  </w:p>
  <w:p w14:paraId="24BBA71B" w14:textId="77777777" w:rsidR="00175CD8" w:rsidRDefault="00EC4F28">
    <w:pPr>
      <w:pStyle w:val="normal0"/>
      <w:widowControl/>
      <w:tabs>
        <w:tab w:val="left" w:pos="1952"/>
      </w:tabs>
      <w:jc w:val="right"/>
      <w:rPr>
        <w:b/>
        <w:color w:val="AFAFB9"/>
        <w:sz w:val="18"/>
        <w:szCs w:val="18"/>
      </w:rPr>
    </w:pPr>
    <w:r>
      <w:rPr>
        <w:noProof/>
      </w:rPr>
      <w:drawing>
        <wp:anchor distT="0" distB="0" distL="114300" distR="114300" simplePos="0" relativeHeight="251658240" behindDoc="0" locked="0" layoutInCell="0" hidden="0" allowOverlap="1" wp14:anchorId="0B6DED84" wp14:editId="133DA956">
          <wp:simplePos x="0" y="0"/>
          <wp:positionH relativeFrom="margin">
            <wp:posOffset>-95249</wp:posOffset>
          </wp:positionH>
          <wp:positionV relativeFrom="paragraph">
            <wp:posOffset>47625</wp:posOffset>
          </wp:positionV>
          <wp:extent cx="2351856" cy="700088"/>
          <wp:effectExtent l="0" t="0" r="0" b="0"/>
          <wp:wrapSquare wrapText="bothSides" distT="0" distB="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2351856" cy="700088"/>
                  </a:xfrm>
                  <a:prstGeom prst="rect">
                    <a:avLst/>
                  </a:prstGeom>
                  <a:ln/>
                </pic:spPr>
              </pic:pic>
            </a:graphicData>
          </a:graphic>
        </wp:anchor>
      </w:drawing>
    </w:r>
  </w:p>
  <w:p w14:paraId="4E068183" w14:textId="77777777" w:rsidR="00175CD8" w:rsidRDefault="00EC4F28">
    <w:pPr>
      <w:pStyle w:val="normal0"/>
      <w:widowControl/>
      <w:tabs>
        <w:tab w:val="left" w:pos="1952"/>
      </w:tabs>
      <w:jc w:val="right"/>
      <w:rPr>
        <w:b/>
        <w:color w:val="AFAFB9"/>
        <w:sz w:val="18"/>
        <w:szCs w:val="18"/>
      </w:rPr>
    </w:pPr>
    <w:r>
      <w:rPr>
        <w:b/>
        <w:color w:val="AFAFB9"/>
        <w:sz w:val="18"/>
        <w:szCs w:val="18"/>
      </w:rPr>
      <w:t>AUGUST 99, INC.</w:t>
    </w:r>
  </w:p>
  <w:p w14:paraId="6AA35C19" w14:textId="77777777" w:rsidR="00175CD8" w:rsidRDefault="00EC4F28">
    <w:pPr>
      <w:pStyle w:val="normal0"/>
      <w:widowControl/>
      <w:tabs>
        <w:tab w:val="left" w:pos="1952"/>
      </w:tabs>
      <w:jc w:val="right"/>
      <w:rPr>
        <w:color w:val="AFAFB9"/>
        <w:sz w:val="16"/>
        <w:szCs w:val="16"/>
      </w:rPr>
    </w:pPr>
    <w:r>
      <w:rPr>
        <w:color w:val="AFAFB9"/>
        <w:sz w:val="16"/>
        <w:szCs w:val="16"/>
      </w:rPr>
      <w:t>Unit 14V, 14</w:t>
    </w:r>
    <w:r>
      <w:rPr>
        <w:color w:val="AFAFB9"/>
        <w:sz w:val="16"/>
        <w:szCs w:val="16"/>
        <w:vertAlign w:val="superscript"/>
      </w:rPr>
      <w:t>th</w:t>
    </w:r>
    <w:r>
      <w:rPr>
        <w:color w:val="AFAFB9"/>
        <w:sz w:val="16"/>
        <w:szCs w:val="16"/>
      </w:rPr>
      <w:t xml:space="preserve"> Floor </w:t>
    </w:r>
    <w:proofErr w:type="spellStart"/>
    <w:r>
      <w:rPr>
        <w:color w:val="AFAFB9"/>
        <w:sz w:val="16"/>
        <w:szCs w:val="16"/>
      </w:rPr>
      <w:t>CyberOne</w:t>
    </w:r>
    <w:proofErr w:type="spellEnd"/>
    <w:r>
      <w:rPr>
        <w:color w:val="AFAFB9"/>
        <w:sz w:val="16"/>
        <w:szCs w:val="16"/>
      </w:rPr>
      <w:t xml:space="preserve"> Building</w:t>
    </w:r>
  </w:p>
  <w:p w14:paraId="18111F4C" w14:textId="77777777" w:rsidR="00175CD8" w:rsidRDefault="00EC4F28">
    <w:pPr>
      <w:pStyle w:val="normal0"/>
      <w:widowControl/>
      <w:tabs>
        <w:tab w:val="left" w:pos="1952"/>
      </w:tabs>
      <w:jc w:val="right"/>
      <w:rPr>
        <w:color w:val="AFAFB9"/>
        <w:sz w:val="16"/>
        <w:szCs w:val="16"/>
      </w:rPr>
    </w:pPr>
    <w:r>
      <w:rPr>
        <w:color w:val="AFAFB9"/>
        <w:sz w:val="16"/>
        <w:szCs w:val="16"/>
      </w:rPr>
      <w:t xml:space="preserve">Eastwood, </w:t>
    </w:r>
    <w:proofErr w:type="spellStart"/>
    <w:r>
      <w:rPr>
        <w:color w:val="AFAFB9"/>
        <w:sz w:val="16"/>
        <w:szCs w:val="16"/>
      </w:rPr>
      <w:t>Libis</w:t>
    </w:r>
    <w:proofErr w:type="spellEnd"/>
    <w:r>
      <w:rPr>
        <w:color w:val="AFAFB9"/>
        <w:sz w:val="16"/>
        <w:szCs w:val="16"/>
      </w:rPr>
      <w:t>, Quezon City</w:t>
    </w:r>
  </w:p>
  <w:p w14:paraId="63EA75E2" w14:textId="77777777" w:rsidR="00175CD8" w:rsidRDefault="00EC4F28">
    <w:pPr>
      <w:pStyle w:val="normal0"/>
      <w:widowControl/>
      <w:tabs>
        <w:tab w:val="left" w:pos="1952"/>
      </w:tabs>
      <w:jc w:val="right"/>
      <w:rPr>
        <w:color w:val="AFAFB9"/>
        <w:sz w:val="16"/>
        <w:szCs w:val="16"/>
      </w:rPr>
    </w:pPr>
    <w:r>
      <w:rPr>
        <w:color w:val="AFAFB9"/>
        <w:sz w:val="16"/>
        <w:szCs w:val="16"/>
      </w:rPr>
      <w:t>Telephone. (+632) 634-2561</w:t>
    </w:r>
  </w:p>
  <w:p w14:paraId="34B93FAF" w14:textId="77777777" w:rsidR="00175CD8" w:rsidRDefault="00175CD8">
    <w:pPr>
      <w:pStyle w:val="normal0"/>
      <w:widowControl/>
      <w:tabs>
        <w:tab w:val="left" w:pos="1952"/>
      </w:tabs>
      <w:jc w:val="right"/>
      <w:rPr>
        <w:color w:val="AFAFB9"/>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75CD8"/>
    <w:rsid w:val="00175CD8"/>
    <w:rsid w:val="00EC4F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92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Neue" w:eastAsia="Helvetica Neue" w:hAnsi="Helvetica Neue" w:cs="Helvetica Neue"/>
        <w:color w:val="000000"/>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tabs>
        <w:tab w:val="center" w:pos="4150"/>
      </w:tabs>
      <w:spacing w:before="200" w:after="100"/>
      <w:outlineLvl w:val="0"/>
    </w:pPr>
    <w:rPr>
      <w:b/>
      <w:smallCaps/>
      <w:color w:val="6B6B6B"/>
      <w:sz w:val="32"/>
      <w:szCs w:val="32"/>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Neue" w:eastAsia="Helvetica Neue" w:hAnsi="Helvetica Neue" w:cs="Helvetica Neue"/>
        <w:color w:val="000000"/>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tabs>
        <w:tab w:val="center" w:pos="4150"/>
      </w:tabs>
      <w:spacing w:before="200" w:after="100"/>
      <w:outlineLvl w:val="0"/>
    </w:pPr>
    <w:rPr>
      <w:b/>
      <w:smallCaps/>
      <w:color w:val="6B6B6B"/>
      <w:sz w:val="32"/>
      <w:szCs w:val="32"/>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304</Words>
  <Characters>1738</Characters>
  <Application>Microsoft Macintosh Word</Application>
  <DocSecurity>0</DocSecurity>
  <Lines>14</Lines>
  <Paragraphs>4</Paragraphs>
  <ScaleCrop>false</ScaleCrop>
  <Company/>
  <LinksUpToDate>false</LinksUpToDate>
  <CharactersWithSpaces>2038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cp:lastModifiedBy>
  <cp:revision>2</cp:revision>
  <dcterms:created xsi:type="dcterms:W3CDTF">2017-03-27T02:27:00Z</dcterms:created>
  <dcterms:modified xsi:type="dcterms:W3CDTF">2017-03-27T02:28:00Z</dcterms:modified>
</cp:coreProperties>
</file>