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proofErr w:type="spellStart"/>
      <w:r w:rsidRPr="003E121A">
        <w:rPr>
          <w:lang w:val="fr-FR"/>
        </w:rPr>
        <w:t>Pythonfuzz</w:t>
      </w:r>
      <w:proofErr w:type="spellEnd"/>
      <w:r w:rsidRPr="003E121A">
        <w:rPr>
          <w:lang w:val="fr-FR"/>
        </w:rPr>
        <w:t xml:space="preserve">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 xml:space="preserve">Coverage-guided </w:t>
      </w:r>
      <w:proofErr w:type="spellStart"/>
      <w:r>
        <w:t>fuzzer</w:t>
      </w:r>
      <w:proofErr w:type="spellEnd"/>
      <w:r>
        <w:t xml:space="preserve"> for python</w:t>
      </w:r>
    </w:p>
    <w:p w14:paraId="6E30EFC9" w14:textId="4FBF7E64" w:rsidR="0068735E" w:rsidRDefault="00DD2977" w:rsidP="00DD2977">
      <w:pPr>
        <w:pStyle w:val="ListParagraph"/>
        <w:numPr>
          <w:ilvl w:val="0"/>
          <w:numId w:val="1"/>
        </w:numPr>
      </w:pPr>
      <w:proofErr w:type="spellStart"/>
      <w:r>
        <w:t>Atheris</w:t>
      </w:r>
      <w:proofErr w:type="spellEnd"/>
      <w:r>
        <w:t xml:space="preserve">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 xml:space="preserve">Google’s coverage-guided </w:t>
      </w:r>
      <w:proofErr w:type="spellStart"/>
      <w:r>
        <w:t>fuzzer</w:t>
      </w:r>
      <w:proofErr w:type="spellEnd"/>
      <w:r>
        <w:t xml:space="preserve">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hyperlink r:id="rId8" w:history="1">
        <w:r w:rsidRPr="00DD2977">
          <w:rPr>
            <w:rStyle w:val="Hyperlink"/>
            <w:lang w:val="de-DE"/>
          </w:rPr>
          <w:t>https://github.com/Zac-HD/hypofuzz</w:t>
        </w:r>
      </w:hyperlink>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proofErr w:type="spellStart"/>
      <w:r>
        <w:t>CrossHair</w:t>
      </w:r>
      <w:proofErr w:type="spellEnd"/>
      <w:r>
        <w:t xml:space="preserve"> </w:t>
      </w:r>
      <w:hyperlink r:id="rId9"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 xml:space="preserve">From my research, Hypothesis + </w:t>
      </w:r>
      <w:proofErr w:type="spellStart"/>
      <w:r>
        <w:t>HypoFuzz</w:t>
      </w:r>
      <w:proofErr w:type="spellEnd"/>
      <w:r>
        <w:t xml:space="preserve"> seems like it achieves everything that JQF does. Hypothesis is heavily inspired by </w:t>
      </w:r>
      <w:proofErr w:type="spellStart"/>
      <w:r>
        <w:t>QuickCheck</w:t>
      </w:r>
      <w:proofErr w:type="spellEnd"/>
      <w:r>
        <w:t xml:space="preserve"> and gives a property-based testing framework for python. It generates structured inputs and saves failing inputs for reproduction. It operates on the semantic properties of a program, making it inherently </w:t>
      </w:r>
      <w:proofErr w:type="gramStart"/>
      <w:r>
        <w:t>semantic-based</w:t>
      </w:r>
      <w:proofErr w:type="gramEnd"/>
      <w:r>
        <w:t xml:space="preserve">. It is not coverage-guided by default, so </w:t>
      </w:r>
      <w:proofErr w:type="spellStart"/>
      <w:r>
        <w:t>HypoFuzz</w:t>
      </w:r>
      <w:proofErr w:type="spellEnd"/>
      <w:r>
        <w:t xml:space="preserve">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w:t>
      </w:r>
      <w:proofErr w:type="spellStart"/>
      <w:r>
        <w:t>api</w:t>
      </w:r>
      <w:proofErr w:type="spellEnd"/>
      <w:r w:rsidR="00A31718">
        <w:t xml:space="preserve"> that can take any type of arguments.</w:t>
      </w:r>
    </w:p>
    <w:p w14:paraId="1AFBC5C0" w14:textId="6DC9B157" w:rsidR="00A31718" w:rsidRDefault="00A31718" w:rsidP="001B20D8">
      <w:r>
        <w:t xml:space="preserve">At some point, see if you can read the python script, create AST and traverse it </w:t>
      </w:r>
      <w:proofErr w:type="gramStart"/>
      <w:r>
        <w:t>in order to</w:t>
      </w:r>
      <w:proofErr w:type="gramEnd"/>
      <w:r>
        <w:t xml:space="preserve">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 xml:space="preserve">doesn’t work very well. I believe because of how universal is configured and how my two simple functions are configured, </w:t>
      </w:r>
      <w:proofErr w:type="spellStart"/>
      <w:r w:rsidR="004A6333">
        <w:t>atheris</w:t>
      </w:r>
      <w:proofErr w:type="spellEnd"/>
      <w:r w:rsidR="004A6333">
        <w:t xml:space="preserve"> is unable to quickly find the erroneous input.</w:t>
      </w:r>
    </w:p>
    <w:p w14:paraId="3A877252" w14:textId="0516FE42" w:rsidR="004A6333" w:rsidRDefault="004A6333" w:rsidP="001B20D8">
      <w:r>
        <w:t xml:space="preserve">The functions tested have minimal branching, the only branch is when x == -14 so </w:t>
      </w:r>
      <w:proofErr w:type="spellStart"/>
      <w:r>
        <w:t>atheris</w:t>
      </w:r>
      <w:proofErr w:type="spellEnd"/>
      <w:r>
        <w:t xml:space="preserve"> receives minimal feedback for different inputs. As a result, without branching information it tends to keep “randomly” inputting the same number into the functions </w:t>
      </w:r>
      <w:proofErr w:type="gramStart"/>
      <w:r>
        <w:t>over and over again</w:t>
      </w:r>
      <w:proofErr w:type="gramEnd"/>
      <w:r>
        <w:t xml:space="preserve"> and never inputting -14. If I alter the code so that random </w:t>
      </w:r>
      <w:proofErr w:type="spellStart"/>
      <w:r>
        <w:t>ints</w:t>
      </w:r>
      <w:proofErr w:type="spellEnd"/>
      <w:r>
        <w:t xml:space="preserve"> are in the range -100 to 100, it finds -14 </w:t>
      </w:r>
      <w:proofErr w:type="gramStart"/>
      <w:r>
        <w:t>pretty fast</w:t>
      </w:r>
      <w:proofErr w:type="gramEnd"/>
      <w:r>
        <w:t xml:space="preserve">, but the time taken seems to grow </w:t>
      </w:r>
      <w:r>
        <w:lastRenderedPageBreak/>
        <w:t xml:space="preserve">exponentially with how large the range of inputs is. It is in fact far worse than if we passed in </w:t>
      </w:r>
      <w:proofErr w:type="spellStart"/>
      <w:r>
        <w:t>ints</w:t>
      </w:r>
      <w:proofErr w:type="spellEnd"/>
      <w:r>
        <w:t xml:space="preserve"> sequentially in the range, as </w:t>
      </w:r>
      <w:proofErr w:type="gramStart"/>
      <w:r>
        <w:t>the vast majority of</w:t>
      </w:r>
      <w:proofErr w:type="gramEnd"/>
      <w:r>
        <w:t xml:space="preserve"> integer inputs are the same number due to the poor randomisation (-100 or -10000000 depending on the int range specified.)</w:t>
      </w:r>
    </w:p>
    <w:p w14:paraId="46E62FF8" w14:textId="5F72656C" w:rsidR="004A6333" w:rsidRDefault="004A6333" w:rsidP="001B20D8">
      <w:r>
        <w:t>I probably need to perform some type of testing on how the observed time complexity of this approach grows but it seems to be very bad.</w:t>
      </w:r>
    </w:p>
    <w:p w14:paraId="4B0CB795" w14:textId="51C0D9B6" w:rsidR="005A0FD9" w:rsidRDefault="005A0FD9" w:rsidP="001B20D8">
      <w:proofErr w:type="spellStart"/>
      <w:r>
        <w:t>Atheris</w:t>
      </w:r>
      <w:proofErr w:type="spellEnd"/>
      <w:r>
        <w:t xml:space="preserve"> runs coverage-based hill climbing. Since the bug in my test function was a simple x == 14, in most cases where the input is </w:t>
      </w:r>
      <w:proofErr w:type="gramStart"/>
      <w:r>
        <w:t>say</w:t>
      </w:r>
      <w:proofErr w:type="gramEnd"/>
      <w:r>
        <w:t xml:space="preserve">, -1000, the coverage never changes so </w:t>
      </w:r>
      <w:proofErr w:type="spellStart"/>
      <w:r>
        <w:t>atheris</w:t>
      </w:r>
      <w:proofErr w:type="spellEnd"/>
      <w:r>
        <w:t xml:space="preserve"> receives no feedback and continues endlessly testing the same input values.</w:t>
      </w:r>
    </w:p>
    <w:p w14:paraId="08DD8855" w14:textId="7462E28C" w:rsidR="004A6333" w:rsidRDefault="005A0FD9" w:rsidP="001B20D8">
      <w:r>
        <w:t>On the other hand, hypothesis/</w:t>
      </w:r>
      <w:proofErr w:type="spellStart"/>
      <w:r>
        <w:t>hypofuzz</w:t>
      </w:r>
      <w:proofErr w:type="spellEnd"/>
      <w:r>
        <w:t xml:space="preserve"> does also use coverage, but it is not entirely coverage driven. Default hypothesis does not even support coverage-guided testing. </w:t>
      </w:r>
      <w:proofErr w:type="spellStart"/>
      <w:r>
        <w:t>Hypofuzz</w:t>
      </w:r>
      <w:proofErr w:type="spellEnd"/>
      <w:r>
        <w:t xml:space="preserve"> uses both coverage and systematic exploration of integer spaces with some other algorithms and heuristics at play so for this specific example it seems to work better.</w:t>
      </w:r>
    </w:p>
    <w:p w14:paraId="46085898" w14:textId="77777777" w:rsidR="001C6C86" w:rsidRDefault="001C6C86" w:rsidP="001B20D8"/>
    <w:p w14:paraId="0E8864D5" w14:textId="5C3F7C80" w:rsidR="001C6C86" w:rsidRDefault="001C6C86" w:rsidP="001B20D8">
      <w:r>
        <w:t xml:space="preserve">When comparing two different sorting algorithms, </w:t>
      </w:r>
      <w:proofErr w:type="spellStart"/>
      <w:r>
        <w:t>hypofuzz</w:t>
      </w:r>
      <w:proofErr w:type="spellEnd"/>
      <w:r>
        <w:t xml:space="preserve"> was unable to spot the difference when I added a small condition to quicksort if length is &gt;= 6, return the reversed list. For these </w:t>
      </w:r>
      <w:proofErr w:type="gramStart"/>
      <w:r>
        <w:t>one off</w:t>
      </w:r>
      <w:proofErr w:type="gramEnd"/>
      <w:r>
        <w:t xml:space="preserve"> conditions, coverage guidance actually makes it harder to spot the difference, as they provide very little feedback. Plain hypothesis was able to catch this bug (without coverage guidance)</w:t>
      </w:r>
    </w:p>
    <w:p w14:paraId="6964F95D" w14:textId="77777777" w:rsidR="008F0322" w:rsidRDefault="008F0322" w:rsidP="001B20D8"/>
    <w:p w14:paraId="05FF762E" w14:textId="6DFA2D61" w:rsidR="008F0322" w:rsidRDefault="008F0322" w:rsidP="001B20D8">
      <w:r>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t>How do we treat python default/optional arguments?</w:t>
      </w:r>
    </w:p>
    <w:p w14:paraId="324B2951" w14:textId="77777777" w:rsidR="00040E6B" w:rsidRDefault="00040E6B" w:rsidP="001B20D8"/>
    <w:p w14:paraId="2BAC6D3F" w14:textId="7F68B31B" w:rsidR="00040E6B" w:rsidRDefault="00040E6B" w:rsidP="001B20D8">
      <w:r>
        <w:t>Philosophical questions:</w:t>
      </w:r>
    </w:p>
    <w:p w14:paraId="583A44AB" w14:textId="523AC4C5" w:rsidR="00040E6B" w:rsidRDefault="00040E6B" w:rsidP="001B20D8">
      <w:r>
        <w:t xml:space="preserve">Supposing I want to traverse the AST of a python function in order to narrow down the set of possible </w:t>
      </w:r>
      <w:proofErr w:type="gramStart"/>
      <w:r>
        <w:t>types</w:t>
      </w:r>
      <w:proofErr w:type="gramEnd"/>
      <w:r>
        <w:t xml:space="preserve"> the function argument(s) can take:</w:t>
      </w:r>
    </w:p>
    <w:p w14:paraId="74E85221" w14:textId="7516F3A3" w:rsidR="00040E6B" w:rsidRDefault="00040E6B" w:rsidP="001B20D8">
      <w:r>
        <w:t xml:space="preserve">Assume I have a function f(number) which takes the one argument “number”. As a human programmer it is clear to </w:t>
      </w:r>
      <w:proofErr w:type="gramStart"/>
      <w:r>
        <w:t>me</w:t>
      </w:r>
      <w:proofErr w:type="gramEnd"/>
      <w:r>
        <w:t xml:space="preserve"> I need to pass in a number as an argument to this function. From the point of view of an AST traverser trying to figure out the possible types of “number”, say it sees some operator that implies the argument </w:t>
      </w:r>
      <w:proofErr w:type="gramStart"/>
      <w:r>
        <w:t>has to</w:t>
      </w:r>
      <w:proofErr w:type="gramEnd"/>
      <w:r>
        <w:t xml:space="preserve"> be a number, who is to say it </w:t>
      </w:r>
      <w:r>
        <w:rPr>
          <w:i/>
          <w:iCs/>
        </w:rPr>
        <w:t>has</w:t>
      </w:r>
      <w:r>
        <w:t xml:space="preserve"> to narrow down the possible types to numbers. String could </w:t>
      </w:r>
      <w:proofErr w:type="gramStart"/>
      <w:r>
        <w:t>actually be</w:t>
      </w:r>
      <w:proofErr w:type="gramEnd"/>
      <w:r>
        <w:t xml:space="preserve"> a valid type to this function argument, but this use of a number operator is the result of human error and should actually be flagged, not ignored. </w:t>
      </w:r>
    </w:p>
    <w:p w14:paraId="30BCFC4F" w14:textId="208D8087" w:rsidR="00040E6B" w:rsidRDefault="00040E6B" w:rsidP="001B20D8">
      <w:r>
        <w:lastRenderedPageBreak/>
        <w:t xml:space="preserve">Solution here may be to always eliminate types that cause uncaught exceptions, like passing in a string when an int is expected. If the set of possible types is narrowed down to only options that result in no valuable work done in a </w:t>
      </w:r>
      <w:proofErr w:type="gramStart"/>
      <w:r>
        <w:t>function</w:t>
      </w:r>
      <w:proofErr w:type="gramEnd"/>
      <w:r>
        <w:t xml:space="preserve"> then that is how the function gets flagged for having issues. This is probably actually fine.</w:t>
      </w:r>
    </w:p>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40E6B"/>
    <w:rsid w:val="000F0B35"/>
    <w:rsid w:val="001B20D8"/>
    <w:rsid w:val="001C6C86"/>
    <w:rsid w:val="00314AD6"/>
    <w:rsid w:val="003E121A"/>
    <w:rsid w:val="003F5444"/>
    <w:rsid w:val="00483055"/>
    <w:rsid w:val="00487560"/>
    <w:rsid w:val="00496210"/>
    <w:rsid w:val="004A6333"/>
    <w:rsid w:val="005361C4"/>
    <w:rsid w:val="005A0FD9"/>
    <w:rsid w:val="0068735E"/>
    <w:rsid w:val="007C789C"/>
    <w:rsid w:val="00875164"/>
    <w:rsid w:val="008F0322"/>
    <w:rsid w:val="00943536"/>
    <w:rsid w:val="00A31718"/>
    <w:rsid w:val="00A657EB"/>
    <w:rsid w:val="00CA5C10"/>
    <w:rsid w:val="00DD2977"/>
    <w:rsid w:val="00EB4E4D"/>
    <w:rsid w:val="00FC5346"/>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4B1B72F5-D927-4079-9535-C9C1E8E53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ac-HD/hypofuzz" TargetMode="External"/><Relationship Id="rId3" Type="http://schemas.openxmlformats.org/officeDocument/2006/relationships/settings" Target="settings.xml"/><Relationship Id="rId7" Type="http://schemas.openxmlformats.org/officeDocument/2006/relationships/hyperlink" Target="https://github.com/google/atheri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theme" Target="theme/theme1.xml"/><Relationship Id="rId5" Type="http://schemas.openxmlformats.org/officeDocument/2006/relationships/hyperlink" Target="https://hypothesis.readthedocs.io/en/latest/"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pschanely/CrossHa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924</TotalTime>
  <Pages>3</Pages>
  <Words>732</Words>
  <Characters>4178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6</cp:revision>
  <dcterms:created xsi:type="dcterms:W3CDTF">2025-11-01T15:08:00Z</dcterms:created>
  <dcterms:modified xsi:type="dcterms:W3CDTF">2025-11-14T21:04:00Z</dcterms:modified>
</cp:coreProperties>
</file>