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 des endpoints – DOCX Template Processor API</w:t>
      </w:r>
    </w:p>
    <w:p>
      <w:r>
        <w:t>Base URL: https://docx-api-1080335376826.europe-west1.run.app</w:t>
      </w:r>
    </w:p>
    <w:p>
      <w:pPr>
        <w:pStyle w:val="Heading2"/>
      </w:pPr>
      <w:r>
        <w:t>GET /</w:t>
      </w:r>
    </w:p>
    <w:p>
      <w:r>
        <w:t>Utilité: Vérifier que l’API répond (health-check). Auth: aucune.</w:t>
      </w:r>
    </w:p>
    <w:p>
      <w:r>
        <w:rPr>
          <w:rFonts w:ascii="Consolas" w:hAnsi="Consolas"/>
          <w:sz w:val="18"/>
        </w:rPr>
        <w:t>curl -s "https://docx-api-1080335376826.europe-west1.run.app/"</w:t>
      </w:r>
    </w:p>
    <w:p>
      <w:pPr>
        <w:pStyle w:val="Heading2"/>
      </w:pPr>
      <w:r>
        <w:t>GET /plans</w:t>
      </w:r>
    </w:p>
    <w:p>
      <w:r>
        <w:t>Utilité: Lister les plans et quotas par défaut. Auth: aucune.</w:t>
      </w:r>
    </w:p>
    <w:p>
      <w:r>
        <w:rPr>
          <w:rFonts w:ascii="Consolas" w:hAnsi="Consolas"/>
          <w:sz w:val="18"/>
        </w:rPr>
        <w:t>curl -s "https://docx-api-1080335376826.europe-west1.run.app/plans"</w:t>
      </w:r>
    </w:p>
    <w:p>
      <w:pPr>
        <w:pStyle w:val="Heading2"/>
      </w:pPr>
      <w:r>
        <w:t>GET /usage</w:t>
      </w:r>
    </w:p>
    <w:p>
      <w:r>
        <w:t>Utilité: Connaître l’usage mensuel pour la clé (ne consomme pas). Auth: X-API-Key.</w:t>
      </w:r>
    </w:p>
    <w:p>
      <w:r>
        <w:rPr>
          <w:rFonts w:ascii="Consolas" w:hAnsi="Consolas"/>
          <w:sz w:val="18"/>
        </w:rPr>
        <w:t>curl -s "https://docx-api-1080335376826.europe-west1.run.app/usage"   -H "X-API-Key: &lt;API_KEY_CLIENT&gt;"</w:t>
      </w:r>
    </w:p>
    <w:p>
      <w:pPr>
        <w:pStyle w:val="Heading2"/>
      </w:pPr>
      <w:r>
        <w:t>POST /process-document (avec template_id)</w:t>
      </w:r>
    </w:p>
    <w:p>
      <w:r>
        <w:t>Utilité: Fusionner un template stocké (GCS) avec des données et retourner un PDF/DOCX. Auth: X-API-Key. Body: form-data.</w:t>
      </w:r>
    </w:p>
    <w:p>
      <w:r>
        <w:rPr>
          <w:rFonts w:ascii="Consolas" w:hAnsi="Consolas"/>
          <w:sz w:val="18"/>
        </w:rPr>
        <w:t>curl -X POST "https://docx-api-1080335376826.europe-west1.run.app/process-document"   -H "X-API-Key: &lt;API_KEY_CLIENT&gt;"   -F 'data={"nom":"Alice"}'   -F "template_id=contrat_v1"   -F "output_format=pdf"   --output resultat.pdf</w:t>
      </w:r>
    </w:p>
    <w:p>
      <w:pPr>
        <w:pStyle w:val="Heading2"/>
      </w:pPr>
      <w:r>
        <w:t>POST /process-document (avec fichier DOCX uploadé)</w:t>
      </w:r>
    </w:p>
    <w:p>
      <w:r>
        <w:t>Utilité: Traiter un fichier DOCX envoyé directement au lieu d’un template_id. Auth: X-API-Key. Body: form-data.</w:t>
      </w:r>
    </w:p>
    <w:p>
      <w:r>
        <w:rPr>
          <w:rFonts w:ascii="Consolas" w:hAnsi="Consolas"/>
          <w:sz w:val="18"/>
        </w:rPr>
        <w:t>curl -X POST "https://docx-api-1080335376826.europe-west1.run.app/process-document"   -H "X-API-Key: &lt;API_KEY_CLIENT&gt;"   -F 'data={"nom":"Alice"}'   -F "template=@/chemin/vers/modele.docx"   -F "output_format=docx"   --output resultat.docx</w:t>
      </w:r>
    </w:p>
    <w:p>
      <w:pPr>
        <w:pStyle w:val="Heading2"/>
      </w:pPr>
      <w:r>
        <w:t>POST /process-document (Idempotency-Key optionnel)</w:t>
      </w:r>
    </w:p>
    <w:p>
      <w:r>
        <w:t>Utilité: éviter les doublons en cas de retry (409 si déjà en cours/terminé). Header: Idempotency-Key.</w:t>
      </w:r>
    </w:p>
    <w:p>
      <w:r>
        <w:rPr>
          <w:rFonts w:ascii="Consolas" w:hAnsi="Consolas"/>
          <w:sz w:val="18"/>
        </w:rPr>
        <w:t>curl -X POST "https://docx-api-1080335376826.europe-west1.run.app/process-document"   -H "X-API-Key: &lt;API_KEY_CLIENT&gt;"   -H "Idempotency-Key: 2b1b2a9e-unique-key"   -F 'data={"nom":"Alice"}'   -F "template_id=contrat_v1"   -F "output_format=pdf"   --output resultat.pdf</w:t>
      </w:r>
    </w:p>
    <w:p>
      <w:pPr>
        <w:pStyle w:val="Heading2"/>
      </w:pPr>
      <w:r>
        <w:t>POST /admin/templates/{template_id}</w:t>
      </w:r>
    </w:p>
    <w:p>
      <w:r>
        <w:t>Utilité: Uploader/écraser un template DOCX dans GCS sous {template_id}.docx. Auth: X-Admin-Token. Body: form-data (template=file).</w:t>
      </w:r>
    </w:p>
    <w:p>
      <w:r>
        <w:rPr>
          <w:rFonts w:ascii="Consolas" w:hAnsi="Consolas"/>
          <w:sz w:val="18"/>
        </w:rPr>
        <w:t>curl -X POST "https://docx-api-1080335376826.europe-west1.run.app/admin/templates/contrat_v1"   -H "X-Admin-Token: &lt;ADMIN_TOKEN&gt;"   -F "template=@/chemin/vers/modele.docx"</w:t>
      </w:r>
    </w:p>
    <w:p>
      <w:pPr>
        <w:pStyle w:val="Heading2"/>
      </w:pPr>
      <w:r>
        <w:t>POST /admin/api-keys</w:t>
      </w:r>
    </w:p>
    <w:p>
      <w:r>
        <w:t>Utilité: Créer une clé API (plan/quota). Auth: X-Admin-Token. Body: JSON.</w:t>
      </w:r>
    </w:p>
    <w:p>
      <w:r>
        <w:rPr>
          <w:rFonts w:ascii="Consolas" w:hAnsi="Consolas"/>
          <w:sz w:val="18"/>
        </w:rPr>
        <w:t>curl -X POST "https://docx-api-1080335376826.europe-west1.run.app/admin/api-keys"   -H "X-Admin-Token: &lt;ADMIN_TOKEN&gt;"   -H "Content-Type: application/json"   -d '{"plan":"starter","monthly_quota":600}'</w:t>
      </w:r>
    </w:p>
    <w:p>
      <w:pPr>
        <w:pStyle w:val="Heading2"/>
      </w:pPr>
      <w:r>
        <w:t>PATCH /admin/api-keys/{api_key}</w:t>
      </w:r>
    </w:p>
    <w:p>
      <w:r>
        <w:t>Utilité: Mettre à jour plan, quota, disabled. Auth: X-Admin-Token. Body: JSON.</w:t>
      </w:r>
    </w:p>
    <w:p>
      <w:r>
        <w:rPr>
          <w:rFonts w:ascii="Consolas" w:hAnsi="Consolas"/>
          <w:sz w:val="18"/>
        </w:rPr>
        <w:t>curl -X PATCH "https://docx-api-1080335376826.europe-west1.run.app/admin/api-keys/&lt;API_KEY_CIBLE&gt;"   -H "X-Admin-Token: &lt;ADMIN_TOKEN&gt;"   -H "Content-Type: application/json"   -d '{"plan":"pro","monthly_quota":4000,"disabled":false}'</w:t>
      </w:r>
    </w:p>
    <w:p>
      <w:pPr>
        <w:pStyle w:val="Heading2"/>
      </w:pPr>
      <w:r>
        <w:t>POST /admin/api-keys/{api_key}/disable</w:t>
      </w:r>
    </w:p>
    <w:p>
      <w:r>
        <w:t>Utilité: Désactiver une clé (bloque son usage). Auth: X-Admin-Token.</w:t>
      </w:r>
    </w:p>
    <w:p>
      <w:r>
        <w:rPr>
          <w:rFonts w:ascii="Consolas" w:hAnsi="Consolas"/>
          <w:sz w:val="18"/>
        </w:rPr>
        <w:t>curl -X POST "https://docx-api-1080335376826.europe-west1.run.app/admin/api-keys/&lt;API_KEY_CIBLE&gt;/disable"   -H "X-Admin-Token: &lt;ADMIN_TOKEN&gt;"</w:t>
      </w:r>
    </w:p>
    <w:p>
      <w:pPr>
        <w:pStyle w:val="Heading2"/>
      </w:pPr>
      <w:r>
        <w:t>POST /admin/api-keys/{api_key}/enable</w:t>
      </w:r>
    </w:p>
    <w:p>
      <w:r>
        <w:t>Utilité: Réactiver une clé. Auth: X-Admin-Token.</w:t>
      </w:r>
    </w:p>
    <w:p>
      <w:r>
        <w:rPr>
          <w:rFonts w:ascii="Consolas" w:hAnsi="Consolas"/>
          <w:sz w:val="18"/>
        </w:rPr>
        <w:t>curl -X POST "https://docx-api-1080335376826.europe-west1.run.app/admin/api-keys/&lt;API_KEY_CIBLE&gt;/enable"   -H "X-Admin-Token: &lt;ADMIN_TOKEN&gt;"</w:t>
      </w:r>
    </w:p>
    <w:p>
      <w:pPr>
        <w:pStyle w:val="Heading2"/>
      </w:pPr>
      <w:r>
        <w:t>GET /admin/api-keys</w:t>
      </w:r>
    </w:p>
    <w:p>
      <w:r>
        <w:t>Utilité: Lister les clés (paginable). Auth: X-Admin-Token.</w:t>
      </w:r>
    </w:p>
    <w:p>
      <w:r>
        <w:rPr>
          <w:rFonts w:ascii="Consolas" w:hAnsi="Consolas"/>
          <w:sz w:val="18"/>
        </w:rPr>
        <w:t>curl -s "https://docx-api-1080335376826.europe-west1.run.app/admin/api-keys?limit=50"   -H "X-Admin-Token: &lt;ADMIN_TOKEN&gt;"</w:t>
      </w:r>
    </w:p>
    <w:p>
      <w:pPr>
        <w:pStyle w:val="Heading2"/>
      </w:pPr>
      <w:r>
        <w:t>GET /admin/api-keys/{api_key}</w:t>
      </w:r>
    </w:p>
    <w:p>
      <w:r>
        <w:t>Utilité: Détail d'une clé (plan, usage, état). Auth: X-Admin-Token.</w:t>
      </w:r>
    </w:p>
    <w:p>
      <w:r>
        <w:rPr>
          <w:rFonts w:ascii="Consolas" w:hAnsi="Consolas"/>
          <w:sz w:val="18"/>
        </w:rPr>
        <w:t>curl -s "https://docx-api-1080335376826.europe-west1.run.app/admin/api-keys/&lt;API_KEY_CIBLE&gt;"   -H "X-Admin-Token: &lt;ADMIN_TOKEN&gt;"</w:t>
      </w:r>
    </w:p>
    <w:p>
      <w:pPr>
        <w:pStyle w:val="Heading2"/>
      </w:pPr>
      <w:r>
        <w:t>POST /admin/api-keys/{api_key}/reset-usage</w:t>
      </w:r>
    </w:p>
    <w:p>
      <w:r>
        <w:t>Utilité: Remettre l'usage du mois à 0 pour une clé. Auth: X-Admin-Token.</w:t>
      </w:r>
    </w:p>
    <w:p>
      <w:r>
        <w:rPr>
          <w:rFonts w:ascii="Consolas" w:hAnsi="Consolas"/>
          <w:sz w:val="18"/>
        </w:rPr>
        <w:t>curl -X POST "https://docx-api-1080335376826.europe-west1.run.app/admin/api-keys/&lt;API_KEY_CIBLE&gt;/reset-usage"   -H "X-Admin-Token: &lt;ADMIN_TOKEN&gt;"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