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8461B8"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8461B8"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8461B8"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8461B8"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8461B8"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8461B8"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8461B8"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8461B8"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8461B8"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8461B8"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8461B8"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8461B8"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8461B8"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8461B8"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8461B8"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8461B8"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8461B8"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8461B8" w:rsidP="0012116F">
            <w:pPr>
              <w:rPr>
                <w:rFonts w:cstheme="minorHAnsi"/>
                <w:sz w:val="20"/>
              </w:rPr>
            </w:pPr>
            <w:hyperlink w:anchor="_SMC_PGI_5301.602-2_1"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8461B8"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6014AB9D" w14:textId="77777777" w:rsidTr="00A77189">
        <w:trPr>
          <w:trHeight w:val="432"/>
          <w:jc w:val="center"/>
        </w:trPr>
        <w:tc>
          <w:tcPr>
            <w:tcW w:w="2549" w:type="dxa"/>
            <w:vAlign w:val="center"/>
          </w:tcPr>
          <w:p w14:paraId="3E8BD656" w14:textId="3B704979" w:rsidR="00C42756" w:rsidRPr="00477D5C" w:rsidRDefault="008461B8" w:rsidP="0012116F">
            <w:pPr>
              <w:rPr>
                <w:rFonts w:cstheme="minorHAnsi"/>
                <w:sz w:val="20"/>
              </w:rPr>
            </w:pPr>
            <w:hyperlink w:anchor="_SMC_PGI_5301.603_1" w:history="1">
              <w:r>
                <w:rPr>
                  <w:rStyle w:val="Hyperlink"/>
                  <w:rFonts w:cstheme="minorHAnsi"/>
                  <w:sz w:val="20"/>
                </w:rPr>
                <w:t>PGI 5301.603-90</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2679AFBC" w14:textId="77777777" w:rsidTr="00A77189">
        <w:trPr>
          <w:trHeight w:val="432"/>
          <w:jc w:val="center"/>
        </w:trPr>
        <w:tc>
          <w:tcPr>
            <w:tcW w:w="2549" w:type="dxa"/>
            <w:vAlign w:val="center"/>
          </w:tcPr>
          <w:p w14:paraId="14089F32" w14:textId="05FA81AB" w:rsidR="00001917" w:rsidRPr="00477D5C" w:rsidRDefault="008461B8" w:rsidP="0012116F">
            <w:pPr>
              <w:rPr>
                <w:rFonts w:cstheme="minorHAnsi"/>
                <w:sz w:val="20"/>
              </w:rPr>
            </w:pPr>
            <w:hyperlink w:anchor="_USAFA_PGI_5301.603-1_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152C2208" w:rsidR="00001917" w:rsidRPr="00477D5C" w:rsidRDefault="008461B8" w:rsidP="0012116F">
            <w:pPr>
              <w:rPr>
                <w:rFonts w:cstheme="minorHAnsi"/>
                <w:sz w:val="20"/>
              </w:rPr>
            </w:pPr>
            <w:hyperlink w:anchor="_AFICC_PGI_5301.603-2_1"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8461B8"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9195470" w:rsidR="00001917" w:rsidRPr="00477D5C" w:rsidRDefault="008461B8"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7559AA5E" w:rsidR="00001917" w:rsidRPr="00477D5C" w:rsidRDefault="008461B8" w:rsidP="0012116F">
            <w:pPr>
              <w:rPr>
                <w:rFonts w:cstheme="minorHAnsi"/>
                <w:sz w:val="20"/>
              </w:rPr>
            </w:pPr>
            <w:hyperlink w:anchor="_AFMC_PGI_5301.90_1"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4675FA0F" w:rsidR="00001917" w:rsidRPr="00477D5C" w:rsidRDefault="008461B8"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8461B8" w:rsidRPr="00477D5C" w14:paraId="613D3353" w14:textId="77777777" w:rsidTr="00A77189">
        <w:trPr>
          <w:trHeight w:val="432"/>
          <w:jc w:val="center"/>
        </w:trPr>
        <w:tc>
          <w:tcPr>
            <w:tcW w:w="2549" w:type="dxa"/>
            <w:vAlign w:val="center"/>
          </w:tcPr>
          <w:p w14:paraId="02FA6FCB" w14:textId="125478DB" w:rsidR="008461B8" w:rsidRDefault="008461B8" w:rsidP="008461B8">
            <w:hyperlink w:anchor="_SMC_PGI_5301.9000" w:history="1">
              <w:r>
                <w:rPr>
                  <w:rStyle w:val="Hyperlink"/>
                  <w:rFonts w:cstheme="minorHAnsi"/>
                  <w:sz w:val="20"/>
                </w:rPr>
                <w:t>PGI 53</w:t>
              </w:r>
              <w:r>
                <w:rPr>
                  <w:rStyle w:val="Hyperlink"/>
                  <w:rFonts w:cstheme="minorHAnsi"/>
                  <w:sz w:val="20"/>
                </w:rPr>
                <w:t>0</w:t>
              </w:r>
              <w:r>
                <w:rPr>
                  <w:rStyle w:val="Hyperlink"/>
                  <w:rFonts w:cstheme="minorHAnsi"/>
                  <w:sz w:val="20"/>
                </w:rPr>
                <w:t>1.9000</w:t>
              </w:r>
            </w:hyperlink>
          </w:p>
        </w:tc>
        <w:tc>
          <w:tcPr>
            <w:tcW w:w="1426" w:type="dxa"/>
            <w:vAlign w:val="center"/>
          </w:tcPr>
          <w:p w14:paraId="5C9F609D" w14:textId="1009FC20" w:rsidR="008461B8" w:rsidRPr="00477D5C" w:rsidRDefault="008461B8" w:rsidP="008461B8">
            <w:pPr>
              <w:jc w:val="center"/>
              <w:rPr>
                <w:rFonts w:cstheme="minorHAnsi"/>
                <w:sz w:val="20"/>
              </w:rPr>
            </w:pPr>
            <w:r w:rsidRPr="00477D5C">
              <w:rPr>
                <w:rFonts w:cstheme="minorHAnsi"/>
                <w:sz w:val="20"/>
              </w:rPr>
              <w:t>SMC</w:t>
            </w:r>
          </w:p>
        </w:tc>
        <w:tc>
          <w:tcPr>
            <w:tcW w:w="6106" w:type="dxa"/>
            <w:vAlign w:val="center"/>
          </w:tcPr>
          <w:p w14:paraId="694A44C5" w14:textId="11EB4FFF" w:rsidR="008461B8" w:rsidRPr="00477D5C" w:rsidRDefault="008461B8" w:rsidP="008461B8">
            <w:pPr>
              <w:rPr>
                <w:rFonts w:cstheme="minorHAnsi"/>
                <w:sz w:val="20"/>
              </w:rPr>
            </w:pPr>
            <w:r>
              <w:rPr>
                <w:rFonts w:cstheme="minorHAnsi"/>
                <w:sz w:val="20"/>
              </w:rPr>
              <w:t>Scope and Definitions</w:t>
            </w:r>
          </w:p>
        </w:tc>
      </w:tr>
      <w:tr w:rsidR="008461B8" w:rsidRPr="00477D5C" w14:paraId="46A2D3CB" w14:textId="77777777" w:rsidTr="00A77189">
        <w:trPr>
          <w:trHeight w:val="432"/>
          <w:jc w:val="center"/>
        </w:trPr>
        <w:tc>
          <w:tcPr>
            <w:tcW w:w="2549" w:type="dxa"/>
            <w:vAlign w:val="center"/>
          </w:tcPr>
          <w:p w14:paraId="3EB89F1F" w14:textId="28DDC55D" w:rsidR="008461B8" w:rsidRPr="00477D5C" w:rsidRDefault="008461B8" w:rsidP="008461B8">
            <w:pPr>
              <w:rPr>
                <w:rFonts w:cstheme="minorHAnsi"/>
                <w:sz w:val="20"/>
              </w:rPr>
            </w:pPr>
            <w:hyperlink w:anchor="_AFICC_PGI_5301.9001_1" w:history="1">
              <w:r w:rsidRPr="00477D5C">
                <w:rPr>
                  <w:rStyle w:val="Hyperlink"/>
                  <w:rFonts w:cstheme="minorHAnsi"/>
                  <w:sz w:val="20"/>
                </w:rPr>
                <w:t>PGI 5301.9</w:t>
              </w:r>
              <w:r w:rsidRPr="00477D5C">
                <w:rPr>
                  <w:rStyle w:val="Hyperlink"/>
                  <w:rFonts w:cstheme="minorHAnsi"/>
                  <w:sz w:val="20"/>
                </w:rPr>
                <w:t>0</w:t>
              </w:r>
              <w:r w:rsidRPr="00477D5C">
                <w:rPr>
                  <w:rStyle w:val="Hyperlink"/>
                  <w:rFonts w:cstheme="minorHAnsi"/>
                  <w:sz w:val="20"/>
                </w:rPr>
                <w:t>0</w:t>
              </w:r>
              <w:r w:rsidRPr="00477D5C">
                <w:rPr>
                  <w:rStyle w:val="Hyperlink"/>
                  <w:rFonts w:cstheme="minorHAnsi"/>
                  <w:sz w:val="20"/>
                </w:rPr>
                <w:t>1</w:t>
              </w:r>
            </w:hyperlink>
          </w:p>
        </w:tc>
        <w:tc>
          <w:tcPr>
            <w:tcW w:w="1426" w:type="dxa"/>
            <w:vAlign w:val="center"/>
          </w:tcPr>
          <w:p w14:paraId="4BBD4E17" w14:textId="77777777" w:rsidR="008461B8" w:rsidRPr="00477D5C" w:rsidRDefault="008461B8" w:rsidP="008461B8">
            <w:pPr>
              <w:jc w:val="center"/>
              <w:rPr>
                <w:rFonts w:cstheme="minorHAnsi"/>
                <w:sz w:val="20"/>
              </w:rPr>
            </w:pPr>
            <w:r w:rsidRPr="00477D5C">
              <w:rPr>
                <w:rFonts w:cstheme="minorHAnsi"/>
                <w:sz w:val="20"/>
              </w:rPr>
              <w:t>AFICC</w:t>
            </w:r>
          </w:p>
        </w:tc>
        <w:tc>
          <w:tcPr>
            <w:tcW w:w="6106" w:type="dxa"/>
            <w:vAlign w:val="center"/>
          </w:tcPr>
          <w:p w14:paraId="38699C6D" w14:textId="77777777" w:rsidR="008461B8" w:rsidRPr="00477D5C" w:rsidRDefault="008461B8" w:rsidP="008461B8">
            <w:pPr>
              <w:rPr>
                <w:rFonts w:cstheme="minorHAnsi"/>
                <w:sz w:val="20"/>
              </w:rPr>
            </w:pPr>
            <w:r w:rsidRPr="00477D5C">
              <w:rPr>
                <w:rFonts w:cstheme="minorHAnsi"/>
                <w:sz w:val="20"/>
              </w:rPr>
              <w:t>Air Force Installation Contracting Center Clearance Delegations</w:t>
            </w:r>
          </w:p>
        </w:tc>
      </w:tr>
      <w:tr w:rsidR="008461B8" w:rsidRPr="00477D5C" w14:paraId="5380955E" w14:textId="77777777" w:rsidTr="00A77189">
        <w:trPr>
          <w:trHeight w:val="432"/>
          <w:jc w:val="center"/>
        </w:trPr>
        <w:tc>
          <w:tcPr>
            <w:tcW w:w="2549" w:type="dxa"/>
            <w:vAlign w:val="center"/>
          </w:tcPr>
          <w:p w14:paraId="6FA3F68C" w14:textId="4E1817F2" w:rsidR="008461B8" w:rsidRPr="00477D5C" w:rsidRDefault="008461B8" w:rsidP="008461B8">
            <w:pPr>
              <w:rPr>
                <w:rFonts w:cstheme="minorHAnsi"/>
                <w:sz w:val="20"/>
              </w:rPr>
            </w:pPr>
            <w:hyperlink w:anchor="afmc_9001" w:history="1">
              <w:r w:rsidRPr="00477D5C">
                <w:rPr>
                  <w:rStyle w:val="Hyperlink"/>
                  <w:rFonts w:cstheme="minorHAnsi"/>
                  <w:sz w:val="20"/>
                </w:rPr>
                <w:t>PGI 5301.9001</w:t>
              </w:r>
            </w:hyperlink>
          </w:p>
        </w:tc>
        <w:tc>
          <w:tcPr>
            <w:tcW w:w="1426" w:type="dxa"/>
            <w:vAlign w:val="center"/>
          </w:tcPr>
          <w:p w14:paraId="003656F8"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3FB3102E" w14:textId="77777777" w:rsidR="008461B8" w:rsidRPr="00477D5C" w:rsidRDefault="008461B8" w:rsidP="008461B8">
            <w:pPr>
              <w:rPr>
                <w:rFonts w:cstheme="minorHAnsi"/>
                <w:sz w:val="20"/>
              </w:rPr>
            </w:pPr>
            <w:r w:rsidRPr="00477D5C">
              <w:rPr>
                <w:rFonts w:cstheme="minorHAnsi"/>
                <w:sz w:val="20"/>
              </w:rPr>
              <w:t>Clearance Delegations</w:t>
            </w:r>
          </w:p>
        </w:tc>
      </w:tr>
      <w:tr w:rsidR="008461B8" w:rsidRPr="00477D5C" w14:paraId="2A2C2053" w14:textId="77777777" w:rsidTr="00A77189">
        <w:trPr>
          <w:trHeight w:val="432"/>
          <w:jc w:val="center"/>
        </w:trPr>
        <w:tc>
          <w:tcPr>
            <w:tcW w:w="2549" w:type="dxa"/>
            <w:vAlign w:val="center"/>
          </w:tcPr>
          <w:p w14:paraId="06EF2B84" w14:textId="058C6559" w:rsidR="008461B8" w:rsidRPr="00477D5C" w:rsidRDefault="008461B8" w:rsidP="008461B8">
            <w:pPr>
              <w:rPr>
                <w:rFonts w:cstheme="minorHAnsi"/>
                <w:sz w:val="20"/>
              </w:rPr>
            </w:pPr>
            <w:hyperlink w:anchor="_SMC_PGI_5301.9001" w:history="1">
              <w:r w:rsidRPr="00477D5C">
                <w:rPr>
                  <w:rStyle w:val="Hyperlink"/>
                  <w:rFonts w:cstheme="minorHAnsi"/>
                  <w:sz w:val="20"/>
                </w:rPr>
                <w:t>PGI 5301.9</w:t>
              </w:r>
              <w:r w:rsidRPr="00477D5C">
                <w:rPr>
                  <w:rStyle w:val="Hyperlink"/>
                  <w:rFonts w:cstheme="minorHAnsi"/>
                  <w:sz w:val="20"/>
                </w:rPr>
                <w:t>0</w:t>
              </w:r>
              <w:r w:rsidRPr="00477D5C">
                <w:rPr>
                  <w:rStyle w:val="Hyperlink"/>
                  <w:rFonts w:cstheme="minorHAnsi"/>
                  <w:sz w:val="20"/>
                </w:rPr>
                <w:t>01</w:t>
              </w:r>
            </w:hyperlink>
          </w:p>
        </w:tc>
        <w:tc>
          <w:tcPr>
            <w:tcW w:w="1426" w:type="dxa"/>
            <w:vAlign w:val="center"/>
          </w:tcPr>
          <w:p w14:paraId="20651DCE" w14:textId="77777777" w:rsidR="008461B8" w:rsidRPr="00477D5C" w:rsidRDefault="008461B8" w:rsidP="008461B8">
            <w:pPr>
              <w:jc w:val="center"/>
              <w:rPr>
                <w:rFonts w:cstheme="minorHAnsi"/>
                <w:sz w:val="20"/>
              </w:rPr>
            </w:pPr>
            <w:r w:rsidRPr="00477D5C">
              <w:rPr>
                <w:rFonts w:cstheme="minorHAnsi"/>
                <w:sz w:val="20"/>
              </w:rPr>
              <w:t>SMC</w:t>
            </w:r>
          </w:p>
        </w:tc>
        <w:tc>
          <w:tcPr>
            <w:tcW w:w="6106" w:type="dxa"/>
            <w:vAlign w:val="center"/>
          </w:tcPr>
          <w:p w14:paraId="623519D0" w14:textId="77777777" w:rsidR="008461B8" w:rsidRPr="00477D5C" w:rsidRDefault="008461B8" w:rsidP="008461B8">
            <w:pPr>
              <w:rPr>
                <w:rFonts w:cstheme="minorHAnsi"/>
                <w:sz w:val="20"/>
              </w:rPr>
            </w:pPr>
            <w:r w:rsidRPr="00477D5C">
              <w:rPr>
                <w:rFonts w:cstheme="minorHAnsi"/>
                <w:sz w:val="20"/>
              </w:rPr>
              <w:t>Policy, Thresholds, and Approvals</w:t>
            </w:r>
          </w:p>
        </w:tc>
      </w:tr>
      <w:tr w:rsidR="008461B8" w:rsidRPr="00477D5C" w14:paraId="00F7C3F1" w14:textId="77777777" w:rsidTr="00A77189">
        <w:trPr>
          <w:trHeight w:val="432"/>
          <w:jc w:val="center"/>
        </w:trPr>
        <w:tc>
          <w:tcPr>
            <w:tcW w:w="2549" w:type="dxa"/>
            <w:vAlign w:val="center"/>
          </w:tcPr>
          <w:p w14:paraId="79E0C8DF" w14:textId="4E8635CF" w:rsidR="008461B8" w:rsidRPr="00477D5C" w:rsidRDefault="008461B8" w:rsidP="008461B8">
            <w:pPr>
              <w:rPr>
                <w:rFonts w:cstheme="minorHAnsi"/>
                <w:sz w:val="20"/>
              </w:rPr>
            </w:pPr>
            <w:hyperlink w:anchor="_AF_PGI_5301.9001(b)_1" w:history="1">
              <w:r w:rsidRPr="00477D5C">
                <w:rPr>
                  <w:rStyle w:val="Hyperlink"/>
                  <w:rFonts w:cstheme="minorHAnsi"/>
                  <w:sz w:val="20"/>
                </w:rPr>
                <w:t>PGI 5301.9001(b)</w:t>
              </w:r>
            </w:hyperlink>
            <w:r w:rsidRPr="00477D5C">
              <w:rPr>
                <w:rFonts w:cstheme="minorHAnsi"/>
                <w:sz w:val="20"/>
              </w:rPr>
              <w:t xml:space="preserve"> </w:t>
            </w:r>
          </w:p>
        </w:tc>
        <w:tc>
          <w:tcPr>
            <w:tcW w:w="1426" w:type="dxa"/>
            <w:vAlign w:val="center"/>
          </w:tcPr>
          <w:p w14:paraId="3F87001C" w14:textId="77777777" w:rsidR="008461B8" w:rsidRPr="00477D5C" w:rsidRDefault="008461B8" w:rsidP="008461B8">
            <w:pPr>
              <w:jc w:val="center"/>
              <w:rPr>
                <w:rFonts w:cstheme="minorHAnsi"/>
                <w:sz w:val="20"/>
              </w:rPr>
            </w:pPr>
            <w:r w:rsidRPr="00477D5C">
              <w:rPr>
                <w:rFonts w:cstheme="minorHAnsi"/>
                <w:sz w:val="20"/>
              </w:rPr>
              <w:t>AF</w:t>
            </w:r>
          </w:p>
        </w:tc>
        <w:tc>
          <w:tcPr>
            <w:tcW w:w="6106" w:type="dxa"/>
            <w:vAlign w:val="center"/>
          </w:tcPr>
          <w:p w14:paraId="391BF7A2" w14:textId="77777777" w:rsidR="008461B8" w:rsidRPr="00477D5C" w:rsidRDefault="008461B8" w:rsidP="008461B8">
            <w:pPr>
              <w:rPr>
                <w:rFonts w:cstheme="minorHAnsi"/>
                <w:sz w:val="20"/>
              </w:rPr>
            </w:pPr>
            <w:r w:rsidRPr="00477D5C">
              <w:rPr>
                <w:rFonts w:cstheme="minorHAnsi"/>
                <w:sz w:val="20"/>
              </w:rPr>
              <w:t>Clearance:  Multi-Functional Independent Review Teams</w:t>
            </w:r>
          </w:p>
        </w:tc>
      </w:tr>
      <w:tr w:rsidR="008461B8" w:rsidRPr="00477D5C" w14:paraId="573FFD71" w14:textId="77777777" w:rsidTr="00A77189">
        <w:trPr>
          <w:trHeight w:val="432"/>
          <w:jc w:val="center"/>
        </w:trPr>
        <w:tc>
          <w:tcPr>
            <w:tcW w:w="2549" w:type="dxa"/>
            <w:vAlign w:val="center"/>
          </w:tcPr>
          <w:p w14:paraId="3C24AFF8" w14:textId="5B773085" w:rsidR="008461B8" w:rsidRPr="00477D5C" w:rsidRDefault="008461B8" w:rsidP="008461B8">
            <w:pPr>
              <w:rPr>
                <w:sz w:val="20"/>
              </w:rPr>
            </w:pPr>
            <w:hyperlink w:anchor="_AFMC_PGI_5301.9001" w:history="1">
              <w:r w:rsidRPr="00477D5C">
                <w:rPr>
                  <w:rStyle w:val="Hyperlink"/>
                  <w:rFonts w:cstheme="minorHAnsi"/>
                  <w:sz w:val="20"/>
                </w:rPr>
                <w:t>PGI 5301.9001(i)(2)</w:t>
              </w:r>
            </w:hyperlink>
          </w:p>
        </w:tc>
        <w:tc>
          <w:tcPr>
            <w:tcW w:w="1426" w:type="dxa"/>
            <w:vAlign w:val="center"/>
          </w:tcPr>
          <w:p w14:paraId="667F9881"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480A893E" w14:textId="77777777" w:rsidR="008461B8" w:rsidRPr="00477D5C" w:rsidRDefault="008461B8" w:rsidP="008461B8">
            <w:pPr>
              <w:rPr>
                <w:rFonts w:cstheme="minorHAnsi"/>
                <w:sz w:val="20"/>
              </w:rPr>
            </w:pPr>
            <w:r w:rsidRPr="00477D5C">
              <w:rPr>
                <w:rFonts w:cstheme="minorHAnsi"/>
                <w:sz w:val="20"/>
              </w:rPr>
              <w:t>Policy, Thresholds, and Approvals</w:t>
            </w:r>
          </w:p>
        </w:tc>
      </w:tr>
      <w:tr w:rsidR="008461B8" w:rsidRPr="00477D5C" w14:paraId="14E7B584" w14:textId="77777777" w:rsidTr="00A77189">
        <w:trPr>
          <w:trHeight w:val="432"/>
          <w:jc w:val="center"/>
        </w:trPr>
        <w:tc>
          <w:tcPr>
            <w:tcW w:w="2549" w:type="dxa"/>
            <w:vAlign w:val="center"/>
          </w:tcPr>
          <w:p w14:paraId="4CEAC3CC" w14:textId="48530C22" w:rsidR="008461B8" w:rsidRPr="00477D5C" w:rsidRDefault="008461B8" w:rsidP="008461B8">
            <w:pPr>
              <w:rPr>
                <w:rFonts w:cstheme="minorHAnsi"/>
                <w:sz w:val="20"/>
              </w:rPr>
            </w:pPr>
            <w:hyperlink w:anchor="_AFMC_PGI_5301.9001-92_1" w:history="1">
              <w:r w:rsidRPr="00477D5C">
                <w:rPr>
                  <w:rStyle w:val="Hyperlink"/>
                  <w:rFonts w:cstheme="minorHAnsi"/>
                  <w:sz w:val="20"/>
                </w:rPr>
                <w:t>PGI 5301.9001-92</w:t>
              </w:r>
            </w:hyperlink>
          </w:p>
        </w:tc>
        <w:tc>
          <w:tcPr>
            <w:tcW w:w="1426" w:type="dxa"/>
            <w:vAlign w:val="center"/>
          </w:tcPr>
          <w:p w14:paraId="65664A97"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204868C3" w14:textId="77777777" w:rsidR="008461B8" w:rsidRPr="00477D5C" w:rsidRDefault="008461B8" w:rsidP="008461B8">
            <w:pPr>
              <w:tabs>
                <w:tab w:val="left" w:pos="1125"/>
              </w:tabs>
              <w:rPr>
                <w:rFonts w:cstheme="minorHAnsi"/>
                <w:sz w:val="20"/>
              </w:rPr>
            </w:pPr>
            <w:r w:rsidRPr="00477D5C">
              <w:rPr>
                <w:rFonts w:cstheme="minorHAnsi"/>
                <w:sz w:val="20"/>
              </w:rPr>
              <w:t>Clearance Request</w:t>
            </w:r>
          </w:p>
        </w:tc>
      </w:tr>
      <w:tr w:rsidR="008461B8" w:rsidRPr="00477D5C" w14:paraId="1FB891BC" w14:textId="77777777" w:rsidTr="00A77189">
        <w:trPr>
          <w:trHeight w:val="432"/>
          <w:jc w:val="center"/>
        </w:trPr>
        <w:tc>
          <w:tcPr>
            <w:tcW w:w="2549" w:type="dxa"/>
            <w:vAlign w:val="center"/>
          </w:tcPr>
          <w:p w14:paraId="182B5708" w14:textId="0E2FDB4A" w:rsidR="008461B8" w:rsidRPr="00477D5C" w:rsidRDefault="008461B8" w:rsidP="008461B8">
            <w:pPr>
              <w:rPr>
                <w:rFonts w:cstheme="minorHAnsi"/>
                <w:sz w:val="20"/>
              </w:rPr>
            </w:pPr>
            <w:hyperlink w:anchor="_AFMC_PGI_5301.9001-93" w:history="1">
              <w:r w:rsidRPr="00477D5C">
                <w:rPr>
                  <w:rStyle w:val="Hyperlink"/>
                  <w:rFonts w:cstheme="minorHAnsi"/>
                  <w:sz w:val="20"/>
                </w:rPr>
                <w:t>PGI 5301.9001-93</w:t>
              </w:r>
            </w:hyperlink>
            <w:r w:rsidRPr="00477D5C">
              <w:rPr>
                <w:rFonts w:cstheme="minorHAnsi"/>
                <w:sz w:val="20"/>
              </w:rPr>
              <w:t xml:space="preserve"> </w:t>
            </w:r>
          </w:p>
        </w:tc>
        <w:tc>
          <w:tcPr>
            <w:tcW w:w="1426" w:type="dxa"/>
            <w:vAlign w:val="center"/>
          </w:tcPr>
          <w:p w14:paraId="51B68BB9"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631B0C6D" w14:textId="77777777" w:rsidR="008461B8" w:rsidRPr="00477D5C" w:rsidRDefault="008461B8" w:rsidP="008461B8">
            <w:pPr>
              <w:rPr>
                <w:rFonts w:cstheme="minorHAnsi"/>
                <w:sz w:val="20"/>
              </w:rPr>
            </w:pPr>
            <w:r w:rsidRPr="00477D5C">
              <w:rPr>
                <w:rFonts w:cstheme="minorHAnsi"/>
                <w:sz w:val="20"/>
              </w:rPr>
              <w:t>Clearance Documentation</w:t>
            </w:r>
          </w:p>
        </w:tc>
      </w:tr>
      <w:tr w:rsidR="008461B8" w:rsidRPr="00477D5C" w14:paraId="18DEE022" w14:textId="77777777" w:rsidTr="00A77189">
        <w:trPr>
          <w:trHeight w:val="432"/>
          <w:jc w:val="center"/>
        </w:trPr>
        <w:tc>
          <w:tcPr>
            <w:tcW w:w="2549" w:type="dxa"/>
            <w:vAlign w:val="center"/>
          </w:tcPr>
          <w:p w14:paraId="06BB8E80" w14:textId="2E07004C" w:rsidR="008461B8" w:rsidRPr="00477D5C" w:rsidRDefault="008461B8" w:rsidP="008461B8">
            <w:pPr>
              <w:rPr>
                <w:rFonts w:cstheme="minorHAnsi"/>
                <w:sz w:val="20"/>
              </w:rPr>
            </w:pPr>
            <w:hyperlink w:anchor="_AF_PGI_5301.91" w:history="1">
              <w:r w:rsidRPr="00477D5C">
                <w:rPr>
                  <w:rStyle w:val="Hyperlink"/>
                  <w:rFonts w:cstheme="minorHAnsi"/>
                  <w:sz w:val="20"/>
                </w:rPr>
                <w:t>PGI 5301.91</w:t>
              </w:r>
            </w:hyperlink>
          </w:p>
        </w:tc>
        <w:tc>
          <w:tcPr>
            <w:tcW w:w="1426" w:type="dxa"/>
            <w:vAlign w:val="center"/>
          </w:tcPr>
          <w:p w14:paraId="645676A0" w14:textId="77777777" w:rsidR="008461B8" w:rsidRPr="00477D5C" w:rsidRDefault="008461B8" w:rsidP="008461B8">
            <w:pPr>
              <w:jc w:val="center"/>
              <w:rPr>
                <w:rFonts w:cstheme="minorHAnsi"/>
                <w:sz w:val="20"/>
              </w:rPr>
            </w:pPr>
            <w:r w:rsidRPr="00477D5C">
              <w:rPr>
                <w:rFonts w:cstheme="minorHAnsi"/>
                <w:sz w:val="20"/>
              </w:rPr>
              <w:t>AF</w:t>
            </w:r>
          </w:p>
        </w:tc>
        <w:tc>
          <w:tcPr>
            <w:tcW w:w="6106" w:type="dxa"/>
            <w:vAlign w:val="center"/>
          </w:tcPr>
          <w:p w14:paraId="6411C5D1" w14:textId="77777777" w:rsidR="008461B8" w:rsidRPr="00477D5C" w:rsidRDefault="008461B8" w:rsidP="008461B8">
            <w:pPr>
              <w:rPr>
                <w:rFonts w:cstheme="minorHAnsi"/>
                <w:sz w:val="20"/>
              </w:rPr>
            </w:pPr>
            <w:r w:rsidRPr="00477D5C">
              <w:rPr>
                <w:rFonts w:cstheme="minorHAnsi"/>
                <w:sz w:val="20"/>
              </w:rPr>
              <w:t>Ombudsman Program</w:t>
            </w:r>
          </w:p>
        </w:tc>
      </w:tr>
      <w:tr w:rsidR="008461B8" w:rsidRPr="00477D5C" w14:paraId="1F2C5CE2" w14:textId="77777777" w:rsidTr="00A77189">
        <w:trPr>
          <w:trHeight w:val="432"/>
          <w:jc w:val="center"/>
        </w:trPr>
        <w:tc>
          <w:tcPr>
            <w:tcW w:w="2549" w:type="dxa"/>
            <w:vAlign w:val="center"/>
          </w:tcPr>
          <w:p w14:paraId="39493FD5" w14:textId="3C5358F7" w:rsidR="008461B8" w:rsidRPr="00477D5C" w:rsidRDefault="008461B8" w:rsidP="008461B8">
            <w:pPr>
              <w:rPr>
                <w:rFonts w:cstheme="minorHAnsi"/>
                <w:sz w:val="20"/>
              </w:rPr>
            </w:pPr>
            <w:hyperlink w:anchor="_AFMC_PGI_5301.91_1" w:history="1">
              <w:r w:rsidRPr="00477D5C">
                <w:rPr>
                  <w:rStyle w:val="Hyperlink"/>
                  <w:rFonts w:cstheme="minorHAnsi"/>
                  <w:sz w:val="20"/>
                </w:rPr>
                <w:t>PGI 5301.91</w:t>
              </w:r>
            </w:hyperlink>
          </w:p>
        </w:tc>
        <w:tc>
          <w:tcPr>
            <w:tcW w:w="1426" w:type="dxa"/>
            <w:vAlign w:val="center"/>
          </w:tcPr>
          <w:p w14:paraId="4A22B328"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303FEB23" w14:textId="77777777" w:rsidR="008461B8" w:rsidRPr="00477D5C" w:rsidRDefault="008461B8" w:rsidP="008461B8">
            <w:pPr>
              <w:rPr>
                <w:rFonts w:cstheme="minorHAnsi"/>
                <w:sz w:val="20"/>
              </w:rPr>
            </w:pPr>
            <w:r w:rsidRPr="00477D5C">
              <w:rPr>
                <w:rFonts w:cstheme="minorHAnsi"/>
                <w:sz w:val="20"/>
              </w:rPr>
              <w:t>Ombudsman Program</w:t>
            </w:r>
          </w:p>
        </w:tc>
      </w:tr>
      <w:tr w:rsidR="008461B8" w:rsidRPr="00477D5C" w14:paraId="6F1034B3" w14:textId="77777777" w:rsidTr="00A77189">
        <w:trPr>
          <w:trHeight w:val="432"/>
          <w:jc w:val="center"/>
        </w:trPr>
        <w:tc>
          <w:tcPr>
            <w:tcW w:w="2549" w:type="dxa"/>
            <w:vAlign w:val="center"/>
          </w:tcPr>
          <w:p w14:paraId="03A1E0C7" w14:textId="03865E63" w:rsidR="008461B8" w:rsidRPr="00477D5C" w:rsidRDefault="008461B8" w:rsidP="008461B8">
            <w:pPr>
              <w:rPr>
                <w:rFonts w:cstheme="minorHAnsi"/>
                <w:sz w:val="20"/>
              </w:rPr>
            </w:pPr>
            <w:hyperlink w:anchor="_AFICC_PGI_5301.9102_1" w:history="1">
              <w:r w:rsidRPr="00477D5C">
                <w:rPr>
                  <w:rStyle w:val="Hyperlink"/>
                  <w:rFonts w:cstheme="minorHAnsi"/>
                  <w:sz w:val="20"/>
                </w:rPr>
                <w:t>PGI 5301.9102</w:t>
              </w:r>
            </w:hyperlink>
          </w:p>
        </w:tc>
        <w:tc>
          <w:tcPr>
            <w:tcW w:w="1426" w:type="dxa"/>
            <w:vAlign w:val="center"/>
          </w:tcPr>
          <w:p w14:paraId="7438DE20" w14:textId="77777777" w:rsidR="008461B8" w:rsidRPr="00477D5C" w:rsidRDefault="008461B8" w:rsidP="008461B8">
            <w:pPr>
              <w:jc w:val="center"/>
              <w:rPr>
                <w:rFonts w:cstheme="minorHAnsi"/>
                <w:sz w:val="20"/>
              </w:rPr>
            </w:pPr>
            <w:r w:rsidRPr="00477D5C">
              <w:rPr>
                <w:rFonts w:cstheme="minorHAnsi"/>
                <w:sz w:val="20"/>
              </w:rPr>
              <w:t>AFICC</w:t>
            </w:r>
          </w:p>
        </w:tc>
        <w:tc>
          <w:tcPr>
            <w:tcW w:w="6106" w:type="dxa"/>
            <w:vAlign w:val="center"/>
          </w:tcPr>
          <w:p w14:paraId="44AE556E" w14:textId="77777777" w:rsidR="008461B8" w:rsidRPr="00477D5C" w:rsidRDefault="008461B8" w:rsidP="008461B8">
            <w:pPr>
              <w:rPr>
                <w:rFonts w:cstheme="minorHAnsi"/>
                <w:sz w:val="20"/>
              </w:rPr>
            </w:pPr>
            <w:r w:rsidRPr="00477D5C">
              <w:rPr>
                <w:rFonts w:cstheme="minorHAnsi"/>
                <w:sz w:val="20"/>
              </w:rPr>
              <w:t>Ombudsman</w:t>
            </w:r>
          </w:p>
        </w:tc>
      </w:tr>
      <w:tr w:rsidR="008461B8" w:rsidRPr="00477D5C" w14:paraId="6DB2CC82" w14:textId="77777777" w:rsidTr="00A77189">
        <w:trPr>
          <w:trHeight w:val="432"/>
          <w:jc w:val="center"/>
        </w:trPr>
        <w:tc>
          <w:tcPr>
            <w:tcW w:w="2549" w:type="dxa"/>
            <w:vAlign w:val="center"/>
          </w:tcPr>
          <w:p w14:paraId="5BC2ABC4" w14:textId="6AF7AC35" w:rsidR="008461B8" w:rsidRPr="00477D5C" w:rsidRDefault="008461B8" w:rsidP="008461B8">
            <w:pPr>
              <w:rPr>
                <w:rFonts w:cstheme="minorHAnsi"/>
                <w:sz w:val="20"/>
              </w:rPr>
            </w:pPr>
            <w:hyperlink w:anchor="_USAFA_PGI_5301.9102(a)_1" w:history="1">
              <w:r w:rsidRPr="00477D5C">
                <w:rPr>
                  <w:rStyle w:val="Hyperlink"/>
                  <w:rFonts w:cstheme="minorHAnsi"/>
                  <w:sz w:val="20"/>
                </w:rPr>
                <w:t>PGI 5301.9102</w:t>
              </w:r>
            </w:hyperlink>
          </w:p>
        </w:tc>
        <w:tc>
          <w:tcPr>
            <w:tcW w:w="1426" w:type="dxa"/>
            <w:vAlign w:val="center"/>
          </w:tcPr>
          <w:p w14:paraId="5644580B" w14:textId="77777777" w:rsidR="008461B8" w:rsidRPr="00477D5C" w:rsidRDefault="008461B8" w:rsidP="008461B8">
            <w:pPr>
              <w:jc w:val="center"/>
              <w:rPr>
                <w:rFonts w:cstheme="minorHAnsi"/>
                <w:sz w:val="20"/>
              </w:rPr>
            </w:pPr>
            <w:r w:rsidRPr="00477D5C">
              <w:rPr>
                <w:rFonts w:cstheme="minorHAnsi"/>
                <w:sz w:val="20"/>
              </w:rPr>
              <w:t>USAFA</w:t>
            </w:r>
          </w:p>
        </w:tc>
        <w:tc>
          <w:tcPr>
            <w:tcW w:w="6106" w:type="dxa"/>
            <w:vAlign w:val="center"/>
          </w:tcPr>
          <w:p w14:paraId="16F26FAC" w14:textId="77777777" w:rsidR="008461B8" w:rsidRPr="00477D5C" w:rsidRDefault="008461B8" w:rsidP="008461B8">
            <w:pPr>
              <w:rPr>
                <w:rFonts w:cstheme="minorHAnsi"/>
                <w:sz w:val="20"/>
              </w:rPr>
            </w:pPr>
            <w:r w:rsidRPr="00477D5C">
              <w:rPr>
                <w:rFonts w:cstheme="minorHAnsi"/>
                <w:sz w:val="20"/>
              </w:rPr>
              <w:t>Ombudsman Program</w:t>
            </w:r>
          </w:p>
        </w:tc>
      </w:tr>
      <w:tr w:rsidR="00AC0406" w:rsidRPr="00477D5C" w14:paraId="4272825E" w14:textId="77777777" w:rsidTr="001817F0">
        <w:trPr>
          <w:trHeight w:val="432"/>
          <w:jc w:val="center"/>
        </w:trPr>
        <w:tc>
          <w:tcPr>
            <w:tcW w:w="2549" w:type="dxa"/>
            <w:vAlign w:val="center"/>
          </w:tcPr>
          <w:p w14:paraId="68695917" w14:textId="67D899FB" w:rsidR="00AC0406" w:rsidRPr="00477D5C" w:rsidRDefault="00AC0406" w:rsidP="001817F0">
            <w:pPr>
              <w:rPr>
                <w:rFonts w:cstheme="minorHAnsi"/>
                <w:sz w:val="20"/>
              </w:rPr>
            </w:pPr>
            <w:hyperlink w:anchor="_SMC_PGI_5301.9103" w:history="1">
              <w:r>
                <w:rPr>
                  <w:rStyle w:val="Hyperlink"/>
                  <w:rFonts w:cstheme="minorHAnsi"/>
                  <w:sz w:val="20"/>
                </w:rPr>
                <w:t>PGI 53</w:t>
              </w:r>
              <w:r>
                <w:rPr>
                  <w:rStyle w:val="Hyperlink"/>
                  <w:rFonts w:cstheme="minorHAnsi"/>
                  <w:sz w:val="20"/>
                </w:rPr>
                <w:t>0</w:t>
              </w:r>
              <w:r>
                <w:rPr>
                  <w:rStyle w:val="Hyperlink"/>
                  <w:rFonts w:cstheme="minorHAnsi"/>
                  <w:sz w:val="20"/>
                </w:rPr>
                <w:t>1.9103</w:t>
              </w:r>
            </w:hyperlink>
          </w:p>
        </w:tc>
        <w:tc>
          <w:tcPr>
            <w:tcW w:w="1426" w:type="dxa"/>
            <w:vAlign w:val="center"/>
          </w:tcPr>
          <w:p w14:paraId="2C8BC29D" w14:textId="77777777" w:rsidR="00AC0406" w:rsidRPr="00477D5C" w:rsidRDefault="00AC0406" w:rsidP="001817F0">
            <w:pPr>
              <w:jc w:val="center"/>
              <w:rPr>
                <w:rFonts w:cstheme="minorHAnsi"/>
                <w:sz w:val="20"/>
              </w:rPr>
            </w:pPr>
            <w:r w:rsidRPr="00477D5C">
              <w:rPr>
                <w:rFonts w:cstheme="minorHAnsi"/>
                <w:sz w:val="20"/>
              </w:rPr>
              <w:t>SMC</w:t>
            </w:r>
          </w:p>
        </w:tc>
        <w:tc>
          <w:tcPr>
            <w:tcW w:w="6106" w:type="dxa"/>
            <w:vAlign w:val="center"/>
          </w:tcPr>
          <w:p w14:paraId="08B5D329" w14:textId="09257892" w:rsidR="00AC0406" w:rsidRPr="00477D5C" w:rsidRDefault="00AC0406" w:rsidP="001817F0">
            <w:pPr>
              <w:rPr>
                <w:rFonts w:cstheme="minorHAnsi"/>
                <w:sz w:val="20"/>
              </w:rPr>
            </w:pPr>
            <w:r>
              <w:rPr>
                <w:rFonts w:ascii="open_sansregular" w:hAnsi="open_sansregular" w:cs="Arial"/>
                <w:color w:val="000000"/>
                <w:sz w:val="20"/>
                <w:szCs w:val="20"/>
              </w:rPr>
              <w:t>Solicitation Provision and Contract Clauses</w:t>
            </w:r>
          </w:p>
        </w:tc>
      </w:tr>
    </w:tbl>
    <w:p w14:paraId="7FE1D235" w14:textId="77777777" w:rsidR="00477D5C" w:rsidRPr="005C4D0C" w:rsidRDefault="00477D5C" w:rsidP="0012116F">
      <w:pPr>
        <w:pStyle w:val="Heading2"/>
        <w:keepNext w:val="0"/>
        <w:keepLines w:val="0"/>
        <w:rPr>
          <w:b w:val="0"/>
        </w:rPr>
      </w:pPr>
      <w:bookmarkStart w:id="0" w:name="_GoBack"/>
      <w:bookmarkEnd w:id="0"/>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1" w:name="_AF_PGI_5301.108"/>
      <w:bookmarkEnd w:id="1"/>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2" w:name="_AF_PGI_5301.170-2"/>
      <w:bookmarkEnd w:id="2"/>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w:t>
      </w:r>
      <w:r w:rsidRPr="001D4CBB">
        <w:lastRenderedPageBreak/>
        <w:t xml:space="preserve">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3" w:name="_AF_PGI_5301.170-3"/>
      <w:bookmarkEnd w:id="3"/>
    </w:p>
    <w:p w14:paraId="13FCA3A7" w14:textId="77777777" w:rsidR="00A24821" w:rsidRDefault="000754A5" w:rsidP="0012116F">
      <w:pPr>
        <w:pStyle w:val="Heading3"/>
        <w:keepNext w:val="0"/>
        <w:keepLines w:val="0"/>
      </w:pPr>
      <w:bookmarkStart w:id="4" w:name="_AF_PGI_5301.170-3_1"/>
      <w:bookmarkEnd w:id="4"/>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5" w:name="_AF_PGI_5301.170-4"/>
      <w:bookmarkEnd w:id="5"/>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6" w:name="_AF_PGI_5301.602-3-90"/>
      <w:bookmarkEnd w:id="6"/>
    </w:p>
    <w:p w14:paraId="12D1429A" w14:textId="77777777" w:rsidR="00A24821" w:rsidRDefault="00E43878" w:rsidP="0012116F">
      <w:pPr>
        <w:pStyle w:val="Heading3"/>
        <w:keepNext w:val="0"/>
        <w:keepLines w:val="0"/>
        <w:rPr>
          <w:rFonts w:eastAsia="Times New Roman"/>
          <w:b w:val="0"/>
        </w:rPr>
      </w:pPr>
      <w:bookmarkStart w:id="7" w:name="_AF_PGI_5301.602-3-90_1"/>
      <w:bookmarkEnd w:id="7"/>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8" w:name="_AF_PGI_5301.9001(b)"/>
      <w:bookmarkEnd w:id="8"/>
    </w:p>
    <w:p w14:paraId="24733E8F" w14:textId="77777777" w:rsidR="00A24821" w:rsidRDefault="00A82FA4" w:rsidP="0012116F">
      <w:pPr>
        <w:pStyle w:val="Heading3"/>
        <w:keepNext w:val="0"/>
        <w:keepLines w:val="0"/>
        <w:rPr>
          <w:b w:val="0"/>
        </w:rPr>
      </w:pPr>
      <w:bookmarkStart w:id="9" w:name="_AF_PGI_5301.9001(b)_1"/>
      <w:bookmarkEnd w:id="9"/>
      <w:r w:rsidRPr="005C4D0C">
        <w:t xml:space="preserve">AF PGI 5301.9001(b) </w:t>
      </w:r>
      <w:r w:rsidR="00182179">
        <w:t xml:space="preserve">  </w:t>
      </w:r>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10" w:name="_Ref58383052"/>
      <w:bookmarkEnd w:id="10"/>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11" w:name="_AF_PGI_5301.91"/>
      <w:bookmarkEnd w:id="11"/>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12" w:name="_AFDW_PGI_5301.90"/>
      <w:bookmarkEnd w:id="12"/>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13" w:name="_AFICC_PGI_5301.1"/>
      <w:bookmarkEnd w:id="13"/>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4" w:name="_AFICC_PGI_5301.170"/>
      <w:bookmarkEnd w:id="14"/>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5" w:name="_AFICC_PGI_5301.404-92"/>
      <w:bookmarkEnd w:id="15"/>
    </w:p>
    <w:p w14:paraId="4CE15BB9" w14:textId="77777777" w:rsidR="00A24821" w:rsidRDefault="00B2027F" w:rsidP="0012116F">
      <w:pPr>
        <w:pStyle w:val="Heading3"/>
        <w:keepNext w:val="0"/>
        <w:keepLines w:val="0"/>
        <w:rPr>
          <w:rFonts w:eastAsia="Times New Roman"/>
        </w:rPr>
      </w:pPr>
      <w:bookmarkStart w:id="16" w:name="_AFICC_PGI_5301.404-92_1"/>
      <w:bookmarkEnd w:id="16"/>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7" w:name="_AFICC_PGI_5301.601-91"/>
      <w:bookmarkEnd w:id="17"/>
    </w:p>
    <w:p w14:paraId="53415BD3" w14:textId="77777777" w:rsidR="00A24821" w:rsidRDefault="00182179" w:rsidP="0012116F">
      <w:pPr>
        <w:pStyle w:val="Heading3"/>
        <w:keepNext w:val="0"/>
        <w:keepLines w:val="0"/>
      </w:pPr>
      <w:bookmarkStart w:id="18" w:name="_AFICC_PGI_5301.601-91_1"/>
      <w:bookmarkEnd w:id="18"/>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9" w:name="_AFICC_PGI_5301.603-2"/>
      <w:bookmarkEnd w:id="19"/>
    </w:p>
    <w:p w14:paraId="026D18E0" w14:textId="77777777" w:rsidR="00A24821" w:rsidRDefault="00B2027F" w:rsidP="0012116F">
      <w:pPr>
        <w:pStyle w:val="Heading3"/>
        <w:keepNext w:val="0"/>
        <w:keepLines w:val="0"/>
        <w:rPr>
          <w:rFonts w:eastAsia="Times New Roman"/>
        </w:rPr>
      </w:pPr>
      <w:bookmarkStart w:id="20" w:name="_AFICC_PGI_5301.603-2_1"/>
      <w:bookmarkEnd w:id="20"/>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1" w:name="_AFICC_PGI_5301.90"/>
      <w:bookmarkEnd w:id="21"/>
    </w:p>
    <w:p w14:paraId="490194C5" w14:textId="77777777" w:rsidR="00A24821" w:rsidRDefault="00B2027F" w:rsidP="0012116F">
      <w:pPr>
        <w:pStyle w:val="Heading3"/>
        <w:keepNext w:val="0"/>
        <w:keepLines w:val="0"/>
        <w:rPr>
          <w:rFonts w:eastAsia="Times New Roman"/>
        </w:rPr>
      </w:pPr>
      <w:bookmarkStart w:id="22" w:name="_AFICC_PGI_5301.90_1"/>
      <w:bookmarkEnd w:id="22"/>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3" w:name="_AFICC_PGI_5301.9001"/>
      <w:bookmarkEnd w:id="23"/>
    </w:p>
    <w:p w14:paraId="75CC63CD" w14:textId="77777777" w:rsidR="00A24821" w:rsidRDefault="00B2027F" w:rsidP="0012116F">
      <w:pPr>
        <w:pStyle w:val="Heading3"/>
        <w:keepNext w:val="0"/>
        <w:keepLines w:val="0"/>
        <w:rPr>
          <w:rFonts w:eastAsia="Times New Roman"/>
        </w:rPr>
      </w:pPr>
      <w:bookmarkStart w:id="24" w:name="_AFICC_PGI_5301.9001_1"/>
      <w:bookmarkEnd w:id="24"/>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w:t>
      </w:r>
      <w:r w:rsidRPr="005C4D0C">
        <w:rPr>
          <w:rFonts w:eastAsia="Times New Roman"/>
          <w:szCs w:val="24"/>
        </w:rPr>
        <w:lastRenderedPageBreak/>
        <w:t>Official.  Specific delegated authorities can be found by accessing the EIS sites of the respective AFICC OLs.</w:t>
      </w:r>
    </w:p>
    <w:p w14:paraId="50467286" w14:textId="0D491E88" w:rsidR="00B2027F" w:rsidRPr="005C4D0C" w:rsidRDefault="008461B8" w:rsidP="0012116F">
      <w:pPr>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8461B8" w:rsidP="0012116F">
      <w:pPr>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8461B8" w:rsidP="0012116F">
      <w:pPr>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8461B8" w:rsidP="0012116F">
      <w:pPr>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8461B8" w:rsidP="0012116F">
      <w:pPr>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8461B8" w:rsidP="0012116F">
      <w:pPr>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8461B8" w:rsidP="0012116F">
      <w:pPr>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8461B8" w:rsidP="0012116F">
      <w:pPr>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8461B8" w:rsidP="0012116F">
      <w:pPr>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25" w:name="_AFICC_PGI_5301.9102"/>
      <w:bookmarkEnd w:id="25"/>
    </w:p>
    <w:p w14:paraId="5027D5F0" w14:textId="77777777" w:rsidR="00A24821" w:rsidRDefault="005F3733" w:rsidP="0012116F">
      <w:pPr>
        <w:pStyle w:val="Heading3"/>
        <w:keepNext w:val="0"/>
        <w:keepLines w:val="0"/>
        <w:rPr>
          <w:rFonts w:eastAsia="Times New Roman"/>
        </w:rPr>
      </w:pPr>
      <w:bookmarkStart w:id="26" w:name="_AFICC_PGI_5301.9102_1"/>
      <w:bookmarkEnd w:id="26"/>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27" w:name="_AFMC_PGI_5301.290"/>
      <w:bookmarkEnd w:id="27"/>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541BC2">
      <w:pPr>
        <w:pStyle w:val="Heading3"/>
      </w:pPr>
      <w:bookmarkStart w:id="28" w:name="afmc_601"/>
      <w:bookmarkStart w:id="29" w:name="_AFMC_PGI_5301.601(a)(i)"/>
      <w:bookmarkEnd w:id="28"/>
      <w:bookmarkEnd w:id="29"/>
      <w:r w:rsidRPr="00C42756">
        <w:rPr>
          <w:bCs/>
        </w:rPr>
        <w:t xml:space="preserve">AFMC PGI </w:t>
      </w:r>
      <w:r w:rsidRPr="00C42756">
        <w:t>5301.601</w:t>
      </w:r>
      <w:r w:rsidR="002B0B41" w:rsidRPr="002B0B41">
        <w:rPr>
          <w:bCs/>
        </w:rPr>
        <w:t>(a)(i)</w:t>
      </w:r>
      <w:r w:rsidR="002B0B41">
        <w:rPr>
          <w:bCs/>
        </w:rPr>
        <w:tab/>
      </w:r>
      <w:r w:rsidRPr="00C42756">
        <w:t>HCA Responsibilities</w:t>
      </w:r>
    </w:p>
    <w:p w14:paraId="08FCF1A4" w14:textId="77777777" w:rsidR="003349AC" w:rsidRDefault="003349AC"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w:t>
      </w:r>
      <w:r w:rsidRPr="00D92656">
        <w:rPr>
          <w:rFonts w:ascii="Times New Roman" w:hAnsi="Times New Roman" w:cs="Times New Roman"/>
          <w:b/>
          <w:color w:val="000000"/>
        </w:rPr>
        <w:t>AFLCMC/PK</w:t>
      </w:r>
      <w:r w:rsidRPr="009E7653">
        <w:rPr>
          <w:rFonts w:ascii="Times New Roman" w:hAnsi="Times New Roman" w:cs="Times New Roman"/>
          <w:color w:val="000000"/>
        </w:rPr>
        <w:t xml:space="preserve">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D92656">
      <w:pPr>
        <w:shd w:val="clear" w:color="auto" w:fill="FFFFFF"/>
        <w:spacing w:before="120" w:after="0"/>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w:t>
      </w:r>
      <w:r w:rsidRPr="00D92656">
        <w:rPr>
          <w:rFonts w:eastAsia="Arial Unicode MS"/>
          <w:b/>
          <w:color w:val="000000"/>
          <w:szCs w:val="24"/>
          <w:bdr w:val="none" w:sz="0" w:space="0" w:color="auto" w:frame="1"/>
          <w:shd w:val="clear" w:color="auto" w:fill="FFFFFF"/>
        </w:rPr>
        <w:t>AFLCMC/PK</w:t>
      </w:r>
      <w:r w:rsidRPr="00A173BE">
        <w:rPr>
          <w:rFonts w:eastAsia="Arial Unicode MS"/>
          <w:color w:val="000000"/>
          <w:szCs w:val="24"/>
          <w:bdr w:val="none" w:sz="0" w:space="0" w:color="auto" w:frame="1"/>
          <w:shd w:val="clear" w:color="auto" w:fill="FFFFFF"/>
        </w:rPr>
        <w:t xml:space="preserve">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6E0D17">
      <w:pPr>
        <w:pStyle w:val="NormalWeb"/>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lastRenderedPageBreak/>
        <w:t xml:space="preserve">For </w:t>
      </w:r>
      <w:r w:rsidRPr="00D92656">
        <w:rPr>
          <w:rFonts w:ascii="Times New Roman" w:hAnsi="Times New Roman" w:cs="Times New Roman"/>
          <w:b/>
          <w:color w:val="000000"/>
          <w:bdr w:val="none" w:sz="0" w:space="0" w:color="auto" w:frame="1"/>
          <w:shd w:val="clear" w:color="auto" w:fill="FFFFFF"/>
        </w:rPr>
        <w:t>AFLCMC/PK</w:t>
      </w:r>
      <w:r w:rsidRPr="00A173BE">
        <w:rPr>
          <w:rFonts w:ascii="Times New Roman" w:hAnsi="Times New Roman" w:cs="Times New Roman"/>
          <w:color w:val="000000"/>
          <w:bdr w:val="none" w:sz="0" w:space="0" w:color="auto" w:frame="1"/>
          <w:shd w:val="clear" w:color="auto" w:fill="FFFFFF"/>
        </w:rPr>
        <w:t xml:space="preserve">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AFLCMC/PK Hanscom OL SCO Delegations for HCA Responsibilities.</w:t>
        </w:r>
      </w:hyperlink>
    </w:p>
    <w:p w14:paraId="172004F0" w14:textId="77777777" w:rsidR="00D92656" w:rsidRPr="00DD3608" w:rsidRDefault="00D92656" w:rsidP="00D92656">
      <w:pPr>
        <w:spacing w:before="120" w:after="0"/>
      </w:pPr>
      <w:r w:rsidRPr="00DD3608">
        <w:t>For </w:t>
      </w:r>
      <w:r w:rsidRPr="00D92656">
        <w:rPr>
          <w:b/>
        </w:rPr>
        <w:t>AFSC/PK</w:t>
      </w:r>
      <w:r w:rsidRPr="00DD3608">
        <w:t xml:space="preserve"> located at Tinker AFB, see </w:t>
      </w:r>
      <w:hyperlink r:id="rId51" w:history="1">
        <w:r w:rsidRPr="00DD3608">
          <w:rPr>
            <w:rStyle w:val="Hyperlink"/>
          </w:rPr>
          <w:t>SCO COCO Delegations</w:t>
        </w:r>
      </w:hyperlink>
      <w:r w:rsidRPr="00DD3608">
        <w:t xml:space="preserve"> and </w:t>
      </w:r>
      <w:hyperlink r:id="rId52" w:history="1">
        <w:r w:rsidRPr="00DD3608">
          <w:rPr>
            <w:rStyle w:val="Hyperlink"/>
          </w:rPr>
          <w:t>SCO Delegations to One Level Above the PCO</w:t>
        </w:r>
      </w:hyperlink>
      <w:r w:rsidRPr="00DD3608">
        <w:t xml:space="preserve"> for HCA Responsibilities.</w:t>
      </w:r>
    </w:p>
    <w:p w14:paraId="3B27B585" w14:textId="3086CB3C" w:rsidR="00A24821" w:rsidRDefault="007C138E" w:rsidP="003349AC">
      <w:pPr>
        <w:pStyle w:val="NormalWeb"/>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w:t>
      </w:r>
      <w:r w:rsidRPr="00D92656">
        <w:rPr>
          <w:rFonts w:ascii="Times New Roman" w:hAnsi="Times New Roman" w:cs="Times New Roman"/>
          <w:b/>
          <w:color w:val="000000"/>
        </w:rPr>
        <w:t>AFSC/PK</w:t>
      </w:r>
      <w:r w:rsidRPr="001F673A">
        <w:rPr>
          <w:rFonts w:ascii="Times New Roman" w:hAnsi="Times New Roman" w:cs="Times New Roman"/>
          <w:color w:val="000000"/>
        </w:rPr>
        <w:t xml:space="preserve"> Hill OL located at Hill AFB, see </w:t>
      </w:r>
      <w:hyperlink r:id="rId53"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4E00CDB" w14:textId="4713D33F" w:rsidR="00D92656"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AFSC/PK</w:t>
      </w:r>
      <w:r w:rsidRPr="002B0B41">
        <w:rPr>
          <w:rStyle w:val="Strong"/>
          <w:rFonts w:ascii="Times New Roman" w:hAnsi="Times New Roman" w:cs="Times New Roman"/>
          <w:b w:val="0"/>
          <w:bdr w:val="none" w:sz="0" w:space="0" w:color="auto" w:frame="1"/>
          <w:shd w:val="clear" w:color="auto" w:fill="FFFFFF"/>
        </w:rPr>
        <w:t xml:space="preserve">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AFRL/PK</w:t>
      </w:r>
      <w:r w:rsidRPr="002B0B41">
        <w:rPr>
          <w:rStyle w:val="Strong"/>
          <w:rFonts w:ascii="Times New Roman" w:hAnsi="Times New Roman" w:cs="Times New Roman"/>
          <w:b w:val="0"/>
          <w:bdr w:val="none" w:sz="0" w:space="0" w:color="auto" w:frame="1"/>
          <w:shd w:val="clear" w:color="auto" w:fill="FFFFFF"/>
        </w:rPr>
        <w:t>, see</w:t>
      </w:r>
      <w:r w:rsidRPr="002B0B41">
        <w:rPr>
          <w:rStyle w:val="Strong"/>
          <w:rFonts w:ascii="Times New Roman" w:hAnsi="Times New Roman" w:cs="Times New Roman"/>
          <w:bdr w:val="none" w:sz="0" w:space="0" w:color="auto" w:frame="1"/>
          <w:shd w:val="clear" w:color="auto" w:fill="FFFFFF"/>
        </w:rPr>
        <w:t xml:space="preserve"> </w:t>
      </w:r>
      <w:hyperlink r:id="rId55"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3349AC">
      <w:pPr>
        <w:pStyle w:val="NormalWeb"/>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w:t>
      </w:r>
      <w:r w:rsidRPr="00D92656">
        <w:rPr>
          <w:rFonts w:ascii="Times New Roman" w:hAnsi="Times New Roman" w:cs="Times New Roman"/>
          <w:b/>
          <w:color w:val="000000"/>
        </w:rPr>
        <w:t>AFNWC/PZ</w:t>
      </w:r>
      <w:r w:rsidRPr="004E683D">
        <w:rPr>
          <w:rFonts w:ascii="Times New Roman" w:hAnsi="Times New Roman" w:cs="Times New Roman"/>
          <w:color w:val="000000"/>
        </w:rPr>
        <w:t xml:space="preserve">, see </w:t>
      </w:r>
      <w:hyperlink r:id="rId56"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30" w:name="_AFMC_PGI_5301.601(a)(i)(A)(S-91)"/>
      <w:bookmarkEnd w:id="30"/>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(a)(i)(A)(</w:t>
      </w:r>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31" w:name="_AFMC_PGI_5301.601-90"/>
      <w:bookmarkEnd w:id="31"/>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7" w:history="1">
        <w:r w:rsidRPr="008216A1">
          <w:rPr>
            <w:rStyle w:val="Hyperlink"/>
          </w:rPr>
          <w:t>SCO delegation</w:t>
        </w:r>
      </w:hyperlink>
      <w:r w:rsidRPr="008216A1">
        <w:t>.</w:t>
      </w:r>
    </w:p>
    <w:p w14:paraId="59A188ED" w14:textId="72EAE878" w:rsidR="006F7B18" w:rsidRDefault="006F7B18" w:rsidP="0012116F">
      <w:pPr>
        <w:pStyle w:val="List1"/>
        <w:rPr>
          <w:color w:val="000000"/>
        </w:rPr>
      </w:pPr>
      <w:r w:rsidRPr="006F7B18">
        <w:t xml:space="preserve">(b)  </w:t>
      </w:r>
      <w:r w:rsidRPr="006F7B18">
        <w:rPr>
          <w:color w:val="000000"/>
        </w:rPr>
        <w:t xml:space="preserve">For AFNWC/PZ, see </w:t>
      </w:r>
      <w:hyperlink r:id="rId58" w:history="1">
        <w:r w:rsidRPr="006F7B18">
          <w:rPr>
            <w:rStyle w:val="Hyperlink"/>
          </w:rPr>
          <w:t>SCO delegation</w:t>
        </w:r>
      </w:hyperlink>
      <w:r w:rsidRPr="006F7B18">
        <w:rPr>
          <w:color w:val="000000"/>
        </w:rPr>
        <w:t>.</w:t>
      </w:r>
    </w:p>
    <w:p w14:paraId="38E53C9B" w14:textId="42EACEF0" w:rsidR="00D92656" w:rsidRPr="006F7B18" w:rsidRDefault="00D92656" w:rsidP="0012116F">
      <w:pPr>
        <w:pStyle w:val="List1"/>
      </w:pPr>
      <w:r w:rsidRPr="007D75A8">
        <w:t>(c)</w:t>
      </w:r>
      <w:r>
        <w:t xml:space="preserve"> </w:t>
      </w:r>
      <w:r w:rsidRPr="007D75A8">
        <w:t xml:space="preserve"> For AFSC/PK Tinker, see </w:t>
      </w:r>
      <w:hyperlink r:id="rId59" w:history="1">
        <w:r w:rsidRPr="007D75A8">
          <w:rPr>
            <w:rStyle w:val="Hyperlink"/>
          </w:rPr>
          <w:t>SCO delegation</w:t>
        </w:r>
      </w:hyperlink>
      <w:r w:rsidRPr="007D75A8">
        <w:t>.</w:t>
      </w:r>
    </w:p>
    <w:p w14:paraId="2F97AF0B" w14:textId="77777777" w:rsidR="00A24821" w:rsidRDefault="008E7224" w:rsidP="0012116F">
      <w:pPr>
        <w:pStyle w:val="Heading3"/>
        <w:keepNext w:val="0"/>
        <w:keepLines w:val="0"/>
      </w:pPr>
      <w:bookmarkStart w:id="32" w:name="_AFMC_PGI_5301.601-91"/>
      <w:bookmarkEnd w:id="32"/>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60"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w:t>
      </w:r>
      <w:r w:rsidRPr="005C4D0C">
        <w:rPr>
          <w:szCs w:val="24"/>
        </w:rPr>
        <w:lastRenderedPageBreak/>
        <w:t>Inspection Program Monitor (SIPM) briefs Management Internal Control Toolset (</w:t>
      </w:r>
      <w:r w:rsidRPr="005C4D0C">
        <w:rPr>
          <w:color w:val="000000" w:themeColor="text1"/>
          <w:szCs w:val="24"/>
        </w:rPr>
        <w:t>MICT) status to the SCO and actions are considered complete when Contracting Office SCO has been briefed on closure of any corrective action,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61"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62"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w:t>
      </w:r>
      <w:r w:rsidRPr="005C4D0C">
        <w:lastRenderedPageBreak/>
        <w:t xml:space="preserve">designated to complete work on a given CAP should notify the SIPM and request closeout in the MICT system. </w:t>
      </w:r>
    </w:p>
    <w:p w14:paraId="37013C79" w14:textId="08E064B2" w:rsidR="00477D5C" w:rsidRDefault="00441AB6" w:rsidP="0012116F">
      <w:pPr>
        <w:pStyle w:val="List1"/>
      </w:pPr>
      <w:r w:rsidRPr="00CF2E6D">
        <w:t xml:space="preserve">(e)  </w:t>
      </w:r>
      <w:r w:rsidRPr="00A54A48">
        <w:rPr>
          <w:u w:val="single"/>
        </w:rPr>
        <w:t>Unit Awarded Action Self-Inspections</w:t>
      </w:r>
    </w:p>
    <w:p w14:paraId="23E898D4" w14:textId="755FE3D1" w:rsidR="00477D5C" w:rsidRDefault="00441AB6" w:rsidP="0012116F">
      <w:pPr>
        <w:pStyle w:val="List1"/>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t xml:space="preserve">(e)(1)  </w:t>
      </w:r>
      <w:r w:rsidRPr="00A54A48">
        <w:rPr>
          <w:u w:val="single"/>
        </w:rPr>
        <w:t xml:space="preserve">Phase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3"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101 -  500</w:t>
            </w:r>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lastRenderedPageBreak/>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t xml:space="preserve">Upon completion of the </w:t>
      </w:r>
      <w:hyperlink r:id="rId64"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lastRenderedPageBreak/>
              <w:t>51-75</w:t>
            </w:r>
          </w:p>
        </w:tc>
        <w:tc>
          <w:tcPr>
            <w:tcW w:w="8797" w:type="dxa"/>
          </w:tcPr>
          <w:p w14:paraId="5D23AB04" w14:textId="77777777" w:rsidR="00441AB6" w:rsidRPr="00477D5C" w:rsidRDefault="00441AB6" w:rsidP="0012116F">
            <w:pPr>
              <w:pStyle w:val="List1"/>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5"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6"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w:t>
      </w:r>
      <w:r w:rsidRPr="005C4D0C">
        <w:rPr>
          <w:szCs w:val="24"/>
        </w:rPr>
        <w:lastRenderedPageBreak/>
        <w:t xml:space="preserve">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33" w:name="_AFMC_PGI_5301.602-2"/>
      <w:bookmarkEnd w:id="33"/>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12116F">
      <w:pPr>
        <w:pStyle w:val="List1"/>
        <w:rPr>
          <w:bCs/>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67"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4" w:name="_AFMC_PGI_5301.90"/>
      <w:bookmarkEnd w:id="34"/>
    </w:p>
    <w:p w14:paraId="6EFEEAC6" w14:textId="3B42AC19" w:rsidR="00477D5C" w:rsidRPr="006F7B18" w:rsidRDefault="00651F2E" w:rsidP="0012116F">
      <w:pPr>
        <w:pStyle w:val="Heading3"/>
        <w:keepNext w:val="0"/>
        <w:keepLines w:val="0"/>
        <w:rPr>
          <w:b w:val="0"/>
        </w:rPr>
      </w:pPr>
      <w:bookmarkStart w:id="35" w:name="_AFMC_PGI_5301.90_1"/>
      <w:bookmarkEnd w:id="35"/>
      <w:r w:rsidRPr="005C4D0C">
        <w:t>AFMC PGI 5301.90</w:t>
      </w:r>
      <w:r w:rsidR="00613CA9" w:rsidRPr="005C4D0C">
        <w:t xml:space="preserve"> </w:t>
      </w:r>
      <w:r w:rsidR="00A54A48">
        <w:t xml:space="preserve">  </w:t>
      </w:r>
      <w:r w:rsidRPr="005C4D0C">
        <w:t>Clearance</w:t>
      </w:r>
    </w:p>
    <w:p w14:paraId="595FAC58" w14:textId="447D1F0D" w:rsidR="00292052" w:rsidRDefault="00292052" w:rsidP="007F3991">
      <w:pPr>
        <w:ind w:firstLine="720"/>
        <w:rPr>
          <w:bCs/>
        </w:rPr>
      </w:pPr>
      <w:r w:rsidRPr="00EE2F6D">
        <w:rPr>
          <w:bCs/>
        </w:rPr>
        <w:t>5301.9000(i)</w:t>
      </w:r>
      <w:r w:rsidRPr="00EE2F6D">
        <w:rPr>
          <w:b/>
          <w:bCs/>
        </w:rPr>
        <w:t xml:space="preserve"> </w:t>
      </w:r>
      <w:r>
        <w:rPr>
          <w:b/>
          <w:bCs/>
        </w:rPr>
        <w:t xml:space="preserve">  </w:t>
      </w:r>
      <w:r w:rsidRPr="00EE2F6D">
        <w:rPr>
          <w:bCs/>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14:paraId="395B6DB2" w14:textId="0F1D11AA" w:rsidR="00477D5C" w:rsidRDefault="000B5DED" w:rsidP="007F3991">
      <w:pPr>
        <w:ind w:firstLine="720"/>
      </w:pPr>
      <w:r w:rsidRPr="006F7B18">
        <w:t xml:space="preserve">5301.9001(d)(1) </w:t>
      </w:r>
      <w:r w:rsidR="00292052">
        <w:t xml:space="preserve">  </w:t>
      </w:r>
      <w:r w:rsidRPr="006F7B18">
        <w:t>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2446A9E0" w:rsidR="00A24821" w:rsidRDefault="007C1ECB" w:rsidP="0012116F">
      <w:pPr>
        <w:pStyle w:val="List2"/>
        <w:keepNext w:val="0"/>
        <w:keepLines w:val="0"/>
      </w:pPr>
      <w:r w:rsidRPr="00FD6995">
        <w:rPr>
          <w:szCs w:val="24"/>
        </w:rPr>
        <w:t xml:space="preserve">(2) </w:t>
      </w:r>
      <w:r w:rsidR="00292052">
        <w:rPr>
          <w:szCs w:val="24"/>
        </w:rPr>
        <w:t xml:space="preserve">  </w:t>
      </w:r>
      <w:r w:rsidR="007F3991" w:rsidRPr="00B05A90">
        <w:t xml:space="preserve">Hill’s </w:t>
      </w:r>
      <w:hyperlink r:id="rId68"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12116F">
      <w:pPr>
        <w:pStyle w:val="Heading3"/>
        <w:keepNext w:val="0"/>
        <w:keepLines w:val="0"/>
      </w:pPr>
      <w:bookmarkStart w:id="36" w:name="afmc_9001"/>
      <w:bookmarkEnd w:id="36"/>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881933">
      <w:pPr>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69"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12116F">
      <w:pPr>
        <w:spacing w:after="0"/>
        <w:rPr>
          <w:rFonts w:eastAsia="Calibri"/>
          <w:szCs w:val="24"/>
        </w:rPr>
      </w:pPr>
      <w:r w:rsidRPr="00265730">
        <w:rPr>
          <w:rFonts w:eastAsia="Calibri"/>
          <w:szCs w:val="24"/>
        </w:rPr>
        <w:t>For Air Force Nuclear Weapons Center (AFNWC): The AFNWC SCO establishes the following clearance approval authority thresholds for all AFNWC/PZ locations (Eglin, Kirtland, Hanscom, Hill, and Tinker AFB):</w:t>
      </w:r>
    </w:p>
    <w:p w14:paraId="430E377F" w14:textId="1268555D" w:rsidR="004B6137" w:rsidRPr="00265730" w:rsidRDefault="004B6137" w:rsidP="0012116F">
      <w:pPr>
        <w:pStyle w:val="ListParagraph"/>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lastRenderedPageBreak/>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37" w:name="_Toc337192123"/>
      <w:r w:rsidRPr="00C25C68">
        <w:rPr>
          <w:bCs/>
        </w:rPr>
        <w:t xml:space="preserve">b. </w:t>
      </w:r>
      <w:r w:rsidRPr="00C25C68">
        <w:rPr>
          <w:b/>
          <w:bCs/>
        </w:rPr>
        <w:t xml:space="preserve">Clearance Approval </w:t>
      </w:r>
      <w:bookmarkEnd w:id="37"/>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38" w:name="test4"/>
            <w:bookmarkEnd w:id="38"/>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39" w:name="test6"/>
            <w:bookmarkEnd w:id="39"/>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lastRenderedPageBreak/>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is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077F9F">
        <w:rPr>
          <w:b/>
          <w:bCs/>
          <w:color w:val="0033CC"/>
          <w:szCs w:val="24"/>
        </w:rPr>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265730">
      <w:pPr>
        <w:pStyle w:val="List1"/>
      </w:pPr>
      <w:r w:rsidRPr="005C4D0C">
        <w:rPr>
          <w:color w:val="000000"/>
        </w:rPr>
        <w:t xml:space="preserve">(a) </w:t>
      </w:r>
      <w:r w:rsidR="00265730" w:rsidRPr="00991D7B">
        <w:t xml:space="preserve">For AFTC/PK Clearance Review and Approval Authorities, see the </w:t>
      </w:r>
      <w:hyperlink r:id="rId70" w:history="1">
        <w:r w:rsidR="00265730" w:rsidRPr="00991D7B">
          <w:rPr>
            <w:rStyle w:val="Hyperlink"/>
          </w:rPr>
          <w:t>Summary Matrix</w:t>
        </w:r>
      </w:hyperlink>
      <w:r w:rsidR="00265730" w:rsidRPr="00991D7B">
        <w:t>.</w:t>
      </w:r>
    </w:p>
    <w:p w14:paraId="03E0A64B" w14:textId="77777777" w:rsidR="00A24821" w:rsidRDefault="007F1C3E" w:rsidP="0012116F">
      <w:pPr>
        <w:pStyle w:val="Heading3"/>
        <w:keepNext w:val="0"/>
        <w:keepLines w:val="0"/>
      </w:pPr>
      <w:bookmarkStart w:id="40" w:name="_AFMC_PGI_5301.9001"/>
      <w:bookmarkEnd w:id="40"/>
      <w:r w:rsidRPr="005C4D0C">
        <w:rPr>
          <w:bCs/>
        </w:rPr>
        <w:lastRenderedPageBreak/>
        <w:t xml:space="preserve">AFMC PGI 5301.9001 </w:t>
      </w:r>
      <w:r w:rsidR="006002F1">
        <w:rPr>
          <w:bCs/>
        </w:rPr>
        <w:t xml:space="preserve"> </w:t>
      </w:r>
      <w:r w:rsidRPr="005C4D0C">
        <w:rPr>
          <w:bCs/>
        </w:rPr>
        <w:t xml:space="preserve"> </w:t>
      </w:r>
      <w:r>
        <w:rPr>
          <w:bCs/>
        </w:rPr>
        <w:t>Policy, Thresholds, and Approvals</w:t>
      </w:r>
      <w:bookmarkStart w:id="41" w:name="afmc_9001_i2"/>
      <w:bookmarkEnd w:id="41"/>
    </w:p>
    <w:p w14:paraId="39E295E7" w14:textId="12B19A08" w:rsidR="00A24821" w:rsidRDefault="006002F1" w:rsidP="00864F1E">
      <w:pPr>
        <w:pStyle w:val="List3"/>
        <w:keepNext w:val="0"/>
        <w:keepLines w:val="0"/>
        <w:spacing w:before="120" w:after="0"/>
        <w:ind w:left="806"/>
        <w:rPr>
          <w:szCs w:val="24"/>
        </w:rPr>
      </w:pPr>
      <w:r w:rsidRPr="006002F1">
        <w:rPr>
          <w:szCs w:val="24"/>
        </w:rPr>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1" w:history="1">
        <w:r w:rsidR="007F1C3E" w:rsidRPr="004F6DB3">
          <w:rPr>
            <w:rStyle w:val="Hyperlink"/>
            <w:szCs w:val="24"/>
          </w:rPr>
          <w:t>Class Deviation – Clearance Approval – AFLCMC/PK 19-03</w:t>
        </w:r>
      </w:hyperlink>
      <w:r w:rsidR="007F1C3E" w:rsidRPr="004F6DB3">
        <w:rPr>
          <w:szCs w:val="24"/>
        </w:rPr>
        <w:t>.</w:t>
      </w:r>
    </w:p>
    <w:p w14:paraId="5B5A09E4" w14:textId="77777777" w:rsidR="00446879" w:rsidRPr="00041A34" w:rsidRDefault="00446879" w:rsidP="00864F1E">
      <w:pPr>
        <w:pStyle w:val="List3"/>
        <w:keepNext w:val="0"/>
        <w:keepLines w:val="0"/>
        <w:spacing w:after="0"/>
        <w:ind w:left="806"/>
      </w:pPr>
      <w:r w:rsidRPr="00041A34">
        <w:t>For AFLCMC/PK located at Eglin AFB, see </w:t>
      </w:r>
      <w:hyperlink r:id="rId72" w:tgtFrame="_blank" w:history="1">
        <w:r w:rsidRPr="00041A34">
          <w:rPr>
            <w:rStyle w:val="Hyperlink"/>
          </w:rPr>
          <w:t>Class Deviation - Clearance Approval</w:t>
        </w:r>
      </w:hyperlink>
      <w:r w:rsidRPr="00041A34">
        <w:t>.</w:t>
      </w:r>
    </w:p>
    <w:p w14:paraId="426ECDE4" w14:textId="283A52CF" w:rsidR="00446879" w:rsidRDefault="00446879" w:rsidP="00864F1E">
      <w:pPr>
        <w:pStyle w:val="List3"/>
        <w:keepNext w:val="0"/>
        <w:keepLines w:val="0"/>
        <w:spacing w:after="0"/>
        <w:ind w:left="806"/>
      </w:pPr>
      <w:r w:rsidRPr="00041A34">
        <w:t>For AFLCMC/PK located at Hanscom AFB, see </w:t>
      </w:r>
      <w:hyperlink r:id="rId73" w:history="1">
        <w:r w:rsidRPr="00041A34">
          <w:rPr>
            <w:rStyle w:val="Hyperlink"/>
          </w:rPr>
          <w:t>Class Deviation - Clearance Approval</w:t>
        </w:r>
      </w:hyperlink>
      <w:r w:rsidRPr="00041A34">
        <w:t>.</w:t>
      </w:r>
    </w:p>
    <w:p w14:paraId="62C465B4" w14:textId="77777777" w:rsidR="006E0D17" w:rsidRPr="00361D28" w:rsidRDefault="006E0D17" w:rsidP="00864F1E">
      <w:pPr>
        <w:shd w:val="clear" w:color="auto" w:fill="FFFFFF"/>
        <w:spacing w:after="0"/>
        <w:ind w:left="806"/>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4" w:history="1">
        <w:r w:rsidRPr="00361D28">
          <w:rPr>
            <w:rStyle w:val="Hyperlink"/>
            <w:rFonts w:eastAsia="Times New Roman"/>
            <w:szCs w:val="24"/>
          </w:rPr>
          <w:t>Class Deviation – Clearance Approval – AFSC OL:H/PK/PZ 20-01.</w:t>
        </w:r>
      </w:hyperlink>
    </w:p>
    <w:p w14:paraId="3FB1C4E5" w14:textId="67619EF9" w:rsidR="00A24821" w:rsidRDefault="00CF6975" w:rsidP="00864F1E">
      <w:pPr>
        <w:pStyle w:val="NormalWeb"/>
        <w:shd w:val="clear" w:color="auto" w:fill="FFFFFF"/>
        <w:spacing w:before="240" w:beforeAutospacing="0" w:after="0" w:afterAutospacing="0"/>
        <w:ind w:left="80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located at Robins AFB, see </w:t>
      </w:r>
      <w:hyperlink r:id="rId75"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271C9CA9" w:rsidR="00A24821" w:rsidRDefault="00CF6975" w:rsidP="00864F1E">
      <w:pPr>
        <w:pStyle w:val="NormalWeb"/>
        <w:shd w:val="clear" w:color="auto" w:fill="FFFFFF"/>
        <w:spacing w:before="240" w:beforeAutospacing="0" w:after="0" w:afterAutospacing="0"/>
        <w:ind w:left="806"/>
        <w:textAlignment w:val="baseline"/>
        <w:rPr>
          <w:color w:val="00B050"/>
        </w:rPr>
      </w:pPr>
      <w:r w:rsidRPr="002F3F22">
        <w:rPr>
          <w:rFonts w:ascii="Times New Roman" w:hAnsi="Times New Roman" w:cs="Times New Roman"/>
        </w:rPr>
        <w:t xml:space="preserve">For AFLCMC/PZK located at Tinker AFB, see </w:t>
      </w:r>
      <w:hyperlink r:id="rId76"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1DF6231D" w14:textId="77777777" w:rsidR="00A24821" w:rsidRDefault="00833BE3" w:rsidP="0012116F">
      <w:pPr>
        <w:pStyle w:val="Heading3"/>
        <w:keepNext w:val="0"/>
        <w:keepLines w:val="0"/>
      </w:pPr>
      <w:bookmarkStart w:id="42" w:name="_AFMC_PGI_5301.9001-92"/>
      <w:bookmarkStart w:id="43" w:name="_AFMC_PGI_5301.9001-92_1"/>
      <w:bookmarkEnd w:id="42"/>
      <w:bookmarkEnd w:id="43"/>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7"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(i)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lastRenderedPageBreak/>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44" w:name="_AFMC_PGI_5301.9001-93"/>
      <w:bookmarkEnd w:id="44"/>
    </w:p>
    <w:p w14:paraId="244B88C9" w14:textId="77777777" w:rsidR="00A24821" w:rsidRDefault="00833BE3" w:rsidP="0012116F">
      <w:pPr>
        <w:pStyle w:val="Heading3"/>
        <w:keepNext w:val="0"/>
        <w:keepLines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pPr>
      <w:r w:rsidRPr="005C4D0C">
        <w:t>(2) Acquisition Plan/Acquisition Strategy (as applicable);</w:t>
      </w:r>
    </w:p>
    <w:p w14:paraId="592AD9AB" w14:textId="77777777" w:rsidR="00861A74" w:rsidRPr="005C4D0C" w:rsidRDefault="00861A74" w:rsidP="0012116F">
      <w:pPr>
        <w:pStyle w:val="List2"/>
        <w:keepNext w:val="0"/>
        <w:keepLines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pPr>
      <w:r w:rsidRPr="005C4D0C">
        <w:t>(4) Request for Proposal;</w:t>
      </w:r>
    </w:p>
    <w:p w14:paraId="3A4001F0" w14:textId="77777777" w:rsidR="00861A74" w:rsidRPr="005C4D0C" w:rsidRDefault="00861A74" w:rsidP="0012116F">
      <w:pPr>
        <w:pStyle w:val="List2"/>
        <w:keepNext w:val="0"/>
        <w:keepLines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pPr>
      <w:r w:rsidRPr="005C4D0C">
        <w:lastRenderedPageBreak/>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pPr>
      <w:r w:rsidRPr="005C4D0C">
        <w:t>(2) Evaluation Notices, offerors’ responses, and government evaluation of responses;</w:t>
      </w:r>
    </w:p>
    <w:p w14:paraId="0432CACC" w14:textId="77777777" w:rsidR="00861A74" w:rsidRPr="005C4D0C" w:rsidRDefault="00861A74" w:rsidP="0012116F">
      <w:pPr>
        <w:pStyle w:val="List2"/>
        <w:keepNext w:val="0"/>
        <w:keepLines w:val="0"/>
      </w:pPr>
      <w:r w:rsidRPr="005C4D0C">
        <w:rPr>
          <w:szCs w:val="24"/>
        </w:rPr>
        <w:t>(3) SSEB Initial Report;</w:t>
      </w:r>
    </w:p>
    <w:p w14:paraId="2B9A95AE" w14:textId="77777777" w:rsidR="00861A74" w:rsidRPr="005C4D0C" w:rsidRDefault="00861A74" w:rsidP="0012116F">
      <w:pPr>
        <w:pStyle w:val="List2"/>
        <w:keepNext w:val="0"/>
        <w:keepLines w:val="0"/>
      </w:pPr>
      <w:r w:rsidRPr="005C4D0C">
        <w:t>(4) Signed technical evaluation;</w:t>
      </w:r>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pPr>
      <w:r w:rsidRPr="005C4D0C">
        <w:t>(6) Proposed request for Final Proposal Revisions;</w:t>
      </w:r>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pPr>
      <w:r w:rsidRPr="005C4D0C">
        <w:t>(2) Proposed award document(s) in ready to award format;</w:t>
      </w:r>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pPr>
      <w:r w:rsidRPr="005C4D0C">
        <w:t>(4) Signed technical evaluation;</w:t>
      </w:r>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lastRenderedPageBreak/>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45" w:name="_AFMC_PGI_5301.91"/>
      <w:bookmarkEnd w:id="45"/>
    </w:p>
    <w:p w14:paraId="461DDEBF" w14:textId="77777777" w:rsidR="00A24821" w:rsidRDefault="006F0E64" w:rsidP="0012116F">
      <w:pPr>
        <w:pStyle w:val="Heading3"/>
        <w:keepNext w:val="0"/>
        <w:keepLines w:val="0"/>
      </w:pPr>
      <w:bookmarkStart w:id="46" w:name="_AFMC_PGI_5301.91_1"/>
      <w:bookmarkEnd w:id="46"/>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47" w:name="_SMC_PGI_5301.170"/>
      <w:bookmarkEnd w:id="47"/>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48" w:name="_SMC_PGI_5301.304"/>
      <w:bookmarkEnd w:id="48"/>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49" w:name="_SMC_PGI_5301.601(a)(i)(A)"/>
      <w:bookmarkEnd w:id="49"/>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8" w:history="1">
        <w:r w:rsidR="007B7E36" w:rsidRPr="007B7E36">
          <w:rPr>
            <w:rStyle w:val="Hyperlink"/>
            <w:rFonts w:eastAsia="Calibri"/>
          </w:rPr>
          <w:t>HCA Matrix</w:t>
        </w:r>
      </w:hyperlink>
      <w:r w:rsidR="007B7E36">
        <w:rPr>
          <w:rFonts w:eastAsia="Calibri"/>
        </w:rPr>
        <w:t>.</w:t>
      </w:r>
      <w:bookmarkStart w:id="50" w:name="_SMC_PGI_5301.602-2"/>
      <w:bookmarkEnd w:id="50"/>
    </w:p>
    <w:p w14:paraId="24833512" w14:textId="7A8B3E31" w:rsidR="00C827AF" w:rsidRPr="005C4D0C" w:rsidRDefault="00C827AF" w:rsidP="002E5524">
      <w:pPr>
        <w:pStyle w:val="Heading4"/>
      </w:pPr>
      <w:bookmarkStart w:id="51" w:name="_SMC_PGI_5301.602-2_1"/>
      <w:bookmarkEnd w:id="51"/>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 xml:space="preserve">(c)(i) Legal Review [See SMC </w:t>
      </w:r>
      <w:hyperlink r:id="rId79"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80"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1" w:tgtFrame="_blank" w:history="1">
        <w:r w:rsidRPr="00EC23A2">
          <w:rPr>
            <w:color w:val="0000FF"/>
            <w:u w:val="single"/>
            <w:lang w:val="en"/>
          </w:rPr>
          <w:t>PKC POC Finder</w:t>
        </w:r>
      </w:hyperlink>
      <w:r w:rsidRPr="00EC23A2">
        <w:rPr>
          <w:lang w:val="en"/>
        </w:rPr>
        <w:t xml:space="preserve"> and </w:t>
      </w:r>
      <w:hyperlink r:id="rId82"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14E52B9D" w:rsidR="00A24821" w:rsidRDefault="00C827AF" w:rsidP="0012116F">
      <w:pPr>
        <w:pStyle w:val="Heading3"/>
        <w:keepNext w:val="0"/>
        <w:keepLines w:val="0"/>
        <w:rPr>
          <w:rFonts w:eastAsia="Calibri"/>
        </w:rPr>
      </w:pPr>
      <w:bookmarkStart w:id="52" w:name="_SMC_PGI_5301.603_1"/>
      <w:bookmarkEnd w:id="52"/>
      <w:r w:rsidRPr="005C4D0C">
        <w:rPr>
          <w:rFonts w:eastAsia="Calibri"/>
        </w:rPr>
        <w:t xml:space="preserve">SMC </w:t>
      </w:r>
      <w:r w:rsidR="00F904C4" w:rsidRPr="005C4D0C">
        <w:rPr>
          <w:rFonts w:eastAsia="Calibri"/>
        </w:rPr>
        <w:t xml:space="preserve">PGI </w:t>
      </w:r>
      <w:r w:rsidR="0017780C" w:rsidRPr="005C4D0C">
        <w:rPr>
          <w:rFonts w:eastAsia="Calibri"/>
        </w:rPr>
        <w:t>5301.603</w:t>
      </w:r>
      <w:r w:rsidR="00BF0E63">
        <w:rPr>
          <w:rFonts w:eastAsia="Calibri"/>
        </w:rPr>
        <w:t>-90</w:t>
      </w:r>
      <w:r w:rsidR="0017780C" w:rsidRPr="005C4D0C">
        <w:rPr>
          <w:rFonts w:eastAsia="Calibri"/>
        </w:rPr>
        <w:t xml:space="preserve">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C0FD111" w14:textId="750E2ECF" w:rsidR="00A24821" w:rsidRPr="00BF0E63" w:rsidRDefault="00BF0E63" w:rsidP="00BF0E63">
      <w:pPr>
        <w:shd w:val="clear" w:color="auto" w:fill="FFFFFF"/>
        <w:spacing w:after="120"/>
        <w:textAlignment w:val="baseline"/>
        <w:rPr>
          <w:rFonts w:eastAsia="Times New Roman"/>
          <w:color w:val="000000"/>
          <w:szCs w:val="21"/>
        </w:rPr>
      </w:pPr>
      <w:r w:rsidRPr="001F5AE1">
        <w:rPr>
          <w:rFonts w:eastAsia="Times New Roman"/>
          <w:color w:val="000000"/>
          <w:szCs w:val="21"/>
        </w:rPr>
        <w:t xml:space="preserve">Refer to the SMC </w:t>
      </w:r>
      <w:hyperlink r:id="rId83" w:history="1">
        <w:r w:rsidRPr="001F5AE1">
          <w:rPr>
            <w:rStyle w:val="Hyperlink"/>
            <w:rFonts w:eastAsia="Times New Roman"/>
            <w:szCs w:val="21"/>
          </w:rPr>
          <w:t>Warrant Process page</w:t>
        </w:r>
      </w:hyperlink>
      <w:r w:rsidRPr="001F5AE1">
        <w:rPr>
          <w:rFonts w:eastAsia="Times New Roman"/>
          <w:color w:val="000000"/>
          <w:szCs w:val="21"/>
        </w:rPr>
        <w:t xml:space="preserve"> for local implementation procedures of AFFARS MP5301.603-90</w:t>
      </w:r>
      <w:r>
        <w:rPr>
          <w:rFonts w:eastAsia="Times New Roman"/>
          <w:color w:val="000000"/>
          <w:szCs w:val="21"/>
        </w:rPr>
        <w:t>.</w:t>
      </w:r>
    </w:p>
    <w:p w14:paraId="7FA8638B" w14:textId="77777777" w:rsidR="00A24821" w:rsidRDefault="009C50E2" w:rsidP="0012116F">
      <w:pPr>
        <w:pStyle w:val="Heading3"/>
        <w:keepNext w:val="0"/>
        <w:keepLines w:val="0"/>
        <w:rPr>
          <w:rFonts w:eastAsia="Calibri"/>
        </w:rPr>
      </w:pPr>
      <w:bookmarkStart w:id="53" w:name="_SMC_PGI_5301.9000"/>
      <w:bookmarkEnd w:id="53"/>
      <w:r w:rsidRPr="005C4D0C">
        <w:rPr>
          <w:rFonts w:eastAsia="Calibri"/>
        </w:rPr>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4" w:name="_SMC_PGI_5301.9001"/>
      <w:bookmarkEnd w:id="54"/>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lastRenderedPageBreak/>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(i)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84"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85"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86"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t xml:space="preserve">(A) Approval to Begin Negotiations: </w:t>
      </w:r>
      <w:hyperlink r:id="rId87"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88"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lastRenderedPageBreak/>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89"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0"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55" w:name="smc_91"/>
      <w:bookmarkStart w:id="56" w:name="_SMC_PGI_5301.91"/>
      <w:bookmarkEnd w:id="55"/>
      <w:bookmarkEnd w:id="56"/>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bookmarkStart w:id="57" w:name="_SMC_PGI_5301.9103"/>
      <w:bookmarkEnd w:id="57"/>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1"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Name:         Colonel Trent Tuthill</w:t>
      </w:r>
    </w:p>
    <w:p w14:paraId="5CB81AF1" w14:textId="77777777" w:rsidR="00C827AF" w:rsidRPr="005C4D0C" w:rsidRDefault="00C827AF" w:rsidP="0012116F">
      <w:pPr>
        <w:rPr>
          <w:rFonts w:eastAsia="Calibri"/>
          <w:szCs w:val="24"/>
        </w:rPr>
      </w:pPr>
      <w:r w:rsidRPr="005C4D0C">
        <w:rPr>
          <w:rFonts w:eastAsia="Calibri"/>
          <w:szCs w:val="24"/>
        </w:rPr>
        <w:t>Phone:        (310)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Attn: Col Trent Tuthill</w:t>
      </w:r>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2"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lastRenderedPageBreak/>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58" w:name="_USAFA_PGI_5301.601(a)(i)(A)"/>
      <w:bookmarkEnd w:id="58"/>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3" w:anchor="/SitePages/Home.aspx" w:history="1">
        <w:r w:rsidR="005E43FB">
          <w:rPr>
            <w:rStyle w:val="Hyperlink"/>
            <w:szCs w:val="24"/>
          </w:rPr>
          <w:t>https://cs2.eis.af.mil/sites/13093/PP/USAFA_PK/_layouts/15/start.aspx#/SitePages/Home.aspx</w:t>
        </w:r>
      </w:hyperlink>
      <w:r w:rsidR="005E43FB">
        <w:rPr>
          <w:szCs w:val="24"/>
        </w:rPr>
        <w:t>.</w:t>
      </w:r>
      <w:bookmarkStart w:id="59" w:name="_USAFA_PGI_5301.603-1"/>
      <w:bookmarkEnd w:id="59"/>
    </w:p>
    <w:p w14:paraId="196CD648" w14:textId="77777777" w:rsidR="00A24821" w:rsidRDefault="00B32543" w:rsidP="0012116F">
      <w:pPr>
        <w:pStyle w:val="Heading3"/>
        <w:keepNext w:val="0"/>
        <w:keepLines w:val="0"/>
        <w:rPr>
          <w:rFonts w:eastAsia="Calibri"/>
        </w:rPr>
      </w:pPr>
      <w:bookmarkStart w:id="60" w:name="_USAFA_PGI_5301.603-1_1"/>
      <w:bookmarkEnd w:id="60"/>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61" w:name="_USAFA_PGI_5301.90"/>
      <w:bookmarkEnd w:id="61"/>
    </w:p>
    <w:p w14:paraId="63594DD7" w14:textId="77777777" w:rsidR="00A24821" w:rsidRDefault="0081218F" w:rsidP="0012116F">
      <w:pPr>
        <w:pStyle w:val="Heading3"/>
        <w:keepNext w:val="0"/>
        <w:keepLines w:val="0"/>
        <w:rPr>
          <w:rFonts w:eastAsia="Calibri"/>
        </w:rPr>
      </w:pPr>
      <w:bookmarkStart w:id="62" w:name="_USAFA_PGI_5301.90_1"/>
      <w:bookmarkEnd w:id="62"/>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4" w:anchor="/SitePages/Home.aspx" w:history="1">
        <w:r w:rsidR="005E43FB">
          <w:rPr>
            <w:rStyle w:val="Hyperlink"/>
            <w:szCs w:val="24"/>
          </w:rPr>
          <w:t>https://cs2.eis.af.mil/sites/13093/PP/USAFA_PK/_layouts/15/start.aspx#/SitePages/Home.aspx</w:t>
        </w:r>
      </w:hyperlink>
      <w:r w:rsidR="005E43FB">
        <w:rPr>
          <w:szCs w:val="24"/>
        </w:rPr>
        <w:t>.</w:t>
      </w:r>
      <w:bookmarkStart w:id="63" w:name="_USAFA_PGI_5301.9102(a)"/>
      <w:bookmarkEnd w:id="63"/>
    </w:p>
    <w:p w14:paraId="391A8888" w14:textId="77777777" w:rsidR="00A24821" w:rsidRDefault="00FF7CC1" w:rsidP="0012116F">
      <w:pPr>
        <w:pStyle w:val="Heading3"/>
        <w:keepNext w:val="0"/>
        <w:keepLines w:val="0"/>
        <w:rPr>
          <w:rFonts w:eastAsia="Calibri"/>
          <w:b w:val="0"/>
        </w:rPr>
      </w:pPr>
      <w:bookmarkStart w:id="64" w:name="_USAFA_PGI_5301.9102(a)_1"/>
      <w:bookmarkEnd w:id="64"/>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7451A" w14:textId="77777777" w:rsidR="008461B8" w:rsidRDefault="008461B8" w:rsidP="001C4E96">
      <w:r>
        <w:separator/>
      </w:r>
    </w:p>
  </w:endnote>
  <w:endnote w:type="continuationSeparator" w:id="0">
    <w:p w14:paraId="5859B9F4" w14:textId="77777777" w:rsidR="008461B8" w:rsidRDefault="008461B8"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18D1F" w14:textId="77777777" w:rsidR="008461B8" w:rsidRDefault="008461B8" w:rsidP="001C4E96">
      <w:r>
        <w:separator/>
      </w:r>
    </w:p>
  </w:footnote>
  <w:footnote w:type="continuationSeparator" w:id="0">
    <w:p w14:paraId="2A5DF9E9" w14:textId="77777777" w:rsidR="008461B8" w:rsidRDefault="008461B8"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77F9F"/>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2DEF"/>
    <w:rsid w:val="00287508"/>
    <w:rsid w:val="002919EF"/>
    <w:rsid w:val="00292052"/>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46879"/>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461B8"/>
    <w:rsid w:val="00850B83"/>
    <w:rsid w:val="00855221"/>
    <w:rsid w:val="00856F10"/>
    <w:rsid w:val="00861A74"/>
    <w:rsid w:val="00861E71"/>
    <w:rsid w:val="00864F1E"/>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0406"/>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0E63"/>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656"/>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24B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26" Type="http://schemas.openxmlformats.org/officeDocument/2006/relationships/hyperlink" Target="http://static.e-publishing.af.mil/production/1/saf_ig/publication/afi90-201/afi90-201.pdf" TargetMode="External"/><Relationship Id="rId39" Type="http://schemas.openxmlformats.org/officeDocument/2006/relationships/hyperlink" Target="https://cs2.eis.af.mil/sites/10074/afcc/AFICC/kp/AFICC%20Senior%20Contracting%20Official%20SCO%20Authorities/Forms/AllItems.aspx" TargetMode="External"/><Relationship Id="rId21" Type="http://schemas.openxmlformats.org/officeDocument/2006/relationships/hyperlink" Target="https://cs2.eis.af.mil/sites/10059/afcc/knowledge_center/templates/ratification_action.pdf" TargetMode="External"/><Relationship Id="rId34" Type="http://schemas.openxmlformats.org/officeDocument/2006/relationships/hyperlink" Target="https://cs2.eis.af.mil/sites/10074/afcc/AFICC/kp/KPP/Training/default.aspx"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RLPK_HCA_MATRIX.docx"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https://cs2.eis.af.mil/sites/10059/afcc/knowledge_center/affars_pgi_related_documents/reviewers_checklist.xlsx" TargetMode="External"/><Relationship Id="rId76" Type="http://schemas.openxmlformats.org/officeDocument/2006/relationships/hyperlink" Target="https://cs2.eis.af.mil/sites/10059/afcc/knowledge_center/affars_pgi_related_documents/Class_Deviation-Clearance_Approval-AFSC-PK%2020-01.pdf" TargetMode="External"/><Relationship Id="rId84" Type="http://schemas.openxmlformats.org/officeDocument/2006/relationships/hyperlink" Target="https://cs2.eis.af.mil/sites/10059/afcc/knowledge_center/affars_pgi_related_documents/business_clearance_template_(competitive).pptx" TargetMode="External"/><Relationship Id="rId89" Type="http://schemas.openxmlformats.org/officeDocument/2006/relationships/hyperlink" Target="https://insidesmc.losangeles.af.mil/sites/pk/library/Lists/other/Attachments/220/COCO%20Clearance%20Delegations.pdf" TargetMode="External"/><Relationship Id="rId7" Type="http://schemas.openxmlformats.org/officeDocument/2006/relationships/settings" Target="settings.xml"/><Relationship Id="rId71" Type="http://schemas.openxmlformats.org/officeDocument/2006/relationships/hyperlink" Target="https://cs2.eis.af.mil/sites/10059/afcc/knowledge_center/affars_pgi_related_documents/class_deviation_clearance_approval_AFLCMC_PK_19-03.pdf" TargetMode="External"/><Relationship Id="rId92" Type="http://schemas.openxmlformats.org/officeDocument/2006/relationships/hyperlink" Target="https://cs2.eis.af.mil/sites/10059/afcc/knowledge_center/affars_pgi_related_documents/appointment_of_alternate-ombudsman.pdf"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SC_PK_Hill_OL_SCO_Delegations_HCA_Responsibilities.pdf" TargetMode="External"/><Relationship Id="rId58" Type="http://schemas.openxmlformats.org/officeDocument/2006/relationships/hyperlink" Target="https://cs2.eis.af.mil/sites/10059/afcc/knowledge_center/affars_pgi_related_documents/AFNWC_PZ_SCO_Delegation_Memo.pdf" TargetMode="External"/><Relationship Id="rId66" Type="http://schemas.openxmlformats.org/officeDocument/2006/relationships/hyperlink" Target="http://static.e-publishing.af.mil/production/1/saf_ig/publication/afi90-201/afi90-201.pdf" TargetMode="External"/><Relationship Id="rId74" Type="http://schemas.openxmlformats.org/officeDocument/2006/relationships/hyperlink" Target="https://cs2.eis.af.mil/sites/10059/afcc/knowledge_center/affars_pgi_related_documents/Class_Deviation_Clearance_Threshold_AFLCMC_Hill.pdf" TargetMode="External"/><Relationship Id="rId79" Type="http://schemas.openxmlformats.org/officeDocument/2006/relationships/hyperlink" Target="https://cs2.eis.af.mil/sites/10059/afcc/knowledge_center/affars_pgi_related_documents/SMC_class_deviation_legal_review.pdf" TargetMode="External"/><Relationship Id="rId87" Type="http://schemas.openxmlformats.org/officeDocument/2006/relationships/hyperlink" Target="https://cs2.eis.af.mil/sites/10059/afcc/knowledge_center/affars_pgi_related_documents/business_clearance_template_(non_competitive).ppt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insidesmc.losangeles.af.mil/sites/pk/div/pkf/default.aspx" TargetMode="External"/><Relationship Id="rId90" Type="http://schemas.openxmlformats.org/officeDocument/2006/relationships/hyperlink" Target="mailto:smc.pkv.workflow@us.af.mil?subject=CAA%20Delegation" TargetMode="External"/><Relationship Id="rId95" Type="http://schemas.openxmlformats.org/officeDocument/2006/relationships/fontTable" Target="fontTable.xm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NWC_PZ_SCO_Delegation_Memo.pdf" TargetMode="External"/><Relationship Id="rId64" Type="http://schemas.openxmlformats.org/officeDocument/2006/relationships/hyperlink" Target="https://cs2.eis.af.mil/sites/10059/afcc/knowledge_center/templates/self_inspection_checklist.xlsx" TargetMode="External"/><Relationship Id="rId69" Type="http://schemas.openxmlformats.org/officeDocument/2006/relationships/hyperlink" Target="https://usaf.dps.mil/sites/21197/400/AFLCMC%20Clearance%20Delegation/Forms/AllItems.aspx" TargetMode="External"/><Relationship Id="rId77" Type="http://schemas.openxmlformats.org/officeDocument/2006/relationships/hyperlink" Target="https://cs2.eis.af.mil/sites/11191/KTFSApp/app/index.aspx"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HCA_Responsibilities_COCO.pdf" TargetMode="External"/><Relationship Id="rId72" Type="http://schemas.openxmlformats.org/officeDocument/2006/relationships/hyperlink" Target="https://cs2.eis.af.mil/sites/10059/afcc/knowledge_center/affars_pgi_related_documents/Class_Deviation-Clearance_Approval-AFLCMC_Eglin.pdf" TargetMode="External"/><Relationship Id="rId80" Type="http://schemas.openxmlformats.org/officeDocument/2006/relationships/hyperlink" Target="https://insidesmc.losangeles.af.mil/sites/pk/div/pkc/requests/Lists/committee/AllItems.aspx" TargetMode="External"/><Relationship Id="rId85" Type="http://schemas.openxmlformats.org/officeDocument/2006/relationships/hyperlink" Target="https://cs2.eis.af.mil/sites/10059/afcc/knowledge_center/affars_pgi_related_documents/pre-fpr_clearance_template.pptx" TargetMode="External"/><Relationship Id="rId93" Type="http://schemas.openxmlformats.org/officeDocument/2006/relationships/hyperlink" Target="https://cs2.eis.af.mil/sites/13093/PP/USAFA_PK/_layouts/15/start.aspx"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affars_pgi_related_documents/AFSC_SCO_Delegation.pdf" TargetMode="External"/><Relationship Id="rId67" Type="http://schemas.openxmlformats.org/officeDocument/2006/relationships/hyperlink" Target="https://cs2.eis.af.mil/sites/10059/afcc/knowledge_center/affars_pgi_related_documents/class_deviation_legal_review_AFLCMC_PK_19-02.pdf"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Final_HCA_Delegations_Memo_AFSC_PK-Robins.pdf" TargetMode="External"/><Relationship Id="rId62" Type="http://schemas.openxmlformats.org/officeDocument/2006/relationships/hyperlink" Target="http://static.e-publishing.af.mil/production/1/saf_ig/publication/afi90-201/afi90-201.pdf" TargetMode="External"/><Relationship Id="rId70"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75" Type="http://schemas.openxmlformats.org/officeDocument/2006/relationships/hyperlink" Target="https://cs2.eis.af.mil/sites/10059/afcc/knowledge_center/affars_pgi_related_documents/Class_Deviation-Clearance_Approval-AFSC_PK-Robins_OL_20-01.pdf" TargetMode="External"/><Relationship Id="rId83" Type="http://schemas.openxmlformats.org/officeDocument/2006/relationships/hyperlink" Target="https://insidesmc.losangeles.af.mil/sites/pk/div/pkc/requests/Lists/cotest/AllItems.aspx" TargetMode="External"/><Relationship Id="rId88" Type="http://schemas.openxmlformats.org/officeDocument/2006/relationships/hyperlink" Target="https://cs2.eis.af.mil/sites/10059/afcc/knowledge_center/affars_pgi_related_documents/SMC_CAA_delegation_and_pricing_assistance_waiver_memo.pdf" TargetMode="External"/><Relationship Id="rId91" Type="http://schemas.openxmlformats.org/officeDocument/2006/relationships/hyperlink" Target="https://cs2.eis.af.mil/sites/10059/afcc/knowledge_center/affars_pgi_related_documents/appointment_of_ombudsma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LCMC_PK_SCO_delgations_19-C-11.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SCO_Delegations_HCA_Responsibilities_One_level_above.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https://cs2.eis.af.mil/sites/10059/afcc/knowledge_center/templates/self_inspection_checklist.xlsx" TargetMode="External"/><Relationship Id="rId73" Type="http://schemas.openxmlformats.org/officeDocument/2006/relationships/hyperlink" Target="https://cs2.eis.af.mil/sites/10059/afcc/knowledge_center/affars_pgi_related_documents/Class_Deviation-Clearance_Approval-AFLCMC-Hanscom.pdf" TargetMode="External"/><Relationship Id="rId78" Type="http://schemas.openxmlformats.org/officeDocument/2006/relationships/hyperlink" Target="https://cs2.eis.af.mil/sites/10059/afcc/knowledge_center/affars_pgi_related_documents/SMC_HCA_matrix.pdf" TargetMode="External"/><Relationship Id="rId81" Type="http://schemas.openxmlformats.org/officeDocument/2006/relationships/hyperlink" Target="https://insidesmc.losangeles.af.mil/sites/pk/div/pkc/Pages/OrgChart_POC.aspx" TargetMode="External"/><Relationship Id="rId86" Type="http://schemas.openxmlformats.org/officeDocument/2006/relationships/hyperlink" Target="https://cs2.eis.af.mil/sites/10059/afcc/knowledge_center/affars_pgi_related_documents/award_decision_clearance_template.pptx" TargetMode="External"/><Relationship Id="rId94" Type="http://schemas.openxmlformats.org/officeDocument/2006/relationships/hyperlink" Target="https://cs2.eis.af.mil/sites/13093/PP/USAFA_PK/_layouts/15/start.aspx"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3.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043D7D-2094-4ABA-9675-1D57186A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36</Pages>
  <Words>12667</Words>
  <Characters>72205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VOUDREN, JEFFREY W NH-04 USAF HAF SAF/BLDG PENTAGON, 4C149</cp:lastModifiedBy>
  <cp:revision>63</cp:revision>
  <cp:lastPrinted>2019-08-27T20:11:00Z</cp:lastPrinted>
  <dcterms:created xsi:type="dcterms:W3CDTF">2019-10-16T12:47:00Z</dcterms:created>
  <dcterms:modified xsi:type="dcterms:W3CDTF">2020-06-29T15:32:00Z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