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8" w:rsidRDefault="00AA30A8" w:rsidP="00AA30A8">
      <w:pPr>
        <w:spacing w:line="220" w:lineRule="atLeast"/>
      </w:pPr>
    </w:p>
    <w:p w:rsidR="00AA30A8" w:rsidRDefault="00AA30A8" w:rsidP="00AA30A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具体看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文件</w:t>
      </w:r>
    </w:p>
    <w:p w:rsidR="004358AB" w:rsidRDefault="00AA30A8" w:rsidP="00AA30A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AA30A8" w:rsidRDefault="00AA30A8" w:rsidP="00AA30A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声明</w:t>
      </w:r>
      <w:proofErr w:type="spellStart"/>
      <w:r>
        <w:rPr>
          <w:rFonts w:hint="eastAsia"/>
        </w:rPr>
        <w:t>oss.wrapper</w:t>
      </w:r>
      <w:proofErr w:type="spellEnd"/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274310" cy="11436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0A8" w:rsidRDefault="00AA30A8" w:rsidP="00AA30A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上传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：内有两个参数</w:t>
      </w:r>
      <w:r w:rsidRPr="00AA30A8">
        <w:rPr>
          <w:noProof/>
        </w:rPr>
        <w:t>client.multipartUpload(</w:t>
      </w:r>
      <w:r>
        <w:rPr>
          <w:rFonts w:hint="eastAsia"/>
          <w:noProof/>
        </w:rPr>
        <w:t>key</w:t>
      </w:r>
      <w:r w:rsidRPr="00AA30A8">
        <w:rPr>
          <w:noProof/>
        </w:rPr>
        <w:t>, f)</w:t>
      </w:r>
      <w:r>
        <w:rPr>
          <w:rFonts w:hint="eastAsia"/>
          <w:noProof/>
        </w:rPr>
        <w:t>;</w:t>
      </w:r>
    </w:p>
    <w:p w:rsidR="00AA30A8" w:rsidRDefault="00AA30A8" w:rsidP="00AA30A8">
      <w:pPr>
        <w:pStyle w:val="a3"/>
        <w:spacing w:line="220" w:lineRule="atLeast"/>
        <w:ind w:leftChars="200" w:left="440" w:firstLineChars="100" w:firstLine="22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>K</w:t>
      </w:r>
      <w:r>
        <w:rPr>
          <w:rFonts w:hint="eastAsia"/>
          <w:noProof/>
        </w:rPr>
        <w:t>ey:</w:t>
      </w:r>
      <w:r>
        <w:rPr>
          <w:rFonts w:hint="eastAsia"/>
          <w:noProof/>
        </w:rPr>
        <w:t>文件名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可在改名前面拼接文件地址（</w:t>
      </w:r>
      <w:r>
        <w:rPr>
          <w:noProof/>
        </w:rPr>
        <w:t>’</w:t>
      </w:r>
      <w:r>
        <w:rPr>
          <w:rFonts w:hint="eastAsia"/>
          <w:noProof/>
        </w:rPr>
        <w:t>img/</w:t>
      </w:r>
      <w:r>
        <w:rPr>
          <w:noProof/>
        </w:rPr>
        <w:t>’</w:t>
      </w:r>
      <w:r>
        <w:rPr>
          <w:rFonts w:hint="eastAsia"/>
          <w:noProof/>
        </w:rPr>
        <w:t>+key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=</w:t>
      </w:r>
      <w:r>
        <w:rPr>
          <w:rFonts w:hint="eastAsia"/>
          <w:noProof/>
        </w:rPr>
        <w:t>将文件上传只该桶名下的</w:t>
      </w:r>
      <w:r>
        <w:rPr>
          <w:rFonts w:hint="eastAsia"/>
          <w:noProof/>
        </w:rPr>
        <w:t>img</w:t>
      </w:r>
      <w:r>
        <w:rPr>
          <w:rFonts w:hint="eastAsia"/>
          <w:noProof/>
        </w:rPr>
        <w:t>文件夹内</w:t>
      </w:r>
    </w:p>
    <w:p w:rsidR="00AA30A8" w:rsidRDefault="00AA30A8" w:rsidP="00AA30A8">
      <w:pPr>
        <w:pStyle w:val="a3"/>
        <w:spacing w:line="220" w:lineRule="atLeast"/>
        <w:ind w:left="720" w:firstLineChars="0" w:firstLine="0"/>
        <w:rPr>
          <w:noProof/>
        </w:rPr>
      </w:pPr>
      <w:r>
        <w:rPr>
          <w:noProof/>
        </w:rPr>
        <w:t>F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文件</w:t>
      </w:r>
    </w:p>
    <w:p w:rsidR="00AA30A8" w:rsidRDefault="00AA30A8" w:rsidP="00AA30A8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8395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300" w:rsidRDefault="006C6300" w:rsidP="006C630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图片设为公共读写时</w:t>
      </w:r>
      <w:r>
        <w:rPr>
          <w:rFonts w:hint="eastAsia"/>
        </w:rPr>
        <w:t xml:space="preserve"> </w:t>
      </w:r>
      <w:r>
        <w:rPr>
          <w:rFonts w:hint="eastAsia"/>
        </w:rPr>
        <w:t>其后缀不会带多余参数</w:t>
      </w:r>
      <w:r w:rsidR="00654DC9">
        <w:rPr>
          <w:rFonts w:hint="eastAsia"/>
        </w:rPr>
        <w:t xml:space="preserve">    </w:t>
      </w:r>
      <w:r w:rsidR="00654DC9">
        <w:rPr>
          <w:rFonts w:hint="eastAsia"/>
        </w:rPr>
        <w:t>直接文件名后缀结尾</w:t>
      </w:r>
    </w:p>
    <w:p w:rsidR="006C6300" w:rsidRDefault="006C6300" w:rsidP="006C630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设为私有读写时</w:t>
      </w:r>
      <w:r>
        <w:rPr>
          <w:rFonts w:hint="eastAsia"/>
        </w:rPr>
        <w:t xml:space="preserve"> </w:t>
      </w:r>
      <w:r>
        <w:rPr>
          <w:rFonts w:hint="eastAsia"/>
        </w:rPr>
        <w:t>其后缀会添加</w:t>
      </w:r>
      <w:proofErr w:type="spellStart"/>
      <w:r>
        <w:rPr>
          <w:rFonts w:hint="eastAsia"/>
        </w:rPr>
        <w:t>appendID</w:t>
      </w:r>
      <w:proofErr w:type="spellEnd"/>
      <w:r>
        <w:rPr>
          <w:rFonts w:hint="eastAsia"/>
        </w:rPr>
        <w:t>等参数</w:t>
      </w:r>
      <w:r>
        <w:rPr>
          <w:rFonts w:hint="eastAsia"/>
        </w:rPr>
        <w:t xml:space="preserve">  </w:t>
      </w:r>
      <w:r>
        <w:rPr>
          <w:rFonts w:hint="eastAsia"/>
        </w:rPr>
        <w:t>使其文件名变长</w:t>
      </w:r>
    </w:p>
    <w:p w:rsidR="00AA30A8" w:rsidRDefault="00AA30A8" w:rsidP="00AA30A8">
      <w:pPr>
        <w:pStyle w:val="a3"/>
        <w:spacing w:line="220" w:lineRule="atLeast"/>
        <w:ind w:left="720" w:firstLineChars="0" w:firstLine="0"/>
      </w:pPr>
    </w:p>
    <w:p w:rsidR="00AA30A8" w:rsidRDefault="00AA30A8" w:rsidP="00AA30A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 xml:space="preserve"> </w:t>
      </w:r>
    </w:p>
    <w:p w:rsidR="00AA30A8" w:rsidRDefault="00AA30A8" w:rsidP="00AA30A8">
      <w:pPr>
        <w:spacing w:line="220" w:lineRule="atLeast"/>
      </w:pPr>
    </w:p>
    <w:sectPr w:rsidR="00AA30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C1394"/>
    <w:multiLevelType w:val="hybridMultilevel"/>
    <w:tmpl w:val="AFA03E64"/>
    <w:lvl w:ilvl="0" w:tplc="06E03C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7523"/>
    <w:rsid w:val="00323B43"/>
    <w:rsid w:val="003D37D8"/>
    <w:rsid w:val="00426133"/>
    <w:rsid w:val="004358AB"/>
    <w:rsid w:val="00654DC9"/>
    <w:rsid w:val="006C6300"/>
    <w:rsid w:val="006D10B5"/>
    <w:rsid w:val="008B7726"/>
    <w:rsid w:val="00AA30A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0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30A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30A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6EDE331-D1F7-4229-936D-4A6CA63FE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2018-11-12T08:29:00Z</dcterms:modified>
</cp:coreProperties>
</file>