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083800" w14:paraId="3BFEFB25" wp14:textId="06D81B8F">
      <w:pPr>
        <w:rPr>
          <w:b w:val="1"/>
          <w:bCs w:val="1"/>
          <w:color w:val="70AD47" w:themeColor="accent6" w:themeTint="FF" w:themeShade="FF"/>
          <w:sz w:val="24"/>
          <w:szCs w:val="24"/>
          <w:u w:val="single"/>
        </w:rPr>
      </w:pPr>
      <w:r w:rsidRPr="43083800" w:rsidR="43083800">
        <w:rPr>
          <w:b w:val="1"/>
          <w:bCs w:val="1"/>
          <w:color w:val="70AD47" w:themeColor="accent6" w:themeTint="FF" w:themeShade="FF"/>
          <w:sz w:val="24"/>
          <w:szCs w:val="24"/>
          <w:u w:val="single"/>
        </w:rPr>
        <w:t xml:space="preserve">Level </w:t>
      </w:r>
      <w:r w:rsidRPr="43083800" w:rsidR="43083800">
        <w:rPr>
          <w:b w:val="1"/>
          <w:bCs w:val="1"/>
          <w:color w:val="70AD47" w:themeColor="accent6" w:themeTint="FF" w:themeShade="FF"/>
          <w:sz w:val="24"/>
          <w:szCs w:val="24"/>
          <w:u w:val="single"/>
        </w:rPr>
        <w:t>2:</w:t>
      </w:r>
      <w:r w:rsidRPr="43083800" w:rsidR="43083800">
        <w:rPr>
          <w:b w:val="1"/>
          <w:bCs w:val="1"/>
          <w:color w:val="70AD47" w:themeColor="accent6" w:themeTint="FF" w:themeShade="FF"/>
          <w:sz w:val="24"/>
          <w:szCs w:val="24"/>
          <w:u w:val="single"/>
        </w:rPr>
        <w:t xml:space="preserve"> Brainstorm / Idea stash</w:t>
      </w:r>
    </w:p>
    <w:p w:rsidR="43083800" w:rsidP="43083800" w:rsidRDefault="43083800" w14:paraId="4C9CCEE7" w14:textId="34106F37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  <w:u w:val="none"/>
        </w:rPr>
      </w:pPr>
      <w:r w:rsidRPr="43083800" w:rsidR="43083800">
        <w:rPr>
          <w:b w:val="0"/>
          <w:bCs w:val="0"/>
          <w:color w:val="auto"/>
          <w:sz w:val="22"/>
          <w:szCs w:val="22"/>
          <w:u w:val="none"/>
        </w:rPr>
        <w:t>Superman player:</w:t>
      </w:r>
    </w:p>
    <w:p w:rsidR="43083800" w:rsidP="43083800" w:rsidRDefault="43083800" w14:paraId="2DB9841B" w14:textId="303D3071">
      <w:pPr>
        <w:pStyle w:val="ListParagraph"/>
        <w:numPr>
          <w:ilvl w:val="1"/>
          <w:numId w:val="1"/>
        </w:numPr>
        <w:rPr>
          <w:b w:val="0"/>
          <w:bCs w:val="0"/>
          <w:color w:val="auto"/>
          <w:sz w:val="22"/>
          <w:szCs w:val="22"/>
          <w:u w:val="none"/>
        </w:rPr>
      </w:pPr>
      <w:r w:rsidRPr="43083800" w:rsidR="43083800">
        <w:rPr>
          <w:b w:val="0"/>
          <w:bCs w:val="0"/>
          <w:color w:val="auto"/>
          <w:sz w:val="22"/>
          <w:szCs w:val="22"/>
          <w:u w:val="none"/>
        </w:rPr>
        <w:t xml:space="preserve">Instead of playing inside </w:t>
      </w:r>
      <w:r w:rsidRPr="43083800" w:rsidR="43083800">
        <w:rPr>
          <w:b w:val="0"/>
          <w:bCs w:val="0"/>
          <w:color w:val="auto"/>
          <w:sz w:val="22"/>
          <w:szCs w:val="22"/>
          <w:u w:val="none"/>
        </w:rPr>
        <w:t>elevator,</w:t>
      </w:r>
      <w:r w:rsidRPr="43083800" w:rsidR="43083800">
        <w:rPr>
          <w:b w:val="0"/>
          <w:bCs w:val="0"/>
          <w:color w:val="auto"/>
          <w:sz w:val="22"/>
          <w:szCs w:val="22"/>
          <w:u w:val="none"/>
        </w:rPr>
        <w:t xml:space="preserve"> the player will fight enemies in the air against enemies outside the window, while office workers will go about their days!</w:t>
      </w:r>
    </w:p>
    <w:p w:rsidR="43083800" w:rsidP="43083800" w:rsidRDefault="43083800" w14:paraId="27C471C0" w14:textId="35195F6C">
      <w:pPr>
        <w:pStyle w:val="Normal"/>
        <w:ind w:left="720"/>
        <w:rPr>
          <w:b w:val="0"/>
          <w:bCs w:val="0"/>
          <w:color w:val="auto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80f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5879D"/>
    <w:rsid w:val="0985879D"/>
    <w:rsid w:val="430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79D"/>
  <w15:chartTrackingRefBased/>
  <w15:docId w15:val="{426713F6-04AF-4FD3-B61A-419280A0F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083800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0838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0838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08380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0838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0838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08380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308380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30838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308380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308380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3083800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083800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30838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0838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0838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0838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0838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0838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0838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0838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0838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08380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083800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308380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083800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08380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083800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308380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083800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270ff2cd87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2022-09-21T09:36:26.1572518Z</dcterms:created>
  <dcterms:modified xsi:type="dcterms:W3CDTF">2022-09-21T09:40:40.1704574Z</dcterms:modified>
  <dc:creator>Imane B</dc:creator>
  <lastModifiedBy>Imane B</lastModifiedBy>
</coreProperties>
</file>