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C13B5" w14:textId="6B44BB75" w:rsidR="00005018" w:rsidRPr="003C4144" w:rsidRDefault="00005018" w:rsidP="00E64940">
      <w:pPr>
        <w:jc w:val="center"/>
        <w:rPr>
          <w:rStyle w:val="mw-headline"/>
          <w:rFonts w:ascii="Calibri" w:hAnsi="Calibri" w:cs="Calibri"/>
          <w:color w:val="FF0000"/>
          <w:sz w:val="36"/>
        </w:rPr>
      </w:pPr>
      <w:bookmarkStart w:id="0" w:name="_Toc343969477"/>
      <w:bookmarkStart w:id="1" w:name="_Toc191468613"/>
      <w:r w:rsidRPr="003C4144">
        <w:rPr>
          <w:rStyle w:val="mw-headline"/>
          <w:rFonts w:ascii="Calibri" w:hAnsi="Calibri" w:cs="Calibri"/>
          <w:color w:val="FF0000"/>
          <w:sz w:val="36"/>
        </w:rPr>
        <w:t>Psalm 90</w:t>
      </w:r>
      <w:bookmarkEnd w:id="0"/>
      <w:bookmarkEnd w:id="1"/>
    </w:p>
    <w:p w14:paraId="3876E865" w14:textId="77777777" w:rsidR="00005018" w:rsidRDefault="00005018" w:rsidP="00005018">
      <w:pPr>
        <w:jc w:val="center"/>
        <w:rPr>
          <w:rStyle w:val="l-vlrg-rubricChar"/>
        </w:rPr>
      </w:pPr>
      <w:bookmarkStart w:id="2" w:name="_Toc343969478"/>
      <w:r w:rsidRPr="003F6BE8">
        <w:rPr>
          <w:rStyle w:val="l-vlrg-rubricChar"/>
        </w:rPr>
        <w:t>A Canticle Praise of David. Without Superscription among the Hebrews.</w:t>
      </w:r>
      <w:bookmarkEnd w:id="2"/>
    </w:p>
    <w:p w14:paraId="32CFC1E8" w14:textId="77777777" w:rsidR="00005018" w:rsidRDefault="00005018" w:rsidP="00005018">
      <w:pPr>
        <w:rPr>
          <w:rStyle w:val="l-vlrg-rubricChar"/>
        </w:rPr>
        <w:sectPr w:rsidR="00005018" w:rsidSect="00005018">
          <w:footerReference w:type="default" r:id="rId7"/>
          <w:type w:val="continuous"/>
          <w:pgSz w:w="12240" w:h="15840"/>
          <w:pgMar w:top="576" w:right="576" w:bottom="576" w:left="576" w:header="720" w:footer="720" w:gutter="0"/>
          <w:cols w:sep="1" w:space="288"/>
          <w:docGrid w:linePitch="360"/>
        </w:sectPr>
      </w:pPr>
    </w:p>
    <w:p w14:paraId="44BE3937" w14:textId="77777777" w:rsidR="00005018" w:rsidRDefault="00005018" w:rsidP="00005018">
      <w:pPr>
        <w:rPr>
          <w:rStyle w:val="l-vlrg-rubricChar"/>
        </w:rPr>
      </w:pPr>
    </w:p>
    <w:p w14:paraId="05C04E2B" w14:textId="77777777" w:rsidR="00005018" w:rsidRDefault="00005018" w:rsidP="00005018">
      <w:pPr>
        <w:ind w:left="288" w:hanging="288"/>
        <w:rPr>
          <w:rFonts w:ascii="Calibri" w:hAnsi="Calibri" w:cs="Calibri"/>
          <w:sz w:val="32"/>
          <w:szCs w:val="32"/>
        </w:rPr>
      </w:pPr>
      <w:r w:rsidRPr="003F6BE8">
        <w:rPr>
          <w:rFonts w:ascii="Calibri" w:hAnsi="Calibri" w:cs="Calibri"/>
          <w:sz w:val="16"/>
          <w:szCs w:val="16"/>
        </w:rPr>
        <w:t>90:1</w:t>
      </w:r>
      <w:r w:rsidRPr="003F6BE8">
        <w:rPr>
          <w:rFonts w:ascii="Calibri" w:hAnsi="Calibri" w:cs="Calibri"/>
          <w:sz w:val="32"/>
          <w:szCs w:val="32"/>
        </w:rPr>
        <w:t xml:space="preserve"> He that dwelleth in the help of the Most High shall abide in the shelter of the God of heaven. </w:t>
      </w:r>
    </w:p>
    <w:p w14:paraId="3D8383A4" w14:textId="77777777" w:rsidR="00005018" w:rsidRDefault="00005018" w:rsidP="00005018">
      <w:pPr>
        <w:ind w:left="288" w:hanging="288"/>
        <w:rPr>
          <w:rFonts w:ascii="Calibri" w:hAnsi="Calibri" w:cs="Calibri"/>
          <w:sz w:val="32"/>
          <w:szCs w:val="32"/>
        </w:rPr>
      </w:pPr>
      <w:r w:rsidRPr="003F6BE8">
        <w:rPr>
          <w:rFonts w:ascii="Calibri" w:hAnsi="Calibri" w:cs="Calibri"/>
          <w:sz w:val="16"/>
          <w:szCs w:val="16"/>
        </w:rPr>
        <w:t>2</w:t>
      </w:r>
      <w:r w:rsidRPr="003F6BE8">
        <w:rPr>
          <w:rFonts w:ascii="Calibri" w:hAnsi="Calibri" w:cs="Calibri"/>
          <w:sz w:val="32"/>
          <w:szCs w:val="32"/>
        </w:rPr>
        <w:t xml:space="preserve"> He shall say unto the Lord: Thou art my helper and my refuge. He is my God, and I will hope in Him. </w:t>
      </w:r>
    </w:p>
    <w:p w14:paraId="795DF102" w14:textId="77777777" w:rsidR="00005018" w:rsidRDefault="00005018" w:rsidP="00005018">
      <w:pPr>
        <w:ind w:left="288" w:hanging="288"/>
        <w:rPr>
          <w:rFonts w:ascii="Calibri" w:hAnsi="Calibri" w:cs="Calibri"/>
          <w:sz w:val="32"/>
          <w:szCs w:val="32"/>
        </w:rPr>
      </w:pPr>
      <w:r w:rsidRPr="003F6BE8">
        <w:rPr>
          <w:rFonts w:ascii="Calibri" w:hAnsi="Calibri" w:cs="Calibri"/>
          <w:sz w:val="16"/>
          <w:szCs w:val="16"/>
        </w:rPr>
        <w:t>3</w:t>
      </w:r>
      <w:r w:rsidRPr="003F6BE8">
        <w:rPr>
          <w:rFonts w:ascii="Calibri" w:hAnsi="Calibri" w:cs="Calibri"/>
          <w:sz w:val="32"/>
          <w:szCs w:val="32"/>
        </w:rPr>
        <w:t xml:space="preserve"> For He shall deliver thee from the snare of the hunters and from every troubling word. </w:t>
      </w:r>
    </w:p>
    <w:p w14:paraId="23F3D00A" w14:textId="77777777" w:rsidR="00005018" w:rsidRDefault="00005018" w:rsidP="00005018">
      <w:pPr>
        <w:ind w:left="288" w:hanging="288"/>
        <w:rPr>
          <w:rFonts w:ascii="Calibri" w:hAnsi="Calibri" w:cs="Calibri"/>
          <w:sz w:val="32"/>
          <w:szCs w:val="32"/>
        </w:rPr>
      </w:pPr>
      <w:r w:rsidRPr="003F6BE8">
        <w:rPr>
          <w:rFonts w:ascii="Calibri" w:hAnsi="Calibri" w:cs="Calibri"/>
          <w:sz w:val="16"/>
          <w:szCs w:val="16"/>
        </w:rPr>
        <w:t>4</w:t>
      </w:r>
      <w:r w:rsidRPr="003F6BE8">
        <w:rPr>
          <w:rFonts w:ascii="Calibri" w:hAnsi="Calibri" w:cs="Calibri"/>
          <w:sz w:val="32"/>
          <w:szCs w:val="32"/>
        </w:rPr>
        <w:t xml:space="preserve"> With His shoulders will He overshadow thee, and under His wings shalt thou have hope. With a shield will His truth encompass thee; </w:t>
      </w:r>
    </w:p>
    <w:p w14:paraId="5B80E247" w14:textId="77777777" w:rsidR="00005018" w:rsidRDefault="00005018" w:rsidP="00005018">
      <w:pPr>
        <w:ind w:left="288" w:hanging="288"/>
        <w:rPr>
          <w:rFonts w:ascii="Calibri" w:hAnsi="Calibri" w:cs="Calibri"/>
          <w:sz w:val="32"/>
          <w:szCs w:val="32"/>
        </w:rPr>
      </w:pPr>
      <w:r w:rsidRPr="003F6BE8">
        <w:rPr>
          <w:rFonts w:ascii="Calibri" w:hAnsi="Calibri" w:cs="Calibri"/>
          <w:sz w:val="16"/>
          <w:szCs w:val="16"/>
        </w:rPr>
        <w:t>5</w:t>
      </w:r>
      <w:r w:rsidRPr="003F6BE8">
        <w:rPr>
          <w:rFonts w:ascii="Calibri" w:hAnsi="Calibri" w:cs="Calibri"/>
          <w:sz w:val="32"/>
          <w:szCs w:val="32"/>
        </w:rPr>
        <w:t xml:space="preserve"> thou shalt not be afraid for the terror by night, nor for the arrow that flieth by day, </w:t>
      </w:r>
      <w:r w:rsidRPr="003F6BE8">
        <w:rPr>
          <w:rFonts w:ascii="Calibri" w:hAnsi="Calibri" w:cs="Calibri"/>
          <w:sz w:val="16"/>
          <w:szCs w:val="16"/>
        </w:rPr>
        <w:t>6</w:t>
      </w:r>
      <w:r w:rsidRPr="003F6BE8">
        <w:rPr>
          <w:rFonts w:ascii="Calibri" w:hAnsi="Calibri" w:cs="Calibri"/>
          <w:sz w:val="32"/>
          <w:szCs w:val="32"/>
        </w:rPr>
        <w:t xml:space="preserve"> Nor for the thing that walketh in darkness, nor for the mishap and demon of noonday. </w:t>
      </w:r>
    </w:p>
    <w:p w14:paraId="7A75A50A" w14:textId="77777777" w:rsidR="00005018" w:rsidRDefault="00005018" w:rsidP="00005018">
      <w:pPr>
        <w:ind w:left="288" w:hanging="288"/>
        <w:rPr>
          <w:rFonts w:ascii="Calibri" w:hAnsi="Calibri" w:cs="Calibri"/>
          <w:sz w:val="32"/>
          <w:szCs w:val="32"/>
        </w:rPr>
      </w:pPr>
      <w:r w:rsidRPr="003F6BE8">
        <w:rPr>
          <w:rFonts w:ascii="Calibri" w:hAnsi="Calibri" w:cs="Calibri"/>
          <w:sz w:val="16"/>
          <w:szCs w:val="16"/>
        </w:rPr>
        <w:t>7</w:t>
      </w:r>
      <w:r w:rsidRPr="003F6BE8">
        <w:rPr>
          <w:rFonts w:ascii="Calibri" w:hAnsi="Calibri" w:cs="Calibri"/>
          <w:sz w:val="32"/>
          <w:szCs w:val="32"/>
        </w:rPr>
        <w:t xml:space="preserve"> A thousand shall fall at thy side, and ten thousand at thy right hand, but unto thee shall it not come nigh. </w:t>
      </w:r>
    </w:p>
    <w:p w14:paraId="0E497C61" w14:textId="77777777" w:rsidR="00005018" w:rsidRDefault="00005018" w:rsidP="00005018">
      <w:pPr>
        <w:ind w:left="288" w:hanging="288"/>
        <w:rPr>
          <w:rFonts w:ascii="Calibri" w:hAnsi="Calibri" w:cs="Calibri"/>
          <w:sz w:val="32"/>
          <w:szCs w:val="32"/>
        </w:rPr>
      </w:pPr>
      <w:r w:rsidRPr="003F6BE8">
        <w:rPr>
          <w:rFonts w:ascii="Calibri" w:hAnsi="Calibri" w:cs="Calibri"/>
          <w:sz w:val="16"/>
          <w:szCs w:val="16"/>
        </w:rPr>
        <w:t>8</w:t>
      </w:r>
      <w:r w:rsidRPr="003F6BE8">
        <w:rPr>
          <w:rFonts w:ascii="Calibri" w:hAnsi="Calibri" w:cs="Calibri"/>
          <w:sz w:val="32"/>
          <w:szCs w:val="32"/>
        </w:rPr>
        <w:t xml:space="preserve"> Only with thine eyes shalt thou behold, and thou shalt see the reward of sinners. </w:t>
      </w:r>
    </w:p>
    <w:p w14:paraId="34353F93" w14:textId="77777777" w:rsidR="00005018" w:rsidRDefault="00005018" w:rsidP="00005018">
      <w:pPr>
        <w:ind w:left="288" w:hanging="288"/>
        <w:rPr>
          <w:rFonts w:ascii="Calibri" w:hAnsi="Calibri" w:cs="Calibri"/>
          <w:sz w:val="32"/>
          <w:szCs w:val="32"/>
        </w:rPr>
      </w:pPr>
      <w:r w:rsidRPr="003F6BE8">
        <w:rPr>
          <w:rFonts w:ascii="Calibri" w:hAnsi="Calibri" w:cs="Calibri"/>
          <w:sz w:val="16"/>
          <w:szCs w:val="16"/>
        </w:rPr>
        <w:t>9</w:t>
      </w:r>
      <w:r w:rsidRPr="003F6BE8">
        <w:rPr>
          <w:rFonts w:ascii="Calibri" w:hAnsi="Calibri" w:cs="Calibri"/>
          <w:sz w:val="32"/>
          <w:szCs w:val="32"/>
        </w:rPr>
        <w:t xml:space="preserve"> For Thou, O Lord, art my hope. Thou madest the Most High thy refuge; </w:t>
      </w:r>
    </w:p>
    <w:p w14:paraId="79D4B5ED" w14:textId="77777777" w:rsidR="00005018" w:rsidRDefault="00005018" w:rsidP="00005018">
      <w:pPr>
        <w:ind w:left="288" w:hanging="288"/>
        <w:rPr>
          <w:rFonts w:ascii="Calibri" w:hAnsi="Calibri" w:cs="Calibri"/>
          <w:sz w:val="32"/>
          <w:szCs w:val="32"/>
        </w:rPr>
      </w:pPr>
      <w:r w:rsidRPr="003F6BE8">
        <w:rPr>
          <w:rFonts w:ascii="Calibri" w:hAnsi="Calibri" w:cs="Calibri"/>
          <w:sz w:val="16"/>
          <w:szCs w:val="16"/>
        </w:rPr>
        <w:t>10</w:t>
      </w:r>
      <w:r w:rsidRPr="003F6BE8">
        <w:rPr>
          <w:rFonts w:ascii="Calibri" w:hAnsi="Calibri" w:cs="Calibri"/>
          <w:sz w:val="32"/>
          <w:szCs w:val="32"/>
        </w:rPr>
        <w:t xml:space="preserve"> No evils shall come nigh thee, and no scourge shall draw nigh unto thy dwelling. </w:t>
      </w:r>
    </w:p>
    <w:p w14:paraId="705448E5" w14:textId="77777777" w:rsidR="00005018" w:rsidRDefault="00005018" w:rsidP="00005018">
      <w:pPr>
        <w:ind w:left="288" w:hanging="288"/>
        <w:rPr>
          <w:rFonts w:ascii="Calibri" w:hAnsi="Calibri" w:cs="Calibri"/>
          <w:sz w:val="32"/>
          <w:szCs w:val="32"/>
        </w:rPr>
      </w:pPr>
      <w:r w:rsidRPr="003F6BE8">
        <w:rPr>
          <w:rFonts w:ascii="Calibri" w:hAnsi="Calibri" w:cs="Calibri"/>
          <w:sz w:val="16"/>
          <w:szCs w:val="16"/>
        </w:rPr>
        <w:t>11</w:t>
      </w:r>
      <w:r w:rsidRPr="003F6BE8">
        <w:rPr>
          <w:rFonts w:ascii="Calibri" w:hAnsi="Calibri" w:cs="Calibri"/>
          <w:sz w:val="32"/>
          <w:szCs w:val="32"/>
        </w:rPr>
        <w:t xml:space="preserve"> For He shall give His angels charge over thee, to keep thee in all thy ways. </w:t>
      </w:r>
    </w:p>
    <w:p w14:paraId="6C7D6682" w14:textId="77777777" w:rsidR="00005018" w:rsidRDefault="00005018" w:rsidP="00005018">
      <w:pPr>
        <w:ind w:left="288" w:hanging="288"/>
        <w:rPr>
          <w:rFonts w:ascii="Calibri" w:hAnsi="Calibri" w:cs="Calibri"/>
          <w:sz w:val="32"/>
          <w:szCs w:val="32"/>
        </w:rPr>
      </w:pPr>
      <w:r w:rsidRPr="003F6BE8">
        <w:rPr>
          <w:rFonts w:ascii="Calibri" w:hAnsi="Calibri" w:cs="Calibri"/>
          <w:sz w:val="16"/>
          <w:szCs w:val="16"/>
        </w:rPr>
        <w:t>12</w:t>
      </w:r>
      <w:r w:rsidRPr="003F6BE8">
        <w:rPr>
          <w:rFonts w:ascii="Calibri" w:hAnsi="Calibri" w:cs="Calibri"/>
          <w:sz w:val="32"/>
          <w:szCs w:val="32"/>
        </w:rPr>
        <w:t xml:space="preserve"> On their hands shall they bear thee up, lest at any time thou dash thy foot against a stone. </w:t>
      </w:r>
    </w:p>
    <w:p w14:paraId="21D28A08" w14:textId="77777777" w:rsidR="00005018" w:rsidRDefault="00005018" w:rsidP="00005018">
      <w:pPr>
        <w:ind w:left="288" w:hanging="288"/>
        <w:rPr>
          <w:rFonts w:ascii="Calibri" w:hAnsi="Calibri" w:cs="Calibri"/>
          <w:sz w:val="32"/>
          <w:szCs w:val="32"/>
        </w:rPr>
      </w:pPr>
      <w:r w:rsidRPr="003F6BE8">
        <w:rPr>
          <w:rFonts w:ascii="Calibri" w:hAnsi="Calibri" w:cs="Calibri"/>
          <w:sz w:val="16"/>
          <w:szCs w:val="16"/>
        </w:rPr>
        <w:t>13</w:t>
      </w:r>
      <w:r w:rsidRPr="003F6BE8">
        <w:rPr>
          <w:rFonts w:ascii="Calibri" w:hAnsi="Calibri" w:cs="Calibri"/>
          <w:sz w:val="32"/>
          <w:szCs w:val="32"/>
        </w:rPr>
        <w:t xml:space="preserve"> Upon the asp and basilisk shalt thou tread, and thou shalt trample upon the lion and dragon. </w:t>
      </w:r>
    </w:p>
    <w:p w14:paraId="250611AD" w14:textId="77777777" w:rsidR="00005018" w:rsidRDefault="00005018" w:rsidP="00005018">
      <w:pPr>
        <w:ind w:left="288" w:hanging="288"/>
        <w:rPr>
          <w:rFonts w:ascii="Calibri" w:hAnsi="Calibri" w:cs="Calibri"/>
          <w:sz w:val="32"/>
          <w:szCs w:val="32"/>
        </w:rPr>
      </w:pPr>
      <w:r w:rsidRPr="003F6BE8">
        <w:rPr>
          <w:rFonts w:ascii="Calibri" w:hAnsi="Calibri" w:cs="Calibri"/>
          <w:sz w:val="16"/>
          <w:szCs w:val="16"/>
        </w:rPr>
        <w:t>14</w:t>
      </w:r>
      <w:r w:rsidRPr="003F6BE8">
        <w:rPr>
          <w:rFonts w:ascii="Calibri" w:hAnsi="Calibri" w:cs="Calibri"/>
          <w:sz w:val="32"/>
          <w:szCs w:val="32"/>
        </w:rPr>
        <w:t xml:space="preserve"> For he hath set his hope on Me, and I will deliver him; I will shelter him because he hath known My name. </w:t>
      </w:r>
    </w:p>
    <w:p w14:paraId="70B2AA89" w14:textId="77777777" w:rsidR="00005018" w:rsidRDefault="00005018" w:rsidP="00005018">
      <w:pPr>
        <w:ind w:left="288" w:hanging="288"/>
        <w:rPr>
          <w:rFonts w:ascii="Calibri" w:hAnsi="Calibri" w:cs="Calibri"/>
          <w:sz w:val="32"/>
          <w:szCs w:val="32"/>
        </w:rPr>
      </w:pPr>
      <w:r w:rsidRPr="003F6BE8">
        <w:rPr>
          <w:rFonts w:ascii="Calibri" w:hAnsi="Calibri" w:cs="Calibri"/>
          <w:sz w:val="16"/>
          <w:szCs w:val="16"/>
        </w:rPr>
        <w:t>15</w:t>
      </w:r>
      <w:r w:rsidRPr="003F6BE8">
        <w:rPr>
          <w:rFonts w:ascii="Calibri" w:hAnsi="Calibri" w:cs="Calibri"/>
          <w:sz w:val="32"/>
          <w:szCs w:val="32"/>
        </w:rPr>
        <w:t xml:space="preserve"> He shall cry unto Me, and I will hearken unto him. I am with him in affliction, and I will rescue him and glorify him. </w:t>
      </w:r>
    </w:p>
    <w:p w14:paraId="257C0E2E" w14:textId="32012344" w:rsidR="0005190C" w:rsidRDefault="00005018" w:rsidP="00005018">
      <w:pPr>
        <w:ind w:left="288" w:hanging="288"/>
      </w:pPr>
      <w:r w:rsidRPr="003F6BE8">
        <w:rPr>
          <w:rFonts w:ascii="Calibri" w:hAnsi="Calibri" w:cs="Calibri"/>
          <w:sz w:val="16"/>
          <w:szCs w:val="16"/>
        </w:rPr>
        <w:t>16</w:t>
      </w:r>
      <w:r w:rsidRPr="003F6BE8">
        <w:rPr>
          <w:rFonts w:ascii="Calibri" w:hAnsi="Calibri" w:cs="Calibri"/>
          <w:sz w:val="32"/>
          <w:szCs w:val="32"/>
        </w:rPr>
        <w:t xml:space="preserve"> With length of days will I satisfy him, and I will show him My salvation</w:t>
      </w:r>
    </w:p>
    <w:p w14:paraId="11454AE0" w14:textId="77777777" w:rsidR="00005018" w:rsidRDefault="00005018" w:rsidP="00DD4BC8">
      <w:pPr>
        <w:pStyle w:val="a-favorite"/>
        <w:sectPr w:rsidR="00005018" w:rsidSect="00005018">
          <w:type w:val="continuous"/>
          <w:pgSz w:w="12240" w:h="15840"/>
          <w:pgMar w:top="576" w:right="576" w:bottom="576" w:left="576" w:header="720" w:footer="720" w:gutter="0"/>
          <w:cols w:num="2" w:sep="1" w:space="288"/>
          <w:docGrid w:linePitch="360"/>
        </w:sectPr>
      </w:pPr>
    </w:p>
    <w:p w14:paraId="29153DB8" w14:textId="77777777" w:rsidR="00944C31" w:rsidRDefault="00944C31" w:rsidP="00005018">
      <w:pPr>
        <w:pStyle w:val="a-favorite"/>
      </w:pPr>
    </w:p>
    <w:p w14:paraId="45EF4CF0" w14:textId="23120A59" w:rsidR="005374F4" w:rsidRDefault="005374F4">
      <w:pPr>
        <w:rPr>
          <w:rFonts w:ascii="Calibri" w:eastAsia="Times New Roman" w:hAnsi="Calibri" w:cs="Calibri"/>
          <w:sz w:val="24"/>
          <w:szCs w:val="24"/>
        </w:rPr>
      </w:pPr>
      <w:r>
        <w:br w:type="page"/>
      </w:r>
    </w:p>
    <w:p w14:paraId="66C510FF" w14:textId="77777777" w:rsidR="005374F4" w:rsidRDefault="005374F4" w:rsidP="005374F4">
      <w:pPr>
        <w:pStyle w:val="a-favorite"/>
        <w:sectPr w:rsidR="005374F4" w:rsidSect="005374F4">
          <w:footerReference w:type="default" r:id="rId8"/>
          <w:type w:val="continuous"/>
          <w:pgSz w:w="12240" w:h="15840"/>
          <w:pgMar w:top="576" w:right="576" w:bottom="576" w:left="576" w:header="720" w:footer="720" w:gutter="0"/>
          <w:cols w:num="2" w:sep="1" w:space="288"/>
          <w:docGrid w:linePitch="360"/>
        </w:sectPr>
      </w:pPr>
    </w:p>
    <w:p w14:paraId="78B02132" w14:textId="77777777" w:rsidR="005126CE" w:rsidRPr="0063297F" w:rsidRDefault="005126CE" w:rsidP="005126CE">
      <w:pPr>
        <w:pStyle w:val="Heading1"/>
        <w:spacing w:line="300" w:lineRule="auto"/>
        <w:ind w:firstLine="288"/>
        <w:jc w:val="center"/>
        <w:rPr>
          <w:rFonts w:ascii="Calibri" w:hAnsi="Calibri" w:cs="Calibri"/>
          <w:color w:val="FF0000"/>
          <w:sz w:val="36"/>
        </w:rPr>
      </w:pPr>
      <w:r w:rsidRPr="0063297F">
        <w:rPr>
          <w:rFonts w:ascii="Calibri" w:hAnsi="Calibri" w:cs="Calibri"/>
          <w:color w:val="FF0000"/>
          <w:sz w:val="36"/>
        </w:rPr>
        <w:lastRenderedPageBreak/>
        <w:t>Prayer against Demonic Snares</w:t>
      </w:r>
      <w:r>
        <w:rPr>
          <w:rFonts w:ascii="Calibri" w:hAnsi="Calibri" w:cs="Calibri"/>
          <w:color w:val="FF0000"/>
          <w:sz w:val="36"/>
        </w:rPr>
        <w:t xml:space="preserve"> </w:t>
      </w:r>
      <w:r w:rsidRPr="007A7C4C">
        <w:rPr>
          <w:rFonts w:ascii="Calibri" w:hAnsi="Calibri" w:cs="Calibri"/>
          <w:sz w:val="24"/>
          <w:szCs w:val="24"/>
        </w:rPr>
        <w:t>From the Trebnic</w:t>
      </w:r>
    </w:p>
    <w:p w14:paraId="17F66963" w14:textId="77777777" w:rsidR="005126CE" w:rsidRPr="007A7C4C" w:rsidRDefault="005126CE" w:rsidP="005126CE">
      <w:pPr>
        <w:ind w:firstLine="288"/>
        <w:jc w:val="center"/>
        <w:rPr>
          <w:rFonts w:ascii="Calibri" w:hAnsi="Calibri" w:cs="Calibri"/>
          <w:sz w:val="24"/>
          <w:szCs w:val="24"/>
        </w:rPr>
        <w:sectPr w:rsidR="005126CE" w:rsidRPr="007A7C4C" w:rsidSect="005126CE">
          <w:type w:val="continuous"/>
          <w:pgSz w:w="12240" w:h="15840"/>
          <w:pgMar w:top="576" w:right="576" w:bottom="576" w:left="576" w:header="720" w:footer="720" w:gutter="0"/>
          <w:cols w:sep="1" w:space="288"/>
          <w:docGrid w:linePitch="360"/>
        </w:sectPr>
      </w:pPr>
    </w:p>
    <w:p w14:paraId="6335B5EE" w14:textId="77777777" w:rsidR="005126CE" w:rsidRDefault="005126CE" w:rsidP="005126CE">
      <w:pPr>
        <w:ind w:firstLine="288"/>
        <w:rPr>
          <w:rFonts w:ascii="Calibri" w:hAnsi="Calibri" w:cs="Calibri"/>
          <w:sz w:val="36"/>
          <w:szCs w:val="28"/>
        </w:rPr>
      </w:pPr>
      <w:r w:rsidRPr="0063297F">
        <w:rPr>
          <w:rFonts w:ascii="Calibri" w:hAnsi="Calibri" w:cs="Calibri"/>
          <w:sz w:val="36"/>
          <w:szCs w:val="28"/>
        </w:rPr>
        <w:t xml:space="preserve">Lord Jesus Christ, </w:t>
      </w:r>
      <w:r>
        <w:rPr>
          <w:rFonts w:ascii="Calibri" w:hAnsi="Calibri" w:cs="Calibri"/>
          <w:sz w:val="36"/>
          <w:szCs w:val="28"/>
        </w:rPr>
        <w:t>O</w:t>
      </w:r>
      <w:r w:rsidRPr="0063297F">
        <w:rPr>
          <w:rFonts w:ascii="Calibri" w:hAnsi="Calibri" w:cs="Calibri"/>
          <w:sz w:val="36"/>
          <w:szCs w:val="28"/>
        </w:rPr>
        <w:t xml:space="preserve"> Son of God, having struck down the ancient serpent and bound him in Tartarus by bonds of darkness, protect </w:t>
      </w:r>
    </w:p>
    <w:p w14:paraId="1E9169CB" w14:textId="77777777" w:rsidR="005126CE" w:rsidRDefault="005126CE" w:rsidP="005126CE">
      <w:pPr>
        <w:ind w:firstLine="288"/>
        <w:rPr>
          <w:rFonts w:ascii="Calibri" w:hAnsi="Calibri" w:cs="Calibri"/>
          <w:i/>
          <w:iCs/>
          <w:color w:val="FF0000"/>
          <w:sz w:val="36"/>
          <w:szCs w:val="28"/>
        </w:rPr>
      </w:pPr>
      <w:r>
        <w:rPr>
          <w:rFonts w:ascii="Calibri" w:hAnsi="Calibri" w:cs="Calibri"/>
          <w:i/>
          <w:iCs/>
          <w:sz w:val="36"/>
          <w:szCs w:val="28"/>
        </w:rPr>
        <w:t>(</w:t>
      </w:r>
      <w:r w:rsidRPr="00F83036">
        <w:rPr>
          <w:rFonts w:ascii="Calibri" w:hAnsi="Calibri" w:cs="Calibri"/>
          <w:sz w:val="36"/>
          <w:szCs w:val="28"/>
        </w:rPr>
        <w:t>Me</w:t>
      </w:r>
      <w:r w:rsidRPr="00952120">
        <w:rPr>
          <w:rFonts w:ascii="Calibri" w:hAnsi="Calibri" w:cs="Calibri"/>
          <w:i/>
          <w:iCs/>
          <w:sz w:val="36"/>
          <w:szCs w:val="28"/>
        </w:rPr>
        <w:t xml:space="preserve"> and</w:t>
      </w:r>
      <w:r>
        <w:rPr>
          <w:rFonts w:ascii="Calibri" w:hAnsi="Calibri" w:cs="Calibri"/>
          <w:i/>
          <w:iCs/>
          <w:sz w:val="36"/>
          <w:szCs w:val="28"/>
        </w:rPr>
        <w:t>)</w:t>
      </w:r>
      <w:r w:rsidRPr="00952120">
        <w:rPr>
          <w:rFonts w:ascii="Calibri" w:hAnsi="Calibri" w:cs="Calibri"/>
          <w:i/>
          <w:iCs/>
          <w:sz w:val="36"/>
          <w:szCs w:val="28"/>
        </w:rPr>
        <w:t xml:space="preserve"> </w:t>
      </w:r>
      <w:r w:rsidRPr="00560815">
        <w:rPr>
          <w:rFonts w:ascii="Calibri" w:hAnsi="Calibri" w:cs="Calibri"/>
          <w:i/>
          <w:iCs/>
          <w:color w:val="FF0000"/>
          <w:sz w:val="36"/>
          <w:szCs w:val="28"/>
        </w:rPr>
        <w:t>(list names here)</w:t>
      </w:r>
    </w:p>
    <w:p w14:paraId="4B944DAA" w14:textId="77777777" w:rsidR="005126CE" w:rsidRDefault="005126CE" w:rsidP="005126CE">
      <w:pPr>
        <w:ind w:firstLine="288"/>
        <w:rPr>
          <w:rFonts w:ascii="Calibri" w:hAnsi="Calibri" w:cs="Calibri"/>
          <w:sz w:val="36"/>
          <w:szCs w:val="28"/>
        </w:rPr>
      </w:pPr>
      <w:r w:rsidRPr="0063297F">
        <w:rPr>
          <w:rFonts w:ascii="Calibri" w:hAnsi="Calibri" w:cs="Calibri"/>
          <w:sz w:val="36"/>
          <w:szCs w:val="28"/>
        </w:rPr>
        <w:t xml:space="preserve">from his snares. </w:t>
      </w:r>
    </w:p>
    <w:p w14:paraId="13744016" w14:textId="77777777" w:rsidR="005126CE" w:rsidRDefault="005126CE" w:rsidP="005126CE">
      <w:pPr>
        <w:ind w:firstLine="288"/>
        <w:rPr>
          <w:rFonts w:ascii="Calibri" w:hAnsi="Calibri" w:cs="Calibri"/>
          <w:sz w:val="36"/>
          <w:szCs w:val="28"/>
        </w:rPr>
      </w:pPr>
      <w:r w:rsidRPr="0063297F">
        <w:rPr>
          <w:rFonts w:ascii="Calibri" w:hAnsi="Calibri" w:cs="Calibri"/>
          <w:sz w:val="36"/>
          <w:szCs w:val="28"/>
        </w:rPr>
        <w:t xml:space="preserve">Through the prayers of our Most Holy Lady, the Theotokos and Ever-virgin Mary, </w:t>
      </w:r>
    </w:p>
    <w:p w14:paraId="6DCB50D9" w14:textId="77777777" w:rsidR="005126CE" w:rsidRDefault="005126CE" w:rsidP="005126CE">
      <w:pPr>
        <w:ind w:firstLine="288"/>
        <w:rPr>
          <w:rFonts w:ascii="Calibri" w:hAnsi="Calibri" w:cs="Calibri"/>
          <w:sz w:val="36"/>
          <w:szCs w:val="28"/>
        </w:rPr>
      </w:pPr>
      <w:r w:rsidRPr="0063297F">
        <w:rPr>
          <w:rFonts w:ascii="Calibri" w:hAnsi="Calibri" w:cs="Calibri"/>
          <w:sz w:val="36"/>
          <w:szCs w:val="28"/>
        </w:rPr>
        <w:t xml:space="preserve">of the holy Archangel Michael and all the Heavenly hosts, </w:t>
      </w:r>
    </w:p>
    <w:p w14:paraId="2BE99243" w14:textId="77777777" w:rsidR="005126CE" w:rsidRDefault="005126CE" w:rsidP="005126CE">
      <w:pPr>
        <w:ind w:firstLine="288"/>
        <w:rPr>
          <w:rFonts w:ascii="Calibri" w:hAnsi="Calibri" w:cs="Calibri"/>
          <w:sz w:val="36"/>
          <w:szCs w:val="28"/>
        </w:rPr>
      </w:pPr>
      <w:r w:rsidRPr="0063297F">
        <w:rPr>
          <w:rFonts w:ascii="Calibri" w:hAnsi="Calibri" w:cs="Calibri"/>
          <w:sz w:val="36"/>
          <w:szCs w:val="28"/>
        </w:rPr>
        <w:t xml:space="preserve">of the holy Prophet and Baptist John, </w:t>
      </w:r>
    </w:p>
    <w:p w14:paraId="3A9CF0E0" w14:textId="77777777" w:rsidR="005126CE" w:rsidRDefault="005126CE" w:rsidP="005126CE">
      <w:pPr>
        <w:ind w:firstLine="288"/>
        <w:rPr>
          <w:rFonts w:ascii="Calibri" w:hAnsi="Calibri" w:cs="Calibri"/>
          <w:sz w:val="36"/>
          <w:szCs w:val="28"/>
        </w:rPr>
      </w:pPr>
      <w:r w:rsidRPr="0063297F">
        <w:rPr>
          <w:rFonts w:ascii="Calibri" w:hAnsi="Calibri" w:cs="Calibri"/>
          <w:sz w:val="36"/>
          <w:szCs w:val="28"/>
        </w:rPr>
        <w:t xml:space="preserve">of the holy Evangelist John the Theologian, </w:t>
      </w:r>
    </w:p>
    <w:p w14:paraId="31D1A7BA" w14:textId="77777777" w:rsidR="005126CE" w:rsidRDefault="005126CE" w:rsidP="005126CE">
      <w:pPr>
        <w:ind w:firstLine="288"/>
        <w:rPr>
          <w:rFonts w:ascii="Calibri" w:hAnsi="Calibri" w:cs="Calibri"/>
          <w:sz w:val="36"/>
          <w:szCs w:val="28"/>
        </w:rPr>
      </w:pPr>
      <w:r w:rsidRPr="0063297F">
        <w:rPr>
          <w:rFonts w:ascii="Calibri" w:hAnsi="Calibri" w:cs="Calibri"/>
          <w:sz w:val="36"/>
          <w:szCs w:val="28"/>
        </w:rPr>
        <w:t xml:space="preserve">of the holy Martyr Cyprian and the Martyr Justina, </w:t>
      </w:r>
    </w:p>
    <w:p w14:paraId="531C690E" w14:textId="77777777" w:rsidR="005126CE" w:rsidRDefault="005126CE" w:rsidP="005126CE">
      <w:pPr>
        <w:ind w:firstLine="288"/>
        <w:rPr>
          <w:rFonts w:ascii="Calibri" w:hAnsi="Calibri" w:cs="Calibri"/>
          <w:sz w:val="36"/>
          <w:szCs w:val="28"/>
        </w:rPr>
      </w:pPr>
      <w:r w:rsidRPr="0063297F">
        <w:rPr>
          <w:rFonts w:ascii="Calibri" w:hAnsi="Calibri" w:cs="Calibri"/>
          <w:sz w:val="36"/>
          <w:szCs w:val="28"/>
        </w:rPr>
        <w:t>of St. Nicholas the Wonderworker,</w:t>
      </w:r>
    </w:p>
    <w:p w14:paraId="03F719CD" w14:textId="77777777" w:rsidR="005126CE" w:rsidRDefault="005126CE" w:rsidP="005126CE">
      <w:pPr>
        <w:ind w:firstLine="288"/>
        <w:rPr>
          <w:rFonts w:ascii="Calibri" w:hAnsi="Calibri" w:cs="Calibri"/>
          <w:sz w:val="36"/>
          <w:szCs w:val="28"/>
        </w:rPr>
      </w:pPr>
      <w:r w:rsidRPr="0063297F">
        <w:rPr>
          <w:rFonts w:ascii="Calibri" w:hAnsi="Calibri" w:cs="Calibri"/>
          <w:sz w:val="36"/>
          <w:szCs w:val="28"/>
        </w:rPr>
        <w:t xml:space="preserve">of St. Nikita of Novgorod, </w:t>
      </w:r>
    </w:p>
    <w:p w14:paraId="39A58D89" w14:textId="77777777" w:rsidR="005126CE" w:rsidRDefault="005126CE" w:rsidP="005126CE">
      <w:pPr>
        <w:ind w:firstLine="288"/>
        <w:rPr>
          <w:rFonts w:ascii="Calibri" w:hAnsi="Calibri" w:cs="Calibri"/>
          <w:sz w:val="36"/>
          <w:szCs w:val="28"/>
        </w:rPr>
      </w:pPr>
      <w:r w:rsidRPr="0063297F">
        <w:rPr>
          <w:rFonts w:ascii="Calibri" w:hAnsi="Calibri" w:cs="Calibri"/>
          <w:sz w:val="36"/>
          <w:szCs w:val="28"/>
        </w:rPr>
        <w:t xml:space="preserve">of St. John of Shanghai and San Francisco, the Wonderworker, </w:t>
      </w:r>
    </w:p>
    <w:p w14:paraId="1F33A63A" w14:textId="77777777" w:rsidR="005126CE" w:rsidRPr="00F83036" w:rsidRDefault="005126CE" w:rsidP="005126CE">
      <w:pPr>
        <w:ind w:firstLine="288"/>
        <w:rPr>
          <w:rFonts w:ascii="Calibri" w:hAnsi="Calibri" w:cs="Calibri"/>
          <w:i/>
          <w:iCs/>
          <w:sz w:val="36"/>
          <w:szCs w:val="28"/>
        </w:rPr>
      </w:pPr>
      <w:r w:rsidRPr="00F83036">
        <w:rPr>
          <w:rFonts w:ascii="Calibri" w:hAnsi="Calibri" w:cs="Calibri"/>
          <w:i/>
          <w:iCs/>
          <w:sz w:val="36"/>
          <w:szCs w:val="28"/>
        </w:rPr>
        <w:t xml:space="preserve">of St Nectarios of Pentapolis, </w:t>
      </w:r>
    </w:p>
    <w:p w14:paraId="1B7CB04D" w14:textId="77777777" w:rsidR="005126CE" w:rsidRPr="00560815" w:rsidRDefault="005126CE" w:rsidP="005126CE">
      <w:pPr>
        <w:ind w:firstLine="288"/>
        <w:rPr>
          <w:rFonts w:ascii="Calibri" w:hAnsi="Calibri" w:cs="Calibri"/>
          <w:i/>
          <w:iCs/>
          <w:color w:val="FF0000"/>
          <w:sz w:val="36"/>
          <w:szCs w:val="28"/>
        </w:rPr>
      </w:pPr>
      <w:r>
        <w:rPr>
          <w:rFonts w:ascii="Calibri" w:hAnsi="Calibri" w:cs="Calibri"/>
          <w:i/>
          <w:iCs/>
          <w:color w:val="FF0000"/>
          <w:sz w:val="36"/>
          <w:szCs w:val="28"/>
        </w:rPr>
        <w:t xml:space="preserve">of </w:t>
      </w:r>
      <w:r w:rsidRPr="00560815">
        <w:rPr>
          <w:rFonts w:ascii="Calibri" w:hAnsi="Calibri" w:cs="Calibri"/>
          <w:i/>
          <w:iCs/>
          <w:color w:val="FF0000"/>
          <w:sz w:val="36"/>
          <w:szCs w:val="28"/>
        </w:rPr>
        <w:t>(add any favorite saints here</w:t>
      </w:r>
      <w:r>
        <w:rPr>
          <w:rFonts w:ascii="Calibri" w:hAnsi="Calibri" w:cs="Calibri"/>
          <w:i/>
          <w:iCs/>
          <w:color w:val="FF0000"/>
          <w:sz w:val="36"/>
          <w:szCs w:val="28"/>
        </w:rPr>
        <w:t>,</w:t>
      </w:r>
      <w:r w:rsidRPr="00560815">
        <w:rPr>
          <w:rFonts w:ascii="Calibri" w:hAnsi="Calibri" w:cs="Calibri"/>
          <w:i/>
          <w:iCs/>
          <w:color w:val="FF0000"/>
          <w:sz w:val="36"/>
          <w:szCs w:val="28"/>
        </w:rPr>
        <w:t>)</w:t>
      </w:r>
    </w:p>
    <w:p w14:paraId="19843A6A" w14:textId="77777777" w:rsidR="005126CE" w:rsidRDefault="005126CE" w:rsidP="005126CE">
      <w:pPr>
        <w:ind w:firstLine="288"/>
        <w:rPr>
          <w:rFonts w:ascii="Calibri" w:hAnsi="Calibri" w:cs="Calibri"/>
          <w:sz w:val="36"/>
          <w:szCs w:val="28"/>
        </w:rPr>
      </w:pPr>
      <w:r w:rsidRPr="0063297F">
        <w:rPr>
          <w:rFonts w:ascii="Calibri" w:hAnsi="Calibri" w:cs="Calibri"/>
          <w:sz w:val="36"/>
          <w:szCs w:val="28"/>
        </w:rPr>
        <w:t xml:space="preserve">and of all the Saints, </w:t>
      </w:r>
    </w:p>
    <w:p w14:paraId="00C1B014" w14:textId="77777777" w:rsidR="005126CE" w:rsidRDefault="005126CE" w:rsidP="005126CE">
      <w:pPr>
        <w:ind w:firstLine="288"/>
        <w:rPr>
          <w:rFonts w:ascii="Calibri" w:hAnsi="Calibri" w:cs="Calibri"/>
          <w:sz w:val="36"/>
          <w:szCs w:val="28"/>
        </w:rPr>
      </w:pPr>
      <w:r w:rsidRPr="0063297F">
        <w:rPr>
          <w:rFonts w:ascii="Calibri" w:hAnsi="Calibri" w:cs="Calibri"/>
          <w:sz w:val="36"/>
          <w:szCs w:val="28"/>
        </w:rPr>
        <w:t xml:space="preserve">by the power of the life-giving Cross and by the intercession of </w:t>
      </w:r>
    </w:p>
    <w:p w14:paraId="218CB241" w14:textId="77777777" w:rsidR="005126CE" w:rsidRDefault="005126CE" w:rsidP="005126CE">
      <w:pPr>
        <w:ind w:firstLine="288"/>
        <w:rPr>
          <w:rFonts w:ascii="Calibri" w:hAnsi="Calibri" w:cs="Calibri"/>
          <w:sz w:val="36"/>
          <w:szCs w:val="28"/>
        </w:rPr>
      </w:pPr>
      <w:r w:rsidRPr="007A7C4C">
        <w:rPr>
          <w:rFonts w:ascii="Calibri" w:hAnsi="Calibri" w:cs="Calibri"/>
          <w:i/>
          <w:iCs/>
          <w:color w:val="FF0000"/>
          <w:sz w:val="36"/>
          <w:szCs w:val="28"/>
        </w:rPr>
        <w:t>(my,</w:t>
      </w:r>
      <w:r>
        <w:rPr>
          <w:rFonts w:ascii="Calibri" w:hAnsi="Calibri" w:cs="Calibri"/>
          <w:i/>
          <w:iCs/>
          <w:color w:val="FF0000"/>
          <w:sz w:val="36"/>
          <w:szCs w:val="28"/>
        </w:rPr>
        <w:t xml:space="preserve"> </w:t>
      </w:r>
      <w:r w:rsidRPr="007A7C4C">
        <w:rPr>
          <w:rFonts w:ascii="Calibri" w:hAnsi="Calibri" w:cs="Calibri"/>
          <w:i/>
          <w:iCs/>
          <w:color w:val="FF0000"/>
          <w:sz w:val="36"/>
          <w:szCs w:val="28"/>
        </w:rPr>
        <w:t>our,</w:t>
      </w:r>
      <w:r>
        <w:rPr>
          <w:rFonts w:ascii="Calibri" w:hAnsi="Calibri" w:cs="Calibri"/>
          <w:i/>
          <w:iCs/>
          <w:color w:val="FF0000"/>
          <w:sz w:val="36"/>
          <w:szCs w:val="28"/>
        </w:rPr>
        <w:t xml:space="preserve"> </w:t>
      </w:r>
      <w:r w:rsidRPr="007A7C4C">
        <w:rPr>
          <w:rFonts w:ascii="Calibri" w:hAnsi="Calibri" w:cs="Calibri"/>
          <w:i/>
          <w:iCs/>
          <w:color w:val="FF0000"/>
          <w:sz w:val="36"/>
          <w:szCs w:val="28"/>
        </w:rPr>
        <w:t>their)</w:t>
      </w:r>
      <w:r w:rsidRPr="0063297F">
        <w:rPr>
          <w:rFonts w:ascii="Calibri" w:hAnsi="Calibri" w:cs="Calibri"/>
          <w:sz w:val="36"/>
          <w:szCs w:val="28"/>
        </w:rPr>
        <w:t xml:space="preserve"> </w:t>
      </w:r>
    </w:p>
    <w:p w14:paraId="2D9F29ED" w14:textId="77777777" w:rsidR="005126CE" w:rsidRDefault="005126CE" w:rsidP="005126CE">
      <w:pPr>
        <w:ind w:firstLine="288"/>
        <w:rPr>
          <w:rFonts w:ascii="Calibri" w:hAnsi="Calibri" w:cs="Calibri"/>
          <w:sz w:val="36"/>
          <w:szCs w:val="28"/>
        </w:rPr>
      </w:pPr>
      <w:r w:rsidRPr="0063297F">
        <w:rPr>
          <w:rFonts w:ascii="Calibri" w:hAnsi="Calibri" w:cs="Calibri"/>
          <w:sz w:val="36"/>
          <w:szCs w:val="28"/>
        </w:rPr>
        <w:t>Guardian Angel</w:t>
      </w:r>
      <w:r w:rsidRPr="00F83036">
        <w:rPr>
          <w:rFonts w:ascii="Calibri" w:hAnsi="Calibri" w:cs="Calibri"/>
          <w:i/>
          <w:iCs/>
          <w:sz w:val="36"/>
          <w:szCs w:val="28"/>
        </w:rPr>
        <w:t>(s)</w:t>
      </w:r>
      <w:r w:rsidRPr="0063297F">
        <w:rPr>
          <w:rFonts w:ascii="Calibri" w:hAnsi="Calibri" w:cs="Calibri"/>
          <w:sz w:val="36"/>
          <w:szCs w:val="28"/>
        </w:rPr>
        <w:t xml:space="preserve">, </w:t>
      </w:r>
    </w:p>
    <w:p w14:paraId="4E1844EC" w14:textId="77777777" w:rsidR="005126CE" w:rsidRDefault="005126CE" w:rsidP="005126CE">
      <w:pPr>
        <w:ind w:firstLine="288"/>
        <w:rPr>
          <w:rFonts w:ascii="Calibri" w:hAnsi="Calibri" w:cs="Calibri"/>
          <w:sz w:val="36"/>
          <w:szCs w:val="28"/>
        </w:rPr>
      </w:pPr>
      <w:r w:rsidRPr="0063297F">
        <w:rPr>
          <w:rFonts w:ascii="Calibri" w:hAnsi="Calibri" w:cs="Calibri"/>
          <w:sz w:val="36"/>
          <w:szCs w:val="28"/>
        </w:rPr>
        <w:t xml:space="preserve">deliver </w:t>
      </w:r>
      <w:r w:rsidRPr="007A7C4C">
        <w:rPr>
          <w:rFonts w:ascii="Calibri" w:hAnsi="Calibri" w:cs="Calibri"/>
          <w:i/>
          <w:iCs/>
          <w:color w:val="FF0000"/>
          <w:sz w:val="36"/>
          <w:szCs w:val="28"/>
        </w:rPr>
        <w:t>(m</w:t>
      </w:r>
      <w:r>
        <w:rPr>
          <w:rFonts w:ascii="Calibri" w:hAnsi="Calibri" w:cs="Calibri"/>
          <w:i/>
          <w:iCs/>
          <w:color w:val="FF0000"/>
          <w:sz w:val="36"/>
          <w:szCs w:val="28"/>
        </w:rPr>
        <w:t>e</w:t>
      </w:r>
      <w:r w:rsidRPr="007A7C4C">
        <w:rPr>
          <w:rFonts w:ascii="Calibri" w:hAnsi="Calibri" w:cs="Calibri"/>
          <w:i/>
          <w:iCs/>
          <w:color w:val="FF0000"/>
          <w:sz w:val="36"/>
          <w:szCs w:val="28"/>
        </w:rPr>
        <w:t>,</w:t>
      </w:r>
      <w:r>
        <w:rPr>
          <w:rFonts w:ascii="Calibri" w:hAnsi="Calibri" w:cs="Calibri"/>
          <w:i/>
          <w:iCs/>
          <w:color w:val="FF0000"/>
          <w:sz w:val="36"/>
          <w:szCs w:val="28"/>
        </w:rPr>
        <w:t xml:space="preserve"> him, her</w:t>
      </w:r>
      <w:r w:rsidRPr="007A7C4C">
        <w:rPr>
          <w:rFonts w:ascii="Calibri" w:hAnsi="Calibri" w:cs="Calibri"/>
          <w:i/>
          <w:iCs/>
          <w:color w:val="FF0000"/>
          <w:sz w:val="36"/>
          <w:szCs w:val="28"/>
        </w:rPr>
        <w:t>,</w:t>
      </w:r>
      <w:r>
        <w:rPr>
          <w:rFonts w:ascii="Calibri" w:hAnsi="Calibri" w:cs="Calibri"/>
          <w:i/>
          <w:iCs/>
          <w:color w:val="FF0000"/>
          <w:sz w:val="36"/>
          <w:szCs w:val="28"/>
        </w:rPr>
        <w:t xml:space="preserve"> </w:t>
      </w:r>
      <w:r w:rsidRPr="007A7C4C">
        <w:rPr>
          <w:rFonts w:ascii="Calibri" w:hAnsi="Calibri" w:cs="Calibri"/>
          <w:i/>
          <w:iCs/>
          <w:color w:val="FF0000"/>
          <w:sz w:val="36"/>
          <w:szCs w:val="28"/>
        </w:rPr>
        <w:t>the</w:t>
      </w:r>
      <w:r>
        <w:rPr>
          <w:rFonts w:ascii="Calibri" w:hAnsi="Calibri" w:cs="Calibri"/>
          <w:i/>
          <w:iCs/>
          <w:color w:val="FF0000"/>
          <w:sz w:val="36"/>
          <w:szCs w:val="28"/>
        </w:rPr>
        <w:t>m</w:t>
      </w:r>
      <w:r w:rsidRPr="007A7C4C">
        <w:rPr>
          <w:rFonts w:ascii="Calibri" w:hAnsi="Calibri" w:cs="Calibri"/>
          <w:i/>
          <w:iCs/>
          <w:color w:val="FF0000"/>
          <w:sz w:val="36"/>
          <w:szCs w:val="28"/>
        </w:rPr>
        <w:t>)</w:t>
      </w:r>
      <w:r w:rsidRPr="0063297F">
        <w:rPr>
          <w:rFonts w:ascii="Calibri" w:hAnsi="Calibri" w:cs="Calibri"/>
          <w:sz w:val="36"/>
          <w:szCs w:val="28"/>
        </w:rPr>
        <w:t xml:space="preserve"> </w:t>
      </w:r>
    </w:p>
    <w:p w14:paraId="1418EF6F" w14:textId="77777777" w:rsidR="005126CE" w:rsidRDefault="005126CE" w:rsidP="005126CE">
      <w:pPr>
        <w:ind w:firstLine="288"/>
        <w:rPr>
          <w:rFonts w:ascii="Calibri" w:hAnsi="Calibri" w:cs="Calibri"/>
          <w:sz w:val="36"/>
          <w:szCs w:val="28"/>
        </w:rPr>
      </w:pPr>
      <w:r w:rsidRPr="0063297F">
        <w:rPr>
          <w:rFonts w:ascii="Calibri" w:hAnsi="Calibri" w:cs="Calibri"/>
          <w:sz w:val="36"/>
          <w:szCs w:val="28"/>
        </w:rPr>
        <w:t xml:space="preserve">from evil spirits, from cunning people, from sorcery, curses, the evil eye, and from any slanders of the enemy. </w:t>
      </w:r>
    </w:p>
    <w:p w14:paraId="1BA64174" w14:textId="77777777" w:rsidR="005126CE" w:rsidRDefault="005126CE" w:rsidP="005126CE">
      <w:pPr>
        <w:ind w:firstLine="288"/>
        <w:rPr>
          <w:rFonts w:ascii="Calibri" w:hAnsi="Calibri" w:cs="Calibri"/>
          <w:i/>
          <w:iCs/>
          <w:color w:val="FF0000"/>
          <w:sz w:val="36"/>
          <w:szCs w:val="28"/>
        </w:rPr>
      </w:pPr>
      <w:r w:rsidRPr="0063297F">
        <w:rPr>
          <w:rFonts w:ascii="Calibri" w:hAnsi="Calibri" w:cs="Calibri"/>
          <w:sz w:val="36"/>
          <w:szCs w:val="28"/>
        </w:rPr>
        <w:t xml:space="preserve">By Thine almighty power preserve </w:t>
      </w:r>
      <w:r w:rsidRPr="00F83036">
        <w:rPr>
          <w:rFonts w:ascii="Calibri" w:hAnsi="Calibri" w:cs="Calibri"/>
          <w:sz w:val="36"/>
          <w:szCs w:val="28"/>
        </w:rPr>
        <w:t>Me</w:t>
      </w:r>
      <w:r w:rsidRPr="00952120">
        <w:rPr>
          <w:rFonts w:ascii="Calibri" w:hAnsi="Calibri" w:cs="Calibri"/>
          <w:i/>
          <w:iCs/>
          <w:sz w:val="36"/>
          <w:szCs w:val="28"/>
        </w:rPr>
        <w:t xml:space="preserve"> and </w:t>
      </w:r>
      <w:r w:rsidRPr="00560815">
        <w:rPr>
          <w:rFonts w:ascii="Calibri" w:hAnsi="Calibri" w:cs="Calibri"/>
          <w:i/>
          <w:iCs/>
          <w:color w:val="FF0000"/>
          <w:sz w:val="36"/>
          <w:szCs w:val="28"/>
        </w:rPr>
        <w:t>(list names here)</w:t>
      </w:r>
    </w:p>
    <w:p w14:paraId="5429C798" w14:textId="77777777" w:rsidR="005126CE" w:rsidRDefault="005126CE" w:rsidP="005126CE">
      <w:pPr>
        <w:ind w:firstLine="288"/>
        <w:rPr>
          <w:rFonts w:ascii="Calibri" w:hAnsi="Calibri" w:cs="Calibri"/>
          <w:sz w:val="36"/>
          <w:szCs w:val="28"/>
        </w:rPr>
      </w:pPr>
      <w:r w:rsidRPr="0063297F">
        <w:rPr>
          <w:rFonts w:ascii="Calibri" w:hAnsi="Calibri" w:cs="Calibri"/>
          <w:sz w:val="36"/>
          <w:szCs w:val="28"/>
        </w:rPr>
        <w:t xml:space="preserve">from evil, </w:t>
      </w:r>
    </w:p>
    <w:p w14:paraId="61DB04DB" w14:textId="77777777" w:rsidR="005126CE" w:rsidRDefault="005126CE" w:rsidP="005126CE">
      <w:pPr>
        <w:ind w:firstLine="288"/>
        <w:rPr>
          <w:rFonts w:ascii="Calibri" w:hAnsi="Calibri" w:cs="Calibri"/>
          <w:sz w:val="36"/>
          <w:szCs w:val="28"/>
        </w:rPr>
      </w:pPr>
      <w:r w:rsidRPr="0063297F">
        <w:rPr>
          <w:rFonts w:ascii="Calibri" w:hAnsi="Calibri" w:cs="Calibri"/>
          <w:sz w:val="36"/>
          <w:szCs w:val="28"/>
        </w:rPr>
        <w:t xml:space="preserve">so that </w:t>
      </w:r>
      <w:r w:rsidRPr="00560815">
        <w:rPr>
          <w:rFonts w:ascii="Calibri" w:hAnsi="Calibri" w:cs="Calibri"/>
          <w:i/>
          <w:iCs/>
          <w:color w:val="FF0000"/>
          <w:sz w:val="36"/>
          <w:szCs w:val="28"/>
        </w:rPr>
        <w:t>(he</w:t>
      </w:r>
      <w:r>
        <w:rPr>
          <w:rFonts w:ascii="Calibri" w:hAnsi="Calibri" w:cs="Calibri"/>
          <w:i/>
          <w:iCs/>
          <w:color w:val="FF0000"/>
          <w:sz w:val="36"/>
          <w:szCs w:val="28"/>
        </w:rPr>
        <w:t xml:space="preserve">, </w:t>
      </w:r>
      <w:r w:rsidRPr="00560815">
        <w:rPr>
          <w:rFonts w:ascii="Calibri" w:hAnsi="Calibri" w:cs="Calibri"/>
          <w:i/>
          <w:iCs/>
          <w:color w:val="FF0000"/>
          <w:sz w:val="36"/>
          <w:szCs w:val="28"/>
        </w:rPr>
        <w:t>she,</w:t>
      </w:r>
      <w:r>
        <w:rPr>
          <w:rFonts w:ascii="Calibri" w:hAnsi="Calibri" w:cs="Calibri"/>
          <w:i/>
          <w:iCs/>
          <w:color w:val="FF0000"/>
          <w:sz w:val="36"/>
          <w:szCs w:val="28"/>
        </w:rPr>
        <w:t xml:space="preserve"> </w:t>
      </w:r>
      <w:r w:rsidRPr="00560815">
        <w:rPr>
          <w:rFonts w:ascii="Calibri" w:hAnsi="Calibri" w:cs="Calibri"/>
          <w:i/>
          <w:iCs/>
          <w:color w:val="FF0000"/>
          <w:sz w:val="36"/>
          <w:szCs w:val="28"/>
        </w:rPr>
        <w:t>I,</w:t>
      </w:r>
      <w:r>
        <w:rPr>
          <w:rFonts w:ascii="Calibri" w:hAnsi="Calibri" w:cs="Calibri"/>
          <w:i/>
          <w:iCs/>
          <w:color w:val="FF0000"/>
          <w:sz w:val="36"/>
          <w:szCs w:val="28"/>
        </w:rPr>
        <w:t xml:space="preserve"> </w:t>
      </w:r>
      <w:r w:rsidRPr="00560815">
        <w:rPr>
          <w:rFonts w:ascii="Calibri" w:hAnsi="Calibri" w:cs="Calibri"/>
          <w:i/>
          <w:iCs/>
          <w:color w:val="FF0000"/>
          <w:sz w:val="36"/>
          <w:szCs w:val="28"/>
        </w:rPr>
        <w:t>they</w:t>
      </w:r>
      <w:r>
        <w:rPr>
          <w:rFonts w:ascii="Calibri" w:hAnsi="Calibri" w:cs="Calibri"/>
          <w:i/>
          <w:iCs/>
          <w:color w:val="FF0000"/>
          <w:sz w:val="36"/>
          <w:szCs w:val="28"/>
        </w:rPr>
        <w:t>, we</w:t>
      </w:r>
      <w:r w:rsidRPr="00560815">
        <w:rPr>
          <w:rFonts w:ascii="Calibri" w:hAnsi="Calibri" w:cs="Calibri"/>
          <w:i/>
          <w:iCs/>
          <w:color w:val="FF0000"/>
          <w:sz w:val="36"/>
          <w:szCs w:val="28"/>
        </w:rPr>
        <w:t>)</w:t>
      </w:r>
    </w:p>
    <w:p w14:paraId="2A564251" w14:textId="77777777" w:rsidR="005126CE" w:rsidRDefault="005126CE" w:rsidP="005126CE">
      <w:pPr>
        <w:ind w:firstLine="288"/>
        <w:rPr>
          <w:rFonts w:ascii="Calibri" w:hAnsi="Calibri" w:cs="Calibri"/>
          <w:sz w:val="36"/>
          <w:szCs w:val="28"/>
        </w:rPr>
      </w:pPr>
      <w:r w:rsidRPr="0063297F">
        <w:rPr>
          <w:rFonts w:ascii="Calibri" w:hAnsi="Calibri" w:cs="Calibri"/>
          <w:sz w:val="36"/>
          <w:szCs w:val="28"/>
        </w:rPr>
        <w:t xml:space="preserve">enlightened by Thy light, </w:t>
      </w:r>
    </w:p>
    <w:p w14:paraId="4A3AE176" w14:textId="77777777" w:rsidR="005126CE" w:rsidRDefault="005126CE" w:rsidP="005126CE">
      <w:pPr>
        <w:ind w:firstLine="288"/>
        <w:rPr>
          <w:rFonts w:ascii="Calibri" w:hAnsi="Calibri" w:cs="Calibri"/>
          <w:sz w:val="36"/>
          <w:szCs w:val="28"/>
        </w:rPr>
      </w:pPr>
      <w:r w:rsidRPr="0063297F">
        <w:rPr>
          <w:rFonts w:ascii="Calibri" w:hAnsi="Calibri" w:cs="Calibri"/>
          <w:sz w:val="36"/>
          <w:szCs w:val="28"/>
        </w:rPr>
        <w:t xml:space="preserve">may safely reach the quiet anchorage of the Heavenly Kingdom and there eternally thank Thee, my Savior, </w:t>
      </w:r>
    </w:p>
    <w:p w14:paraId="4FE84302" w14:textId="77777777" w:rsidR="005126CE" w:rsidRPr="0063297F" w:rsidRDefault="005126CE" w:rsidP="005126CE">
      <w:pPr>
        <w:ind w:firstLine="288"/>
        <w:rPr>
          <w:rFonts w:ascii="Calibri" w:hAnsi="Calibri" w:cs="Calibri"/>
          <w:sz w:val="36"/>
          <w:szCs w:val="28"/>
        </w:rPr>
      </w:pPr>
      <w:r w:rsidRPr="0063297F">
        <w:rPr>
          <w:rFonts w:ascii="Calibri" w:hAnsi="Calibri" w:cs="Calibri"/>
          <w:sz w:val="36"/>
          <w:szCs w:val="28"/>
        </w:rPr>
        <w:t>together with Thy Father Who is without beginning, and Thy Most Holy and Life-giving Spirit. Amen.</w:t>
      </w:r>
    </w:p>
    <w:p w14:paraId="1C5F8715" w14:textId="77777777" w:rsidR="005126CE" w:rsidRDefault="005126CE" w:rsidP="005126CE">
      <w:pPr>
        <w:pStyle w:val="a-favorite"/>
        <w:sectPr w:rsidR="005126CE" w:rsidSect="005126CE">
          <w:type w:val="continuous"/>
          <w:pgSz w:w="12240" w:h="15840"/>
          <w:pgMar w:top="576" w:right="576" w:bottom="576" w:left="576" w:header="720" w:footer="720" w:gutter="0"/>
          <w:cols w:num="2" w:sep="1" w:space="288"/>
          <w:docGrid w:linePitch="360"/>
        </w:sectPr>
      </w:pPr>
    </w:p>
    <w:p w14:paraId="17CE04ED" w14:textId="77777777" w:rsidR="005126CE" w:rsidRDefault="005126CE" w:rsidP="005126CE">
      <w:pPr>
        <w:pStyle w:val="a-favorite"/>
        <w:rPr>
          <w:i/>
          <w:iCs/>
        </w:rPr>
      </w:pPr>
      <w:r w:rsidRPr="00F83036">
        <w:rPr>
          <w:i/>
          <w:iCs/>
        </w:rPr>
        <w:t xml:space="preserve">Slight edits are in italics. </w:t>
      </w:r>
      <w:r>
        <w:rPr>
          <w:i/>
          <w:iCs/>
        </w:rPr>
        <w:t xml:space="preserve"> </w:t>
      </w:r>
      <w:hyperlink r:id="rId9" w:history="1">
        <w:r w:rsidRPr="000077CB">
          <w:rPr>
            <w:rStyle w:val="Hyperlink"/>
            <w:i/>
            <w:iCs/>
          </w:rPr>
          <w:t>http://www.orthodox.net/trebnic/prayer-against-demonic-snares.docx</w:t>
        </w:r>
      </w:hyperlink>
      <w:r>
        <w:rPr>
          <w:i/>
          <w:iCs/>
        </w:rPr>
        <w:t xml:space="preserve">, </w:t>
      </w:r>
      <w:hyperlink r:id="rId10" w:history="1">
        <w:r w:rsidRPr="000077CB">
          <w:rPr>
            <w:rStyle w:val="Hyperlink"/>
            <w:i/>
            <w:iCs/>
          </w:rPr>
          <w:t>http://www.orthodox.net/trebnic/prayer-against-demonic-snares.pdf</w:t>
        </w:r>
      </w:hyperlink>
      <w:r>
        <w:rPr>
          <w:i/>
          <w:iCs/>
        </w:rPr>
        <w:t xml:space="preserve">, </w:t>
      </w:r>
      <w:hyperlink r:id="rId11" w:history="1">
        <w:r w:rsidRPr="000077CB">
          <w:rPr>
            <w:rStyle w:val="Hyperlink"/>
            <w:i/>
            <w:iCs/>
          </w:rPr>
          <w:t>http://www.orthodox.net/trebnic/prayer-against-demonic-snares-russian.docx</w:t>
        </w:r>
      </w:hyperlink>
      <w:r>
        <w:rPr>
          <w:i/>
          <w:iCs/>
        </w:rPr>
        <w:t xml:space="preserve">  </w:t>
      </w:r>
    </w:p>
    <w:p w14:paraId="0B527D9F" w14:textId="4A821982" w:rsidR="0098396B" w:rsidRPr="003C4144" w:rsidRDefault="0098396B" w:rsidP="0098396B">
      <w:pPr>
        <w:jc w:val="center"/>
        <w:rPr>
          <w:rStyle w:val="mw-headline"/>
          <w:rFonts w:ascii="Calibri" w:hAnsi="Calibri" w:cs="Calibri"/>
          <w:color w:val="FF0000"/>
          <w:sz w:val="36"/>
        </w:rPr>
      </w:pPr>
      <w:r w:rsidRPr="003C4144">
        <w:rPr>
          <w:rStyle w:val="mw-headline"/>
          <w:rFonts w:ascii="Calibri" w:hAnsi="Calibri" w:cs="Calibri"/>
          <w:color w:val="FF0000"/>
          <w:sz w:val="36"/>
        </w:rPr>
        <w:lastRenderedPageBreak/>
        <w:t>Psalm 90</w:t>
      </w:r>
    </w:p>
    <w:p w14:paraId="76A9EC90" w14:textId="77777777" w:rsidR="0098396B" w:rsidRDefault="0098396B" w:rsidP="0098396B">
      <w:pPr>
        <w:jc w:val="center"/>
        <w:rPr>
          <w:rStyle w:val="l-vlrg-rubricChar"/>
        </w:rPr>
      </w:pPr>
      <w:r w:rsidRPr="003F6BE8">
        <w:rPr>
          <w:rStyle w:val="l-vlrg-rubricChar"/>
        </w:rPr>
        <w:t>A Canticle Praise of David. Without Superscription among the Hebrews.</w:t>
      </w:r>
    </w:p>
    <w:p w14:paraId="6FE54C2B" w14:textId="77777777" w:rsidR="0098396B" w:rsidRDefault="0098396B" w:rsidP="0098396B">
      <w:pPr>
        <w:rPr>
          <w:rStyle w:val="l-vlrg-rubricChar"/>
        </w:rPr>
        <w:sectPr w:rsidR="0098396B" w:rsidSect="0098396B">
          <w:footerReference w:type="default" r:id="rId12"/>
          <w:type w:val="continuous"/>
          <w:pgSz w:w="12240" w:h="15840"/>
          <w:pgMar w:top="576" w:right="576" w:bottom="576" w:left="576" w:header="720" w:footer="720" w:gutter="0"/>
          <w:cols w:sep="1" w:space="288"/>
          <w:docGrid w:linePitch="360"/>
        </w:sectPr>
      </w:pPr>
    </w:p>
    <w:p w14:paraId="4AA7F133" w14:textId="77777777" w:rsidR="0098396B" w:rsidRDefault="0098396B" w:rsidP="0098396B">
      <w:pPr>
        <w:rPr>
          <w:rStyle w:val="l-vlrg-rubricChar"/>
        </w:rPr>
      </w:pPr>
    </w:p>
    <w:p w14:paraId="386CC97C" w14:textId="77777777" w:rsidR="0098396B" w:rsidRDefault="0098396B" w:rsidP="0098396B">
      <w:pPr>
        <w:ind w:left="288" w:hanging="288"/>
        <w:rPr>
          <w:rFonts w:ascii="Calibri" w:hAnsi="Calibri" w:cs="Calibri"/>
          <w:sz w:val="16"/>
          <w:szCs w:val="16"/>
        </w:rPr>
        <w:sectPr w:rsidR="0098396B" w:rsidSect="005374F4">
          <w:type w:val="continuous"/>
          <w:pgSz w:w="12240" w:h="15840"/>
          <w:pgMar w:top="576" w:right="576" w:bottom="576" w:left="576" w:header="720" w:footer="720" w:gutter="0"/>
          <w:cols w:sep="1" w:space="288"/>
          <w:docGrid w:linePitch="360"/>
        </w:sectPr>
      </w:pPr>
    </w:p>
    <w:p w14:paraId="27DD1ACE" w14:textId="77777777" w:rsidR="0098396B" w:rsidRDefault="0098396B" w:rsidP="0098396B">
      <w:pPr>
        <w:ind w:left="288" w:hanging="288"/>
        <w:rPr>
          <w:rFonts w:ascii="Calibri" w:hAnsi="Calibri" w:cs="Calibri"/>
          <w:sz w:val="32"/>
          <w:szCs w:val="32"/>
        </w:rPr>
      </w:pPr>
      <w:r w:rsidRPr="003F6BE8">
        <w:rPr>
          <w:rFonts w:ascii="Calibri" w:hAnsi="Calibri" w:cs="Calibri"/>
          <w:sz w:val="16"/>
          <w:szCs w:val="16"/>
        </w:rPr>
        <w:t>90:1</w:t>
      </w:r>
      <w:r w:rsidRPr="003F6BE8">
        <w:rPr>
          <w:rFonts w:ascii="Calibri" w:hAnsi="Calibri" w:cs="Calibri"/>
          <w:sz w:val="32"/>
          <w:szCs w:val="32"/>
        </w:rPr>
        <w:t xml:space="preserve"> He that dwelleth in the help of the Most High shall abide in the shelter of the God of heaven. </w:t>
      </w:r>
    </w:p>
    <w:p w14:paraId="685A0C2D" w14:textId="77777777" w:rsidR="0098396B" w:rsidRDefault="0098396B" w:rsidP="0098396B">
      <w:pPr>
        <w:ind w:left="288" w:hanging="288"/>
        <w:rPr>
          <w:rFonts w:ascii="Calibri" w:hAnsi="Calibri" w:cs="Calibri"/>
          <w:sz w:val="32"/>
          <w:szCs w:val="32"/>
        </w:rPr>
      </w:pPr>
      <w:r w:rsidRPr="003F6BE8">
        <w:rPr>
          <w:rFonts w:ascii="Calibri" w:hAnsi="Calibri" w:cs="Calibri"/>
          <w:sz w:val="16"/>
          <w:szCs w:val="16"/>
        </w:rPr>
        <w:t>2</w:t>
      </w:r>
      <w:r w:rsidRPr="003F6BE8">
        <w:rPr>
          <w:rFonts w:ascii="Calibri" w:hAnsi="Calibri" w:cs="Calibri"/>
          <w:sz w:val="32"/>
          <w:szCs w:val="32"/>
        </w:rPr>
        <w:t xml:space="preserve"> He shall say unto the Lord: Thou art my helper and my refuge. He is my God, and I will hope in Him. </w:t>
      </w:r>
    </w:p>
    <w:p w14:paraId="61921527" w14:textId="77777777" w:rsidR="0098396B" w:rsidRDefault="0098396B" w:rsidP="0098396B">
      <w:pPr>
        <w:ind w:left="288" w:hanging="288"/>
        <w:rPr>
          <w:rFonts w:ascii="Calibri" w:hAnsi="Calibri" w:cs="Calibri"/>
          <w:sz w:val="32"/>
          <w:szCs w:val="32"/>
        </w:rPr>
      </w:pPr>
      <w:r w:rsidRPr="003F6BE8">
        <w:rPr>
          <w:rFonts w:ascii="Calibri" w:hAnsi="Calibri" w:cs="Calibri"/>
          <w:sz w:val="16"/>
          <w:szCs w:val="16"/>
        </w:rPr>
        <w:t>3</w:t>
      </w:r>
      <w:r w:rsidRPr="003F6BE8">
        <w:rPr>
          <w:rFonts w:ascii="Calibri" w:hAnsi="Calibri" w:cs="Calibri"/>
          <w:sz w:val="32"/>
          <w:szCs w:val="32"/>
        </w:rPr>
        <w:t xml:space="preserve"> For He shall deliver thee from the snare of the hunters and from every troubling word. </w:t>
      </w:r>
    </w:p>
    <w:p w14:paraId="3C426E35" w14:textId="77777777" w:rsidR="0098396B" w:rsidRDefault="0098396B" w:rsidP="0098396B">
      <w:pPr>
        <w:ind w:left="288" w:hanging="288"/>
        <w:rPr>
          <w:rFonts w:ascii="Calibri" w:hAnsi="Calibri" w:cs="Calibri"/>
          <w:sz w:val="32"/>
          <w:szCs w:val="32"/>
        </w:rPr>
      </w:pPr>
      <w:r w:rsidRPr="003F6BE8">
        <w:rPr>
          <w:rFonts w:ascii="Calibri" w:hAnsi="Calibri" w:cs="Calibri"/>
          <w:sz w:val="16"/>
          <w:szCs w:val="16"/>
        </w:rPr>
        <w:t>4</w:t>
      </w:r>
      <w:r w:rsidRPr="003F6BE8">
        <w:rPr>
          <w:rFonts w:ascii="Calibri" w:hAnsi="Calibri" w:cs="Calibri"/>
          <w:sz w:val="32"/>
          <w:szCs w:val="32"/>
        </w:rPr>
        <w:t xml:space="preserve"> With His shoulders will He overshadow thee, and under His wings shalt thou have hope. With a shield will His truth encompass thee; </w:t>
      </w:r>
    </w:p>
    <w:p w14:paraId="5B8AB674" w14:textId="77777777" w:rsidR="0098396B" w:rsidRDefault="0098396B" w:rsidP="0098396B">
      <w:pPr>
        <w:ind w:left="288" w:hanging="288"/>
        <w:rPr>
          <w:rFonts w:ascii="Calibri" w:hAnsi="Calibri" w:cs="Calibri"/>
          <w:sz w:val="32"/>
          <w:szCs w:val="32"/>
        </w:rPr>
      </w:pPr>
      <w:r w:rsidRPr="003F6BE8">
        <w:rPr>
          <w:rFonts w:ascii="Calibri" w:hAnsi="Calibri" w:cs="Calibri"/>
          <w:sz w:val="16"/>
          <w:szCs w:val="16"/>
        </w:rPr>
        <w:t>5</w:t>
      </w:r>
      <w:r w:rsidRPr="003F6BE8">
        <w:rPr>
          <w:rFonts w:ascii="Calibri" w:hAnsi="Calibri" w:cs="Calibri"/>
          <w:sz w:val="32"/>
          <w:szCs w:val="32"/>
        </w:rPr>
        <w:t xml:space="preserve"> thou shalt not be afraid for the terror by night, nor for the arrow that flieth by day, </w:t>
      </w:r>
      <w:r w:rsidRPr="003F6BE8">
        <w:rPr>
          <w:rFonts w:ascii="Calibri" w:hAnsi="Calibri" w:cs="Calibri"/>
          <w:sz w:val="16"/>
          <w:szCs w:val="16"/>
        </w:rPr>
        <w:t>6</w:t>
      </w:r>
      <w:r w:rsidRPr="003F6BE8">
        <w:rPr>
          <w:rFonts w:ascii="Calibri" w:hAnsi="Calibri" w:cs="Calibri"/>
          <w:sz w:val="32"/>
          <w:szCs w:val="32"/>
        </w:rPr>
        <w:t xml:space="preserve"> Nor for the thing that walketh in darkness, nor for the mishap and demon of noonday. </w:t>
      </w:r>
    </w:p>
    <w:p w14:paraId="738659C1" w14:textId="77777777" w:rsidR="0098396B" w:rsidRDefault="0098396B" w:rsidP="0098396B">
      <w:pPr>
        <w:ind w:left="288" w:hanging="288"/>
        <w:rPr>
          <w:rFonts w:ascii="Calibri" w:hAnsi="Calibri" w:cs="Calibri"/>
          <w:sz w:val="32"/>
          <w:szCs w:val="32"/>
        </w:rPr>
      </w:pPr>
      <w:r w:rsidRPr="003F6BE8">
        <w:rPr>
          <w:rFonts w:ascii="Calibri" w:hAnsi="Calibri" w:cs="Calibri"/>
          <w:sz w:val="16"/>
          <w:szCs w:val="16"/>
        </w:rPr>
        <w:t>7</w:t>
      </w:r>
      <w:r w:rsidRPr="003F6BE8">
        <w:rPr>
          <w:rFonts w:ascii="Calibri" w:hAnsi="Calibri" w:cs="Calibri"/>
          <w:sz w:val="32"/>
          <w:szCs w:val="32"/>
        </w:rPr>
        <w:t xml:space="preserve"> A thousand shall fall at thy side, and ten thousand at thy right hand, but unto thee shall it not come nigh. </w:t>
      </w:r>
    </w:p>
    <w:p w14:paraId="042E243F" w14:textId="77777777" w:rsidR="0098396B" w:rsidRDefault="0098396B" w:rsidP="0098396B">
      <w:pPr>
        <w:ind w:left="288" w:hanging="288"/>
        <w:rPr>
          <w:rFonts w:ascii="Calibri" w:hAnsi="Calibri" w:cs="Calibri"/>
          <w:sz w:val="32"/>
          <w:szCs w:val="32"/>
        </w:rPr>
      </w:pPr>
      <w:r w:rsidRPr="003F6BE8">
        <w:rPr>
          <w:rFonts w:ascii="Calibri" w:hAnsi="Calibri" w:cs="Calibri"/>
          <w:sz w:val="16"/>
          <w:szCs w:val="16"/>
        </w:rPr>
        <w:t>8</w:t>
      </w:r>
      <w:r w:rsidRPr="003F6BE8">
        <w:rPr>
          <w:rFonts w:ascii="Calibri" w:hAnsi="Calibri" w:cs="Calibri"/>
          <w:sz w:val="32"/>
          <w:szCs w:val="32"/>
        </w:rPr>
        <w:t xml:space="preserve"> Only with thine eyes shalt thou behold, and thou shalt see the reward of sinners. </w:t>
      </w:r>
    </w:p>
    <w:p w14:paraId="79314459" w14:textId="77777777" w:rsidR="0098396B" w:rsidRDefault="0098396B" w:rsidP="0098396B">
      <w:pPr>
        <w:ind w:left="288" w:hanging="288"/>
        <w:rPr>
          <w:rFonts w:ascii="Calibri" w:hAnsi="Calibri" w:cs="Calibri"/>
          <w:sz w:val="32"/>
          <w:szCs w:val="32"/>
        </w:rPr>
      </w:pPr>
      <w:r w:rsidRPr="003F6BE8">
        <w:rPr>
          <w:rFonts w:ascii="Calibri" w:hAnsi="Calibri" w:cs="Calibri"/>
          <w:sz w:val="16"/>
          <w:szCs w:val="16"/>
        </w:rPr>
        <w:t>9</w:t>
      </w:r>
      <w:r w:rsidRPr="003F6BE8">
        <w:rPr>
          <w:rFonts w:ascii="Calibri" w:hAnsi="Calibri" w:cs="Calibri"/>
          <w:sz w:val="32"/>
          <w:szCs w:val="32"/>
        </w:rPr>
        <w:t xml:space="preserve"> For Thou, O Lord, art my hope. Thou madest the Most High thy refuge; </w:t>
      </w:r>
    </w:p>
    <w:p w14:paraId="721804C3" w14:textId="77777777" w:rsidR="0098396B" w:rsidRDefault="0098396B" w:rsidP="0098396B">
      <w:pPr>
        <w:ind w:left="288" w:hanging="288"/>
        <w:rPr>
          <w:rFonts w:ascii="Calibri" w:hAnsi="Calibri" w:cs="Calibri"/>
          <w:sz w:val="32"/>
          <w:szCs w:val="32"/>
        </w:rPr>
      </w:pPr>
      <w:r w:rsidRPr="003F6BE8">
        <w:rPr>
          <w:rFonts w:ascii="Calibri" w:hAnsi="Calibri" w:cs="Calibri"/>
          <w:sz w:val="16"/>
          <w:szCs w:val="16"/>
        </w:rPr>
        <w:t>10</w:t>
      </w:r>
      <w:r w:rsidRPr="003F6BE8">
        <w:rPr>
          <w:rFonts w:ascii="Calibri" w:hAnsi="Calibri" w:cs="Calibri"/>
          <w:sz w:val="32"/>
          <w:szCs w:val="32"/>
        </w:rPr>
        <w:t xml:space="preserve"> No evils shall come nigh thee, and no scourge shall draw nigh unto thy dwelling. </w:t>
      </w:r>
    </w:p>
    <w:p w14:paraId="1E7BA58D" w14:textId="77777777" w:rsidR="0098396B" w:rsidRDefault="0098396B" w:rsidP="0098396B">
      <w:pPr>
        <w:ind w:left="288" w:hanging="288"/>
        <w:rPr>
          <w:rFonts w:ascii="Calibri" w:hAnsi="Calibri" w:cs="Calibri"/>
          <w:sz w:val="32"/>
          <w:szCs w:val="32"/>
        </w:rPr>
      </w:pPr>
      <w:r w:rsidRPr="003F6BE8">
        <w:rPr>
          <w:rFonts w:ascii="Calibri" w:hAnsi="Calibri" w:cs="Calibri"/>
          <w:sz w:val="16"/>
          <w:szCs w:val="16"/>
        </w:rPr>
        <w:t>11</w:t>
      </w:r>
      <w:r w:rsidRPr="003F6BE8">
        <w:rPr>
          <w:rFonts w:ascii="Calibri" w:hAnsi="Calibri" w:cs="Calibri"/>
          <w:sz w:val="32"/>
          <w:szCs w:val="32"/>
        </w:rPr>
        <w:t xml:space="preserve"> For He shall give His angels charge over thee, to keep thee in all thy ways. </w:t>
      </w:r>
    </w:p>
    <w:p w14:paraId="088ADDAE" w14:textId="77777777" w:rsidR="0098396B" w:rsidRDefault="0098396B" w:rsidP="0098396B">
      <w:pPr>
        <w:ind w:left="288" w:hanging="288"/>
        <w:rPr>
          <w:rFonts w:ascii="Calibri" w:hAnsi="Calibri" w:cs="Calibri"/>
          <w:sz w:val="32"/>
          <w:szCs w:val="32"/>
        </w:rPr>
      </w:pPr>
      <w:r w:rsidRPr="003F6BE8">
        <w:rPr>
          <w:rFonts w:ascii="Calibri" w:hAnsi="Calibri" w:cs="Calibri"/>
          <w:sz w:val="16"/>
          <w:szCs w:val="16"/>
        </w:rPr>
        <w:t>12</w:t>
      </w:r>
      <w:r w:rsidRPr="003F6BE8">
        <w:rPr>
          <w:rFonts w:ascii="Calibri" w:hAnsi="Calibri" w:cs="Calibri"/>
          <w:sz w:val="32"/>
          <w:szCs w:val="32"/>
        </w:rPr>
        <w:t xml:space="preserve"> On their hands shall they bear thee up, lest at any time thou dash thy foot against a stone. </w:t>
      </w:r>
    </w:p>
    <w:p w14:paraId="52670C50" w14:textId="77777777" w:rsidR="0098396B" w:rsidRDefault="0098396B" w:rsidP="0098396B">
      <w:pPr>
        <w:ind w:left="288" w:hanging="288"/>
        <w:rPr>
          <w:rFonts w:ascii="Calibri" w:hAnsi="Calibri" w:cs="Calibri"/>
          <w:sz w:val="32"/>
          <w:szCs w:val="32"/>
        </w:rPr>
      </w:pPr>
      <w:r w:rsidRPr="003F6BE8">
        <w:rPr>
          <w:rFonts w:ascii="Calibri" w:hAnsi="Calibri" w:cs="Calibri"/>
          <w:sz w:val="16"/>
          <w:szCs w:val="16"/>
        </w:rPr>
        <w:t>13</w:t>
      </w:r>
      <w:r w:rsidRPr="003F6BE8">
        <w:rPr>
          <w:rFonts w:ascii="Calibri" w:hAnsi="Calibri" w:cs="Calibri"/>
          <w:sz w:val="32"/>
          <w:szCs w:val="32"/>
        </w:rPr>
        <w:t xml:space="preserve"> Upon the asp and basilisk shalt thou tread, and thou shalt trample upon the lion and dragon. </w:t>
      </w:r>
    </w:p>
    <w:p w14:paraId="56504A6E" w14:textId="77777777" w:rsidR="0098396B" w:rsidRDefault="0098396B" w:rsidP="0098396B">
      <w:pPr>
        <w:ind w:left="288" w:hanging="288"/>
        <w:rPr>
          <w:rFonts w:ascii="Calibri" w:hAnsi="Calibri" w:cs="Calibri"/>
          <w:sz w:val="32"/>
          <w:szCs w:val="32"/>
        </w:rPr>
      </w:pPr>
      <w:r w:rsidRPr="003F6BE8">
        <w:rPr>
          <w:rFonts w:ascii="Calibri" w:hAnsi="Calibri" w:cs="Calibri"/>
          <w:sz w:val="16"/>
          <w:szCs w:val="16"/>
        </w:rPr>
        <w:t>14</w:t>
      </w:r>
      <w:r w:rsidRPr="003F6BE8">
        <w:rPr>
          <w:rFonts w:ascii="Calibri" w:hAnsi="Calibri" w:cs="Calibri"/>
          <w:sz w:val="32"/>
          <w:szCs w:val="32"/>
        </w:rPr>
        <w:t xml:space="preserve"> For he hath set his hope on Me, and I will deliver him; I will shelter him because he hath known My name. </w:t>
      </w:r>
    </w:p>
    <w:p w14:paraId="614430FB" w14:textId="77777777" w:rsidR="0098396B" w:rsidRDefault="0098396B" w:rsidP="0098396B">
      <w:pPr>
        <w:ind w:left="288" w:hanging="288"/>
        <w:rPr>
          <w:rFonts w:ascii="Calibri" w:hAnsi="Calibri" w:cs="Calibri"/>
          <w:sz w:val="32"/>
          <w:szCs w:val="32"/>
        </w:rPr>
      </w:pPr>
      <w:r w:rsidRPr="003F6BE8">
        <w:rPr>
          <w:rFonts w:ascii="Calibri" w:hAnsi="Calibri" w:cs="Calibri"/>
          <w:sz w:val="16"/>
          <w:szCs w:val="16"/>
        </w:rPr>
        <w:t>15</w:t>
      </w:r>
      <w:r w:rsidRPr="003F6BE8">
        <w:rPr>
          <w:rFonts w:ascii="Calibri" w:hAnsi="Calibri" w:cs="Calibri"/>
          <w:sz w:val="32"/>
          <w:szCs w:val="32"/>
        </w:rPr>
        <w:t xml:space="preserve"> He shall cry unto Me, and I will hearken unto him. I am with him in affliction, and I will rescue him and glorify him. </w:t>
      </w:r>
    </w:p>
    <w:p w14:paraId="1017F0EB" w14:textId="77777777" w:rsidR="0098396B" w:rsidRDefault="0098396B" w:rsidP="0098396B">
      <w:pPr>
        <w:ind w:left="288" w:hanging="288"/>
      </w:pPr>
      <w:r w:rsidRPr="003F6BE8">
        <w:rPr>
          <w:rFonts w:ascii="Calibri" w:hAnsi="Calibri" w:cs="Calibri"/>
          <w:sz w:val="16"/>
          <w:szCs w:val="16"/>
        </w:rPr>
        <w:t>16</w:t>
      </w:r>
      <w:r w:rsidRPr="003F6BE8">
        <w:rPr>
          <w:rFonts w:ascii="Calibri" w:hAnsi="Calibri" w:cs="Calibri"/>
          <w:sz w:val="32"/>
          <w:szCs w:val="32"/>
        </w:rPr>
        <w:t xml:space="preserve"> With length of days will I satisfy him, and I will show him My salvation</w:t>
      </w:r>
    </w:p>
    <w:p w14:paraId="407A6CD8" w14:textId="77777777" w:rsidR="0098396B" w:rsidRDefault="0098396B" w:rsidP="005374F4">
      <w:pPr>
        <w:pStyle w:val="Heading1"/>
        <w:spacing w:line="300" w:lineRule="auto"/>
        <w:ind w:firstLine="288"/>
        <w:jc w:val="center"/>
        <w:rPr>
          <w:rFonts w:ascii="Calibri" w:hAnsi="Calibri" w:cs="Calibri"/>
          <w:color w:val="FF0000"/>
          <w:sz w:val="36"/>
        </w:rPr>
        <w:sectPr w:rsidR="0098396B" w:rsidSect="0098396B">
          <w:type w:val="continuous"/>
          <w:pgSz w:w="12240" w:h="15840"/>
          <w:pgMar w:top="576" w:right="576" w:bottom="576" w:left="576" w:header="720" w:footer="720" w:gutter="0"/>
          <w:cols w:num="2" w:sep="1" w:space="288"/>
          <w:docGrid w:linePitch="360"/>
        </w:sectPr>
      </w:pPr>
    </w:p>
    <w:p w14:paraId="450A3F62" w14:textId="77777777" w:rsidR="0098396B" w:rsidRDefault="0098396B">
      <w:pPr>
        <w:rPr>
          <w:rFonts w:ascii="Calibri" w:eastAsia="Times New Roman" w:hAnsi="Calibri" w:cs="Calibri"/>
          <w:b/>
          <w:bCs/>
          <w:color w:val="FF0000"/>
          <w:kern w:val="32"/>
          <w:sz w:val="36"/>
          <w:szCs w:val="32"/>
        </w:rPr>
      </w:pPr>
      <w:r>
        <w:rPr>
          <w:rFonts w:ascii="Calibri" w:hAnsi="Calibri" w:cs="Calibri"/>
          <w:color w:val="FF0000"/>
          <w:sz w:val="36"/>
        </w:rPr>
        <w:br w:type="page"/>
      </w:r>
    </w:p>
    <w:p w14:paraId="0DD191D4" w14:textId="53F06173" w:rsidR="005374F4" w:rsidRPr="0063297F" w:rsidRDefault="005374F4" w:rsidP="005374F4">
      <w:pPr>
        <w:pStyle w:val="Heading1"/>
        <w:spacing w:line="300" w:lineRule="auto"/>
        <w:ind w:firstLine="288"/>
        <w:jc w:val="center"/>
        <w:rPr>
          <w:rFonts w:ascii="Calibri" w:hAnsi="Calibri" w:cs="Calibri"/>
          <w:color w:val="FF0000"/>
          <w:sz w:val="36"/>
        </w:rPr>
      </w:pPr>
      <w:r w:rsidRPr="0063297F">
        <w:rPr>
          <w:rFonts w:ascii="Calibri" w:hAnsi="Calibri" w:cs="Calibri"/>
          <w:color w:val="FF0000"/>
          <w:sz w:val="36"/>
        </w:rPr>
        <w:lastRenderedPageBreak/>
        <w:t>Prayer against Demonic Snares</w:t>
      </w:r>
      <w:r w:rsidR="005126CE">
        <w:rPr>
          <w:rFonts w:ascii="Calibri" w:hAnsi="Calibri" w:cs="Calibri"/>
          <w:color w:val="FF0000"/>
          <w:sz w:val="36"/>
        </w:rPr>
        <w:t xml:space="preserve"> </w:t>
      </w:r>
      <w:r w:rsidR="005126CE" w:rsidRPr="007A7C4C">
        <w:rPr>
          <w:rFonts w:ascii="Calibri" w:hAnsi="Calibri" w:cs="Calibri"/>
          <w:sz w:val="24"/>
          <w:szCs w:val="24"/>
        </w:rPr>
        <w:t>From the Trebnic</w:t>
      </w:r>
    </w:p>
    <w:p w14:paraId="3BD42D36" w14:textId="76FF0ABF" w:rsidR="005374F4" w:rsidRPr="007A7C4C" w:rsidRDefault="005374F4" w:rsidP="005374F4">
      <w:pPr>
        <w:ind w:firstLine="288"/>
        <w:jc w:val="center"/>
        <w:rPr>
          <w:rFonts w:ascii="Calibri" w:hAnsi="Calibri" w:cs="Calibri"/>
          <w:sz w:val="24"/>
          <w:szCs w:val="24"/>
        </w:rPr>
        <w:sectPr w:rsidR="005374F4" w:rsidRPr="007A7C4C" w:rsidSect="005374F4">
          <w:type w:val="continuous"/>
          <w:pgSz w:w="12240" w:h="15840"/>
          <w:pgMar w:top="576" w:right="576" w:bottom="576" w:left="576" w:header="720" w:footer="720" w:gutter="0"/>
          <w:cols w:sep="1" w:space="288"/>
          <w:docGrid w:linePitch="360"/>
        </w:sectPr>
      </w:pPr>
    </w:p>
    <w:p w14:paraId="55D73720" w14:textId="77777777" w:rsidR="005374F4" w:rsidRDefault="005374F4" w:rsidP="005374F4">
      <w:pPr>
        <w:ind w:firstLine="288"/>
        <w:rPr>
          <w:rFonts w:ascii="Calibri" w:hAnsi="Calibri" w:cs="Calibri"/>
          <w:sz w:val="36"/>
          <w:szCs w:val="28"/>
        </w:rPr>
      </w:pPr>
      <w:r w:rsidRPr="0063297F">
        <w:rPr>
          <w:rFonts w:ascii="Calibri" w:hAnsi="Calibri" w:cs="Calibri"/>
          <w:sz w:val="36"/>
          <w:szCs w:val="28"/>
        </w:rPr>
        <w:t xml:space="preserve">Lord Jesus Christ, </w:t>
      </w:r>
      <w:r>
        <w:rPr>
          <w:rFonts w:ascii="Calibri" w:hAnsi="Calibri" w:cs="Calibri"/>
          <w:sz w:val="36"/>
          <w:szCs w:val="28"/>
        </w:rPr>
        <w:t>O</w:t>
      </w:r>
      <w:r w:rsidRPr="0063297F">
        <w:rPr>
          <w:rFonts w:ascii="Calibri" w:hAnsi="Calibri" w:cs="Calibri"/>
          <w:sz w:val="36"/>
          <w:szCs w:val="28"/>
        </w:rPr>
        <w:t xml:space="preserve"> Son of God, having struck down the ancient serpent and bound him in Tartarus by bonds of darkness, protect </w:t>
      </w:r>
    </w:p>
    <w:p w14:paraId="3C6A9D8B" w14:textId="77777777" w:rsidR="005374F4" w:rsidRDefault="005374F4" w:rsidP="005374F4">
      <w:pPr>
        <w:ind w:firstLine="288"/>
        <w:rPr>
          <w:rFonts w:ascii="Calibri" w:hAnsi="Calibri" w:cs="Calibri"/>
          <w:i/>
          <w:iCs/>
          <w:color w:val="FF0000"/>
          <w:sz w:val="36"/>
          <w:szCs w:val="28"/>
        </w:rPr>
      </w:pPr>
      <w:r>
        <w:rPr>
          <w:rFonts w:ascii="Calibri" w:hAnsi="Calibri" w:cs="Calibri"/>
          <w:i/>
          <w:iCs/>
          <w:sz w:val="36"/>
          <w:szCs w:val="28"/>
        </w:rPr>
        <w:t>(</w:t>
      </w:r>
      <w:r w:rsidRPr="00F83036">
        <w:rPr>
          <w:rFonts w:ascii="Calibri" w:hAnsi="Calibri" w:cs="Calibri"/>
          <w:sz w:val="36"/>
          <w:szCs w:val="28"/>
        </w:rPr>
        <w:t>Me</w:t>
      </w:r>
      <w:r w:rsidRPr="00952120">
        <w:rPr>
          <w:rFonts w:ascii="Calibri" w:hAnsi="Calibri" w:cs="Calibri"/>
          <w:i/>
          <w:iCs/>
          <w:sz w:val="36"/>
          <w:szCs w:val="28"/>
        </w:rPr>
        <w:t xml:space="preserve"> and</w:t>
      </w:r>
      <w:r>
        <w:rPr>
          <w:rFonts w:ascii="Calibri" w:hAnsi="Calibri" w:cs="Calibri"/>
          <w:i/>
          <w:iCs/>
          <w:sz w:val="36"/>
          <w:szCs w:val="28"/>
        </w:rPr>
        <w:t>)</w:t>
      </w:r>
      <w:r w:rsidRPr="00952120">
        <w:rPr>
          <w:rFonts w:ascii="Calibri" w:hAnsi="Calibri" w:cs="Calibri"/>
          <w:i/>
          <w:iCs/>
          <w:sz w:val="36"/>
          <w:szCs w:val="28"/>
        </w:rPr>
        <w:t xml:space="preserve"> </w:t>
      </w:r>
      <w:r w:rsidRPr="00560815">
        <w:rPr>
          <w:rFonts w:ascii="Calibri" w:hAnsi="Calibri" w:cs="Calibri"/>
          <w:i/>
          <w:iCs/>
          <w:color w:val="FF0000"/>
          <w:sz w:val="36"/>
          <w:szCs w:val="28"/>
        </w:rPr>
        <w:t>(list names here)</w:t>
      </w:r>
    </w:p>
    <w:p w14:paraId="612AABF2" w14:textId="77777777" w:rsidR="005374F4" w:rsidRDefault="005374F4" w:rsidP="005374F4">
      <w:pPr>
        <w:ind w:firstLine="288"/>
        <w:rPr>
          <w:rFonts w:ascii="Calibri" w:hAnsi="Calibri" w:cs="Calibri"/>
          <w:sz w:val="36"/>
          <w:szCs w:val="28"/>
        </w:rPr>
      </w:pPr>
      <w:r w:rsidRPr="0063297F">
        <w:rPr>
          <w:rFonts w:ascii="Calibri" w:hAnsi="Calibri" w:cs="Calibri"/>
          <w:sz w:val="36"/>
          <w:szCs w:val="28"/>
        </w:rPr>
        <w:t xml:space="preserve">from his snares. </w:t>
      </w:r>
    </w:p>
    <w:p w14:paraId="3D134392" w14:textId="77777777" w:rsidR="005374F4" w:rsidRDefault="005374F4" w:rsidP="005374F4">
      <w:pPr>
        <w:ind w:firstLine="288"/>
        <w:rPr>
          <w:rFonts w:ascii="Calibri" w:hAnsi="Calibri" w:cs="Calibri"/>
          <w:sz w:val="36"/>
          <w:szCs w:val="28"/>
        </w:rPr>
      </w:pPr>
      <w:r w:rsidRPr="0063297F">
        <w:rPr>
          <w:rFonts w:ascii="Calibri" w:hAnsi="Calibri" w:cs="Calibri"/>
          <w:sz w:val="36"/>
          <w:szCs w:val="28"/>
        </w:rPr>
        <w:t xml:space="preserve">Through the prayers of our Most Holy Lady, the Theotokos and Ever-virgin Mary, </w:t>
      </w:r>
    </w:p>
    <w:p w14:paraId="27141E05" w14:textId="77777777" w:rsidR="005374F4" w:rsidRDefault="005374F4" w:rsidP="005374F4">
      <w:pPr>
        <w:ind w:firstLine="288"/>
        <w:rPr>
          <w:rFonts w:ascii="Calibri" w:hAnsi="Calibri" w:cs="Calibri"/>
          <w:sz w:val="36"/>
          <w:szCs w:val="28"/>
        </w:rPr>
      </w:pPr>
      <w:r w:rsidRPr="0063297F">
        <w:rPr>
          <w:rFonts w:ascii="Calibri" w:hAnsi="Calibri" w:cs="Calibri"/>
          <w:sz w:val="36"/>
          <w:szCs w:val="28"/>
        </w:rPr>
        <w:t xml:space="preserve">of the holy Archangel Michael and all the Heavenly hosts, </w:t>
      </w:r>
    </w:p>
    <w:p w14:paraId="49D06176" w14:textId="77777777" w:rsidR="005374F4" w:rsidRDefault="005374F4" w:rsidP="005374F4">
      <w:pPr>
        <w:ind w:firstLine="288"/>
        <w:rPr>
          <w:rFonts w:ascii="Calibri" w:hAnsi="Calibri" w:cs="Calibri"/>
          <w:sz w:val="36"/>
          <w:szCs w:val="28"/>
        </w:rPr>
      </w:pPr>
      <w:r w:rsidRPr="0063297F">
        <w:rPr>
          <w:rFonts w:ascii="Calibri" w:hAnsi="Calibri" w:cs="Calibri"/>
          <w:sz w:val="36"/>
          <w:szCs w:val="28"/>
        </w:rPr>
        <w:t xml:space="preserve">of the holy Prophet and Baptist John, </w:t>
      </w:r>
    </w:p>
    <w:p w14:paraId="5A37B5D2" w14:textId="77777777" w:rsidR="005374F4" w:rsidRDefault="005374F4" w:rsidP="005374F4">
      <w:pPr>
        <w:ind w:firstLine="288"/>
        <w:rPr>
          <w:rFonts w:ascii="Calibri" w:hAnsi="Calibri" w:cs="Calibri"/>
          <w:sz w:val="36"/>
          <w:szCs w:val="28"/>
        </w:rPr>
      </w:pPr>
      <w:r w:rsidRPr="0063297F">
        <w:rPr>
          <w:rFonts w:ascii="Calibri" w:hAnsi="Calibri" w:cs="Calibri"/>
          <w:sz w:val="36"/>
          <w:szCs w:val="28"/>
        </w:rPr>
        <w:t xml:space="preserve">of the holy Evangelist John the Theologian, </w:t>
      </w:r>
    </w:p>
    <w:p w14:paraId="26471DD8" w14:textId="77777777" w:rsidR="005374F4" w:rsidRDefault="005374F4" w:rsidP="005374F4">
      <w:pPr>
        <w:ind w:firstLine="288"/>
        <w:rPr>
          <w:rFonts w:ascii="Calibri" w:hAnsi="Calibri" w:cs="Calibri"/>
          <w:sz w:val="36"/>
          <w:szCs w:val="28"/>
        </w:rPr>
      </w:pPr>
      <w:r w:rsidRPr="0063297F">
        <w:rPr>
          <w:rFonts w:ascii="Calibri" w:hAnsi="Calibri" w:cs="Calibri"/>
          <w:sz w:val="36"/>
          <w:szCs w:val="28"/>
        </w:rPr>
        <w:t xml:space="preserve">of the holy Martyr Cyprian and the Martyr Justina, </w:t>
      </w:r>
    </w:p>
    <w:p w14:paraId="1150B82B" w14:textId="77777777" w:rsidR="005374F4" w:rsidRDefault="005374F4" w:rsidP="005374F4">
      <w:pPr>
        <w:ind w:firstLine="288"/>
        <w:rPr>
          <w:rFonts w:ascii="Calibri" w:hAnsi="Calibri" w:cs="Calibri"/>
          <w:sz w:val="36"/>
          <w:szCs w:val="28"/>
        </w:rPr>
      </w:pPr>
      <w:r w:rsidRPr="0063297F">
        <w:rPr>
          <w:rFonts w:ascii="Calibri" w:hAnsi="Calibri" w:cs="Calibri"/>
          <w:sz w:val="36"/>
          <w:szCs w:val="28"/>
        </w:rPr>
        <w:t>of St. Nicholas the Wonderworker,</w:t>
      </w:r>
    </w:p>
    <w:p w14:paraId="60B61526" w14:textId="77777777" w:rsidR="005374F4" w:rsidRDefault="005374F4" w:rsidP="005374F4">
      <w:pPr>
        <w:ind w:firstLine="288"/>
        <w:rPr>
          <w:rFonts w:ascii="Calibri" w:hAnsi="Calibri" w:cs="Calibri"/>
          <w:sz w:val="36"/>
          <w:szCs w:val="28"/>
        </w:rPr>
      </w:pPr>
      <w:r w:rsidRPr="0063297F">
        <w:rPr>
          <w:rFonts w:ascii="Calibri" w:hAnsi="Calibri" w:cs="Calibri"/>
          <w:sz w:val="36"/>
          <w:szCs w:val="28"/>
        </w:rPr>
        <w:t xml:space="preserve">of St. Nikita of Novgorod, </w:t>
      </w:r>
    </w:p>
    <w:p w14:paraId="4456303E" w14:textId="77777777" w:rsidR="005374F4" w:rsidRDefault="005374F4" w:rsidP="005374F4">
      <w:pPr>
        <w:ind w:firstLine="288"/>
        <w:rPr>
          <w:rFonts w:ascii="Calibri" w:hAnsi="Calibri" w:cs="Calibri"/>
          <w:sz w:val="36"/>
          <w:szCs w:val="28"/>
        </w:rPr>
      </w:pPr>
      <w:r w:rsidRPr="0063297F">
        <w:rPr>
          <w:rFonts w:ascii="Calibri" w:hAnsi="Calibri" w:cs="Calibri"/>
          <w:sz w:val="36"/>
          <w:szCs w:val="28"/>
        </w:rPr>
        <w:t xml:space="preserve">of St. John of Shanghai and San Francisco, the Wonderworker, </w:t>
      </w:r>
    </w:p>
    <w:p w14:paraId="39858168" w14:textId="77777777" w:rsidR="005374F4" w:rsidRPr="00F83036" w:rsidRDefault="005374F4" w:rsidP="005374F4">
      <w:pPr>
        <w:ind w:firstLine="288"/>
        <w:rPr>
          <w:rFonts w:ascii="Calibri" w:hAnsi="Calibri" w:cs="Calibri"/>
          <w:i/>
          <w:iCs/>
          <w:sz w:val="36"/>
          <w:szCs w:val="28"/>
        </w:rPr>
      </w:pPr>
      <w:r w:rsidRPr="00F83036">
        <w:rPr>
          <w:rFonts w:ascii="Calibri" w:hAnsi="Calibri" w:cs="Calibri"/>
          <w:i/>
          <w:iCs/>
          <w:sz w:val="36"/>
          <w:szCs w:val="28"/>
        </w:rPr>
        <w:t xml:space="preserve">of St Nectarios of Pentapolis, </w:t>
      </w:r>
    </w:p>
    <w:p w14:paraId="51C2462D" w14:textId="77777777" w:rsidR="005374F4" w:rsidRPr="00560815" w:rsidRDefault="005374F4" w:rsidP="005374F4">
      <w:pPr>
        <w:ind w:firstLine="288"/>
        <w:rPr>
          <w:rFonts w:ascii="Calibri" w:hAnsi="Calibri" w:cs="Calibri"/>
          <w:i/>
          <w:iCs/>
          <w:color w:val="FF0000"/>
          <w:sz w:val="36"/>
          <w:szCs w:val="28"/>
        </w:rPr>
      </w:pPr>
      <w:r>
        <w:rPr>
          <w:rFonts w:ascii="Calibri" w:hAnsi="Calibri" w:cs="Calibri"/>
          <w:i/>
          <w:iCs/>
          <w:color w:val="FF0000"/>
          <w:sz w:val="36"/>
          <w:szCs w:val="28"/>
        </w:rPr>
        <w:t xml:space="preserve">of </w:t>
      </w:r>
      <w:r w:rsidRPr="00560815">
        <w:rPr>
          <w:rFonts w:ascii="Calibri" w:hAnsi="Calibri" w:cs="Calibri"/>
          <w:i/>
          <w:iCs/>
          <w:color w:val="FF0000"/>
          <w:sz w:val="36"/>
          <w:szCs w:val="28"/>
        </w:rPr>
        <w:t>(add any favorite saints here</w:t>
      </w:r>
      <w:r>
        <w:rPr>
          <w:rFonts w:ascii="Calibri" w:hAnsi="Calibri" w:cs="Calibri"/>
          <w:i/>
          <w:iCs/>
          <w:color w:val="FF0000"/>
          <w:sz w:val="36"/>
          <w:szCs w:val="28"/>
        </w:rPr>
        <w:t>,</w:t>
      </w:r>
      <w:r w:rsidRPr="00560815">
        <w:rPr>
          <w:rFonts w:ascii="Calibri" w:hAnsi="Calibri" w:cs="Calibri"/>
          <w:i/>
          <w:iCs/>
          <w:color w:val="FF0000"/>
          <w:sz w:val="36"/>
          <w:szCs w:val="28"/>
        </w:rPr>
        <w:t>)</w:t>
      </w:r>
    </w:p>
    <w:p w14:paraId="250B0C8F" w14:textId="77777777" w:rsidR="005374F4" w:rsidRDefault="005374F4" w:rsidP="005374F4">
      <w:pPr>
        <w:ind w:firstLine="288"/>
        <w:rPr>
          <w:rFonts w:ascii="Calibri" w:hAnsi="Calibri" w:cs="Calibri"/>
          <w:sz w:val="36"/>
          <w:szCs w:val="28"/>
        </w:rPr>
      </w:pPr>
      <w:r w:rsidRPr="0063297F">
        <w:rPr>
          <w:rFonts w:ascii="Calibri" w:hAnsi="Calibri" w:cs="Calibri"/>
          <w:sz w:val="36"/>
          <w:szCs w:val="28"/>
        </w:rPr>
        <w:t xml:space="preserve">and of all the Saints, </w:t>
      </w:r>
    </w:p>
    <w:p w14:paraId="33ED861E" w14:textId="77777777" w:rsidR="005374F4" w:rsidRDefault="005374F4" w:rsidP="005374F4">
      <w:pPr>
        <w:ind w:firstLine="288"/>
        <w:rPr>
          <w:rFonts w:ascii="Calibri" w:hAnsi="Calibri" w:cs="Calibri"/>
          <w:sz w:val="36"/>
          <w:szCs w:val="28"/>
        </w:rPr>
      </w:pPr>
      <w:r w:rsidRPr="0063297F">
        <w:rPr>
          <w:rFonts w:ascii="Calibri" w:hAnsi="Calibri" w:cs="Calibri"/>
          <w:sz w:val="36"/>
          <w:szCs w:val="28"/>
        </w:rPr>
        <w:t xml:space="preserve">by the power of the life-giving Cross and by the intercession of </w:t>
      </w:r>
    </w:p>
    <w:p w14:paraId="3A3F0145" w14:textId="77777777" w:rsidR="005374F4" w:rsidRDefault="005374F4" w:rsidP="005374F4">
      <w:pPr>
        <w:ind w:firstLine="288"/>
        <w:rPr>
          <w:rFonts w:ascii="Calibri" w:hAnsi="Calibri" w:cs="Calibri"/>
          <w:sz w:val="36"/>
          <w:szCs w:val="28"/>
        </w:rPr>
      </w:pPr>
      <w:r w:rsidRPr="007A7C4C">
        <w:rPr>
          <w:rFonts w:ascii="Calibri" w:hAnsi="Calibri" w:cs="Calibri"/>
          <w:i/>
          <w:iCs/>
          <w:color w:val="FF0000"/>
          <w:sz w:val="36"/>
          <w:szCs w:val="28"/>
        </w:rPr>
        <w:t>(my,</w:t>
      </w:r>
      <w:r>
        <w:rPr>
          <w:rFonts w:ascii="Calibri" w:hAnsi="Calibri" w:cs="Calibri"/>
          <w:i/>
          <w:iCs/>
          <w:color w:val="FF0000"/>
          <w:sz w:val="36"/>
          <w:szCs w:val="28"/>
        </w:rPr>
        <w:t xml:space="preserve"> </w:t>
      </w:r>
      <w:r w:rsidRPr="007A7C4C">
        <w:rPr>
          <w:rFonts w:ascii="Calibri" w:hAnsi="Calibri" w:cs="Calibri"/>
          <w:i/>
          <w:iCs/>
          <w:color w:val="FF0000"/>
          <w:sz w:val="36"/>
          <w:szCs w:val="28"/>
        </w:rPr>
        <w:t>our,</w:t>
      </w:r>
      <w:r>
        <w:rPr>
          <w:rFonts w:ascii="Calibri" w:hAnsi="Calibri" w:cs="Calibri"/>
          <w:i/>
          <w:iCs/>
          <w:color w:val="FF0000"/>
          <w:sz w:val="36"/>
          <w:szCs w:val="28"/>
        </w:rPr>
        <w:t xml:space="preserve"> </w:t>
      </w:r>
      <w:r w:rsidRPr="007A7C4C">
        <w:rPr>
          <w:rFonts w:ascii="Calibri" w:hAnsi="Calibri" w:cs="Calibri"/>
          <w:i/>
          <w:iCs/>
          <w:color w:val="FF0000"/>
          <w:sz w:val="36"/>
          <w:szCs w:val="28"/>
        </w:rPr>
        <w:t>their)</w:t>
      </w:r>
      <w:r w:rsidRPr="0063297F">
        <w:rPr>
          <w:rFonts w:ascii="Calibri" w:hAnsi="Calibri" w:cs="Calibri"/>
          <w:sz w:val="36"/>
          <w:szCs w:val="28"/>
        </w:rPr>
        <w:t xml:space="preserve"> </w:t>
      </w:r>
    </w:p>
    <w:p w14:paraId="1E207BC6" w14:textId="77777777" w:rsidR="005374F4" w:rsidRDefault="005374F4" w:rsidP="005374F4">
      <w:pPr>
        <w:ind w:firstLine="288"/>
        <w:rPr>
          <w:rFonts w:ascii="Calibri" w:hAnsi="Calibri" w:cs="Calibri"/>
          <w:sz w:val="36"/>
          <w:szCs w:val="28"/>
        </w:rPr>
      </w:pPr>
      <w:r w:rsidRPr="0063297F">
        <w:rPr>
          <w:rFonts w:ascii="Calibri" w:hAnsi="Calibri" w:cs="Calibri"/>
          <w:sz w:val="36"/>
          <w:szCs w:val="28"/>
        </w:rPr>
        <w:t>Guardian Angel</w:t>
      </w:r>
      <w:r w:rsidRPr="00F83036">
        <w:rPr>
          <w:rFonts w:ascii="Calibri" w:hAnsi="Calibri" w:cs="Calibri"/>
          <w:i/>
          <w:iCs/>
          <w:sz w:val="36"/>
          <w:szCs w:val="28"/>
        </w:rPr>
        <w:t>(s)</w:t>
      </w:r>
      <w:r w:rsidRPr="0063297F">
        <w:rPr>
          <w:rFonts w:ascii="Calibri" w:hAnsi="Calibri" w:cs="Calibri"/>
          <w:sz w:val="36"/>
          <w:szCs w:val="28"/>
        </w:rPr>
        <w:t xml:space="preserve">, </w:t>
      </w:r>
    </w:p>
    <w:p w14:paraId="5F392E40" w14:textId="77777777" w:rsidR="005374F4" w:rsidRDefault="005374F4" w:rsidP="005374F4">
      <w:pPr>
        <w:ind w:firstLine="288"/>
        <w:rPr>
          <w:rFonts w:ascii="Calibri" w:hAnsi="Calibri" w:cs="Calibri"/>
          <w:sz w:val="36"/>
          <w:szCs w:val="28"/>
        </w:rPr>
      </w:pPr>
      <w:r w:rsidRPr="0063297F">
        <w:rPr>
          <w:rFonts w:ascii="Calibri" w:hAnsi="Calibri" w:cs="Calibri"/>
          <w:sz w:val="36"/>
          <w:szCs w:val="28"/>
        </w:rPr>
        <w:t xml:space="preserve">deliver </w:t>
      </w:r>
      <w:r w:rsidRPr="007A7C4C">
        <w:rPr>
          <w:rFonts w:ascii="Calibri" w:hAnsi="Calibri" w:cs="Calibri"/>
          <w:i/>
          <w:iCs/>
          <w:color w:val="FF0000"/>
          <w:sz w:val="36"/>
          <w:szCs w:val="28"/>
        </w:rPr>
        <w:t>(m</w:t>
      </w:r>
      <w:r>
        <w:rPr>
          <w:rFonts w:ascii="Calibri" w:hAnsi="Calibri" w:cs="Calibri"/>
          <w:i/>
          <w:iCs/>
          <w:color w:val="FF0000"/>
          <w:sz w:val="36"/>
          <w:szCs w:val="28"/>
        </w:rPr>
        <w:t>e</w:t>
      </w:r>
      <w:r w:rsidRPr="007A7C4C">
        <w:rPr>
          <w:rFonts w:ascii="Calibri" w:hAnsi="Calibri" w:cs="Calibri"/>
          <w:i/>
          <w:iCs/>
          <w:color w:val="FF0000"/>
          <w:sz w:val="36"/>
          <w:szCs w:val="28"/>
        </w:rPr>
        <w:t>,</w:t>
      </w:r>
      <w:r>
        <w:rPr>
          <w:rFonts w:ascii="Calibri" w:hAnsi="Calibri" w:cs="Calibri"/>
          <w:i/>
          <w:iCs/>
          <w:color w:val="FF0000"/>
          <w:sz w:val="36"/>
          <w:szCs w:val="28"/>
        </w:rPr>
        <w:t xml:space="preserve"> him, her</w:t>
      </w:r>
      <w:r w:rsidRPr="007A7C4C">
        <w:rPr>
          <w:rFonts w:ascii="Calibri" w:hAnsi="Calibri" w:cs="Calibri"/>
          <w:i/>
          <w:iCs/>
          <w:color w:val="FF0000"/>
          <w:sz w:val="36"/>
          <w:szCs w:val="28"/>
        </w:rPr>
        <w:t>,</w:t>
      </w:r>
      <w:r>
        <w:rPr>
          <w:rFonts w:ascii="Calibri" w:hAnsi="Calibri" w:cs="Calibri"/>
          <w:i/>
          <w:iCs/>
          <w:color w:val="FF0000"/>
          <w:sz w:val="36"/>
          <w:szCs w:val="28"/>
        </w:rPr>
        <w:t xml:space="preserve"> </w:t>
      </w:r>
      <w:r w:rsidRPr="007A7C4C">
        <w:rPr>
          <w:rFonts w:ascii="Calibri" w:hAnsi="Calibri" w:cs="Calibri"/>
          <w:i/>
          <w:iCs/>
          <w:color w:val="FF0000"/>
          <w:sz w:val="36"/>
          <w:szCs w:val="28"/>
        </w:rPr>
        <w:t>the</w:t>
      </w:r>
      <w:r>
        <w:rPr>
          <w:rFonts w:ascii="Calibri" w:hAnsi="Calibri" w:cs="Calibri"/>
          <w:i/>
          <w:iCs/>
          <w:color w:val="FF0000"/>
          <w:sz w:val="36"/>
          <w:szCs w:val="28"/>
        </w:rPr>
        <w:t>m</w:t>
      </w:r>
      <w:r w:rsidRPr="007A7C4C">
        <w:rPr>
          <w:rFonts w:ascii="Calibri" w:hAnsi="Calibri" w:cs="Calibri"/>
          <w:i/>
          <w:iCs/>
          <w:color w:val="FF0000"/>
          <w:sz w:val="36"/>
          <w:szCs w:val="28"/>
        </w:rPr>
        <w:t>)</w:t>
      </w:r>
      <w:r w:rsidRPr="0063297F">
        <w:rPr>
          <w:rFonts w:ascii="Calibri" w:hAnsi="Calibri" w:cs="Calibri"/>
          <w:sz w:val="36"/>
          <w:szCs w:val="28"/>
        </w:rPr>
        <w:t xml:space="preserve"> </w:t>
      </w:r>
    </w:p>
    <w:p w14:paraId="2FB0267E" w14:textId="77777777" w:rsidR="005374F4" w:rsidRDefault="005374F4" w:rsidP="005374F4">
      <w:pPr>
        <w:ind w:firstLine="288"/>
        <w:rPr>
          <w:rFonts w:ascii="Calibri" w:hAnsi="Calibri" w:cs="Calibri"/>
          <w:sz w:val="36"/>
          <w:szCs w:val="28"/>
        </w:rPr>
      </w:pPr>
      <w:r w:rsidRPr="0063297F">
        <w:rPr>
          <w:rFonts w:ascii="Calibri" w:hAnsi="Calibri" w:cs="Calibri"/>
          <w:sz w:val="36"/>
          <w:szCs w:val="28"/>
        </w:rPr>
        <w:t xml:space="preserve">from evil spirits, from cunning people, from sorcery, curses, the evil eye, and from any slanders of the enemy. </w:t>
      </w:r>
    </w:p>
    <w:p w14:paraId="13C17011" w14:textId="77777777" w:rsidR="005374F4" w:rsidRDefault="005374F4" w:rsidP="005374F4">
      <w:pPr>
        <w:ind w:firstLine="288"/>
        <w:rPr>
          <w:rFonts w:ascii="Calibri" w:hAnsi="Calibri" w:cs="Calibri"/>
          <w:i/>
          <w:iCs/>
          <w:color w:val="FF0000"/>
          <w:sz w:val="36"/>
          <w:szCs w:val="28"/>
        </w:rPr>
      </w:pPr>
      <w:r w:rsidRPr="0063297F">
        <w:rPr>
          <w:rFonts w:ascii="Calibri" w:hAnsi="Calibri" w:cs="Calibri"/>
          <w:sz w:val="36"/>
          <w:szCs w:val="28"/>
        </w:rPr>
        <w:t xml:space="preserve">By Thine almighty power preserve </w:t>
      </w:r>
      <w:r w:rsidRPr="00F83036">
        <w:rPr>
          <w:rFonts w:ascii="Calibri" w:hAnsi="Calibri" w:cs="Calibri"/>
          <w:sz w:val="36"/>
          <w:szCs w:val="28"/>
        </w:rPr>
        <w:t>Me</w:t>
      </w:r>
      <w:r w:rsidRPr="00952120">
        <w:rPr>
          <w:rFonts w:ascii="Calibri" w:hAnsi="Calibri" w:cs="Calibri"/>
          <w:i/>
          <w:iCs/>
          <w:sz w:val="36"/>
          <w:szCs w:val="28"/>
        </w:rPr>
        <w:t xml:space="preserve"> and </w:t>
      </w:r>
      <w:r w:rsidRPr="00560815">
        <w:rPr>
          <w:rFonts w:ascii="Calibri" w:hAnsi="Calibri" w:cs="Calibri"/>
          <w:i/>
          <w:iCs/>
          <w:color w:val="FF0000"/>
          <w:sz w:val="36"/>
          <w:szCs w:val="28"/>
        </w:rPr>
        <w:t>(list names here)</w:t>
      </w:r>
    </w:p>
    <w:p w14:paraId="7EF4E9CE" w14:textId="77777777" w:rsidR="005374F4" w:rsidRDefault="005374F4" w:rsidP="005374F4">
      <w:pPr>
        <w:ind w:firstLine="288"/>
        <w:rPr>
          <w:rFonts w:ascii="Calibri" w:hAnsi="Calibri" w:cs="Calibri"/>
          <w:sz w:val="36"/>
          <w:szCs w:val="28"/>
        </w:rPr>
      </w:pPr>
      <w:r w:rsidRPr="0063297F">
        <w:rPr>
          <w:rFonts w:ascii="Calibri" w:hAnsi="Calibri" w:cs="Calibri"/>
          <w:sz w:val="36"/>
          <w:szCs w:val="28"/>
        </w:rPr>
        <w:t xml:space="preserve">from evil, </w:t>
      </w:r>
    </w:p>
    <w:p w14:paraId="14BA756E" w14:textId="77777777" w:rsidR="005374F4" w:rsidRDefault="005374F4" w:rsidP="005374F4">
      <w:pPr>
        <w:ind w:firstLine="288"/>
        <w:rPr>
          <w:rFonts w:ascii="Calibri" w:hAnsi="Calibri" w:cs="Calibri"/>
          <w:sz w:val="36"/>
          <w:szCs w:val="28"/>
        </w:rPr>
      </w:pPr>
      <w:r w:rsidRPr="0063297F">
        <w:rPr>
          <w:rFonts w:ascii="Calibri" w:hAnsi="Calibri" w:cs="Calibri"/>
          <w:sz w:val="36"/>
          <w:szCs w:val="28"/>
        </w:rPr>
        <w:t xml:space="preserve">so that </w:t>
      </w:r>
      <w:r w:rsidRPr="00560815">
        <w:rPr>
          <w:rFonts w:ascii="Calibri" w:hAnsi="Calibri" w:cs="Calibri"/>
          <w:i/>
          <w:iCs/>
          <w:color w:val="FF0000"/>
          <w:sz w:val="36"/>
          <w:szCs w:val="28"/>
        </w:rPr>
        <w:t>(he</w:t>
      </w:r>
      <w:r>
        <w:rPr>
          <w:rFonts w:ascii="Calibri" w:hAnsi="Calibri" w:cs="Calibri"/>
          <w:i/>
          <w:iCs/>
          <w:color w:val="FF0000"/>
          <w:sz w:val="36"/>
          <w:szCs w:val="28"/>
        </w:rPr>
        <w:t xml:space="preserve">, </w:t>
      </w:r>
      <w:r w:rsidRPr="00560815">
        <w:rPr>
          <w:rFonts w:ascii="Calibri" w:hAnsi="Calibri" w:cs="Calibri"/>
          <w:i/>
          <w:iCs/>
          <w:color w:val="FF0000"/>
          <w:sz w:val="36"/>
          <w:szCs w:val="28"/>
        </w:rPr>
        <w:t>she,</w:t>
      </w:r>
      <w:r>
        <w:rPr>
          <w:rFonts w:ascii="Calibri" w:hAnsi="Calibri" w:cs="Calibri"/>
          <w:i/>
          <w:iCs/>
          <w:color w:val="FF0000"/>
          <w:sz w:val="36"/>
          <w:szCs w:val="28"/>
        </w:rPr>
        <w:t xml:space="preserve"> </w:t>
      </w:r>
      <w:r w:rsidRPr="00560815">
        <w:rPr>
          <w:rFonts w:ascii="Calibri" w:hAnsi="Calibri" w:cs="Calibri"/>
          <w:i/>
          <w:iCs/>
          <w:color w:val="FF0000"/>
          <w:sz w:val="36"/>
          <w:szCs w:val="28"/>
        </w:rPr>
        <w:t>I,</w:t>
      </w:r>
      <w:r>
        <w:rPr>
          <w:rFonts w:ascii="Calibri" w:hAnsi="Calibri" w:cs="Calibri"/>
          <w:i/>
          <w:iCs/>
          <w:color w:val="FF0000"/>
          <w:sz w:val="36"/>
          <w:szCs w:val="28"/>
        </w:rPr>
        <w:t xml:space="preserve"> </w:t>
      </w:r>
      <w:r w:rsidRPr="00560815">
        <w:rPr>
          <w:rFonts w:ascii="Calibri" w:hAnsi="Calibri" w:cs="Calibri"/>
          <w:i/>
          <w:iCs/>
          <w:color w:val="FF0000"/>
          <w:sz w:val="36"/>
          <w:szCs w:val="28"/>
        </w:rPr>
        <w:t>they</w:t>
      </w:r>
      <w:r>
        <w:rPr>
          <w:rFonts w:ascii="Calibri" w:hAnsi="Calibri" w:cs="Calibri"/>
          <w:i/>
          <w:iCs/>
          <w:color w:val="FF0000"/>
          <w:sz w:val="36"/>
          <w:szCs w:val="28"/>
        </w:rPr>
        <w:t>, we</w:t>
      </w:r>
      <w:r w:rsidRPr="00560815">
        <w:rPr>
          <w:rFonts w:ascii="Calibri" w:hAnsi="Calibri" w:cs="Calibri"/>
          <w:i/>
          <w:iCs/>
          <w:color w:val="FF0000"/>
          <w:sz w:val="36"/>
          <w:szCs w:val="28"/>
        </w:rPr>
        <w:t>)</w:t>
      </w:r>
    </w:p>
    <w:p w14:paraId="5037BE86" w14:textId="77777777" w:rsidR="005374F4" w:rsidRDefault="005374F4" w:rsidP="005374F4">
      <w:pPr>
        <w:ind w:firstLine="288"/>
        <w:rPr>
          <w:rFonts w:ascii="Calibri" w:hAnsi="Calibri" w:cs="Calibri"/>
          <w:sz w:val="36"/>
          <w:szCs w:val="28"/>
        </w:rPr>
      </w:pPr>
      <w:r w:rsidRPr="0063297F">
        <w:rPr>
          <w:rFonts w:ascii="Calibri" w:hAnsi="Calibri" w:cs="Calibri"/>
          <w:sz w:val="36"/>
          <w:szCs w:val="28"/>
        </w:rPr>
        <w:t xml:space="preserve">enlightened by Thy light, </w:t>
      </w:r>
    </w:p>
    <w:p w14:paraId="0594F20D" w14:textId="77777777" w:rsidR="005374F4" w:rsidRDefault="005374F4" w:rsidP="005374F4">
      <w:pPr>
        <w:ind w:firstLine="288"/>
        <w:rPr>
          <w:rFonts w:ascii="Calibri" w:hAnsi="Calibri" w:cs="Calibri"/>
          <w:sz w:val="36"/>
          <w:szCs w:val="28"/>
        </w:rPr>
      </w:pPr>
      <w:r w:rsidRPr="0063297F">
        <w:rPr>
          <w:rFonts w:ascii="Calibri" w:hAnsi="Calibri" w:cs="Calibri"/>
          <w:sz w:val="36"/>
          <w:szCs w:val="28"/>
        </w:rPr>
        <w:t xml:space="preserve">may safely reach the quiet anchorage of the Heavenly Kingdom and there eternally thank Thee, my Savior, </w:t>
      </w:r>
    </w:p>
    <w:p w14:paraId="3E168842" w14:textId="77777777" w:rsidR="005374F4" w:rsidRPr="0063297F" w:rsidRDefault="005374F4" w:rsidP="005374F4">
      <w:pPr>
        <w:ind w:firstLine="288"/>
        <w:rPr>
          <w:rFonts w:ascii="Calibri" w:hAnsi="Calibri" w:cs="Calibri"/>
          <w:sz w:val="36"/>
          <w:szCs w:val="28"/>
        </w:rPr>
      </w:pPr>
      <w:r w:rsidRPr="0063297F">
        <w:rPr>
          <w:rFonts w:ascii="Calibri" w:hAnsi="Calibri" w:cs="Calibri"/>
          <w:sz w:val="36"/>
          <w:szCs w:val="28"/>
        </w:rPr>
        <w:t>together with Thy Father Who is without beginning, and Thy Most Holy and Life-giving Spirit. Amen.</w:t>
      </w:r>
    </w:p>
    <w:p w14:paraId="017613E9" w14:textId="77777777" w:rsidR="005374F4" w:rsidRDefault="005374F4" w:rsidP="005374F4">
      <w:pPr>
        <w:pStyle w:val="a-favorite"/>
        <w:sectPr w:rsidR="005374F4" w:rsidSect="005374F4">
          <w:type w:val="continuous"/>
          <w:pgSz w:w="12240" w:h="15840"/>
          <w:pgMar w:top="576" w:right="576" w:bottom="576" w:left="576" w:header="720" w:footer="720" w:gutter="0"/>
          <w:cols w:num="2" w:sep="1" w:space="288"/>
          <w:docGrid w:linePitch="360"/>
        </w:sectPr>
      </w:pPr>
    </w:p>
    <w:p w14:paraId="0DB5AF1C" w14:textId="6966C98D" w:rsidR="005374F4" w:rsidRDefault="005374F4" w:rsidP="005374F4">
      <w:pPr>
        <w:pStyle w:val="a-favorite"/>
        <w:rPr>
          <w:i/>
          <w:iCs/>
        </w:rPr>
      </w:pPr>
      <w:r w:rsidRPr="00F83036">
        <w:rPr>
          <w:i/>
          <w:iCs/>
        </w:rPr>
        <w:t xml:space="preserve">Slight edits are in italics. </w:t>
      </w:r>
      <w:r w:rsidR="005126CE">
        <w:rPr>
          <w:i/>
          <w:iCs/>
        </w:rPr>
        <w:t xml:space="preserve"> </w:t>
      </w:r>
      <w:hyperlink r:id="rId13" w:history="1">
        <w:r w:rsidR="005126CE" w:rsidRPr="000077CB">
          <w:rPr>
            <w:rStyle w:val="Hyperlink"/>
            <w:i/>
            <w:iCs/>
          </w:rPr>
          <w:t>http://www.orthodox.net/trebnic/</w:t>
        </w:r>
        <w:r w:rsidR="005126CE" w:rsidRPr="000077CB">
          <w:rPr>
            <w:rStyle w:val="Hyperlink"/>
            <w:i/>
            <w:iCs/>
          </w:rPr>
          <w:t>prayer-against-demonic-snares.docx</w:t>
        </w:r>
      </w:hyperlink>
      <w:r w:rsidR="005126CE">
        <w:rPr>
          <w:i/>
          <w:iCs/>
        </w:rPr>
        <w:t xml:space="preserve">, </w:t>
      </w:r>
      <w:hyperlink r:id="rId14" w:history="1">
        <w:r w:rsidR="005126CE" w:rsidRPr="000077CB">
          <w:rPr>
            <w:rStyle w:val="Hyperlink"/>
            <w:i/>
            <w:iCs/>
          </w:rPr>
          <w:t>http://www.orthodox.net/trebnic/prayer-against-demonic-snares.</w:t>
        </w:r>
        <w:r w:rsidR="005126CE" w:rsidRPr="000077CB">
          <w:rPr>
            <w:rStyle w:val="Hyperlink"/>
            <w:i/>
            <w:iCs/>
          </w:rPr>
          <w:t>pdf</w:t>
        </w:r>
      </w:hyperlink>
      <w:r w:rsidR="005126CE">
        <w:rPr>
          <w:i/>
          <w:iCs/>
        </w:rPr>
        <w:t xml:space="preserve">, </w:t>
      </w:r>
      <w:hyperlink r:id="rId15" w:history="1">
        <w:r w:rsidR="005126CE" w:rsidRPr="000077CB">
          <w:rPr>
            <w:rStyle w:val="Hyperlink"/>
            <w:i/>
            <w:iCs/>
          </w:rPr>
          <w:t>http://www.orthodox.net/trebnic/prayer-against-demonic-snares</w:t>
        </w:r>
        <w:r w:rsidR="005126CE" w:rsidRPr="000077CB">
          <w:rPr>
            <w:rStyle w:val="Hyperlink"/>
            <w:i/>
            <w:iCs/>
          </w:rPr>
          <w:t>-russian</w:t>
        </w:r>
        <w:r w:rsidR="005126CE" w:rsidRPr="000077CB">
          <w:rPr>
            <w:rStyle w:val="Hyperlink"/>
            <w:i/>
            <w:iCs/>
          </w:rPr>
          <w:t>.</w:t>
        </w:r>
        <w:r w:rsidR="005126CE" w:rsidRPr="000077CB">
          <w:rPr>
            <w:rStyle w:val="Hyperlink"/>
            <w:i/>
            <w:iCs/>
          </w:rPr>
          <w:t>docx</w:t>
        </w:r>
      </w:hyperlink>
      <w:r w:rsidR="005126CE">
        <w:rPr>
          <w:i/>
          <w:iCs/>
        </w:rPr>
        <w:t xml:space="preserve">  </w:t>
      </w:r>
    </w:p>
    <w:sectPr w:rsidR="005374F4" w:rsidSect="00005018">
      <w:type w:val="continuous"/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ED7CD" w14:textId="77777777" w:rsidR="00935C5B" w:rsidRDefault="00935C5B" w:rsidP="00DD4BC8">
      <w:pPr>
        <w:spacing w:line="240" w:lineRule="auto"/>
      </w:pPr>
      <w:r>
        <w:separator/>
      </w:r>
    </w:p>
  </w:endnote>
  <w:endnote w:type="continuationSeparator" w:id="0">
    <w:p w14:paraId="65858BA1" w14:textId="77777777" w:rsidR="00935C5B" w:rsidRDefault="00935C5B" w:rsidP="00DD4B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75B30" w14:textId="66C0A7C6" w:rsidR="00DD4BC8" w:rsidRDefault="00DD4BC8">
    <w:pPr>
      <w:pStyle w:val="Foo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  <w:r>
      <w:rPr>
        <w:b/>
        <w:bCs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B6BBA" w14:textId="77777777" w:rsidR="005374F4" w:rsidRDefault="005374F4">
    <w:pPr>
      <w:pStyle w:val="Foo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  <w:r>
      <w:rPr>
        <w:b/>
        <w:bCs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211C9" w14:textId="77777777" w:rsidR="0098396B" w:rsidRDefault="009839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7440F" w14:textId="77777777" w:rsidR="00935C5B" w:rsidRDefault="00935C5B" w:rsidP="00DD4BC8">
      <w:pPr>
        <w:spacing w:line="240" w:lineRule="auto"/>
      </w:pPr>
      <w:r>
        <w:separator/>
      </w:r>
    </w:p>
  </w:footnote>
  <w:footnote w:type="continuationSeparator" w:id="0">
    <w:p w14:paraId="5F3F7121" w14:textId="77777777" w:rsidR="00935C5B" w:rsidRDefault="00935C5B" w:rsidP="00DD4BC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7"/>
  <w:attachedTemplate r:id="rId1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22F765E5-1B42-4A26-81DD-D84DCBC42E25}"/>
    <w:docVar w:name="dgnword-drafile" w:val="C:\Users\serap\AppData\Local\Temp\dra844F.tmp"/>
    <w:docVar w:name="dgnword-eventsink" w:val="1611641324144"/>
  </w:docVars>
  <w:rsids>
    <w:rsidRoot w:val="00591D00"/>
    <w:rsid w:val="00005018"/>
    <w:rsid w:val="0005190C"/>
    <w:rsid w:val="00052430"/>
    <w:rsid w:val="00072F3C"/>
    <w:rsid w:val="000E4344"/>
    <w:rsid w:val="000F6E3A"/>
    <w:rsid w:val="00161A1F"/>
    <w:rsid w:val="002038E7"/>
    <w:rsid w:val="00336A2B"/>
    <w:rsid w:val="003717B3"/>
    <w:rsid w:val="003743A1"/>
    <w:rsid w:val="00385A36"/>
    <w:rsid w:val="003B6072"/>
    <w:rsid w:val="003D1A93"/>
    <w:rsid w:val="005126CE"/>
    <w:rsid w:val="00536DBA"/>
    <w:rsid w:val="005374F4"/>
    <w:rsid w:val="00560815"/>
    <w:rsid w:val="00561967"/>
    <w:rsid w:val="00591D00"/>
    <w:rsid w:val="00633880"/>
    <w:rsid w:val="006F7B53"/>
    <w:rsid w:val="00717775"/>
    <w:rsid w:val="0076563F"/>
    <w:rsid w:val="00797255"/>
    <w:rsid w:val="007A7C4C"/>
    <w:rsid w:val="007C21A3"/>
    <w:rsid w:val="00862E01"/>
    <w:rsid w:val="0087345B"/>
    <w:rsid w:val="008B29F0"/>
    <w:rsid w:val="008F13A3"/>
    <w:rsid w:val="00900F42"/>
    <w:rsid w:val="00905C8B"/>
    <w:rsid w:val="00935C5B"/>
    <w:rsid w:val="00944C31"/>
    <w:rsid w:val="00952120"/>
    <w:rsid w:val="0098396B"/>
    <w:rsid w:val="009852F5"/>
    <w:rsid w:val="009B7D62"/>
    <w:rsid w:val="009C01B9"/>
    <w:rsid w:val="009F7562"/>
    <w:rsid w:val="00A65E1E"/>
    <w:rsid w:val="00AB3AA2"/>
    <w:rsid w:val="00B14954"/>
    <w:rsid w:val="00B71BAE"/>
    <w:rsid w:val="00C2176B"/>
    <w:rsid w:val="00CD624E"/>
    <w:rsid w:val="00D112F5"/>
    <w:rsid w:val="00DA2B52"/>
    <w:rsid w:val="00DD4BC8"/>
    <w:rsid w:val="00E21E6F"/>
    <w:rsid w:val="00E56E61"/>
    <w:rsid w:val="00E64940"/>
    <w:rsid w:val="00EC73FE"/>
    <w:rsid w:val="00EC7B03"/>
    <w:rsid w:val="00F30208"/>
    <w:rsid w:val="00F83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665D19"/>
  <w15:chartTrackingRefBased/>
  <w15:docId w15:val="{4638848D-9EC4-4AE2-B5B6-931E978F4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00" w:lineRule="auto"/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005018"/>
    <w:pPr>
      <w:keepNext/>
      <w:spacing w:before="240" w:after="60" w:line="240" w:lineRule="auto"/>
      <w:ind w:firstLine="0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AA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-favorite">
    <w:name w:val="a-favorite"/>
    <w:basedOn w:val="Normal"/>
    <w:link w:val="a-favoriteChar"/>
    <w:qFormat/>
    <w:rsid w:val="003743A1"/>
    <w:pPr>
      <w:spacing w:before="100" w:beforeAutospacing="1" w:after="100" w:afterAutospacing="1"/>
      <w:ind w:firstLine="288"/>
      <w:contextualSpacing/>
      <w:mirrorIndents/>
    </w:pPr>
    <w:rPr>
      <w:rFonts w:ascii="Calibri" w:eastAsia="Times New Roman" w:hAnsi="Calibri" w:cs="Calibri"/>
      <w:sz w:val="24"/>
      <w:szCs w:val="24"/>
    </w:rPr>
  </w:style>
  <w:style w:type="character" w:customStyle="1" w:styleId="a-favoriteChar">
    <w:name w:val="a-favorite Char"/>
    <w:link w:val="a-favorite"/>
    <w:rsid w:val="003743A1"/>
    <w:rPr>
      <w:rFonts w:ascii="Calibri" w:eastAsia="Times New Roman" w:hAnsi="Calibri" w:cs="Calibri"/>
      <w:sz w:val="24"/>
      <w:szCs w:val="24"/>
    </w:rPr>
  </w:style>
  <w:style w:type="paragraph" w:customStyle="1" w:styleId="a-favorite-no-indent">
    <w:name w:val="a-favorite-no-indent"/>
    <w:basedOn w:val="a-favorite"/>
    <w:link w:val="a-favorite-no-indentChar"/>
    <w:qFormat/>
    <w:rsid w:val="00AB3AA2"/>
    <w:pPr>
      <w:ind w:firstLine="0"/>
    </w:pPr>
  </w:style>
  <w:style w:type="character" w:customStyle="1" w:styleId="a-favorite-no-indentChar">
    <w:name w:val="a-favorite-no-indent Char"/>
    <w:link w:val="a-favorite-no-indent"/>
    <w:rsid w:val="00AB3AA2"/>
    <w:rPr>
      <w:rFonts w:ascii="Calibri" w:eastAsia="Times New Roman" w:hAnsi="Calibri" w:cs="Calibri"/>
      <w:sz w:val="24"/>
      <w:szCs w:val="24"/>
    </w:rPr>
  </w:style>
  <w:style w:type="paragraph" w:customStyle="1" w:styleId="a-favorite-hanging">
    <w:name w:val="a-favorite-hanging"/>
    <w:basedOn w:val="a-favorite-no-indent"/>
    <w:link w:val="a-favorite-hangingChar"/>
    <w:qFormat/>
    <w:rsid w:val="00AB3AA2"/>
    <w:pPr>
      <w:ind w:left="360" w:hanging="360"/>
    </w:pPr>
  </w:style>
  <w:style w:type="character" w:customStyle="1" w:styleId="a-favorite-hangingChar">
    <w:name w:val="a-favorite-hanging Char"/>
    <w:link w:val="a-favorite-hanging"/>
    <w:rsid w:val="00AB3AA2"/>
    <w:rPr>
      <w:rFonts w:ascii="Calibri" w:eastAsia="Times New Roman" w:hAnsi="Calibri" w:cs="Calibri"/>
      <w:sz w:val="24"/>
      <w:szCs w:val="24"/>
    </w:rPr>
  </w:style>
  <w:style w:type="character" w:customStyle="1" w:styleId="Dyptichs">
    <w:name w:val="Dyptichs"/>
    <w:rsid w:val="00AB3AA2"/>
    <w:rPr>
      <w:rFonts w:ascii="Arial" w:hAnsi="Arial"/>
      <w:sz w:val="52"/>
    </w:rPr>
  </w:style>
  <w:style w:type="character" w:customStyle="1" w:styleId="DyptichsNote">
    <w:name w:val="DyptichsNote"/>
    <w:rsid w:val="00AB3AA2"/>
    <w:rPr>
      <w:rFonts w:ascii="Arial" w:hAnsi="Arial"/>
      <w:sz w:val="20"/>
    </w:rPr>
  </w:style>
  <w:style w:type="paragraph" w:customStyle="1" w:styleId="l-ectenia-lrg">
    <w:name w:val="l-ectenia-lrg"/>
    <w:basedOn w:val="Normal"/>
    <w:link w:val="l-ectenia-lrgChar"/>
    <w:qFormat/>
    <w:rsid w:val="00AB3AA2"/>
    <w:pPr>
      <w:spacing w:line="240" w:lineRule="auto"/>
      <w:ind w:left="288" w:hanging="288"/>
    </w:pPr>
    <w:rPr>
      <w:rFonts w:ascii="Times New Roman" w:eastAsia="Times New Roman" w:hAnsi="Times New Roman" w:cs="Times New Roman"/>
      <w:sz w:val="32"/>
      <w:szCs w:val="24"/>
    </w:rPr>
  </w:style>
  <w:style w:type="character" w:customStyle="1" w:styleId="l-ectenia-lrgChar">
    <w:name w:val="l-ectenia-lrg Char"/>
    <w:link w:val="l-ectenia-lrg"/>
    <w:rsid w:val="00AB3AA2"/>
    <w:rPr>
      <w:rFonts w:ascii="Times New Roman" w:eastAsia="Times New Roman" w:hAnsi="Times New Roman" w:cs="Times New Roman"/>
      <w:sz w:val="32"/>
      <w:szCs w:val="24"/>
    </w:rPr>
  </w:style>
  <w:style w:type="paragraph" w:customStyle="1" w:styleId="l-arrow-lrg">
    <w:name w:val="l-arrow-lrg"/>
    <w:basedOn w:val="l-ectenia-lrg"/>
    <w:next w:val="l-ectenia-lrg"/>
    <w:link w:val="l-arrow-lrgChar"/>
    <w:qFormat/>
    <w:rsid w:val="00AB3AA2"/>
    <w:rPr>
      <w:sz w:val="20"/>
    </w:rPr>
  </w:style>
  <w:style w:type="character" w:customStyle="1" w:styleId="l-arrow-lrgChar">
    <w:name w:val="l-arrow-lrg Char"/>
    <w:link w:val="l-arrow-lrg"/>
    <w:rsid w:val="00AB3AA2"/>
    <w:rPr>
      <w:rFonts w:ascii="Times New Roman" w:eastAsia="Times New Roman" w:hAnsi="Times New Roman" w:cs="Times New Roman"/>
      <w:sz w:val="20"/>
      <w:szCs w:val="24"/>
    </w:rPr>
  </w:style>
  <w:style w:type="character" w:customStyle="1" w:styleId="l-choir-label-large">
    <w:name w:val="l-choir-label-large"/>
    <w:rsid w:val="00AB3AA2"/>
    <w:rPr>
      <w:rFonts w:ascii="Bookman Old Style" w:hAnsi="Bookman Old Style" w:cs="Arial"/>
      <w:b/>
      <w:bCs/>
      <w:i/>
      <w:iCs/>
      <w:smallCaps/>
      <w:color w:val="808080"/>
      <w:sz w:val="28"/>
      <w:szCs w:val="36"/>
    </w:rPr>
  </w:style>
  <w:style w:type="paragraph" w:customStyle="1" w:styleId="l-choir-lrg">
    <w:name w:val="l-choir-lrg"/>
    <w:basedOn w:val="l-ectenia-lrg"/>
    <w:link w:val="l-choir-lrgChar"/>
    <w:qFormat/>
    <w:rsid w:val="00AB3AA2"/>
    <w:pPr>
      <w:spacing w:line="360" w:lineRule="auto"/>
      <w:ind w:left="0" w:firstLine="288"/>
    </w:pPr>
    <w:rPr>
      <w:rFonts w:ascii="Bookman Old Style" w:hAnsi="Bookman Old Style"/>
      <w:color w:val="44546A"/>
    </w:rPr>
  </w:style>
  <w:style w:type="character" w:customStyle="1" w:styleId="l-choir-lrgChar">
    <w:name w:val="l-choir-lrg Char"/>
    <w:link w:val="l-choir-lrg"/>
    <w:rsid w:val="00AB3AA2"/>
    <w:rPr>
      <w:rFonts w:ascii="Bookman Old Style" w:eastAsia="Times New Roman" w:hAnsi="Bookman Old Style" w:cs="Times New Roman"/>
      <w:color w:val="44546A"/>
      <w:sz w:val="32"/>
      <w:szCs w:val="24"/>
    </w:rPr>
  </w:style>
  <w:style w:type="character" w:customStyle="1" w:styleId="l-deacon-only-aloud-label">
    <w:name w:val="l-deacon-only-aloud-label"/>
    <w:rsid w:val="00AB3AA2"/>
    <w:rPr>
      <w:rFonts w:ascii="Times New Roman" w:hAnsi="Times New Roman" w:cs="Garamond"/>
      <w:bCs/>
      <w:i/>
      <w:iCs/>
      <w:smallCaps/>
      <w:sz w:val="30"/>
      <w:szCs w:val="36"/>
    </w:rPr>
  </w:style>
  <w:style w:type="paragraph" w:customStyle="1" w:styleId="l-dyptichs-name-lrg">
    <w:name w:val="l-dyptichs-name-lrg"/>
    <w:basedOn w:val="Normal"/>
    <w:link w:val="l-dyptichs-name-lrgChar"/>
    <w:qFormat/>
    <w:rsid w:val="00AB3AA2"/>
    <w:pPr>
      <w:tabs>
        <w:tab w:val="left" w:pos="360"/>
      </w:tabs>
      <w:ind w:firstLine="288"/>
    </w:pPr>
    <w:rPr>
      <w:rFonts w:ascii="Calibri" w:eastAsia="Times New Roman" w:hAnsi="Calibri" w:cs="Arial"/>
      <w:sz w:val="28"/>
      <w:szCs w:val="20"/>
    </w:rPr>
  </w:style>
  <w:style w:type="character" w:customStyle="1" w:styleId="l-dyptichs-name-lrgChar">
    <w:name w:val="l-dyptichs-name-lrg Char"/>
    <w:link w:val="l-dyptichs-name-lrg"/>
    <w:rsid w:val="00AB3AA2"/>
    <w:rPr>
      <w:rFonts w:ascii="Calibri" w:eastAsia="Times New Roman" w:hAnsi="Calibri" w:cs="Arial"/>
      <w:sz w:val="28"/>
      <w:szCs w:val="20"/>
    </w:rPr>
  </w:style>
  <w:style w:type="paragraph" w:customStyle="1" w:styleId="l-dyptichs-name">
    <w:name w:val="l-dyptichs-name"/>
    <w:basedOn w:val="l-dyptichs-name-lrg"/>
    <w:link w:val="l-dyptichs-nameChar"/>
    <w:qFormat/>
    <w:rsid w:val="00AB3AA2"/>
    <w:rPr>
      <w:rFonts w:cs="Calibri"/>
    </w:rPr>
  </w:style>
  <w:style w:type="character" w:customStyle="1" w:styleId="l-dyptichs-nameChar">
    <w:name w:val="l-dyptichs-name Char"/>
    <w:link w:val="l-dyptichs-name"/>
    <w:rsid w:val="00AB3AA2"/>
    <w:rPr>
      <w:rFonts w:ascii="Calibri" w:eastAsia="Times New Roman" w:hAnsi="Calibri" w:cs="Calibri"/>
      <w:sz w:val="28"/>
      <w:szCs w:val="20"/>
    </w:rPr>
  </w:style>
  <w:style w:type="paragraph" w:customStyle="1" w:styleId="l-dyptichs-name-vl">
    <w:name w:val="l-dyptichs-name-vl"/>
    <w:basedOn w:val="Normal"/>
    <w:link w:val="l-dyptichs-name-vlChar"/>
    <w:qFormat/>
    <w:rsid w:val="00AB3AA2"/>
    <w:pPr>
      <w:ind w:left="720" w:hanging="720"/>
    </w:pPr>
    <w:rPr>
      <w:rFonts w:ascii="Calibri" w:eastAsia="Calibri" w:hAnsi="Calibri" w:cs="Times New Roman"/>
      <w:sz w:val="36"/>
    </w:rPr>
  </w:style>
  <w:style w:type="character" w:customStyle="1" w:styleId="l-dyptichs-name-vlChar">
    <w:name w:val="l-dyptichs-name-vl Char"/>
    <w:link w:val="l-dyptichs-name-vl"/>
    <w:rsid w:val="00AB3AA2"/>
    <w:rPr>
      <w:rFonts w:ascii="Calibri" w:eastAsia="Calibri" w:hAnsi="Calibri" w:cs="Times New Roman"/>
      <w:sz w:val="36"/>
    </w:rPr>
  </w:style>
  <w:style w:type="paragraph" w:customStyle="1" w:styleId="l-dyptichs-name-no-vl">
    <w:name w:val="l-dyptichs-name-no-vl"/>
    <w:basedOn w:val="l-dyptichs-name-vl"/>
    <w:next w:val="l-dyptichs-name-vl"/>
    <w:link w:val="l-dyptichs-name-no-vlChar"/>
    <w:qFormat/>
    <w:rsid w:val="00AB3AA2"/>
    <w:rPr>
      <w:i/>
      <w:color w:val="5B9BD5"/>
    </w:rPr>
  </w:style>
  <w:style w:type="character" w:customStyle="1" w:styleId="l-dyptichs-name-no-vlChar">
    <w:name w:val="l-dyptichs-name-no-vl Char"/>
    <w:link w:val="l-dyptichs-name-no-vl"/>
    <w:rsid w:val="00AB3AA2"/>
    <w:rPr>
      <w:rFonts w:ascii="Calibri" w:eastAsia="Calibri" w:hAnsi="Calibri" w:cs="Times New Roman"/>
      <w:i/>
      <w:color w:val="5B9BD5"/>
      <w:sz w:val="36"/>
    </w:rPr>
  </w:style>
  <w:style w:type="paragraph" w:customStyle="1" w:styleId="l-dyptichs-note">
    <w:name w:val="l-dyptichs-note"/>
    <w:basedOn w:val="Normal"/>
    <w:next w:val="l-dyptichs-name"/>
    <w:link w:val="l-dyptichs-noteChar"/>
    <w:qFormat/>
    <w:rsid w:val="00AB3AA2"/>
    <w:pPr>
      <w:tabs>
        <w:tab w:val="left" w:pos="360"/>
      </w:tabs>
      <w:spacing w:line="360" w:lineRule="auto"/>
      <w:ind w:firstLine="288"/>
    </w:pPr>
    <w:rPr>
      <w:rFonts w:ascii="Calibri" w:eastAsia="Times New Roman" w:hAnsi="Calibri" w:cs="Calibri"/>
      <w:color w:val="000000"/>
      <w:sz w:val="16"/>
      <w:szCs w:val="16"/>
    </w:rPr>
  </w:style>
  <w:style w:type="character" w:customStyle="1" w:styleId="l-dyptichs-noteChar">
    <w:name w:val="l-dyptichs-note Char"/>
    <w:link w:val="l-dyptichs-note"/>
    <w:rsid w:val="00AB3AA2"/>
    <w:rPr>
      <w:rFonts w:ascii="Calibri" w:eastAsia="Times New Roman" w:hAnsi="Calibri" w:cs="Calibri"/>
      <w:color w:val="000000"/>
      <w:sz w:val="16"/>
      <w:szCs w:val="16"/>
    </w:rPr>
  </w:style>
  <w:style w:type="paragraph" w:customStyle="1" w:styleId="l-dyptichs-note-vl">
    <w:name w:val="l-dyptichs-note-vl"/>
    <w:basedOn w:val="Normal"/>
    <w:next w:val="l-dyptichs-name-vl"/>
    <w:link w:val="l-dyptichs-note-vlChar"/>
    <w:qFormat/>
    <w:rsid w:val="00AB3AA2"/>
    <w:pPr>
      <w:ind w:firstLine="288"/>
    </w:pPr>
    <w:rPr>
      <w:rFonts w:ascii="Calibri" w:eastAsia="Calibri" w:hAnsi="Calibri" w:cs="Times New Roman"/>
      <w:sz w:val="16"/>
    </w:rPr>
  </w:style>
  <w:style w:type="character" w:customStyle="1" w:styleId="l-dyptichs-note-vlChar">
    <w:name w:val="l-dyptichs-note-vl Char"/>
    <w:link w:val="l-dyptichs-note-vl"/>
    <w:rsid w:val="00AB3AA2"/>
    <w:rPr>
      <w:rFonts w:ascii="Calibri" w:eastAsia="Calibri" w:hAnsi="Calibri" w:cs="Times New Roman"/>
      <w:sz w:val="16"/>
    </w:rPr>
  </w:style>
  <w:style w:type="paragraph" w:customStyle="1" w:styleId="l-dyptichs-vl">
    <w:name w:val="l-dyptichs-vl"/>
    <w:basedOn w:val="Normal"/>
    <w:link w:val="l-dyptichs-vlChar"/>
    <w:qFormat/>
    <w:rsid w:val="00AB3AA2"/>
    <w:pPr>
      <w:ind w:firstLine="288"/>
    </w:pPr>
    <w:rPr>
      <w:rFonts w:ascii="Calibri" w:eastAsia="Calibri" w:hAnsi="Calibri" w:cs="Times New Roman"/>
      <w:sz w:val="36"/>
    </w:rPr>
  </w:style>
  <w:style w:type="character" w:customStyle="1" w:styleId="l-dyptichs-vlChar">
    <w:name w:val="l-dyptichs-vl Char"/>
    <w:link w:val="l-dyptichs-vl"/>
    <w:rsid w:val="00AB3AA2"/>
    <w:rPr>
      <w:rFonts w:ascii="Calibri" w:eastAsia="Calibri" w:hAnsi="Calibri" w:cs="Times New Roman"/>
      <w:sz w:val="36"/>
    </w:rPr>
  </w:style>
  <w:style w:type="paragraph" w:customStyle="1" w:styleId="l-exclamation-15-lrg">
    <w:name w:val="l-exclamation-1.5-lrg"/>
    <w:basedOn w:val="Normal"/>
    <w:link w:val="l-exclamation-15-lrgChar"/>
    <w:qFormat/>
    <w:rsid w:val="00AB3AA2"/>
    <w:pPr>
      <w:spacing w:line="360" w:lineRule="auto"/>
      <w:ind w:firstLine="288"/>
      <w:jc w:val="both"/>
    </w:pPr>
    <w:rPr>
      <w:rFonts w:ascii="Arial" w:eastAsia="Calibri" w:hAnsi="Arial" w:cs="Times New Roman"/>
      <w:b/>
      <w:sz w:val="32"/>
      <w:szCs w:val="24"/>
    </w:rPr>
  </w:style>
  <w:style w:type="character" w:customStyle="1" w:styleId="l-exclamation-15-lrgChar">
    <w:name w:val="l-exclamation-1.5-lrg Char"/>
    <w:link w:val="l-exclamation-15-lrg"/>
    <w:rsid w:val="00AB3AA2"/>
    <w:rPr>
      <w:rFonts w:ascii="Arial" w:eastAsia="Calibri" w:hAnsi="Arial" w:cs="Times New Roman"/>
      <w:b/>
      <w:sz w:val="32"/>
      <w:szCs w:val="24"/>
    </w:rPr>
  </w:style>
  <w:style w:type="paragraph" w:customStyle="1" w:styleId="l-label-large">
    <w:name w:val="l-label-large"/>
    <w:basedOn w:val="Normal"/>
    <w:link w:val="l-label-largeChar"/>
    <w:autoRedefine/>
    <w:qFormat/>
    <w:rsid w:val="00AB3AA2"/>
    <w:pPr>
      <w:spacing w:line="240" w:lineRule="auto"/>
      <w:ind w:firstLine="288"/>
    </w:pPr>
    <w:rPr>
      <w:rFonts w:ascii="Calibri Light" w:eastAsia="Times New Roman" w:hAnsi="Calibri Light" w:cs="Times New Roman"/>
      <w:b/>
      <w:bCs/>
      <w:i/>
      <w:iCs/>
      <w:sz w:val="28"/>
      <w:szCs w:val="28"/>
      <w:u w:val="single"/>
    </w:rPr>
  </w:style>
  <w:style w:type="character" w:customStyle="1" w:styleId="l-label-largeChar">
    <w:name w:val="l-label-large Char"/>
    <w:link w:val="l-label-large"/>
    <w:rsid w:val="00AB3AA2"/>
    <w:rPr>
      <w:rFonts w:ascii="Calibri Light" w:eastAsia="Times New Roman" w:hAnsi="Calibri Light" w:cs="Times New Roman"/>
      <w:b/>
      <w:bCs/>
      <w:i/>
      <w:iCs/>
      <w:sz w:val="28"/>
      <w:szCs w:val="28"/>
      <w:u w:val="single"/>
    </w:rPr>
  </w:style>
  <w:style w:type="paragraph" w:customStyle="1" w:styleId="l-vlrg-prayer-125-indented">
    <w:name w:val="l-vlrg-prayer-1.25-indented"/>
    <w:basedOn w:val="Normal"/>
    <w:link w:val="l-vlrg-prayer-125-indentedChar"/>
    <w:autoRedefine/>
    <w:qFormat/>
    <w:rsid w:val="00AB3AA2"/>
    <w:pPr>
      <w:ind w:firstLine="288"/>
    </w:pPr>
    <w:rPr>
      <w:rFonts w:ascii="Calibri" w:eastAsia="Calibri" w:hAnsi="Calibri" w:cs="Times New Roman"/>
      <w:sz w:val="36"/>
    </w:rPr>
  </w:style>
  <w:style w:type="character" w:customStyle="1" w:styleId="l-vlrg-prayer-125-indentedChar">
    <w:name w:val="l-vlrg-prayer-1.25-indented Char"/>
    <w:link w:val="l-vlrg-prayer-125-indented"/>
    <w:rsid w:val="00AB3AA2"/>
    <w:rPr>
      <w:rFonts w:ascii="Calibri" w:eastAsia="Calibri" w:hAnsi="Calibri" w:cs="Times New Roman"/>
      <w:sz w:val="36"/>
    </w:rPr>
  </w:style>
  <w:style w:type="paragraph" w:customStyle="1" w:styleId="l-lrg-prayer-125-indented">
    <w:name w:val="l-lrg-prayer-1.25-indented"/>
    <w:basedOn w:val="l-vlrg-prayer-125-indented"/>
    <w:link w:val="l-lrg-prayer-125-indentedChar"/>
    <w:qFormat/>
    <w:rsid w:val="00AB3AA2"/>
    <w:rPr>
      <w:sz w:val="32"/>
    </w:rPr>
  </w:style>
  <w:style w:type="character" w:customStyle="1" w:styleId="l-lrg-prayer-125-indentedChar">
    <w:name w:val="l-lrg-prayer-1.25-indented Char"/>
    <w:link w:val="l-lrg-prayer-125-indented"/>
    <w:rsid w:val="00AB3AA2"/>
    <w:rPr>
      <w:rFonts w:ascii="Calibri" w:eastAsia="Calibri" w:hAnsi="Calibri" w:cs="Times New Roman"/>
      <w:sz w:val="32"/>
    </w:rPr>
  </w:style>
  <w:style w:type="paragraph" w:customStyle="1" w:styleId="l-med-prayer-125-indented">
    <w:name w:val="l-med-prayer-1.25-indented"/>
    <w:basedOn w:val="l-lrg-prayer-125-indented"/>
    <w:link w:val="l-med-prayer-125-indentedChar"/>
    <w:qFormat/>
    <w:rsid w:val="00AB3AA2"/>
    <w:rPr>
      <w:sz w:val="28"/>
    </w:rPr>
  </w:style>
  <w:style w:type="character" w:customStyle="1" w:styleId="l-med-prayer-125-indentedChar">
    <w:name w:val="l-med-prayer-1.25-indented Char"/>
    <w:link w:val="l-med-prayer-125-indented"/>
    <w:rsid w:val="00AB3AA2"/>
    <w:rPr>
      <w:rFonts w:ascii="Calibri" w:eastAsia="Calibri" w:hAnsi="Calibri" w:cs="Times New Roman"/>
      <w:sz w:val="28"/>
    </w:rPr>
  </w:style>
  <w:style w:type="paragraph" w:customStyle="1" w:styleId="l-prayer-15-lrg">
    <w:name w:val="l-prayer-1.5-lrg"/>
    <w:basedOn w:val="Normal"/>
    <w:link w:val="l-prayer-15-lrgChar"/>
    <w:autoRedefine/>
    <w:qFormat/>
    <w:rsid w:val="00AB3AA2"/>
    <w:pPr>
      <w:spacing w:line="360" w:lineRule="auto"/>
      <w:ind w:firstLine="288"/>
    </w:pPr>
    <w:rPr>
      <w:rFonts w:ascii="Calibri" w:eastAsia="Calibri" w:hAnsi="Calibri" w:cs="Times New Roman"/>
      <w:sz w:val="32"/>
      <w:szCs w:val="24"/>
    </w:rPr>
  </w:style>
  <w:style w:type="character" w:customStyle="1" w:styleId="l-prayer-15-lrgChar">
    <w:name w:val="l-prayer-1.5-lrg Char"/>
    <w:link w:val="l-prayer-15-lrg"/>
    <w:rsid w:val="00AB3AA2"/>
    <w:rPr>
      <w:rFonts w:ascii="Calibri" w:eastAsia="Calibri" w:hAnsi="Calibri" w:cs="Times New Roman"/>
      <w:sz w:val="32"/>
      <w:szCs w:val="24"/>
    </w:rPr>
  </w:style>
  <w:style w:type="paragraph" w:customStyle="1" w:styleId="l-prayer-15-lrg-response">
    <w:name w:val="l-prayer-1.5-lrg-response"/>
    <w:basedOn w:val="l-prayer-15-lrg"/>
    <w:link w:val="l-prayer-15-lrg-responseChar"/>
    <w:autoRedefine/>
    <w:qFormat/>
    <w:rsid w:val="00AB3AA2"/>
    <w:pPr>
      <w:jc w:val="center"/>
    </w:pPr>
    <w:rPr>
      <w:i/>
      <w:sz w:val="28"/>
    </w:rPr>
  </w:style>
  <w:style w:type="character" w:customStyle="1" w:styleId="l-prayer-15-lrg-responseChar">
    <w:name w:val="l-prayer-1.5-lrg-response Char"/>
    <w:link w:val="l-prayer-15-lrg-response"/>
    <w:rsid w:val="00AB3AA2"/>
    <w:rPr>
      <w:rFonts w:ascii="Calibri" w:eastAsia="Calibri" w:hAnsi="Calibri" w:cs="Times New Roman"/>
      <w:i/>
      <w:sz w:val="28"/>
      <w:szCs w:val="24"/>
    </w:rPr>
  </w:style>
  <w:style w:type="paragraph" w:customStyle="1" w:styleId="l-prayer-lrg">
    <w:name w:val="l-prayer-lrg"/>
    <w:basedOn w:val="l-prayer-15-lrg"/>
    <w:link w:val="l-prayer-lrgChar"/>
    <w:qFormat/>
    <w:rsid w:val="00AB3AA2"/>
    <w:pPr>
      <w:spacing w:line="240" w:lineRule="auto"/>
    </w:pPr>
  </w:style>
  <w:style w:type="character" w:customStyle="1" w:styleId="l-prayer-lrgChar">
    <w:name w:val="l-prayer-lrg Char"/>
    <w:link w:val="l-prayer-lrg"/>
    <w:rsid w:val="00AB3AA2"/>
    <w:rPr>
      <w:rFonts w:ascii="Calibri" w:eastAsia="Calibri" w:hAnsi="Calibri" w:cs="Times New Roman"/>
      <w:sz w:val="32"/>
      <w:szCs w:val="24"/>
    </w:rPr>
  </w:style>
  <w:style w:type="character" w:customStyle="1" w:styleId="l-priest-aloud-label-large">
    <w:name w:val="l-priest-aloud-label-large"/>
    <w:rsid w:val="00AB3AA2"/>
    <w:rPr>
      <w:rFonts w:ascii="Times New Roman" w:hAnsi="Times New Roman" w:cs="Times New Roman"/>
      <w:b/>
      <w:bCs/>
      <w:i/>
      <w:iCs/>
      <w:smallCaps/>
      <w:sz w:val="28"/>
      <w:szCs w:val="28"/>
    </w:rPr>
  </w:style>
  <w:style w:type="paragraph" w:customStyle="1" w:styleId="l-priest-silent-large">
    <w:name w:val="l-priest-silent-large"/>
    <w:basedOn w:val="Normal"/>
    <w:link w:val="l-priest-silent-largeChar"/>
    <w:autoRedefine/>
    <w:qFormat/>
    <w:rsid w:val="00AB3AA2"/>
    <w:pPr>
      <w:widowControl w:val="0"/>
      <w:spacing w:before="100" w:after="100" w:line="360" w:lineRule="auto"/>
      <w:ind w:left="720" w:right="720" w:firstLine="288"/>
    </w:pPr>
    <w:rPr>
      <w:rFonts w:ascii="Times New Roman" w:eastAsia="Calibri" w:hAnsi="Times New Roman" w:cs="Times New Roman"/>
      <w:color w:val="0070C0"/>
      <w:sz w:val="32"/>
      <w:szCs w:val="36"/>
      <w:lang w:bidi="en-US"/>
    </w:rPr>
  </w:style>
  <w:style w:type="character" w:customStyle="1" w:styleId="l-priest-silent-largeChar">
    <w:name w:val="l-priest-silent-large Char"/>
    <w:link w:val="l-priest-silent-large"/>
    <w:locked/>
    <w:rsid w:val="00AB3AA2"/>
    <w:rPr>
      <w:rFonts w:ascii="Times New Roman" w:eastAsia="Calibri" w:hAnsi="Times New Roman" w:cs="Times New Roman"/>
      <w:color w:val="0070C0"/>
      <w:sz w:val="32"/>
      <w:szCs w:val="36"/>
      <w:lang w:bidi="en-US"/>
    </w:rPr>
  </w:style>
  <w:style w:type="paragraph" w:customStyle="1" w:styleId="l-reader-label-large">
    <w:name w:val="l-reader-label-large"/>
    <w:basedOn w:val="Normal"/>
    <w:qFormat/>
    <w:rsid w:val="00AB3AA2"/>
    <w:pPr>
      <w:autoSpaceDE w:val="0"/>
      <w:autoSpaceDN w:val="0"/>
      <w:spacing w:line="360" w:lineRule="auto"/>
      <w:ind w:left="288" w:hanging="288"/>
    </w:pPr>
    <w:rPr>
      <w:rFonts w:ascii="Arial" w:eastAsia="Calibri" w:hAnsi="Arial" w:cs="Arial"/>
      <w:bCs/>
      <w:i/>
      <w:iCs/>
      <w:sz w:val="28"/>
      <w:szCs w:val="28"/>
      <w:u w:val="single"/>
    </w:rPr>
  </w:style>
  <w:style w:type="paragraph" w:customStyle="1" w:styleId="l-rubric-lrg">
    <w:name w:val="l-rubric-lrg"/>
    <w:basedOn w:val="Normal"/>
    <w:link w:val="l-rubric-lrgChar"/>
    <w:qFormat/>
    <w:rsid w:val="00AB3AA2"/>
    <w:pPr>
      <w:keepLines/>
      <w:widowControl w:val="0"/>
      <w:autoSpaceDE w:val="0"/>
      <w:autoSpaceDN w:val="0"/>
      <w:spacing w:before="100" w:after="100" w:line="240" w:lineRule="auto"/>
      <w:ind w:firstLine="288"/>
    </w:pPr>
    <w:rPr>
      <w:rFonts w:ascii="Times New Roman" w:eastAsia="Times New Roman" w:hAnsi="Times New Roman" w:cs="Times New Roman"/>
      <w:i/>
      <w:iCs/>
      <w:color w:val="FF0000"/>
      <w:sz w:val="28"/>
      <w:szCs w:val="28"/>
    </w:rPr>
  </w:style>
  <w:style w:type="character" w:customStyle="1" w:styleId="l-rubric-lrgChar">
    <w:name w:val="l-rubric-lrg Char"/>
    <w:link w:val="l-rubric-lrg"/>
    <w:rsid w:val="00AB3AA2"/>
    <w:rPr>
      <w:rFonts w:ascii="Times New Roman" w:eastAsia="Times New Roman" w:hAnsi="Times New Roman" w:cs="Times New Roman"/>
      <w:i/>
      <w:iCs/>
      <w:color w:val="FF0000"/>
      <w:sz w:val="28"/>
      <w:szCs w:val="28"/>
    </w:rPr>
  </w:style>
  <w:style w:type="paragraph" w:customStyle="1" w:styleId="l-silent-lrg">
    <w:name w:val="l-silent-lrg"/>
    <w:basedOn w:val="l-ectenia-lrg"/>
    <w:link w:val="l-silent-lrgChar"/>
    <w:qFormat/>
    <w:rsid w:val="00336A2B"/>
    <w:pPr>
      <w:spacing w:line="300" w:lineRule="auto"/>
      <w:ind w:left="0" w:firstLine="288"/>
      <w:contextualSpacing/>
    </w:pPr>
    <w:rPr>
      <w:rFonts w:asciiTheme="minorHAnsi" w:eastAsiaTheme="minorHAnsi" w:hAnsiTheme="minorHAnsi" w:cstheme="minorBidi"/>
      <w:color w:val="4472C4"/>
    </w:rPr>
  </w:style>
  <w:style w:type="character" w:customStyle="1" w:styleId="l-silent-lrgChar">
    <w:name w:val="l-silent-lrg Char"/>
    <w:link w:val="l-silent-lrg"/>
    <w:rsid w:val="00336A2B"/>
    <w:rPr>
      <w:color w:val="4472C4"/>
      <w:sz w:val="32"/>
      <w:szCs w:val="24"/>
    </w:rPr>
  </w:style>
  <w:style w:type="paragraph" w:customStyle="1" w:styleId="l-silent-med">
    <w:name w:val="l-silent-med"/>
    <w:basedOn w:val="l-silent-lrg"/>
    <w:autoRedefine/>
    <w:qFormat/>
    <w:rsid w:val="00AB3AA2"/>
    <w:pPr>
      <w:ind w:left="864" w:hanging="288"/>
    </w:pPr>
    <w:rPr>
      <w:sz w:val="24"/>
    </w:rPr>
  </w:style>
  <w:style w:type="character" w:customStyle="1" w:styleId="l-silent-medChar">
    <w:name w:val="l-silent-med Char"/>
    <w:rsid w:val="00AB3AA2"/>
    <w:rPr>
      <w:rFonts w:ascii="Arial" w:hAnsi="Arial"/>
      <w:color w:val="4472C4"/>
      <w:sz w:val="24"/>
      <w:szCs w:val="24"/>
    </w:rPr>
  </w:style>
  <w:style w:type="paragraph" w:customStyle="1" w:styleId="l-sm-prayer-125-indented">
    <w:name w:val="l-sm-prayer-1.25-indented"/>
    <w:basedOn w:val="l-med-prayer-125-indented"/>
    <w:link w:val="l-sm-prayer-125-indentedChar"/>
    <w:qFormat/>
    <w:rsid w:val="00AB3AA2"/>
    <w:rPr>
      <w:sz w:val="24"/>
    </w:rPr>
  </w:style>
  <w:style w:type="character" w:customStyle="1" w:styleId="l-sm-prayer-125-indentedChar">
    <w:name w:val="l-sm-prayer-1.25-indented Char"/>
    <w:link w:val="l-sm-prayer-125-indented"/>
    <w:rsid w:val="00AB3AA2"/>
    <w:rPr>
      <w:rFonts w:ascii="Calibri" w:eastAsia="Calibri" w:hAnsi="Calibri" w:cs="Times New Roman"/>
      <w:sz w:val="24"/>
    </w:rPr>
  </w:style>
  <w:style w:type="paragraph" w:customStyle="1" w:styleId="l-vlrg-choir-125-indented">
    <w:name w:val="l-vlrg-choir-1.25-indented"/>
    <w:basedOn w:val="l-choir-lrg"/>
    <w:link w:val="l-vlrg-choir-125-indentedChar"/>
    <w:autoRedefine/>
    <w:qFormat/>
    <w:rsid w:val="00AB3AA2"/>
    <w:pPr>
      <w:spacing w:line="300" w:lineRule="auto"/>
    </w:pPr>
    <w:rPr>
      <w:sz w:val="36"/>
    </w:rPr>
  </w:style>
  <w:style w:type="character" w:customStyle="1" w:styleId="l-vlrg-choir-125-indentedChar">
    <w:name w:val="l-vlrg-choir-1.25-indented Char"/>
    <w:link w:val="l-vlrg-choir-125-indented"/>
    <w:rsid w:val="00AB3AA2"/>
    <w:rPr>
      <w:rFonts w:ascii="Bookman Old Style" w:eastAsia="Times New Roman" w:hAnsi="Bookman Old Style" w:cs="Times New Roman"/>
      <w:color w:val="44546A"/>
      <w:sz w:val="36"/>
      <w:szCs w:val="24"/>
    </w:rPr>
  </w:style>
  <w:style w:type="paragraph" w:customStyle="1" w:styleId="l-vlrg-choir-125">
    <w:name w:val="l-vlrg-choir-1.25"/>
    <w:basedOn w:val="l-vlrg-choir-125-indented"/>
    <w:link w:val="l-vlrg-choir-125Char"/>
    <w:autoRedefine/>
    <w:qFormat/>
    <w:rsid w:val="00AB3AA2"/>
    <w:pPr>
      <w:ind w:firstLine="0"/>
    </w:pPr>
  </w:style>
  <w:style w:type="character" w:customStyle="1" w:styleId="l-vlrg-choir-125Char">
    <w:name w:val="l-vlrg-choir-1.25 Char"/>
    <w:link w:val="l-vlrg-choir-125"/>
    <w:rsid w:val="00AB3AA2"/>
    <w:rPr>
      <w:rFonts w:ascii="Bookman Old Style" w:eastAsia="Times New Roman" w:hAnsi="Bookman Old Style" w:cs="Times New Roman"/>
      <w:color w:val="44546A"/>
      <w:sz w:val="36"/>
      <w:szCs w:val="24"/>
    </w:rPr>
  </w:style>
  <w:style w:type="paragraph" w:customStyle="1" w:styleId="l-vlrg-dyptichs-125-hanging">
    <w:name w:val="l-vlrg-dyptichs-1.25-hanging"/>
    <w:basedOn w:val="l-vlrg-prayer-125-indented"/>
    <w:link w:val="l-vlrg-dyptichs-125-hangingChar"/>
    <w:autoRedefine/>
    <w:qFormat/>
    <w:rsid w:val="00AB3AA2"/>
    <w:pPr>
      <w:ind w:left="288" w:hanging="288"/>
    </w:pPr>
  </w:style>
  <w:style w:type="character" w:customStyle="1" w:styleId="l-vlrg-dyptichs-125-hangingChar">
    <w:name w:val="l-vlrg-dyptichs-1.25-hanging Char"/>
    <w:link w:val="l-vlrg-dyptichs-125-hanging"/>
    <w:rsid w:val="00AB3AA2"/>
    <w:rPr>
      <w:rFonts w:ascii="Calibri" w:eastAsia="Calibri" w:hAnsi="Calibri" w:cs="Times New Roman"/>
      <w:sz w:val="36"/>
    </w:rPr>
  </w:style>
  <w:style w:type="paragraph" w:customStyle="1" w:styleId="l-vlrg-dyptichs-125-no-hanging">
    <w:name w:val="l-vlrg-dyptichs-1.25-no-hanging"/>
    <w:basedOn w:val="l-vlrg-dyptichs-125-hanging"/>
    <w:link w:val="l-vlrg-dyptichs-125-no-hangingChar"/>
    <w:autoRedefine/>
    <w:qFormat/>
    <w:rsid w:val="00AB3AA2"/>
    <w:rPr>
      <w:i/>
      <w:color w:val="AEAAAA"/>
    </w:rPr>
  </w:style>
  <w:style w:type="character" w:customStyle="1" w:styleId="l-vlrg-dyptichs-125-no-hangingChar">
    <w:name w:val="l-vlrg-dyptichs-1.25-no-hanging Char"/>
    <w:link w:val="l-vlrg-dyptichs-125-no-hanging"/>
    <w:rsid w:val="00AB3AA2"/>
    <w:rPr>
      <w:rFonts w:ascii="Calibri" w:eastAsia="Calibri" w:hAnsi="Calibri" w:cs="Times New Roman"/>
      <w:i/>
      <w:color w:val="AEAAAA"/>
      <w:sz w:val="36"/>
    </w:rPr>
  </w:style>
  <w:style w:type="paragraph" w:customStyle="1" w:styleId="l-vlrg-dyptichs-note">
    <w:name w:val="l-vlrg-dyptichs-note"/>
    <w:basedOn w:val="l-vlrg-dyptichs-125-hanging"/>
    <w:next w:val="l-vlrg-dyptichs-125-hanging"/>
    <w:link w:val="l-vlrg-dyptichs-noteChar"/>
    <w:autoRedefine/>
    <w:qFormat/>
    <w:rsid w:val="00AB3AA2"/>
    <w:rPr>
      <w:sz w:val="20"/>
    </w:rPr>
  </w:style>
  <w:style w:type="character" w:customStyle="1" w:styleId="l-vlrg-dyptichs-noteChar">
    <w:name w:val="l-vlrg-dyptichs-note Char"/>
    <w:link w:val="l-vlrg-dyptichs-note"/>
    <w:rsid w:val="00AB3AA2"/>
    <w:rPr>
      <w:rFonts w:ascii="Calibri" w:eastAsia="Calibri" w:hAnsi="Calibri" w:cs="Times New Roman"/>
      <w:sz w:val="20"/>
    </w:rPr>
  </w:style>
  <w:style w:type="paragraph" w:customStyle="1" w:styleId="l-vlrg-ectenia-125">
    <w:name w:val="l-vlrg-ectenia-1.25"/>
    <w:basedOn w:val="l-vlrg-prayer-125-indented"/>
    <w:link w:val="l-vlrg-ectenia-125Char"/>
    <w:autoRedefine/>
    <w:qFormat/>
    <w:rsid w:val="00AB3AA2"/>
    <w:pPr>
      <w:ind w:firstLine="0"/>
    </w:pPr>
    <w:rPr>
      <w:rFonts w:ascii="Times New Roman" w:hAnsi="Times New Roman"/>
    </w:rPr>
  </w:style>
  <w:style w:type="character" w:customStyle="1" w:styleId="l-vlrg-ectenia-125Char">
    <w:name w:val="l-vlrg-ectenia-1.25 Char"/>
    <w:link w:val="l-vlrg-ectenia-125"/>
    <w:rsid w:val="00AB3AA2"/>
    <w:rPr>
      <w:rFonts w:ascii="Times New Roman" w:eastAsia="Calibri" w:hAnsi="Times New Roman" w:cs="Times New Roman"/>
      <w:sz w:val="36"/>
    </w:rPr>
  </w:style>
  <w:style w:type="paragraph" w:customStyle="1" w:styleId="l-vlrg-exclamation-125">
    <w:name w:val="l-vlrg-exclamation-1.25"/>
    <w:basedOn w:val="l-exclamation-15-lrg"/>
    <w:link w:val="l-vlrg-exclamation-125Char"/>
    <w:autoRedefine/>
    <w:qFormat/>
    <w:rsid w:val="00AB3AA2"/>
    <w:pPr>
      <w:spacing w:line="300" w:lineRule="auto"/>
    </w:pPr>
    <w:rPr>
      <w:sz w:val="36"/>
    </w:rPr>
  </w:style>
  <w:style w:type="character" w:customStyle="1" w:styleId="l-vlrg-exclamation-125Char">
    <w:name w:val="l-vlrg-exclamation-1.25 Char"/>
    <w:link w:val="l-vlrg-exclamation-125"/>
    <w:rsid w:val="00AB3AA2"/>
    <w:rPr>
      <w:rFonts w:ascii="Arial" w:eastAsia="Calibri" w:hAnsi="Arial" w:cs="Times New Roman"/>
      <w:b/>
      <w:sz w:val="36"/>
      <w:szCs w:val="24"/>
    </w:rPr>
  </w:style>
  <w:style w:type="paragraph" w:customStyle="1" w:styleId="l-vlrg-label">
    <w:name w:val="l-vlrg-label"/>
    <w:basedOn w:val="l-label-large"/>
    <w:link w:val="l-vlrg-labelChar"/>
    <w:autoRedefine/>
    <w:qFormat/>
    <w:rsid w:val="00AB3AA2"/>
  </w:style>
  <w:style w:type="character" w:customStyle="1" w:styleId="l-vlrg-labelChar">
    <w:name w:val="l-vlrg-label Char"/>
    <w:link w:val="l-vlrg-label"/>
    <w:rsid w:val="00AB3AA2"/>
    <w:rPr>
      <w:rFonts w:ascii="Calibri Light" w:eastAsia="Times New Roman" w:hAnsi="Calibri Light" w:cs="Times New Roman"/>
      <w:b/>
      <w:bCs/>
      <w:i/>
      <w:iCs/>
      <w:sz w:val="28"/>
      <w:szCs w:val="28"/>
      <w:u w:val="single"/>
    </w:rPr>
  </w:style>
  <w:style w:type="paragraph" w:customStyle="1" w:styleId="l-vlrg-prayer-125-hanging">
    <w:name w:val="l-vlrg-prayer-1.25-hanging"/>
    <w:basedOn w:val="l-vlrg-prayer-125-indented"/>
    <w:link w:val="l-vlrg-prayer-125-hangingChar"/>
    <w:autoRedefine/>
    <w:qFormat/>
    <w:rsid w:val="00AB3AA2"/>
    <w:pPr>
      <w:ind w:left="288" w:hanging="288"/>
    </w:pPr>
  </w:style>
  <w:style w:type="character" w:customStyle="1" w:styleId="l-vlrg-prayer-125-hangingChar">
    <w:name w:val="l-vlrg-prayer-1.25-hanging Char"/>
    <w:link w:val="l-vlrg-prayer-125-hanging"/>
    <w:rsid w:val="00AB3AA2"/>
    <w:rPr>
      <w:rFonts w:ascii="Calibri" w:eastAsia="Calibri" w:hAnsi="Calibri" w:cs="Times New Roman"/>
      <w:sz w:val="36"/>
    </w:rPr>
  </w:style>
  <w:style w:type="paragraph" w:customStyle="1" w:styleId="l-vlrg-rubric">
    <w:name w:val="l-vlrg-rubric"/>
    <w:basedOn w:val="l-vlrg-prayer-125-indented"/>
    <w:link w:val="l-vlrg-rubricChar"/>
    <w:autoRedefine/>
    <w:qFormat/>
    <w:rsid w:val="00AB3AA2"/>
    <w:rPr>
      <w:i/>
      <w:color w:val="FF0000"/>
      <w:sz w:val="24"/>
    </w:rPr>
  </w:style>
  <w:style w:type="character" w:customStyle="1" w:styleId="l-vlrg-rubricChar">
    <w:name w:val="l-vlrg-rubric Char"/>
    <w:link w:val="l-vlrg-rubric"/>
    <w:rsid w:val="00AB3AA2"/>
    <w:rPr>
      <w:rFonts w:ascii="Calibri" w:eastAsia="Calibri" w:hAnsi="Calibri" w:cs="Times New Roman"/>
      <w:i/>
      <w:color w:val="FF0000"/>
      <w:sz w:val="24"/>
    </w:rPr>
  </w:style>
  <w:style w:type="paragraph" w:customStyle="1" w:styleId="l-vlrg-silent-125-indented">
    <w:name w:val="l-vlrg-silent-1.25-indented"/>
    <w:basedOn w:val="l-silent-lrg"/>
    <w:link w:val="l-vlrg-silent-125-indentedChar"/>
    <w:autoRedefine/>
    <w:qFormat/>
    <w:rsid w:val="00AB3AA2"/>
    <w:rPr>
      <w:sz w:val="36"/>
    </w:rPr>
  </w:style>
  <w:style w:type="character" w:customStyle="1" w:styleId="l-vlrg-silent-125-indentedChar">
    <w:name w:val="l-vlrg-silent-1.25-indented Char"/>
    <w:link w:val="l-vlrg-silent-125-indented"/>
    <w:rsid w:val="00AB3AA2"/>
    <w:rPr>
      <w:rFonts w:ascii="Arial" w:eastAsia="Times New Roman" w:hAnsi="Arial" w:cs="Times New Roman"/>
      <w:color w:val="4472C4"/>
      <w:sz w:val="36"/>
      <w:szCs w:val="24"/>
    </w:rPr>
  </w:style>
  <w:style w:type="paragraph" w:customStyle="1" w:styleId="l-vlrg-silent-125">
    <w:name w:val="l-vlrg-silent-1.25"/>
    <w:basedOn w:val="l-vlrg-silent-125-indented"/>
    <w:link w:val="l-vlrg-silent-125Char"/>
    <w:autoRedefine/>
    <w:qFormat/>
    <w:rsid w:val="00AB3AA2"/>
    <w:pPr>
      <w:ind w:firstLine="0"/>
    </w:pPr>
  </w:style>
  <w:style w:type="character" w:customStyle="1" w:styleId="l-vlrg-silent-125Char">
    <w:name w:val="l-vlrg-silent-1.25 Char"/>
    <w:link w:val="l-vlrg-silent-125"/>
    <w:rsid w:val="00AB3AA2"/>
    <w:rPr>
      <w:rFonts w:ascii="Arial" w:eastAsia="Times New Roman" w:hAnsi="Arial" w:cs="Times New Roman"/>
      <w:color w:val="4472C4"/>
      <w:sz w:val="36"/>
      <w:szCs w:val="24"/>
    </w:rPr>
  </w:style>
  <w:style w:type="character" w:customStyle="1" w:styleId="m2264235451738310970gmail-5yl5">
    <w:name w:val="m_2264235451738310970gmail-_5yl5"/>
    <w:rsid w:val="00AB3AA2"/>
  </w:style>
  <w:style w:type="character" w:customStyle="1" w:styleId="m5968300636648892846gmail-5yl5">
    <w:name w:val="m_5968300636648892846gmail-_5yl5"/>
    <w:rsid w:val="00AB3AA2"/>
  </w:style>
  <w:style w:type="paragraph" w:customStyle="1" w:styleId="nl-heading-2">
    <w:name w:val="nl-heading-2"/>
    <w:basedOn w:val="Heading2"/>
    <w:link w:val="nl-heading-2Char"/>
    <w:qFormat/>
    <w:rsid w:val="00AB3AA2"/>
    <w:pPr>
      <w:ind w:firstLine="288"/>
    </w:pPr>
    <w:rPr>
      <w:rFonts w:ascii="Calibri Light" w:eastAsia="Times New Roman" w:hAnsi="Calibri Light" w:cs="Times New Roman"/>
      <w:color w:val="FF0000"/>
    </w:rPr>
  </w:style>
  <w:style w:type="character" w:customStyle="1" w:styleId="nl-heading-2Char">
    <w:name w:val="nl-heading-2 Char"/>
    <w:link w:val="nl-heading-2"/>
    <w:rsid w:val="00AB3AA2"/>
    <w:rPr>
      <w:rFonts w:ascii="Calibri Light" w:eastAsia="Times New Roman" w:hAnsi="Calibri Light" w:cs="Times New Roman"/>
      <w:color w:val="FF0000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AA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riest-large-exclamation">
    <w:name w:val="priest-large-exclamation"/>
    <w:basedOn w:val="Normal"/>
    <w:link w:val="priest-large-exclamationChar"/>
    <w:qFormat/>
    <w:rsid w:val="00AB3AA2"/>
    <w:pPr>
      <w:autoSpaceDE w:val="0"/>
      <w:autoSpaceDN w:val="0"/>
      <w:spacing w:line="240" w:lineRule="auto"/>
      <w:ind w:firstLine="288"/>
    </w:pPr>
    <w:rPr>
      <w:rFonts w:ascii="Calibri" w:eastAsia="Calibri" w:hAnsi="Calibri" w:cs="Arial"/>
      <w:b/>
      <w:sz w:val="32"/>
      <w:szCs w:val="32"/>
    </w:rPr>
  </w:style>
  <w:style w:type="character" w:customStyle="1" w:styleId="priest-large-exclamationChar">
    <w:name w:val="priest-large-exclamation Char"/>
    <w:link w:val="priest-large-exclamation"/>
    <w:locked/>
    <w:rsid w:val="00AB3AA2"/>
    <w:rPr>
      <w:rFonts w:ascii="Calibri" w:eastAsia="Calibri" w:hAnsi="Calibri" w:cs="Arial"/>
      <w:b/>
      <w:sz w:val="32"/>
      <w:szCs w:val="32"/>
    </w:rPr>
  </w:style>
  <w:style w:type="paragraph" w:customStyle="1" w:styleId="priest-large-label">
    <w:name w:val="priest-large-label"/>
    <w:basedOn w:val="priest-large-exclamation"/>
    <w:link w:val="priest-large-labelChar"/>
    <w:qFormat/>
    <w:rsid w:val="00AB3AA2"/>
    <w:rPr>
      <w:i/>
      <w:sz w:val="28"/>
    </w:rPr>
  </w:style>
  <w:style w:type="character" w:customStyle="1" w:styleId="priest-large-labelChar">
    <w:name w:val="priest-large-label Char"/>
    <w:link w:val="priest-large-label"/>
    <w:rsid w:val="00AB3AA2"/>
    <w:rPr>
      <w:rFonts w:ascii="Calibri" w:eastAsia="Calibri" w:hAnsi="Calibri" w:cs="Arial"/>
      <w:b/>
      <w:i/>
      <w:sz w:val="28"/>
      <w:szCs w:val="32"/>
    </w:rPr>
  </w:style>
  <w:style w:type="character" w:customStyle="1" w:styleId="qu">
    <w:name w:val="qu"/>
    <w:rsid w:val="00AB3AA2"/>
  </w:style>
  <w:style w:type="paragraph" w:customStyle="1" w:styleId="reader-large">
    <w:name w:val="reader-large"/>
    <w:basedOn w:val="Normal"/>
    <w:link w:val="reader-largeChar"/>
    <w:qFormat/>
    <w:rsid w:val="00AB3AA2"/>
    <w:pPr>
      <w:autoSpaceDE w:val="0"/>
      <w:autoSpaceDN w:val="0"/>
      <w:spacing w:line="360" w:lineRule="auto"/>
      <w:ind w:left="288" w:hanging="288"/>
    </w:pPr>
    <w:rPr>
      <w:rFonts w:ascii="Calibri" w:eastAsia="Calibri" w:hAnsi="Calibri" w:cs="Arial"/>
      <w:sz w:val="32"/>
      <w:szCs w:val="32"/>
    </w:rPr>
  </w:style>
  <w:style w:type="character" w:customStyle="1" w:styleId="reader-largeChar">
    <w:name w:val="reader-large Char"/>
    <w:link w:val="reader-large"/>
    <w:locked/>
    <w:rsid w:val="00AB3AA2"/>
    <w:rPr>
      <w:rFonts w:ascii="Calibri" w:eastAsia="Calibri" w:hAnsi="Calibri" w:cs="Arial"/>
      <w:sz w:val="32"/>
      <w:szCs w:val="32"/>
    </w:rPr>
  </w:style>
  <w:style w:type="character" w:customStyle="1" w:styleId="SC">
    <w:name w:val="SC"/>
    <w:uiPriority w:val="99"/>
    <w:rsid w:val="00AB3AA2"/>
    <w:rPr>
      <w:rFonts w:ascii="Arial" w:hAnsi="Arial" w:cs="Arial"/>
      <w:color w:val="auto"/>
      <w:sz w:val="36"/>
      <w:szCs w:val="36"/>
    </w:rPr>
  </w:style>
  <w:style w:type="character" w:customStyle="1" w:styleId="SPA">
    <w:name w:val="SPA"/>
    <w:uiPriority w:val="99"/>
    <w:qFormat/>
    <w:rsid w:val="00AB3AA2"/>
    <w:rPr>
      <w:rFonts w:ascii="Times New Roman" w:hAnsi="Times New Roman" w:cs="Arial"/>
      <w:b/>
      <w:bCs/>
      <w:sz w:val="36"/>
      <w:szCs w:val="36"/>
    </w:rPr>
  </w:style>
  <w:style w:type="character" w:customStyle="1" w:styleId="SRU">
    <w:name w:val="SRU"/>
    <w:uiPriority w:val="99"/>
    <w:qFormat/>
    <w:rsid w:val="00AB3AA2"/>
    <w:rPr>
      <w:rFonts w:ascii="Arial" w:hAnsi="Arial" w:cs="Arial"/>
      <w:b/>
      <w:i/>
      <w:iCs/>
      <w:color w:val="FF0000"/>
      <w:sz w:val="28"/>
    </w:rPr>
  </w:style>
  <w:style w:type="paragraph" w:customStyle="1" w:styleId="svcstichera">
    <w:name w:val="svc stichera"/>
    <w:basedOn w:val="Normal"/>
    <w:rsid w:val="00AB3AA2"/>
    <w:pPr>
      <w:widowControl w:val="0"/>
      <w:autoSpaceDE w:val="0"/>
      <w:autoSpaceDN w:val="0"/>
      <w:adjustRightInd w:val="0"/>
      <w:ind w:firstLine="288"/>
    </w:pPr>
    <w:rPr>
      <w:rFonts w:ascii="Garamond" w:eastAsia="Times New Roman" w:hAnsi="Garamond" w:cs="Garamond"/>
      <w:kern w:val="1"/>
      <w:sz w:val="36"/>
      <w:szCs w:val="36"/>
    </w:rPr>
  </w:style>
  <w:style w:type="paragraph" w:customStyle="1" w:styleId="svc-rubric-lrg">
    <w:name w:val="svc-rubric-lrg"/>
    <w:basedOn w:val="Normal"/>
    <w:link w:val="svc-rubric-lrgChar"/>
    <w:qFormat/>
    <w:rsid w:val="00AB3AA2"/>
    <w:pPr>
      <w:autoSpaceDE w:val="0"/>
      <w:autoSpaceDN w:val="0"/>
      <w:spacing w:line="240" w:lineRule="auto"/>
      <w:ind w:firstLine="288"/>
      <w:jc w:val="center"/>
    </w:pPr>
    <w:rPr>
      <w:rFonts w:ascii="Arial" w:eastAsia="Calibri" w:hAnsi="Arial" w:cs="Times New Roman"/>
      <w:b/>
      <w:i/>
      <w:color w:val="FF0000"/>
      <w:sz w:val="28"/>
      <w:szCs w:val="24"/>
    </w:rPr>
  </w:style>
  <w:style w:type="character" w:customStyle="1" w:styleId="svc-rubric-lrgChar">
    <w:name w:val="svc-rubric-lrg Char"/>
    <w:link w:val="svc-rubric-lrg"/>
    <w:rsid w:val="00AB3AA2"/>
    <w:rPr>
      <w:rFonts w:ascii="Arial" w:eastAsia="Calibri" w:hAnsi="Arial" w:cs="Times New Roman"/>
      <w:b/>
      <w:i/>
      <w:color w:val="FF0000"/>
      <w:sz w:val="28"/>
      <w:szCs w:val="24"/>
    </w:rPr>
  </w:style>
  <w:style w:type="character" w:customStyle="1" w:styleId="svc-rubric-small">
    <w:name w:val="svc-rubric-small"/>
    <w:uiPriority w:val="99"/>
    <w:rsid w:val="00AB3AA2"/>
    <w:rPr>
      <w:rFonts w:ascii="Arial" w:hAnsi="Arial"/>
      <w:i/>
      <w:color w:val="FF0000"/>
      <w:sz w:val="16"/>
    </w:rPr>
  </w:style>
  <w:style w:type="paragraph" w:customStyle="1" w:styleId="l-silent-spacer-lrg">
    <w:name w:val="l-silent-spacer-lrg"/>
    <w:basedOn w:val="l-silent-lrg"/>
    <w:link w:val="l-silent-spacer-lrgChar"/>
    <w:qFormat/>
    <w:rsid w:val="00336A2B"/>
    <w:pPr>
      <w:spacing w:line="48" w:lineRule="auto"/>
      <w:ind w:firstLine="0"/>
      <w:jc w:val="center"/>
    </w:pPr>
    <w:rPr>
      <w:rFonts w:eastAsia="Times New Roman" w:cs="Times New Roman"/>
      <w:sz w:val="12"/>
    </w:rPr>
  </w:style>
  <w:style w:type="character" w:customStyle="1" w:styleId="l-silent-spacer-lrgChar">
    <w:name w:val="l-silent-spacer-lrg Char"/>
    <w:basedOn w:val="l-silent-lrgChar"/>
    <w:link w:val="l-silent-spacer-lrg"/>
    <w:rsid w:val="00336A2B"/>
    <w:rPr>
      <w:rFonts w:eastAsia="Times New Roman" w:cs="Times New Roman"/>
      <w:color w:val="4472C4"/>
      <w:sz w:val="12"/>
      <w:szCs w:val="24"/>
    </w:rPr>
  </w:style>
  <w:style w:type="paragraph" w:styleId="Header">
    <w:name w:val="header"/>
    <w:basedOn w:val="Normal"/>
    <w:link w:val="HeaderChar"/>
    <w:uiPriority w:val="99"/>
    <w:unhideWhenUsed/>
    <w:rsid w:val="00DD4BC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4BC8"/>
  </w:style>
  <w:style w:type="paragraph" w:styleId="Footer">
    <w:name w:val="footer"/>
    <w:basedOn w:val="Normal"/>
    <w:link w:val="FooterChar"/>
    <w:unhideWhenUsed/>
    <w:rsid w:val="00DD4BC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BC8"/>
  </w:style>
  <w:style w:type="character" w:customStyle="1" w:styleId="Heading1Char">
    <w:name w:val="Heading 1 Char"/>
    <w:basedOn w:val="DefaultParagraphFont"/>
    <w:link w:val="Heading1"/>
    <w:rsid w:val="00005018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mw-headline">
    <w:name w:val="mw-headline"/>
    <w:basedOn w:val="DefaultParagraphFont"/>
    <w:rsid w:val="00005018"/>
  </w:style>
  <w:style w:type="character" w:styleId="Hyperlink">
    <w:name w:val="Hyperlink"/>
    <w:basedOn w:val="DefaultParagraphFont"/>
    <w:uiPriority w:val="99"/>
    <w:unhideWhenUsed/>
    <w:rsid w:val="005126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26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hyperlink" Target="http://www.orthodox.net/trebnic/prayer-against-demonic-snares.docx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://www.orthodox.net/trebnic/prayer-against-demonic-snares-russian.docx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orthodox.net/trebnic/prayer-against-demonic-snares-russian.docx" TargetMode="External"/><Relationship Id="rId10" Type="http://schemas.openxmlformats.org/officeDocument/2006/relationships/hyperlink" Target="http://www.orthodox.net/trebnic/prayer-against-demonic-snares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orthodox.net/trebnic/prayer-against-demonic-snares.docx" TargetMode="External"/><Relationship Id="rId14" Type="http://schemas.openxmlformats.org/officeDocument/2006/relationships/hyperlink" Target="http://www.orthodox.net/trebnic/prayer-against-demonic-snares.pdf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rap\OneDrive\Documents\Custom%20Office%20Templates\doc1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1401A9-70F6-4508-AD69-7E7E186CC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doc1.dotm</Template>
  <TotalTime>21</TotalTime>
  <Pages>4</Pages>
  <Words>1018</Words>
  <Characters>5809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Holland</dc:creator>
  <cp:keywords/>
  <dc:description/>
  <cp:lastModifiedBy>Timothy Holland</cp:lastModifiedBy>
  <cp:revision>6</cp:revision>
  <cp:lastPrinted>2025-03-12T19:54:00Z</cp:lastPrinted>
  <dcterms:created xsi:type="dcterms:W3CDTF">2025-03-12T19:51:00Z</dcterms:created>
  <dcterms:modified xsi:type="dcterms:W3CDTF">2025-12-02T18:58:00Z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3e4f7b92-3b60-4027-902e-889b4412329e</vt:lpwstr>
  </property>
</Properties>
</file>