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C945F" w14:textId="7EEA247B" w:rsidR="00AB7B14" w:rsidRDefault="00D141BD">
      <w:r>
        <w:rPr>
          <w:noProof/>
        </w:rPr>
        <mc:AlternateContent>
          <mc:Choice Requires="wps">
            <w:drawing>
              <wp:anchor distT="0" distB="0" distL="114300" distR="114300" simplePos="0" relativeHeight="251682816" behindDoc="0" locked="0" layoutInCell="1" allowOverlap="1" wp14:anchorId="562AC913" wp14:editId="52357F33">
                <wp:simplePos x="0" y="0"/>
                <wp:positionH relativeFrom="column">
                  <wp:posOffset>4352925</wp:posOffset>
                </wp:positionH>
                <wp:positionV relativeFrom="paragraph">
                  <wp:posOffset>6991350</wp:posOffset>
                </wp:positionV>
                <wp:extent cx="19050" cy="657225"/>
                <wp:effectExtent l="76200" t="0" r="57150" b="47625"/>
                <wp:wrapNone/>
                <wp:docPr id="1104274576" name="Straight Arrow Connector 20"/>
                <wp:cNvGraphicFramePr/>
                <a:graphic xmlns:a="http://schemas.openxmlformats.org/drawingml/2006/main">
                  <a:graphicData uri="http://schemas.microsoft.com/office/word/2010/wordprocessingShape">
                    <wps:wsp>
                      <wps:cNvCnPr/>
                      <wps:spPr>
                        <a:xfrm flipH="1">
                          <a:off x="0" y="0"/>
                          <a:ext cx="19050" cy="657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E3265F4" id="_x0000_t32" coordsize="21600,21600" o:spt="32" o:oned="t" path="m,l21600,21600e" filled="f">
                <v:path arrowok="t" fillok="f" o:connecttype="none"/>
                <o:lock v:ext="edit" shapetype="t"/>
              </v:shapetype>
              <v:shape id="Straight Arrow Connector 20" o:spid="_x0000_s1026" type="#_x0000_t32" style="position:absolute;margin-left:342.75pt;margin-top:550.5pt;width:1.5pt;height:51.75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" strokecolor="#156082 [3204]"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7663756D" wp14:editId="4595E024">
                <wp:simplePos x="0" y="0"/>
                <wp:positionH relativeFrom="column">
                  <wp:posOffset>1847850</wp:posOffset>
                </wp:positionH>
                <wp:positionV relativeFrom="paragraph">
                  <wp:posOffset>2828925</wp:posOffset>
                </wp:positionV>
                <wp:extent cx="971550" cy="542925"/>
                <wp:effectExtent l="38100" t="38100" r="19050" b="28575"/>
                <wp:wrapNone/>
                <wp:docPr id="833015526" name="Straight Arrow Connector 18"/>
                <wp:cNvGraphicFramePr/>
                <a:graphic xmlns:a="http://schemas.openxmlformats.org/drawingml/2006/main">
                  <a:graphicData uri="http://schemas.microsoft.com/office/word/2010/wordprocessingShape">
                    <wps:wsp>
                      <wps:cNvCnPr/>
                      <wps:spPr>
                        <a:xfrm flipH="1" flipV="1">
                          <a:off x="0" y="0"/>
                          <a:ext cx="971550"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BCD67F" id="Straight Arrow Connector 18" o:spid="_x0000_s1026" type="#_x0000_t32" style="position:absolute;margin-left:145.5pt;margin-top:222.75pt;width:76.5pt;height:42.75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" strokecolor="#156082 [3204]" strokeweight=".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1C64CDC2" wp14:editId="0D24B182">
                <wp:simplePos x="0" y="0"/>
                <wp:positionH relativeFrom="column">
                  <wp:posOffset>2314574</wp:posOffset>
                </wp:positionH>
                <wp:positionV relativeFrom="paragraph">
                  <wp:posOffset>2571750</wp:posOffset>
                </wp:positionV>
                <wp:extent cx="1038225" cy="647700"/>
                <wp:effectExtent l="0" t="0" r="47625" b="57150"/>
                <wp:wrapNone/>
                <wp:docPr id="2090947029" name="Straight Arrow Connector 19"/>
                <wp:cNvGraphicFramePr/>
                <a:graphic xmlns:a="http://schemas.openxmlformats.org/drawingml/2006/main">
                  <a:graphicData uri="http://schemas.microsoft.com/office/word/2010/wordprocessingShape">
                    <wps:wsp>
                      <wps:cNvCnPr/>
                      <wps:spPr>
                        <a:xfrm>
                          <a:off x="0" y="0"/>
                          <a:ext cx="1038225"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B7AC11" id="Straight Arrow Connector 19" o:spid="_x0000_s1026" type="#_x0000_t32" style="position:absolute;margin-left:182.25pt;margin-top:202.5pt;width:81.75pt;height:51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" strokecolor="#156082 [3204]"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24649014" wp14:editId="181611AA">
                <wp:simplePos x="0" y="0"/>
                <wp:positionH relativeFrom="column">
                  <wp:posOffset>5410200</wp:posOffset>
                </wp:positionH>
                <wp:positionV relativeFrom="paragraph">
                  <wp:posOffset>2809875</wp:posOffset>
                </wp:positionV>
                <wp:extent cx="9525" cy="428625"/>
                <wp:effectExtent l="38100" t="0" r="66675" b="47625"/>
                <wp:wrapNone/>
                <wp:docPr id="116267847" name="Straight Arrow Connector 17"/>
                <wp:cNvGraphicFramePr/>
                <a:graphic xmlns:a="http://schemas.openxmlformats.org/drawingml/2006/main">
                  <a:graphicData uri="http://schemas.microsoft.com/office/word/2010/wordprocessingShape">
                    <wps:wsp>
                      <wps:cNvCnPr/>
                      <wps:spPr>
                        <a:xfrm>
                          <a:off x="0" y="0"/>
                          <a:ext cx="9525"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CC09E0" id="Straight Arrow Connector 17" o:spid="_x0000_s1026" type="#_x0000_t32" style="position:absolute;margin-left:426pt;margin-top:221.25pt;width:.75pt;height:33.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" strokecolor="#156082 [3204]"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10F5A6CA" wp14:editId="344C71B0">
                <wp:simplePos x="0" y="0"/>
                <wp:positionH relativeFrom="column">
                  <wp:posOffset>4076700</wp:posOffset>
                </wp:positionH>
                <wp:positionV relativeFrom="paragraph">
                  <wp:posOffset>2819400</wp:posOffset>
                </wp:positionV>
                <wp:extent cx="0" cy="409575"/>
                <wp:effectExtent l="76200" t="38100" r="57150" b="9525"/>
                <wp:wrapNone/>
                <wp:docPr id="1053322671" name="Straight Arrow Connector 15"/>
                <wp:cNvGraphicFramePr/>
                <a:graphic xmlns:a="http://schemas.openxmlformats.org/drawingml/2006/main">
                  <a:graphicData uri="http://schemas.microsoft.com/office/word/2010/wordprocessingShape">
                    <wps:wsp>
                      <wps:cNvCnPr/>
                      <wps:spPr>
                        <a:xfrm flipV="1">
                          <a:off x="0" y="0"/>
                          <a:ext cx="0"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660A48" id="Straight Arrow Connector 15" o:spid="_x0000_s1026" type="#_x0000_t32" style="position:absolute;margin-left:321pt;margin-top:222pt;width:0;height:32.2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" strokecolor="#156082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6B6311A8" wp14:editId="0AE3C196">
                <wp:simplePos x="0" y="0"/>
                <wp:positionH relativeFrom="column">
                  <wp:posOffset>1952625</wp:posOffset>
                </wp:positionH>
                <wp:positionV relativeFrom="paragraph">
                  <wp:posOffset>6305550</wp:posOffset>
                </wp:positionV>
                <wp:extent cx="9525" cy="1295400"/>
                <wp:effectExtent l="38100" t="0" r="66675" b="57150"/>
                <wp:wrapNone/>
                <wp:docPr id="600452794" name="Straight Arrow Connector 14"/>
                <wp:cNvGraphicFramePr/>
                <a:graphic xmlns:a="http://schemas.openxmlformats.org/drawingml/2006/main">
                  <a:graphicData uri="http://schemas.microsoft.com/office/word/2010/wordprocessingShape">
                    <wps:wsp>
                      <wps:cNvCnPr/>
                      <wps:spPr>
                        <a:xfrm>
                          <a:off x="0" y="0"/>
                          <a:ext cx="9525" cy="1295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FEDD70" id="Straight Arrow Connector 14" o:spid="_x0000_s1026" type="#_x0000_t32" style="position:absolute;margin-left:153.75pt;margin-top:496.5pt;width:.75pt;height:102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" strokecolor="#156082 [3204]"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238BDACF" wp14:editId="18CE6C0B">
                <wp:simplePos x="0" y="0"/>
                <wp:positionH relativeFrom="column">
                  <wp:posOffset>1038225</wp:posOffset>
                </wp:positionH>
                <wp:positionV relativeFrom="paragraph">
                  <wp:posOffset>6286500</wp:posOffset>
                </wp:positionV>
                <wp:extent cx="0" cy="1343025"/>
                <wp:effectExtent l="76200" t="38100" r="57150" b="9525"/>
                <wp:wrapNone/>
                <wp:docPr id="2015640521" name="Straight Arrow Connector 13"/>
                <wp:cNvGraphicFramePr/>
                <a:graphic xmlns:a="http://schemas.openxmlformats.org/drawingml/2006/main">
                  <a:graphicData uri="http://schemas.microsoft.com/office/word/2010/wordprocessingShape">
                    <wps:wsp>
                      <wps:cNvCnPr/>
                      <wps:spPr>
                        <a:xfrm flipV="1">
                          <a:off x="0" y="0"/>
                          <a:ext cx="0" cy="1343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B3CCCB" id="Straight Arrow Connector 13" o:spid="_x0000_s1026" type="#_x0000_t32" style="position:absolute;margin-left:81.75pt;margin-top:495pt;width:0;height:105.75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" strokecolor="#156082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35F1B6E5" wp14:editId="3D3F6526">
                <wp:simplePos x="0" y="0"/>
                <wp:positionH relativeFrom="margin">
                  <wp:posOffset>130810</wp:posOffset>
                </wp:positionH>
                <wp:positionV relativeFrom="paragraph">
                  <wp:posOffset>7610475</wp:posOffset>
                </wp:positionV>
                <wp:extent cx="5705475" cy="2038350"/>
                <wp:effectExtent l="0" t="0" r="28575" b="19050"/>
                <wp:wrapNone/>
                <wp:docPr id="1399047840" name="Text Box 2"/>
                <wp:cNvGraphicFramePr/>
                <a:graphic xmlns:a="http://schemas.openxmlformats.org/drawingml/2006/main">
                  <a:graphicData uri="http://schemas.microsoft.com/office/word/2010/wordprocessingShape">
                    <wps:wsp>
                      <wps:cNvSpPr txBox="1"/>
                      <wps:spPr>
                        <a:xfrm>
                          <a:off x="0" y="0"/>
                          <a:ext cx="5705475" cy="2038350"/>
                        </a:xfrm>
                        <a:prstGeom prst="rect">
                          <a:avLst/>
                        </a:prstGeom>
                        <a:solidFill>
                          <a:schemeClr val="lt1"/>
                        </a:solidFill>
                        <a:ln w="6350">
                          <a:solidFill>
                            <a:prstClr val="black"/>
                          </a:solidFill>
                        </a:ln>
                      </wps:spPr>
                      <wps:txbx>
                        <w:txbxContent>
                          <w:p w14:paraId="16455011" w14:textId="3477B96C" w:rsidR="009173DB" w:rsidRDefault="009173DB" w:rsidP="009173DB">
                            <w:pPr>
                              <w:pStyle w:val="Heading1"/>
                              <w:jc w:val="center"/>
                            </w:pPr>
                            <w:r>
                              <w:t>Simulation Engine</w:t>
                            </w:r>
                          </w:p>
                          <w:p w14:paraId="7C1D4C93" w14:textId="3FB488C1" w:rsidR="009173DB" w:rsidRDefault="00D314AD" w:rsidP="009173DB">
                            <w:r>
                              <w:t>Handles Calculation and maintains states</w:t>
                            </w:r>
                          </w:p>
                          <w:p w14:paraId="0B0FB0A5" w14:textId="2D0B5475" w:rsidR="009173DB" w:rsidRDefault="00D314AD" w:rsidP="009173DB">
                            <w:pPr>
                              <w:pStyle w:val="ListParagraph"/>
                              <w:numPr>
                                <w:ilvl w:val="0"/>
                                <w:numId w:val="1"/>
                              </w:numPr>
                            </w:pPr>
                            <w:r>
                              <w:t>Calculating speed and acceleration increases and decreases.</w:t>
                            </w:r>
                          </w:p>
                          <w:p w14:paraId="73F86C8D" w14:textId="00768AA2" w:rsidR="009173DB" w:rsidRDefault="00D314AD" w:rsidP="009173DB">
                            <w:pPr>
                              <w:pStyle w:val="ListParagraph"/>
                              <w:numPr>
                                <w:ilvl w:val="0"/>
                                <w:numId w:val="1"/>
                              </w:numPr>
                            </w:pPr>
                            <w:r>
                              <w:t>Calculating Rig Forces and Power.</w:t>
                            </w:r>
                          </w:p>
                          <w:p w14:paraId="0E3272CE" w14:textId="5F1C2420" w:rsidR="009173DB" w:rsidRDefault="00D314AD" w:rsidP="009173DB">
                            <w:pPr>
                              <w:pStyle w:val="ListParagraph"/>
                              <w:numPr>
                                <w:ilvl w:val="0"/>
                                <w:numId w:val="1"/>
                              </w:numPr>
                            </w:pPr>
                            <w:r>
                              <w:t>Reacting to rates and limits input.</w:t>
                            </w:r>
                          </w:p>
                          <w:p w14:paraId="7EB140CF" w14:textId="23CEF9B8" w:rsidR="00D314AD" w:rsidRDefault="00D314AD" w:rsidP="009173DB">
                            <w:pPr>
                              <w:pStyle w:val="ListParagraph"/>
                              <w:numPr>
                                <w:ilvl w:val="0"/>
                                <w:numId w:val="1"/>
                              </w:numPr>
                            </w:pPr>
                            <w:r>
                              <w:t>Updating these over time</w:t>
                            </w:r>
                          </w:p>
                          <w:p w14:paraId="406AEFA6" w14:textId="77777777" w:rsidR="009173DB" w:rsidRPr="00EA5ACF" w:rsidRDefault="009173DB" w:rsidP="009173DB">
                            <w:pPr>
                              <w:pStyle w:val="List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F1B6E5" id="_x0000_t202" coordsize="21600,21600" o:spt="202" path="m,l,21600r21600,l21600,xe">
                <v:stroke joinstyle="miter"/>
                <v:path gradientshapeok="t" o:connecttype="rect"/>
              </v:shapetype>
              <v:shape id="Text Box 2" o:spid="_x0000_s1026" type="#_x0000_t202" style="position:absolute;margin-left:10.3pt;margin-top:599.25pt;width:449.25pt;height:160.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" fillcolor="white [3201]" strokeweight=".5pt">
                <v:textbox>
                  <w:txbxContent>
                    <w:p w14:paraId="16455011" w14:textId="3477B96C" w:rsidR="009173DB" w:rsidRDefault="009173DB" w:rsidP="009173DB">
                      <w:pPr>
                        <w:pStyle w:val="Heading1"/>
                        <w:jc w:val="center"/>
                      </w:pPr>
                      <w:r>
                        <w:t>Simulation Engine</w:t>
                      </w:r>
                    </w:p>
                    <w:p w14:paraId="7C1D4C93" w14:textId="3FB488C1" w:rsidR="009173DB" w:rsidRDefault="00D314AD" w:rsidP="009173DB">
                      <w:r>
                        <w:t>Handles Calculation and maintains states</w:t>
                      </w:r>
                    </w:p>
                    <w:p w14:paraId="0B0FB0A5" w14:textId="2D0B5475" w:rsidR="009173DB" w:rsidRDefault="00D314AD" w:rsidP="009173DB">
                      <w:pPr>
                        <w:pStyle w:val="ListParagraph"/>
                        <w:numPr>
                          <w:ilvl w:val="0"/>
                          <w:numId w:val="1"/>
                        </w:numPr>
                      </w:pPr>
                      <w:r>
                        <w:t>Calculating speed and acceleration increases and decreases.</w:t>
                      </w:r>
                    </w:p>
                    <w:p w14:paraId="73F86C8D" w14:textId="00768AA2" w:rsidR="009173DB" w:rsidRDefault="00D314AD" w:rsidP="009173DB">
                      <w:pPr>
                        <w:pStyle w:val="ListParagraph"/>
                        <w:numPr>
                          <w:ilvl w:val="0"/>
                          <w:numId w:val="1"/>
                        </w:numPr>
                      </w:pPr>
                      <w:r>
                        <w:t>Calculating Rig Forces and Power.</w:t>
                      </w:r>
                    </w:p>
                    <w:p w14:paraId="0E3272CE" w14:textId="5F1C2420" w:rsidR="009173DB" w:rsidRDefault="00D314AD" w:rsidP="009173DB">
                      <w:pPr>
                        <w:pStyle w:val="ListParagraph"/>
                        <w:numPr>
                          <w:ilvl w:val="0"/>
                          <w:numId w:val="1"/>
                        </w:numPr>
                      </w:pPr>
                      <w:r>
                        <w:t>Reacting to rates and limits input.</w:t>
                      </w:r>
                    </w:p>
                    <w:p w14:paraId="7EB140CF" w14:textId="23CEF9B8" w:rsidR="00D314AD" w:rsidRDefault="00D314AD" w:rsidP="009173DB">
                      <w:pPr>
                        <w:pStyle w:val="ListParagraph"/>
                        <w:numPr>
                          <w:ilvl w:val="0"/>
                          <w:numId w:val="1"/>
                        </w:numPr>
                      </w:pPr>
                      <w:r>
                        <w:t>Updating these over time</w:t>
                      </w:r>
                    </w:p>
                    <w:p w14:paraId="406AEFA6" w14:textId="77777777" w:rsidR="009173DB" w:rsidRPr="00EA5ACF" w:rsidRDefault="009173DB" w:rsidP="009173DB">
                      <w:pPr>
                        <w:pStyle w:val="ListParagraph"/>
                      </w:pPr>
                    </w:p>
                  </w:txbxContent>
                </v:textbox>
                <w10:wrap anchorx="margin"/>
              </v:shape>
            </w:pict>
          </mc:Fallback>
        </mc:AlternateContent>
      </w:r>
      <w:r>
        <w:rPr>
          <w:noProof/>
        </w:rPr>
        <mc:AlternateContent>
          <mc:Choice Requires="wps">
            <w:drawing>
              <wp:anchor distT="0" distB="0" distL="114300" distR="114300" simplePos="0" relativeHeight="251675648" behindDoc="0" locked="0" layoutInCell="1" allowOverlap="1" wp14:anchorId="009AD049" wp14:editId="75D44C11">
                <wp:simplePos x="0" y="0"/>
                <wp:positionH relativeFrom="column">
                  <wp:posOffset>2247900</wp:posOffset>
                </wp:positionH>
                <wp:positionV relativeFrom="paragraph">
                  <wp:posOffset>5048250</wp:posOffset>
                </wp:positionV>
                <wp:extent cx="533400" cy="0"/>
                <wp:effectExtent l="38100" t="76200" r="0" b="95250"/>
                <wp:wrapNone/>
                <wp:docPr id="1167723979" name="Straight Arrow Connector 9"/>
                <wp:cNvGraphicFramePr/>
                <a:graphic xmlns:a="http://schemas.openxmlformats.org/drawingml/2006/main">
                  <a:graphicData uri="http://schemas.microsoft.com/office/word/2010/wordprocessingShape">
                    <wps:wsp>
                      <wps:cNvCnPr/>
                      <wps:spPr>
                        <a:xfrm flipH="1">
                          <a:off x="0" y="0"/>
                          <a:ext cx="533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15DBB6" id="Straight Arrow Connector 9" o:spid="_x0000_s1026" type="#_x0000_t32" style="position:absolute;margin-left:177pt;margin-top:397.5pt;width:42pt;height:0;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" strokecolor="#156082 [3204]"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624BA73F" wp14:editId="095B2122">
                <wp:simplePos x="0" y="0"/>
                <wp:positionH relativeFrom="margin">
                  <wp:posOffset>1905000</wp:posOffset>
                </wp:positionH>
                <wp:positionV relativeFrom="paragraph">
                  <wp:posOffset>2752724</wp:posOffset>
                </wp:positionV>
                <wp:extent cx="1524000" cy="704850"/>
                <wp:effectExtent l="38100" t="0" r="19050" b="57150"/>
                <wp:wrapNone/>
                <wp:docPr id="54058116" name="Straight Arrow Connector 6"/>
                <wp:cNvGraphicFramePr/>
                <a:graphic xmlns:a="http://schemas.openxmlformats.org/drawingml/2006/main">
                  <a:graphicData uri="http://schemas.microsoft.com/office/word/2010/wordprocessingShape">
                    <wps:wsp>
                      <wps:cNvCnPr/>
                      <wps:spPr>
                        <a:xfrm flipH="1">
                          <a:off x="0" y="0"/>
                          <a:ext cx="1524000" cy="704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070827" id="Straight Arrow Connector 6" o:spid="_x0000_s1026" type="#_x0000_t32" style="position:absolute;margin-left:150pt;margin-top:216.75pt;width:120pt;height:55.5pt;flip:x;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" strokecolor="#156082 [3204]" strokeweight=".5pt">
                <v:stroke endarrow="block" joinstyle="miter"/>
                <w10:wrap anchorx="margin"/>
              </v:shape>
            </w:pict>
          </mc:Fallback>
        </mc:AlternateContent>
      </w:r>
      <w:r>
        <w:rPr>
          <w:noProof/>
        </w:rPr>
        <mc:AlternateContent>
          <mc:Choice Requires="wps">
            <w:drawing>
              <wp:anchor distT="0" distB="0" distL="114300" distR="114300" simplePos="0" relativeHeight="251672576" behindDoc="0" locked="0" layoutInCell="1" allowOverlap="1" wp14:anchorId="0D6931B4" wp14:editId="77CDEA95">
                <wp:simplePos x="0" y="0"/>
                <wp:positionH relativeFrom="column">
                  <wp:posOffset>2333624</wp:posOffset>
                </wp:positionH>
                <wp:positionV relativeFrom="paragraph">
                  <wp:posOffset>2038350</wp:posOffset>
                </wp:positionV>
                <wp:extent cx="1095375" cy="9525"/>
                <wp:effectExtent l="0" t="76200" r="28575" b="85725"/>
                <wp:wrapNone/>
                <wp:docPr id="349728058" name="Straight Arrow Connector 7"/>
                <wp:cNvGraphicFramePr/>
                <a:graphic xmlns:a="http://schemas.openxmlformats.org/drawingml/2006/main">
                  <a:graphicData uri="http://schemas.microsoft.com/office/word/2010/wordprocessingShape">
                    <wps:wsp>
                      <wps:cNvCnPr/>
                      <wps:spPr>
                        <a:xfrm flipV="1">
                          <a:off x="0" y="0"/>
                          <a:ext cx="10953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33651A" id="Straight Arrow Connector 7" o:spid="_x0000_s1026" type="#_x0000_t32" style="position:absolute;margin-left:183.75pt;margin-top:160.5pt;width:86.25pt;height:.7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" strokecolor="#156082 [3204]"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7D1E1EB0" wp14:editId="0A3D2197">
                <wp:simplePos x="0" y="0"/>
                <wp:positionH relativeFrom="column">
                  <wp:posOffset>2324100</wp:posOffset>
                </wp:positionH>
                <wp:positionV relativeFrom="paragraph">
                  <wp:posOffset>1171575</wp:posOffset>
                </wp:positionV>
                <wp:extent cx="1085850" cy="9525"/>
                <wp:effectExtent l="38100" t="76200" r="0" b="85725"/>
                <wp:wrapNone/>
                <wp:docPr id="1871457217" name="Straight Arrow Connector 6"/>
                <wp:cNvGraphicFramePr/>
                <a:graphic xmlns:a="http://schemas.openxmlformats.org/drawingml/2006/main">
                  <a:graphicData uri="http://schemas.microsoft.com/office/word/2010/wordprocessingShape">
                    <wps:wsp>
                      <wps:cNvCnPr/>
                      <wps:spPr>
                        <a:xfrm flipH="1" flipV="1">
                          <a:off x="0" y="0"/>
                          <a:ext cx="10858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FC634A" id="Straight Arrow Connector 6" o:spid="_x0000_s1026" type="#_x0000_t32" style="position:absolute;margin-left:183pt;margin-top:92.25pt;width:85.5pt;height:.75pt;flip:x 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" strokecolor="#156082 [3204]"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22E5955D" wp14:editId="732808FE">
                <wp:simplePos x="0" y="0"/>
                <wp:positionH relativeFrom="margin">
                  <wp:posOffset>-152400</wp:posOffset>
                </wp:positionH>
                <wp:positionV relativeFrom="paragraph">
                  <wp:posOffset>3486150</wp:posOffset>
                </wp:positionV>
                <wp:extent cx="2419350" cy="2819400"/>
                <wp:effectExtent l="0" t="0" r="19050" b="19050"/>
                <wp:wrapNone/>
                <wp:docPr id="1323852620" name="Text Box 2"/>
                <wp:cNvGraphicFramePr/>
                <a:graphic xmlns:a="http://schemas.openxmlformats.org/drawingml/2006/main">
                  <a:graphicData uri="http://schemas.microsoft.com/office/word/2010/wordprocessingShape">
                    <wps:wsp>
                      <wps:cNvSpPr txBox="1"/>
                      <wps:spPr>
                        <a:xfrm>
                          <a:off x="0" y="0"/>
                          <a:ext cx="2419350" cy="2819400"/>
                        </a:xfrm>
                        <a:prstGeom prst="rect">
                          <a:avLst/>
                        </a:prstGeom>
                        <a:solidFill>
                          <a:schemeClr val="lt1"/>
                        </a:solidFill>
                        <a:ln w="6350">
                          <a:solidFill>
                            <a:prstClr val="black"/>
                          </a:solidFill>
                        </a:ln>
                      </wps:spPr>
                      <wps:txbx>
                        <w:txbxContent>
                          <w:p w14:paraId="2E1A1676" w14:textId="71D5FB21" w:rsidR="009173DB" w:rsidRDefault="009173DB" w:rsidP="009173DB">
                            <w:pPr>
                              <w:pStyle w:val="Heading1"/>
                              <w:jc w:val="center"/>
                            </w:pPr>
                            <w:r>
                              <w:t>3D Visualisation</w:t>
                            </w:r>
                          </w:p>
                          <w:p w14:paraId="39DC7181" w14:textId="374DC49A" w:rsidR="009173DB" w:rsidRDefault="00D314AD" w:rsidP="009173DB">
                            <w:r>
                              <w:t>Handles how the 3D visualiser will react.</w:t>
                            </w:r>
                          </w:p>
                          <w:p w14:paraId="58FB2406" w14:textId="7B6D175F" w:rsidR="009173DB" w:rsidRDefault="00D314AD" w:rsidP="009173DB">
                            <w:pPr>
                              <w:pStyle w:val="ListParagraph"/>
                              <w:numPr>
                                <w:ilvl w:val="0"/>
                                <w:numId w:val="1"/>
                              </w:numPr>
                            </w:pPr>
                            <w:r>
                              <w:t>Starting/stopping the rig</w:t>
                            </w:r>
                          </w:p>
                          <w:p w14:paraId="35A1E2EE" w14:textId="78779165" w:rsidR="009173DB" w:rsidRDefault="00D314AD" w:rsidP="009173DB">
                            <w:pPr>
                              <w:pStyle w:val="ListParagraph"/>
                              <w:numPr>
                                <w:ilvl w:val="0"/>
                                <w:numId w:val="1"/>
                              </w:numPr>
                            </w:pPr>
                            <w:r>
                              <w:t>Putting the car in speed and force mode</w:t>
                            </w:r>
                          </w:p>
                          <w:p w14:paraId="1E8B9BC1" w14:textId="0C30EE4E" w:rsidR="009173DB" w:rsidRDefault="00D314AD" w:rsidP="009173DB">
                            <w:pPr>
                              <w:pStyle w:val="ListParagraph"/>
                              <w:numPr>
                                <w:ilvl w:val="0"/>
                                <w:numId w:val="1"/>
                              </w:numPr>
                            </w:pPr>
                            <w:r>
                              <w:t>Acceleration/Deacceleration and reaching limits</w:t>
                            </w:r>
                          </w:p>
                          <w:p w14:paraId="6CE3060A" w14:textId="37DEBABD" w:rsidR="009173DB" w:rsidRDefault="009173DB" w:rsidP="00D314AD">
                            <w:pPr>
                              <w:pStyle w:val="ListParagraph"/>
                            </w:pPr>
                          </w:p>
                          <w:p w14:paraId="5C6BA00C" w14:textId="77777777" w:rsidR="009173DB" w:rsidRPr="00EA5ACF" w:rsidRDefault="009173DB" w:rsidP="009173DB">
                            <w:pPr>
                              <w:pStyle w:val="List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5955D" id="_x0000_s1027" type="#_x0000_t202" style="position:absolute;margin-left:-12pt;margin-top:274.5pt;width:190.5pt;height:222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" fillcolor="white [3201]" strokeweight=".5pt">
                <v:textbox>
                  <w:txbxContent>
                    <w:p w14:paraId="2E1A1676" w14:textId="71D5FB21" w:rsidR="009173DB" w:rsidRDefault="009173DB" w:rsidP="009173DB">
                      <w:pPr>
                        <w:pStyle w:val="Heading1"/>
                        <w:jc w:val="center"/>
                      </w:pPr>
                      <w:r>
                        <w:t>3D Visualisation</w:t>
                      </w:r>
                    </w:p>
                    <w:p w14:paraId="39DC7181" w14:textId="374DC49A" w:rsidR="009173DB" w:rsidRDefault="00D314AD" w:rsidP="009173DB">
                      <w:r>
                        <w:t>Handles how the 3D visualiser will react.</w:t>
                      </w:r>
                    </w:p>
                    <w:p w14:paraId="58FB2406" w14:textId="7B6D175F" w:rsidR="009173DB" w:rsidRDefault="00D314AD" w:rsidP="009173DB">
                      <w:pPr>
                        <w:pStyle w:val="ListParagraph"/>
                        <w:numPr>
                          <w:ilvl w:val="0"/>
                          <w:numId w:val="1"/>
                        </w:numPr>
                      </w:pPr>
                      <w:r>
                        <w:t>Starting/stopping the rig</w:t>
                      </w:r>
                    </w:p>
                    <w:p w14:paraId="35A1E2EE" w14:textId="78779165" w:rsidR="009173DB" w:rsidRDefault="00D314AD" w:rsidP="009173DB">
                      <w:pPr>
                        <w:pStyle w:val="ListParagraph"/>
                        <w:numPr>
                          <w:ilvl w:val="0"/>
                          <w:numId w:val="1"/>
                        </w:numPr>
                      </w:pPr>
                      <w:r>
                        <w:t>Putting the car in speed and force mode</w:t>
                      </w:r>
                    </w:p>
                    <w:p w14:paraId="1E8B9BC1" w14:textId="0C30EE4E" w:rsidR="009173DB" w:rsidRDefault="00D314AD" w:rsidP="009173DB">
                      <w:pPr>
                        <w:pStyle w:val="ListParagraph"/>
                        <w:numPr>
                          <w:ilvl w:val="0"/>
                          <w:numId w:val="1"/>
                        </w:numPr>
                      </w:pPr>
                      <w:r>
                        <w:t>Acceleration/Deacceleration and reaching limits</w:t>
                      </w:r>
                    </w:p>
                    <w:p w14:paraId="6CE3060A" w14:textId="37DEBABD" w:rsidR="009173DB" w:rsidRDefault="009173DB" w:rsidP="00D314AD">
                      <w:pPr>
                        <w:pStyle w:val="ListParagraph"/>
                      </w:pPr>
                    </w:p>
                    <w:p w14:paraId="5C6BA00C" w14:textId="77777777" w:rsidR="009173DB" w:rsidRPr="00EA5ACF" w:rsidRDefault="009173DB" w:rsidP="009173DB">
                      <w:pPr>
                        <w:pStyle w:val="ListParagraph"/>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1DFE3621" wp14:editId="1E32CEB2">
                <wp:simplePos x="0" y="0"/>
                <wp:positionH relativeFrom="margin">
                  <wp:align>right</wp:align>
                </wp:positionH>
                <wp:positionV relativeFrom="paragraph">
                  <wp:posOffset>9525</wp:posOffset>
                </wp:positionV>
                <wp:extent cx="2286000" cy="2800350"/>
                <wp:effectExtent l="0" t="0" r="19050" b="19050"/>
                <wp:wrapNone/>
                <wp:docPr id="190787533" name="Text Box 2"/>
                <wp:cNvGraphicFramePr/>
                <a:graphic xmlns:a="http://schemas.openxmlformats.org/drawingml/2006/main">
                  <a:graphicData uri="http://schemas.microsoft.com/office/word/2010/wordprocessingShape">
                    <wps:wsp>
                      <wps:cNvSpPr txBox="1"/>
                      <wps:spPr>
                        <a:xfrm>
                          <a:off x="0" y="0"/>
                          <a:ext cx="2286000" cy="2800350"/>
                        </a:xfrm>
                        <a:prstGeom prst="rect">
                          <a:avLst/>
                        </a:prstGeom>
                        <a:solidFill>
                          <a:schemeClr val="lt1"/>
                        </a:solidFill>
                        <a:ln w="6350">
                          <a:solidFill>
                            <a:prstClr val="black"/>
                          </a:solidFill>
                        </a:ln>
                      </wps:spPr>
                      <wps:txbx>
                        <w:txbxContent>
                          <w:p w14:paraId="7AEF087C" w14:textId="637A1A75" w:rsidR="00EA5ACF" w:rsidRDefault="00EA5ACF" w:rsidP="00EA5ACF">
                            <w:pPr>
                              <w:pStyle w:val="Heading1"/>
                              <w:jc w:val="center"/>
                            </w:pPr>
                            <w:r>
                              <w:t>Rig Manager</w:t>
                            </w:r>
                          </w:p>
                          <w:p w14:paraId="3F257E86" w14:textId="5E99843E" w:rsidR="00EA5ACF" w:rsidRDefault="00EA5ACF" w:rsidP="00EA5ACF">
                            <w:r>
                              <w:t>Handles the overall lifecycle of rig.</w:t>
                            </w:r>
                          </w:p>
                          <w:p w14:paraId="1C73AFBA" w14:textId="6D7CB37B" w:rsidR="00EA5ACF" w:rsidRDefault="00EA5ACF" w:rsidP="00EA5ACF">
                            <w:pPr>
                              <w:pStyle w:val="ListParagraph"/>
                              <w:numPr>
                                <w:ilvl w:val="0"/>
                                <w:numId w:val="1"/>
                              </w:numPr>
                            </w:pPr>
                            <w:r>
                              <w:t>Start up and Power Down</w:t>
                            </w:r>
                          </w:p>
                          <w:p w14:paraId="1D292C44" w14:textId="373D4EB1" w:rsidR="00EA5ACF" w:rsidRDefault="00EA5ACF" w:rsidP="00EA5ACF">
                            <w:pPr>
                              <w:pStyle w:val="ListParagraph"/>
                              <w:numPr>
                                <w:ilvl w:val="0"/>
                                <w:numId w:val="1"/>
                              </w:numPr>
                            </w:pPr>
                            <w:r>
                              <w:t>Auxiliary Functions</w:t>
                            </w:r>
                          </w:p>
                          <w:p w14:paraId="4F94014C" w14:textId="35B5813E" w:rsidR="00EA5ACF" w:rsidRDefault="00EA5ACF" w:rsidP="00EA5ACF">
                            <w:pPr>
                              <w:pStyle w:val="ListParagraph"/>
                              <w:numPr>
                                <w:ilvl w:val="0"/>
                                <w:numId w:val="1"/>
                              </w:numPr>
                            </w:pPr>
                            <w:r>
                              <w:t>D</w:t>
                            </w:r>
                            <w:r>
                              <w:t>yno State</w:t>
                            </w:r>
                          </w:p>
                          <w:p w14:paraId="6CAA71D2" w14:textId="19AD4E21" w:rsidR="00EA5ACF" w:rsidRDefault="00EA5ACF" w:rsidP="00EA5ACF">
                            <w:pPr>
                              <w:pStyle w:val="ListParagraph"/>
                              <w:numPr>
                                <w:ilvl w:val="0"/>
                                <w:numId w:val="1"/>
                              </w:numPr>
                            </w:pPr>
                            <w:r>
                              <w:t>E stop and safety</w:t>
                            </w:r>
                          </w:p>
                          <w:p w14:paraId="0B565AAB" w14:textId="0F2BF514" w:rsidR="00EA5ACF" w:rsidRPr="00EA5ACF" w:rsidRDefault="00EA5ACF" w:rsidP="00EA5ACF">
                            <w:pPr>
                              <w:pStyle w:val="List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E3621" id="_x0000_s1028" type="#_x0000_t202" style="position:absolute;margin-left:128.8pt;margin-top:.75pt;width:180pt;height:220.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" fillcolor="white [3201]" strokeweight=".5pt">
                <v:textbox>
                  <w:txbxContent>
                    <w:p w14:paraId="7AEF087C" w14:textId="637A1A75" w:rsidR="00EA5ACF" w:rsidRDefault="00EA5ACF" w:rsidP="00EA5ACF">
                      <w:pPr>
                        <w:pStyle w:val="Heading1"/>
                        <w:jc w:val="center"/>
                      </w:pPr>
                      <w:r>
                        <w:t>Rig Manager</w:t>
                      </w:r>
                    </w:p>
                    <w:p w14:paraId="3F257E86" w14:textId="5E99843E" w:rsidR="00EA5ACF" w:rsidRDefault="00EA5ACF" w:rsidP="00EA5ACF">
                      <w:r>
                        <w:t>Handles the overall lifecycle of rig.</w:t>
                      </w:r>
                    </w:p>
                    <w:p w14:paraId="1C73AFBA" w14:textId="6D7CB37B" w:rsidR="00EA5ACF" w:rsidRDefault="00EA5ACF" w:rsidP="00EA5ACF">
                      <w:pPr>
                        <w:pStyle w:val="ListParagraph"/>
                        <w:numPr>
                          <w:ilvl w:val="0"/>
                          <w:numId w:val="1"/>
                        </w:numPr>
                      </w:pPr>
                      <w:r>
                        <w:t>Start up and Power Down</w:t>
                      </w:r>
                    </w:p>
                    <w:p w14:paraId="1D292C44" w14:textId="373D4EB1" w:rsidR="00EA5ACF" w:rsidRDefault="00EA5ACF" w:rsidP="00EA5ACF">
                      <w:pPr>
                        <w:pStyle w:val="ListParagraph"/>
                        <w:numPr>
                          <w:ilvl w:val="0"/>
                          <w:numId w:val="1"/>
                        </w:numPr>
                      </w:pPr>
                      <w:r>
                        <w:t>Auxiliary Functions</w:t>
                      </w:r>
                    </w:p>
                    <w:p w14:paraId="4F94014C" w14:textId="35B5813E" w:rsidR="00EA5ACF" w:rsidRDefault="00EA5ACF" w:rsidP="00EA5ACF">
                      <w:pPr>
                        <w:pStyle w:val="ListParagraph"/>
                        <w:numPr>
                          <w:ilvl w:val="0"/>
                          <w:numId w:val="1"/>
                        </w:numPr>
                      </w:pPr>
                      <w:r>
                        <w:t>D</w:t>
                      </w:r>
                      <w:r>
                        <w:t>yno State</w:t>
                      </w:r>
                    </w:p>
                    <w:p w14:paraId="6CAA71D2" w14:textId="19AD4E21" w:rsidR="00EA5ACF" w:rsidRDefault="00EA5ACF" w:rsidP="00EA5ACF">
                      <w:pPr>
                        <w:pStyle w:val="ListParagraph"/>
                        <w:numPr>
                          <w:ilvl w:val="0"/>
                          <w:numId w:val="1"/>
                        </w:numPr>
                      </w:pPr>
                      <w:r>
                        <w:t>E stop and safety</w:t>
                      </w:r>
                    </w:p>
                    <w:p w14:paraId="0B565AAB" w14:textId="0F2BF514" w:rsidR="00EA5ACF" w:rsidRPr="00EA5ACF" w:rsidRDefault="00EA5ACF" w:rsidP="00EA5ACF">
                      <w:pPr>
                        <w:pStyle w:val="ListParagraph"/>
                      </w:pPr>
                    </w:p>
                  </w:txbxContent>
                </v:textbox>
                <w10:wrap anchorx="margin"/>
              </v:shape>
            </w:pict>
          </mc:Fallback>
        </mc:AlternateContent>
      </w:r>
      <w:r w:rsidR="00D314AD">
        <w:rPr>
          <w:noProof/>
        </w:rPr>
        <mc:AlternateContent>
          <mc:Choice Requires="wpg">
            <w:drawing>
              <wp:anchor distT="0" distB="0" distL="114300" distR="114300" simplePos="0" relativeHeight="251666432" behindDoc="0" locked="0" layoutInCell="1" allowOverlap="1" wp14:anchorId="6B3FAD7F" wp14:editId="00974687">
                <wp:simplePos x="0" y="0"/>
                <wp:positionH relativeFrom="page">
                  <wp:posOffset>3695700</wp:posOffset>
                </wp:positionH>
                <wp:positionV relativeFrom="paragraph">
                  <wp:posOffset>3228975</wp:posOffset>
                </wp:positionV>
                <wp:extent cx="3733800" cy="3752850"/>
                <wp:effectExtent l="0" t="0" r="19050" b="19050"/>
                <wp:wrapNone/>
                <wp:docPr id="228070584" name="Group 5"/>
                <wp:cNvGraphicFramePr/>
                <a:graphic xmlns:a="http://schemas.openxmlformats.org/drawingml/2006/main">
                  <a:graphicData uri="http://schemas.microsoft.com/office/word/2010/wordprocessingGroup">
                    <wpg:wgp>
                      <wpg:cNvGrpSpPr/>
                      <wpg:grpSpPr>
                        <a:xfrm>
                          <a:off x="0" y="0"/>
                          <a:ext cx="3733800" cy="3752850"/>
                          <a:chOff x="0" y="0"/>
                          <a:chExt cx="3733800" cy="3752850"/>
                        </a:xfrm>
                      </wpg:grpSpPr>
                      <wpg:grpSp>
                        <wpg:cNvPr id="144806846" name="Group 4"/>
                        <wpg:cNvGrpSpPr/>
                        <wpg:grpSpPr>
                          <a:xfrm>
                            <a:off x="0" y="0"/>
                            <a:ext cx="3733800" cy="3752850"/>
                            <a:chOff x="-1" y="0"/>
                            <a:chExt cx="3733800" cy="3752850"/>
                          </a:xfrm>
                        </wpg:grpSpPr>
                        <wps:wsp>
                          <wps:cNvPr id="2032175224" name="Text Box 2"/>
                          <wps:cNvSpPr txBox="1"/>
                          <wps:spPr>
                            <a:xfrm>
                              <a:off x="-1" y="0"/>
                              <a:ext cx="3733800" cy="3752850"/>
                            </a:xfrm>
                            <a:prstGeom prst="rect">
                              <a:avLst/>
                            </a:prstGeom>
                            <a:solidFill>
                              <a:schemeClr val="lt1"/>
                            </a:solidFill>
                            <a:ln w="6350">
                              <a:solidFill>
                                <a:prstClr val="black"/>
                              </a:solidFill>
                            </a:ln>
                          </wps:spPr>
                          <wps:txbx>
                            <w:txbxContent>
                              <w:p w14:paraId="27DE2AD9" w14:textId="17B9235F" w:rsidR="00EA5ACF" w:rsidRPr="00EA5ACF" w:rsidRDefault="00EA5ACF" w:rsidP="00D314AD">
                                <w:pPr>
                                  <w:pStyle w:val="Heading1"/>
                                  <w:jc w:val="center"/>
                                  <w:rPr>
                                    <w:lang w:val="it-IT"/>
                                  </w:rPr>
                                </w:pPr>
                                <w:r w:rsidRPr="00EA5ACF">
                                  <w:rPr>
                                    <w:lang w:val="it-IT"/>
                                  </w:rPr>
                                  <w:t>Dyno Controller</w:t>
                                </w:r>
                              </w:p>
                              <w:p w14:paraId="58141C0F" w14:textId="3D282C84" w:rsidR="00EA5ACF" w:rsidRPr="00EA5ACF" w:rsidRDefault="00D314AD" w:rsidP="00D314AD">
                                <w:pPr>
                                  <w:pStyle w:val="ListParagraph"/>
                                  <w:ind w:left="1440"/>
                                  <w:rPr>
                                    <w:lang w:val="it-IT"/>
                                  </w:rPr>
                                </w:pPr>
                                <w:r>
                                  <w:rPr>
                                    <w:lang w:val="it-IT"/>
                                  </w:rPr>
                                  <w:t xml:space="preserve"> </w:t>
                                </w:r>
                                <w:r w:rsidR="00EA5ACF" w:rsidRPr="00EA5ACF">
                                  <w:rPr>
                                    <w:lang w:val="it-IT"/>
                                  </w:rPr>
                                  <w:t xml:space="preserve">Manages </w:t>
                                </w:r>
                                <w:r w:rsidR="00EA5ACF">
                                  <w:rPr>
                                    <w:lang w:val="it-IT"/>
                                  </w:rPr>
                                  <w:t>dyno operation</w:t>
                                </w:r>
                              </w:p>
                              <w:p w14:paraId="168544C4" w14:textId="77777777" w:rsidR="00EA5ACF" w:rsidRPr="00EA5ACF" w:rsidRDefault="00EA5ACF" w:rsidP="00EA5ACF">
                                <w:pPr>
                                  <w:pStyle w:val="ListParagraph"/>
                                  <w:rPr>
                                    <w:lang w:val="it-I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5152262" name="Text Box 3"/>
                          <wps:cNvSpPr txBox="1"/>
                          <wps:spPr>
                            <a:xfrm>
                              <a:off x="85724" y="1428750"/>
                              <a:ext cx="1876425" cy="2047875"/>
                            </a:xfrm>
                            <a:prstGeom prst="rect">
                              <a:avLst/>
                            </a:prstGeom>
                            <a:solidFill>
                              <a:schemeClr val="lt1"/>
                            </a:solidFill>
                            <a:ln w="6350">
                              <a:solidFill>
                                <a:prstClr val="black"/>
                              </a:solidFill>
                            </a:ln>
                          </wps:spPr>
                          <wps:txbx>
                            <w:txbxContent>
                              <w:p w14:paraId="33F6B6E3" w14:textId="7B633B0B" w:rsidR="00EA5ACF" w:rsidRDefault="00EA5ACF" w:rsidP="00EA5ACF">
                                <w:pPr>
                                  <w:pStyle w:val="Heading2"/>
                                </w:pPr>
                                <w:r>
                                  <w:t>Operations Manager</w:t>
                                </w:r>
                              </w:p>
                              <w:p w14:paraId="50709538" w14:textId="527F3A0F" w:rsidR="00D314AD" w:rsidRDefault="00D314AD" w:rsidP="00D314AD">
                                <w:pPr>
                                  <w:pStyle w:val="ListParagraph"/>
                                  <w:numPr>
                                    <w:ilvl w:val="0"/>
                                    <w:numId w:val="2"/>
                                  </w:numPr>
                                </w:pPr>
                                <w:r>
                                  <w:t>Different Drive modes: Speed, RLS, Force.</w:t>
                                </w:r>
                              </w:p>
                              <w:p w14:paraId="75CB1957" w14:textId="4450E8F8" w:rsidR="00D314AD" w:rsidRPr="00D314AD" w:rsidRDefault="00D314AD" w:rsidP="00D314AD">
                                <w:pPr>
                                  <w:pStyle w:val="ListParagraph"/>
                                  <w:numPr>
                                    <w:ilvl w:val="0"/>
                                    <w:numId w:val="2"/>
                                  </w:numPr>
                                </w:pPr>
                                <w:r>
                                  <w:t>Handling limits and rates.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25773905" name="Text Box 3"/>
                        <wps:cNvSpPr txBox="1"/>
                        <wps:spPr>
                          <a:xfrm>
                            <a:off x="2038350" y="1428750"/>
                            <a:ext cx="1657350" cy="2047875"/>
                          </a:xfrm>
                          <a:prstGeom prst="rect">
                            <a:avLst/>
                          </a:prstGeom>
                          <a:solidFill>
                            <a:schemeClr val="lt1"/>
                          </a:solidFill>
                          <a:ln w="6350">
                            <a:solidFill>
                              <a:prstClr val="black"/>
                            </a:solidFill>
                          </a:ln>
                        </wps:spPr>
                        <wps:txbx>
                          <w:txbxContent>
                            <w:p w14:paraId="38B8AAEA" w14:textId="02B2ABE4" w:rsidR="00EA5ACF" w:rsidRDefault="00EA5ACF" w:rsidP="00EA5ACF">
                              <w:pPr>
                                <w:pStyle w:val="Heading2"/>
                              </w:pPr>
                              <w:r>
                                <w:t>Virtual Driver</w:t>
                              </w:r>
                            </w:p>
                            <w:p w14:paraId="5EDE2A08" w14:textId="6B07E4D1" w:rsidR="00D314AD" w:rsidRDefault="00D314AD" w:rsidP="00D314AD">
                              <w:pPr>
                                <w:pStyle w:val="ListParagraph"/>
                                <w:numPr>
                                  <w:ilvl w:val="0"/>
                                  <w:numId w:val="3"/>
                                </w:numPr>
                              </w:pPr>
                              <w:r>
                                <w:t>Handles automated driving (Light drive WOT)</w:t>
                              </w:r>
                            </w:p>
                            <w:p w14:paraId="109DDB09" w14:textId="52EB659C" w:rsidR="00D314AD" w:rsidRPr="00D314AD" w:rsidRDefault="00D314AD" w:rsidP="00D314AD">
                              <w:pPr>
                                <w:pStyle w:val="ListParagraph"/>
                                <w:numPr>
                                  <w:ilvl w:val="0"/>
                                  <w:numId w:val="3"/>
                                </w:numPr>
                              </w:pPr>
                              <w:r>
                                <w:t>Countdowns to do with this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3FAD7F" id="Group 5" o:spid="_x0000_s1029" style="position:absolute;margin-left:291pt;margin-top:254.25pt;width:294pt;height:295.5pt;z-index:251666432;mso-position-horizontal-relative:page;mso-width-relative:margin;mso-height-relative:margin" coordsize="37338,37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">
                <v:group id="Group 4" o:spid="_x0000_s1030" style="position:absolute;width:37338;height:37528" coordorigin="" coordsize="37338,37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">
                  <v:shape id="_x0000_s1031" type="#_x0000_t202" style="position:absolute;width:37337;height:37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" fillcolor="white [3201]" strokeweight=".5pt">
                    <v:textbox>
                      <w:txbxContent>
                        <w:p w14:paraId="27DE2AD9" w14:textId="17B9235F" w:rsidR="00EA5ACF" w:rsidRPr="00EA5ACF" w:rsidRDefault="00EA5ACF" w:rsidP="00D314AD">
                          <w:pPr>
                            <w:pStyle w:val="Heading1"/>
                            <w:jc w:val="center"/>
                            <w:rPr>
                              <w:lang w:val="it-IT"/>
                            </w:rPr>
                          </w:pPr>
                          <w:r w:rsidRPr="00EA5ACF">
                            <w:rPr>
                              <w:lang w:val="it-IT"/>
                            </w:rPr>
                            <w:t>Dyno Controller</w:t>
                          </w:r>
                        </w:p>
                        <w:p w14:paraId="58141C0F" w14:textId="3D282C84" w:rsidR="00EA5ACF" w:rsidRPr="00EA5ACF" w:rsidRDefault="00D314AD" w:rsidP="00D314AD">
                          <w:pPr>
                            <w:pStyle w:val="ListParagraph"/>
                            <w:ind w:left="1440"/>
                            <w:rPr>
                              <w:lang w:val="it-IT"/>
                            </w:rPr>
                          </w:pPr>
                          <w:r>
                            <w:rPr>
                              <w:lang w:val="it-IT"/>
                            </w:rPr>
                            <w:t xml:space="preserve"> </w:t>
                          </w:r>
                          <w:r w:rsidR="00EA5ACF" w:rsidRPr="00EA5ACF">
                            <w:rPr>
                              <w:lang w:val="it-IT"/>
                            </w:rPr>
                            <w:t xml:space="preserve">Manages </w:t>
                          </w:r>
                          <w:r w:rsidR="00EA5ACF">
                            <w:rPr>
                              <w:lang w:val="it-IT"/>
                            </w:rPr>
                            <w:t>dyno operation</w:t>
                          </w:r>
                        </w:p>
                        <w:p w14:paraId="168544C4" w14:textId="77777777" w:rsidR="00EA5ACF" w:rsidRPr="00EA5ACF" w:rsidRDefault="00EA5ACF" w:rsidP="00EA5ACF">
                          <w:pPr>
                            <w:pStyle w:val="ListParagraph"/>
                            <w:rPr>
                              <w:lang w:val="it-IT"/>
                            </w:rPr>
                          </w:pPr>
                        </w:p>
                      </w:txbxContent>
                    </v:textbox>
                  </v:shape>
                  <v:shape id="Text Box 3" o:spid="_x0000_s1032" type="#_x0000_t202" style="position:absolute;left:857;top:14287;width:18764;height:20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" fillcolor="white [3201]" strokeweight=".5pt">
                    <v:textbox>
                      <w:txbxContent>
                        <w:p w14:paraId="33F6B6E3" w14:textId="7B633B0B" w:rsidR="00EA5ACF" w:rsidRDefault="00EA5ACF" w:rsidP="00EA5ACF">
                          <w:pPr>
                            <w:pStyle w:val="Heading2"/>
                          </w:pPr>
                          <w:r>
                            <w:t>Operations Manager</w:t>
                          </w:r>
                        </w:p>
                        <w:p w14:paraId="50709538" w14:textId="527F3A0F" w:rsidR="00D314AD" w:rsidRDefault="00D314AD" w:rsidP="00D314AD">
                          <w:pPr>
                            <w:pStyle w:val="ListParagraph"/>
                            <w:numPr>
                              <w:ilvl w:val="0"/>
                              <w:numId w:val="2"/>
                            </w:numPr>
                          </w:pPr>
                          <w:r>
                            <w:t>Different Drive modes: Speed, RLS, Force.</w:t>
                          </w:r>
                        </w:p>
                        <w:p w14:paraId="75CB1957" w14:textId="4450E8F8" w:rsidR="00D314AD" w:rsidRPr="00D314AD" w:rsidRDefault="00D314AD" w:rsidP="00D314AD">
                          <w:pPr>
                            <w:pStyle w:val="ListParagraph"/>
                            <w:numPr>
                              <w:ilvl w:val="0"/>
                              <w:numId w:val="2"/>
                            </w:numPr>
                          </w:pPr>
                          <w:r>
                            <w:t>Handling limits and rates.</w:t>
                          </w:r>
                        </w:p>
                      </w:txbxContent>
                    </v:textbox>
                  </v:shape>
                </v:group>
                <v:shape id="Text Box 3" o:spid="_x0000_s1033" type="#_x0000_t202" style="position:absolute;left:20383;top:14287;width:16574;height:20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" fillcolor="white [3201]" strokeweight=".5pt">
                  <v:textbox>
                    <w:txbxContent>
                      <w:p w14:paraId="38B8AAEA" w14:textId="02B2ABE4" w:rsidR="00EA5ACF" w:rsidRDefault="00EA5ACF" w:rsidP="00EA5ACF">
                        <w:pPr>
                          <w:pStyle w:val="Heading2"/>
                        </w:pPr>
                        <w:r>
                          <w:t>Virtual Driver</w:t>
                        </w:r>
                      </w:p>
                      <w:p w14:paraId="5EDE2A08" w14:textId="6B07E4D1" w:rsidR="00D314AD" w:rsidRDefault="00D314AD" w:rsidP="00D314AD">
                        <w:pPr>
                          <w:pStyle w:val="ListParagraph"/>
                          <w:numPr>
                            <w:ilvl w:val="0"/>
                            <w:numId w:val="3"/>
                          </w:numPr>
                        </w:pPr>
                        <w:r>
                          <w:t>Handles automated driving (Light drive WOT)</w:t>
                        </w:r>
                      </w:p>
                      <w:p w14:paraId="109DDB09" w14:textId="52EB659C" w:rsidR="00D314AD" w:rsidRPr="00D314AD" w:rsidRDefault="00D314AD" w:rsidP="00D314AD">
                        <w:pPr>
                          <w:pStyle w:val="ListParagraph"/>
                          <w:numPr>
                            <w:ilvl w:val="0"/>
                            <w:numId w:val="3"/>
                          </w:numPr>
                        </w:pPr>
                        <w:r>
                          <w:t>Countdowns to do with this</w:t>
                        </w:r>
                      </w:p>
                    </w:txbxContent>
                  </v:textbox>
                </v:shape>
                <w10:wrap anchorx="page"/>
              </v:group>
            </w:pict>
          </mc:Fallback>
        </mc:AlternateContent>
      </w:r>
      <w:r w:rsidR="009173DB">
        <w:rPr>
          <w:noProof/>
        </w:rPr>
        <mc:AlternateContent>
          <mc:Choice Requires="wps">
            <w:drawing>
              <wp:anchor distT="0" distB="0" distL="114300" distR="114300" simplePos="0" relativeHeight="251657216" behindDoc="0" locked="0" layoutInCell="1" allowOverlap="1" wp14:anchorId="683FFCC7" wp14:editId="61623D72">
                <wp:simplePos x="0" y="0"/>
                <wp:positionH relativeFrom="margin">
                  <wp:posOffset>-106045</wp:posOffset>
                </wp:positionH>
                <wp:positionV relativeFrom="paragraph">
                  <wp:posOffset>-38100</wp:posOffset>
                </wp:positionV>
                <wp:extent cx="2428875" cy="2876550"/>
                <wp:effectExtent l="0" t="0" r="28575" b="19050"/>
                <wp:wrapNone/>
                <wp:docPr id="1464184830" name="Text Box 2"/>
                <wp:cNvGraphicFramePr/>
                <a:graphic xmlns:a="http://schemas.openxmlformats.org/drawingml/2006/main">
                  <a:graphicData uri="http://schemas.microsoft.com/office/word/2010/wordprocessingShape">
                    <wps:wsp>
                      <wps:cNvSpPr txBox="1"/>
                      <wps:spPr>
                        <a:xfrm>
                          <a:off x="0" y="0"/>
                          <a:ext cx="2428875" cy="2876550"/>
                        </a:xfrm>
                        <a:prstGeom prst="rect">
                          <a:avLst/>
                        </a:prstGeom>
                        <a:solidFill>
                          <a:schemeClr val="lt1"/>
                        </a:solidFill>
                        <a:ln w="6350">
                          <a:solidFill>
                            <a:prstClr val="black"/>
                          </a:solidFill>
                        </a:ln>
                      </wps:spPr>
                      <wps:txbx>
                        <w:txbxContent>
                          <w:p w14:paraId="4D7E8F9F" w14:textId="1003666C" w:rsidR="00EA5ACF" w:rsidRDefault="00EA5ACF" w:rsidP="00EA5ACF">
                            <w:pPr>
                              <w:pStyle w:val="Heading1"/>
                              <w:jc w:val="center"/>
                            </w:pPr>
                            <w:r w:rsidRPr="00EA5ACF">
                              <w:t>Interface (UI)</w:t>
                            </w:r>
                          </w:p>
                          <w:p w14:paraId="7033F9B7" w14:textId="7587BE59" w:rsidR="00EA5ACF" w:rsidRDefault="00EA5ACF" w:rsidP="00EA5ACF">
                            <w:r>
                              <w:t>All User interaction and display elements.</w:t>
                            </w:r>
                          </w:p>
                          <w:p w14:paraId="6D913270" w14:textId="64BD39D0" w:rsidR="00EA5ACF" w:rsidRDefault="00EA5ACF" w:rsidP="00EA5ACF">
                            <w:pPr>
                              <w:pStyle w:val="ListParagraph"/>
                              <w:numPr>
                                <w:ilvl w:val="0"/>
                                <w:numId w:val="1"/>
                              </w:numPr>
                            </w:pPr>
                            <w:r>
                              <w:t>Buttons</w:t>
                            </w:r>
                          </w:p>
                          <w:p w14:paraId="5A94F881" w14:textId="606793DF" w:rsidR="00EA5ACF" w:rsidRDefault="00EA5ACF" w:rsidP="00EA5ACF">
                            <w:pPr>
                              <w:pStyle w:val="ListParagraph"/>
                              <w:numPr>
                                <w:ilvl w:val="0"/>
                                <w:numId w:val="1"/>
                              </w:numPr>
                            </w:pPr>
                            <w:r>
                              <w:t>Input Boxes</w:t>
                            </w:r>
                          </w:p>
                          <w:p w14:paraId="3088A960" w14:textId="42405DC9" w:rsidR="00EA5ACF" w:rsidRDefault="00EA5ACF" w:rsidP="00EA5ACF">
                            <w:pPr>
                              <w:pStyle w:val="ListParagraph"/>
                              <w:numPr>
                                <w:ilvl w:val="0"/>
                                <w:numId w:val="1"/>
                              </w:numPr>
                            </w:pPr>
                            <w:r>
                              <w:t>Dials</w:t>
                            </w:r>
                          </w:p>
                          <w:p w14:paraId="453978B3" w14:textId="427AC64D" w:rsidR="00EA5ACF" w:rsidRDefault="00EA5ACF" w:rsidP="00EA5ACF">
                            <w:pPr>
                              <w:pStyle w:val="ListParagraph"/>
                              <w:numPr>
                                <w:ilvl w:val="0"/>
                                <w:numId w:val="1"/>
                              </w:numPr>
                            </w:pPr>
                            <w:r>
                              <w:t>Indicators and feedback systems</w:t>
                            </w:r>
                          </w:p>
                          <w:p w14:paraId="102A6D78" w14:textId="7C1BA10B" w:rsidR="00EA5ACF" w:rsidRPr="00EA5ACF" w:rsidRDefault="00EA5ACF" w:rsidP="00EA5ACF">
                            <w:pPr>
                              <w:pStyle w:val="ListParagraph"/>
                              <w:numPr>
                                <w:ilvl w:val="0"/>
                                <w:numId w:val="1"/>
                              </w:numPr>
                            </w:pPr>
                            <w:r>
                              <w:t>3D Visuals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FFCC7" id="_x0000_s1034" type="#_x0000_t202" style="position:absolute;margin-left:-8.35pt;margin-top:-3pt;width:191.25pt;height:226.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" fillcolor="white [3201]" strokeweight=".5pt">
                <v:textbox>
                  <w:txbxContent>
                    <w:p w14:paraId="4D7E8F9F" w14:textId="1003666C" w:rsidR="00EA5ACF" w:rsidRDefault="00EA5ACF" w:rsidP="00EA5ACF">
                      <w:pPr>
                        <w:pStyle w:val="Heading1"/>
                        <w:jc w:val="center"/>
                      </w:pPr>
                      <w:r w:rsidRPr="00EA5ACF">
                        <w:t>Interface (UI)</w:t>
                      </w:r>
                    </w:p>
                    <w:p w14:paraId="7033F9B7" w14:textId="7587BE59" w:rsidR="00EA5ACF" w:rsidRDefault="00EA5ACF" w:rsidP="00EA5ACF">
                      <w:r>
                        <w:t>All User interaction and display elements.</w:t>
                      </w:r>
                    </w:p>
                    <w:p w14:paraId="6D913270" w14:textId="64BD39D0" w:rsidR="00EA5ACF" w:rsidRDefault="00EA5ACF" w:rsidP="00EA5ACF">
                      <w:pPr>
                        <w:pStyle w:val="ListParagraph"/>
                        <w:numPr>
                          <w:ilvl w:val="0"/>
                          <w:numId w:val="1"/>
                        </w:numPr>
                      </w:pPr>
                      <w:r>
                        <w:t>Buttons</w:t>
                      </w:r>
                    </w:p>
                    <w:p w14:paraId="5A94F881" w14:textId="606793DF" w:rsidR="00EA5ACF" w:rsidRDefault="00EA5ACF" w:rsidP="00EA5ACF">
                      <w:pPr>
                        <w:pStyle w:val="ListParagraph"/>
                        <w:numPr>
                          <w:ilvl w:val="0"/>
                          <w:numId w:val="1"/>
                        </w:numPr>
                      </w:pPr>
                      <w:r>
                        <w:t>Input Boxes</w:t>
                      </w:r>
                    </w:p>
                    <w:p w14:paraId="3088A960" w14:textId="42405DC9" w:rsidR="00EA5ACF" w:rsidRDefault="00EA5ACF" w:rsidP="00EA5ACF">
                      <w:pPr>
                        <w:pStyle w:val="ListParagraph"/>
                        <w:numPr>
                          <w:ilvl w:val="0"/>
                          <w:numId w:val="1"/>
                        </w:numPr>
                      </w:pPr>
                      <w:r>
                        <w:t>Dials</w:t>
                      </w:r>
                    </w:p>
                    <w:p w14:paraId="453978B3" w14:textId="427AC64D" w:rsidR="00EA5ACF" w:rsidRDefault="00EA5ACF" w:rsidP="00EA5ACF">
                      <w:pPr>
                        <w:pStyle w:val="ListParagraph"/>
                        <w:numPr>
                          <w:ilvl w:val="0"/>
                          <w:numId w:val="1"/>
                        </w:numPr>
                      </w:pPr>
                      <w:r>
                        <w:t>Indicators and feedback systems</w:t>
                      </w:r>
                    </w:p>
                    <w:p w14:paraId="102A6D78" w14:textId="7C1BA10B" w:rsidR="00EA5ACF" w:rsidRPr="00EA5ACF" w:rsidRDefault="00EA5ACF" w:rsidP="00EA5ACF">
                      <w:pPr>
                        <w:pStyle w:val="ListParagraph"/>
                        <w:numPr>
                          <w:ilvl w:val="0"/>
                          <w:numId w:val="1"/>
                        </w:numPr>
                      </w:pPr>
                      <w:r>
                        <w:t>3D Visuals</w:t>
                      </w:r>
                    </w:p>
                  </w:txbxContent>
                </v:textbox>
                <w10:wrap anchorx="margin"/>
              </v:shape>
            </w:pict>
          </mc:Fallback>
        </mc:AlternateContent>
      </w:r>
    </w:p>
    <w:p w14:paraId="02E1FC70" w14:textId="77777777" w:rsidR="00D141BD" w:rsidRPr="00D141BD" w:rsidRDefault="00D141BD" w:rsidP="00D141BD"/>
    <w:p w14:paraId="04DDF6BE" w14:textId="77777777" w:rsidR="00D141BD" w:rsidRPr="00D141BD" w:rsidRDefault="00D141BD" w:rsidP="00D141BD"/>
    <w:p w14:paraId="4F2831B1" w14:textId="77777777" w:rsidR="00D141BD" w:rsidRPr="00D141BD" w:rsidRDefault="00D141BD" w:rsidP="00D141BD"/>
    <w:p w14:paraId="31A957C5" w14:textId="77777777" w:rsidR="00D141BD" w:rsidRPr="00D141BD" w:rsidRDefault="00D141BD" w:rsidP="00D141BD"/>
    <w:p w14:paraId="2DC5D0BC" w14:textId="77777777" w:rsidR="00D141BD" w:rsidRPr="00D141BD" w:rsidRDefault="00D141BD" w:rsidP="00D141BD"/>
    <w:p w14:paraId="36DAFB22" w14:textId="77777777" w:rsidR="00D141BD" w:rsidRPr="00D141BD" w:rsidRDefault="00D141BD" w:rsidP="00D141BD"/>
    <w:p w14:paraId="1DA91C21" w14:textId="77777777" w:rsidR="00D141BD" w:rsidRPr="00D141BD" w:rsidRDefault="00D141BD" w:rsidP="00D141BD"/>
    <w:p w14:paraId="18BD39C8" w14:textId="77777777" w:rsidR="00D141BD" w:rsidRPr="00D141BD" w:rsidRDefault="00D141BD" w:rsidP="00D141BD"/>
    <w:p w14:paraId="776A93E1" w14:textId="77777777" w:rsidR="00D141BD" w:rsidRPr="00D141BD" w:rsidRDefault="00D141BD" w:rsidP="00D141BD"/>
    <w:p w14:paraId="090C0F5A" w14:textId="77777777" w:rsidR="00D141BD" w:rsidRPr="00D141BD" w:rsidRDefault="00D141BD" w:rsidP="00D141BD"/>
    <w:p w14:paraId="0A91F187" w14:textId="77777777" w:rsidR="00D141BD" w:rsidRPr="00D141BD" w:rsidRDefault="00D141BD" w:rsidP="00D141BD"/>
    <w:p w14:paraId="3658732F" w14:textId="77777777" w:rsidR="00D141BD" w:rsidRPr="00D141BD" w:rsidRDefault="00D141BD" w:rsidP="00D141BD"/>
    <w:p w14:paraId="29FCE8CB" w14:textId="77777777" w:rsidR="00D141BD" w:rsidRPr="00D141BD" w:rsidRDefault="00D141BD" w:rsidP="00D141BD"/>
    <w:p w14:paraId="2C5E0BE4" w14:textId="77777777" w:rsidR="00D141BD" w:rsidRPr="00D141BD" w:rsidRDefault="00D141BD" w:rsidP="00D141BD"/>
    <w:p w14:paraId="6C55E4FC" w14:textId="77777777" w:rsidR="00D141BD" w:rsidRPr="00D141BD" w:rsidRDefault="00D141BD" w:rsidP="00D141BD"/>
    <w:p w14:paraId="16E699D1" w14:textId="77777777" w:rsidR="00D141BD" w:rsidRPr="00D141BD" w:rsidRDefault="00D141BD" w:rsidP="00D141BD"/>
    <w:p w14:paraId="62DB5E99" w14:textId="77777777" w:rsidR="00D141BD" w:rsidRPr="00D141BD" w:rsidRDefault="00D141BD" w:rsidP="00D141BD"/>
    <w:p w14:paraId="7E70D590" w14:textId="77777777" w:rsidR="00D141BD" w:rsidRPr="00D141BD" w:rsidRDefault="00D141BD" w:rsidP="00D141BD"/>
    <w:p w14:paraId="165E47D7" w14:textId="77777777" w:rsidR="00D141BD" w:rsidRPr="00D141BD" w:rsidRDefault="00D141BD" w:rsidP="00D141BD"/>
    <w:p w14:paraId="49EF567B" w14:textId="77777777" w:rsidR="00D141BD" w:rsidRPr="00D141BD" w:rsidRDefault="00D141BD" w:rsidP="00D141BD"/>
    <w:p w14:paraId="03267966" w14:textId="77777777" w:rsidR="00D141BD" w:rsidRDefault="00D141BD" w:rsidP="00D141BD"/>
    <w:p w14:paraId="4446342F" w14:textId="77777777" w:rsidR="00D141BD" w:rsidRDefault="00D141BD" w:rsidP="00D141BD"/>
    <w:p w14:paraId="1F155E15" w14:textId="77777777" w:rsidR="00D141BD" w:rsidRDefault="00D141BD" w:rsidP="00D141BD"/>
    <w:p w14:paraId="1ACAF9C2" w14:textId="77777777" w:rsidR="00D141BD" w:rsidRDefault="00D141BD" w:rsidP="00D141BD"/>
    <w:p w14:paraId="591E99AC" w14:textId="77777777" w:rsidR="00D141BD" w:rsidRDefault="00D141BD" w:rsidP="00D141BD"/>
    <w:p w14:paraId="6A0D8C22" w14:textId="77777777" w:rsidR="00D141BD" w:rsidRDefault="00D141BD" w:rsidP="00D141BD"/>
    <w:p w14:paraId="57AB8F9F" w14:textId="77777777" w:rsidR="00D141BD" w:rsidRDefault="00D141BD" w:rsidP="00D141BD"/>
    <w:p w14:paraId="19CF7595" w14:textId="7EF82C7E" w:rsidR="00D141BD" w:rsidRDefault="00D141BD" w:rsidP="00D141BD">
      <w:pPr>
        <w:pStyle w:val="Heading1"/>
      </w:pPr>
      <w:r w:rsidRPr="00D141BD">
        <w:lastRenderedPageBreak/>
        <w:t>Rules and Reasons for Architecture Design</w:t>
      </w:r>
    </w:p>
    <w:p w14:paraId="50E35453" w14:textId="77777777" w:rsidR="001E6F51" w:rsidRDefault="001E6F51" w:rsidP="001E6F51"/>
    <w:p w14:paraId="3B45B214" w14:textId="7BCD84C0" w:rsidR="001E6F51" w:rsidRDefault="001E6F51" w:rsidP="001E6F51">
      <w:pPr>
        <w:pStyle w:val="Heading2"/>
      </w:pPr>
      <w:r>
        <w:t>Division</w:t>
      </w:r>
    </w:p>
    <w:p w14:paraId="26A4B9CF" w14:textId="66CD2363" w:rsidR="00D141BD" w:rsidRDefault="00321B10" w:rsidP="00321B10">
      <w:r>
        <w:t xml:space="preserve">Division based on functions and requirements allows for a more organised system but also allows for decoupling of the system. It has been separated in </w:t>
      </w:r>
    </w:p>
    <w:p w14:paraId="77CAC9B3" w14:textId="09E9D035" w:rsidR="00321B10" w:rsidRDefault="00321B10" w:rsidP="00D141BD">
      <w:pPr>
        <w:pStyle w:val="ListParagraph"/>
        <w:numPr>
          <w:ilvl w:val="0"/>
          <w:numId w:val="4"/>
        </w:numPr>
      </w:pPr>
      <w:r>
        <w:t>It has been divided into 5 main components:</w:t>
      </w:r>
    </w:p>
    <w:p w14:paraId="1ABA0960" w14:textId="6859739A" w:rsidR="00321B10" w:rsidRDefault="00321B10" w:rsidP="00321B10">
      <w:pPr>
        <w:pStyle w:val="ListParagraph"/>
        <w:numPr>
          <w:ilvl w:val="1"/>
          <w:numId w:val="4"/>
        </w:numPr>
      </w:pPr>
      <w:r>
        <w:t>Interface: This is just user interaction and visuals. Having this separate allows for clear broadcasts of user inputs and also handling everything the user will see.</w:t>
      </w:r>
    </w:p>
    <w:p w14:paraId="5D2D11B4" w14:textId="3DEAE87D" w:rsidR="00321B10" w:rsidRDefault="00321B10" w:rsidP="00321B10">
      <w:pPr>
        <w:pStyle w:val="ListParagraph"/>
        <w:numPr>
          <w:ilvl w:val="1"/>
          <w:numId w:val="4"/>
        </w:numPr>
      </w:pPr>
      <w:r>
        <w:t>Rig Manager: This manages the lifecycle of the system and is separate in order to isolate simple on off functions from the more complex needs of the controller.</w:t>
      </w:r>
    </w:p>
    <w:p w14:paraId="109979BA" w14:textId="02C1C856" w:rsidR="00321B10" w:rsidRDefault="00321B10" w:rsidP="00321B10">
      <w:pPr>
        <w:pStyle w:val="ListParagraph"/>
        <w:numPr>
          <w:ilvl w:val="1"/>
          <w:numId w:val="4"/>
        </w:numPr>
      </w:pPr>
      <w:r>
        <w:t>3D Visualisation: This may seem like just a UI application but had been kept separate as the interactions of this will need to be accounted for. This also interacts not just on speed but will be adjusted whenever there is a change in state so will need to interact with multiple systems.</w:t>
      </w:r>
    </w:p>
    <w:p w14:paraId="30AD2144" w14:textId="31D3BAC8" w:rsidR="00321B10" w:rsidRDefault="00321B10" w:rsidP="00321B10">
      <w:pPr>
        <w:pStyle w:val="ListParagraph"/>
        <w:numPr>
          <w:ilvl w:val="1"/>
          <w:numId w:val="4"/>
        </w:numPr>
      </w:pPr>
      <w:r>
        <w:t xml:space="preserve">Dyno Controller: This will handle all the different drive states of the rig and will be in communication with every system to reflect the changes. This has been divided further into the operations manager which will operate states where the rig is controlled and virtual driver to simulate the rig being driven by someone with more random </w:t>
      </w:r>
      <w:r w:rsidR="001763B4">
        <w:t>interactions</w:t>
      </w:r>
      <w:r>
        <w:t>.</w:t>
      </w:r>
    </w:p>
    <w:p w14:paraId="1615D0D0" w14:textId="2B779F2C" w:rsidR="00321B10" w:rsidRDefault="00321B10" w:rsidP="00321B10">
      <w:pPr>
        <w:pStyle w:val="ListParagraph"/>
        <w:numPr>
          <w:ilvl w:val="1"/>
          <w:numId w:val="4"/>
        </w:numPr>
      </w:pPr>
      <w:r>
        <w:t>Simulation Engine</w:t>
      </w:r>
      <w:r w:rsidR="003D354B">
        <w:t xml:space="preserve">: Handling calculations necessary to update the system on </w:t>
      </w:r>
      <w:proofErr w:type="gramStart"/>
      <w:r w:rsidR="003D354B">
        <w:t>speed ,</w:t>
      </w:r>
      <w:proofErr w:type="gramEnd"/>
      <w:r w:rsidR="003D354B">
        <w:t xml:space="preserve"> forces etc.</w:t>
      </w:r>
    </w:p>
    <w:p w14:paraId="44049E98" w14:textId="2DD5A294" w:rsidR="00D141BD" w:rsidRPr="00D141BD" w:rsidRDefault="00D141BD" w:rsidP="00D141BD">
      <w:pPr>
        <w:pStyle w:val="ListParagraph"/>
        <w:numPr>
          <w:ilvl w:val="0"/>
          <w:numId w:val="4"/>
        </w:numPr>
      </w:pPr>
      <w:r>
        <w:t xml:space="preserve">Simulation Engine has been used to separate </w:t>
      </w:r>
      <w:r w:rsidR="001E6F51">
        <w:t>complex force and speed calculations for the controller and other systems which handle states and modes of the dyno.</w:t>
      </w:r>
    </w:p>
    <w:p w14:paraId="6BFD9947" w14:textId="01C080C7" w:rsidR="00D141BD" w:rsidRDefault="00D141BD" w:rsidP="00D141BD">
      <w:pPr>
        <w:pStyle w:val="Heading2"/>
      </w:pPr>
      <w:r>
        <w:t>Communication</w:t>
      </w:r>
    </w:p>
    <w:p w14:paraId="7D1EFA71" w14:textId="77777777" w:rsidR="003D354B" w:rsidRPr="003D354B" w:rsidRDefault="003D354B" w:rsidP="003D354B"/>
    <w:p w14:paraId="57581BCA" w14:textId="2C28A1D8" w:rsidR="00321B10" w:rsidRPr="00321B10" w:rsidRDefault="00321B10" w:rsidP="00321B10">
      <w:pPr>
        <w:pStyle w:val="Heading2"/>
      </w:pPr>
      <w:r>
        <w:t>Redundancies/Duplication</w:t>
      </w:r>
    </w:p>
    <w:p w14:paraId="470DB31B" w14:textId="4FB18DE4" w:rsidR="00D141BD" w:rsidRPr="00D141BD" w:rsidRDefault="00D141BD" w:rsidP="00D141BD">
      <w:pPr>
        <w:pStyle w:val="Heading2"/>
      </w:pPr>
    </w:p>
    <w:sectPr w:rsidR="00D141BD" w:rsidRPr="00D14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493"/>
    <w:multiLevelType w:val="hybridMultilevel"/>
    <w:tmpl w:val="3B4E8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7D12"/>
    <w:multiLevelType w:val="hybridMultilevel"/>
    <w:tmpl w:val="C6DC8A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355020"/>
    <w:multiLevelType w:val="hybridMultilevel"/>
    <w:tmpl w:val="67EC6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80C57F6"/>
    <w:multiLevelType w:val="hybridMultilevel"/>
    <w:tmpl w:val="84148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436295">
    <w:abstractNumId w:val="3"/>
  </w:num>
  <w:num w:numId="2" w16cid:durableId="100731433">
    <w:abstractNumId w:val="0"/>
  </w:num>
  <w:num w:numId="3" w16cid:durableId="1291012951">
    <w:abstractNumId w:val="2"/>
  </w:num>
  <w:num w:numId="4" w16cid:durableId="684601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ACF"/>
    <w:rsid w:val="001763B4"/>
    <w:rsid w:val="001E6F51"/>
    <w:rsid w:val="00203D28"/>
    <w:rsid w:val="00321B10"/>
    <w:rsid w:val="003D354B"/>
    <w:rsid w:val="005C0AF0"/>
    <w:rsid w:val="006C7A91"/>
    <w:rsid w:val="009173DB"/>
    <w:rsid w:val="00AB7B14"/>
    <w:rsid w:val="00C94AA9"/>
    <w:rsid w:val="00D141BD"/>
    <w:rsid w:val="00D314AD"/>
    <w:rsid w:val="00DA39F7"/>
    <w:rsid w:val="00EA5AC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6CC23"/>
  <w15:chartTrackingRefBased/>
  <w15:docId w15:val="{751FA481-8F64-4C4C-8320-8E81F4915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3DB"/>
  </w:style>
  <w:style w:type="paragraph" w:styleId="Heading1">
    <w:name w:val="heading 1"/>
    <w:basedOn w:val="Normal"/>
    <w:next w:val="Normal"/>
    <w:link w:val="Heading1Char"/>
    <w:uiPriority w:val="9"/>
    <w:qFormat/>
    <w:rsid w:val="00EA5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5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A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A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A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5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A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A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ACF"/>
    <w:rPr>
      <w:rFonts w:eastAsiaTheme="majorEastAsia" w:cstheme="majorBidi"/>
      <w:color w:val="272727" w:themeColor="text1" w:themeTint="D8"/>
    </w:rPr>
  </w:style>
  <w:style w:type="paragraph" w:styleId="Title">
    <w:name w:val="Title"/>
    <w:basedOn w:val="Normal"/>
    <w:next w:val="Normal"/>
    <w:link w:val="TitleChar"/>
    <w:uiPriority w:val="10"/>
    <w:qFormat/>
    <w:rsid w:val="00EA5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ACF"/>
    <w:pPr>
      <w:spacing w:before="160"/>
      <w:jc w:val="center"/>
    </w:pPr>
    <w:rPr>
      <w:i/>
      <w:iCs/>
      <w:color w:val="404040" w:themeColor="text1" w:themeTint="BF"/>
    </w:rPr>
  </w:style>
  <w:style w:type="character" w:customStyle="1" w:styleId="QuoteChar">
    <w:name w:val="Quote Char"/>
    <w:basedOn w:val="DefaultParagraphFont"/>
    <w:link w:val="Quote"/>
    <w:uiPriority w:val="29"/>
    <w:rsid w:val="00EA5ACF"/>
    <w:rPr>
      <w:i/>
      <w:iCs/>
      <w:color w:val="404040" w:themeColor="text1" w:themeTint="BF"/>
    </w:rPr>
  </w:style>
  <w:style w:type="paragraph" w:styleId="ListParagraph">
    <w:name w:val="List Paragraph"/>
    <w:basedOn w:val="Normal"/>
    <w:uiPriority w:val="34"/>
    <w:qFormat/>
    <w:rsid w:val="00EA5ACF"/>
    <w:pPr>
      <w:ind w:left="720"/>
      <w:contextualSpacing/>
    </w:pPr>
  </w:style>
  <w:style w:type="character" w:styleId="IntenseEmphasis">
    <w:name w:val="Intense Emphasis"/>
    <w:basedOn w:val="DefaultParagraphFont"/>
    <w:uiPriority w:val="21"/>
    <w:qFormat/>
    <w:rsid w:val="00EA5ACF"/>
    <w:rPr>
      <w:i/>
      <w:iCs/>
      <w:color w:val="0F4761" w:themeColor="accent1" w:themeShade="BF"/>
    </w:rPr>
  </w:style>
  <w:style w:type="paragraph" w:styleId="IntenseQuote">
    <w:name w:val="Intense Quote"/>
    <w:basedOn w:val="Normal"/>
    <w:next w:val="Normal"/>
    <w:link w:val="IntenseQuoteChar"/>
    <w:uiPriority w:val="30"/>
    <w:qFormat/>
    <w:rsid w:val="00EA5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ACF"/>
    <w:rPr>
      <w:i/>
      <w:iCs/>
      <w:color w:val="0F4761" w:themeColor="accent1" w:themeShade="BF"/>
    </w:rPr>
  </w:style>
  <w:style w:type="character" w:styleId="IntenseReference">
    <w:name w:val="Intense Reference"/>
    <w:basedOn w:val="DefaultParagraphFont"/>
    <w:uiPriority w:val="32"/>
    <w:qFormat/>
    <w:rsid w:val="00EA5A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Gabrielle Edwards</dc:creator>
  <cp:keywords/>
  <dc:description/>
  <cp:lastModifiedBy>Gabrielle Edwards</cp:lastModifiedBy>
  <cp:revision>4</cp:revision>
  <dcterms:created xsi:type="dcterms:W3CDTF">2026-09-28T07:01:00Z</dcterms:created>
  <dcterms:modified xsi:type="dcterms:W3CDTF">2026-09-28T10:09:00Z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9eaf13-f528-470e-bf6b-38b666617431_Enabled">
    <vt:lpwstr>true</vt:lpwstr>
  </property>
  <property fmtid="{D5CDD505-2E9C-101B-9397-08002B2CF9AE}" pid="3" name="MSIP_Label_289eaf13-f528-470e-bf6b-38b666617431_SetDate">
    <vt:lpwstr>2026-09-28T08:20:22Z</vt:lpwstr>
  </property>
  <property fmtid="{D5CDD505-2E9C-101B-9397-08002B2CF9AE}" pid="4" name="MSIP_Label_289eaf13-f528-470e-bf6b-38b666617431_Method">
    <vt:lpwstr>Standard</vt:lpwstr>
  </property>
  <property fmtid="{D5CDD505-2E9C-101B-9397-08002B2CF9AE}" pid="5" name="MSIP_Label_289eaf13-f528-470e-bf6b-38b666617431_Name">
    <vt:lpwstr>Proprietary</vt:lpwstr>
  </property>
  <property fmtid="{D5CDD505-2E9C-101B-9397-08002B2CF9AE}" pid="6" name="MSIP_Label_289eaf13-f528-470e-bf6b-38b666617431_SiteId">
    <vt:lpwstr>4c087f80-1e07-4f72-9e41-d7d9748d0f4c</vt:lpwstr>
  </property>
  <property fmtid="{D5CDD505-2E9C-101B-9397-08002B2CF9AE}" pid="7" name="MSIP_Label_289eaf13-f528-470e-bf6b-38b666617431_ActionId">
    <vt:lpwstr>4d03ede9-3476-4244-9d8a-0755d0efa9a5</vt:lpwstr>
  </property>
  <property fmtid="{D5CDD505-2E9C-101B-9397-08002B2CF9AE}" pid="8" name="MSIP_Label_289eaf13-f528-470e-bf6b-38b666617431_ContentBits">
    <vt:lpwstr>0</vt:lpwstr>
  </property>
  <property fmtid="{D5CDD505-2E9C-101B-9397-08002B2CF9AE}" pid="9" name="MSIP_Label_289eaf13-f528-470e-bf6b-38b666617431_Tag">
    <vt:lpwstr>10, 3, 0, 1</vt:lpwstr>
  </property>
</Properties>
</file>