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39CB5" w14:textId="568F4E33" w:rsidR="00085C0D" w:rsidRDefault="00BE5FD8" w:rsidP="00085C0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Database</w:t>
      </w:r>
      <w:r w:rsidR="00085C0D" w:rsidRPr="00491BEB">
        <w:rPr>
          <w:b/>
          <w:bCs/>
          <w:lang w:val="en-US"/>
        </w:rPr>
        <w:t xml:space="preserve"> Project</w:t>
      </w:r>
      <w:r>
        <w:rPr>
          <w:b/>
          <w:bCs/>
          <w:lang w:val="en-US"/>
        </w:rPr>
        <w:t>,</w:t>
      </w:r>
      <w:r w:rsidR="00085C0D" w:rsidRPr="00491BEB">
        <w:rPr>
          <w:b/>
          <w:bCs/>
          <w:lang w:val="en-US"/>
        </w:rPr>
        <w:t xml:space="preserve"> Part </w:t>
      </w:r>
      <w:r w:rsidR="00085C0D">
        <w:rPr>
          <w:b/>
          <w:bCs/>
          <w:lang w:val="en-US"/>
        </w:rPr>
        <w:t>2</w:t>
      </w:r>
    </w:p>
    <w:p w14:paraId="5ABFC104" w14:textId="77777777" w:rsidR="00085C0D" w:rsidRPr="00491BEB" w:rsidRDefault="00085C0D" w:rsidP="00085C0D">
      <w:pPr>
        <w:jc w:val="center"/>
        <w:rPr>
          <w:b/>
          <w:bCs/>
          <w:lang w:val="en-US"/>
        </w:rPr>
      </w:pPr>
    </w:p>
    <w:p w14:paraId="4E025FF2" w14:textId="77777777" w:rsidR="00085C0D" w:rsidRDefault="00085C0D" w:rsidP="00085C0D">
      <w:pPr>
        <w:jc w:val="center"/>
        <w:rPr>
          <w:lang w:val="en-US"/>
        </w:rPr>
      </w:pPr>
    </w:p>
    <w:p w14:paraId="4C27ABB1" w14:textId="6D843B33" w:rsidR="00085C0D" w:rsidRDefault="00085C0D" w:rsidP="00085C0D">
      <w:pPr>
        <w:jc w:val="both"/>
        <w:rPr>
          <w:lang w:val="en-US"/>
        </w:rPr>
      </w:pPr>
      <w:r w:rsidRPr="000C171B">
        <w:rPr>
          <w:b/>
          <w:bCs/>
          <w:lang w:val="en-US"/>
        </w:rPr>
        <w:t>Group</w:t>
      </w:r>
      <w:r>
        <w:rPr>
          <w:lang w:val="en-US"/>
        </w:rPr>
        <w:t>:</w:t>
      </w:r>
      <w:r w:rsidR="00BE5FD8">
        <w:rPr>
          <w:lang w:val="en-US"/>
        </w:rPr>
        <w:t xml:space="preserve"> 00 </w:t>
      </w:r>
      <w:r w:rsidR="00BE5FD8">
        <w:rPr>
          <w:lang w:val="en-US"/>
        </w:rPr>
        <w:tab/>
      </w:r>
      <w:r w:rsidR="00BE5FD8" w:rsidRPr="00BE5FD8">
        <w:rPr>
          <w:b/>
          <w:bCs/>
          <w:lang w:val="en-US"/>
        </w:rPr>
        <w:t>Shift</w:t>
      </w:r>
      <w:r w:rsidR="00BE5FD8">
        <w:rPr>
          <w:lang w:val="en-US"/>
        </w:rPr>
        <w:t>: 00</w:t>
      </w:r>
    </w:p>
    <w:p w14:paraId="28F28AE8" w14:textId="78FF0608" w:rsidR="00085C0D" w:rsidRDefault="00085C0D" w:rsidP="00085C0D">
      <w:pPr>
        <w:jc w:val="both"/>
        <w:rPr>
          <w:lang w:val="en-US"/>
        </w:rPr>
      </w:pPr>
      <w:r w:rsidRPr="000C171B">
        <w:rPr>
          <w:b/>
          <w:bCs/>
          <w:lang w:val="en-US"/>
        </w:rPr>
        <w:t>Laboratory teacher</w:t>
      </w:r>
      <w:r>
        <w:rPr>
          <w:lang w:val="en-US"/>
        </w:rPr>
        <w:t xml:space="preserve">: </w:t>
      </w:r>
    </w:p>
    <w:p w14:paraId="7BC7A571" w14:textId="6A975A10" w:rsidR="00085C0D" w:rsidRDefault="00085C0D" w:rsidP="00085C0D">
      <w:pPr>
        <w:jc w:val="both"/>
        <w:rPr>
          <w:lang w:val="en-US"/>
        </w:rPr>
      </w:pPr>
      <w:r w:rsidRPr="000C171B">
        <w:rPr>
          <w:b/>
          <w:bCs/>
          <w:lang w:val="en-US"/>
        </w:rPr>
        <w:t>Contributions and effort</w:t>
      </w:r>
      <w:r>
        <w:rPr>
          <w:lang w:val="en-US"/>
        </w:rPr>
        <w:t xml:space="preserve">: </w:t>
      </w:r>
    </w:p>
    <w:p w14:paraId="4B6D7602" w14:textId="77777777" w:rsidR="00085C0D" w:rsidRDefault="00085C0D" w:rsidP="00085C0D">
      <w:pPr>
        <w:jc w:val="both"/>
        <w:rPr>
          <w:lang w:val="en-US"/>
        </w:rPr>
      </w:pPr>
    </w:p>
    <w:p w14:paraId="73BA1612" w14:textId="77777777" w:rsidR="00085C0D" w:rsidRDefault="00085C0D" w:rsidP="00085C0D">
      <w:pPr>
        <w:jc w:val="both"/>
        <w:rPr>
          <w:lang w:val="en-US"/>
        </w:rPr>
      </w:pPr>
    </w:p>
    <w:p w14:paraId="5F3ECDC2" w14:textId="77777777" w:rsidR="00F12C76" w:rsidRDefault="00F12C76" w:rsidP="00085C0D">
      <w:pPr>
        <w:spacing w:after="0"/>
        <w:jc w:val="both"/>
        <w:rPr>
          <w:lang w:val="en-US"/>
        </w:rPr>
      </w:pPr>
    </w:p>
    <w:p w14:paraId="62F0D049" w14:textId="77777777" w:rsidR="00F775C0" w:rsidRDefault="00F775C0" w:rsidP="00085C0D">
      <w:pPr>
        <w:spacing w:after="0"/>
        <w:jc w:val="both"/>
        <w:rPr>
          <w:lang w:val="en-US"/>
        </w:rPr>
      </w:pPr>
    </w:p>
    <w:p w14:paraId="0A33F582" w14:textId="77777777" w:rsidR="00F775C0" w:rsidRDefault="00F775C0" w:rsidP="00085C0D">
      <w:pPr>
        <w:spacing w:after="0"/>
        <w:jc w:val="both"/>
        <w:rPr>
          <w:lang w:val="en-US"/>
        </w:rPr>
      </w:pPr>
    </w:p>
    <w:p w14:paraId="6DD5F871" w14:textId="77777777" w:rsidR="00085C0D" w:rsidRDefault="00085C0D" w:rsidP="00085C0D">
      <w:pPr>
        <w:spacing w:after="0"/>
        <w:jc w:val="both"/>
        <w:rPr>
          <w:lang w:val="en-US"/>
        </w:rPr>
      </w:pPr>
    </w:p>
    <w:p w14:paraId="70A94680" w14:textId="2298B46B" w:rsidR="00085C0D" w:rsidRPr="00085C0D" w:rsidRDefault="00085C0D" w:rsidP="00085C0D">
      <w:pPr>
        <w:spacing w:after="0"/>
        <w:jc w:val="both"/>
        <w:rPr>
          <w:b/>
          <w:bCs/>
          <w:lang w:val="en-US"/>
        </w:rPr>
      </w:pPr>
      <w:r w:rsidRPr="00085C0D">
        <w:rPr>
          <w:b/>
          <w:bCs/>
          <w:lang w:val="en-US"/>
        </w:rPr>
        <w:t>Integrity Constraints (ICs) implementation</w:t>
      </w:r>
    </w:p>
    <w:p w14:paraId="29028DCB" w14:textId="1ACEB34A" w:rsidR="00085C0D" w:rsidRDefault="00085C0D" w:rsidP="00085C0D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Two</w:t>
      </w:r>
      <w:r w:rsidRPr="00085C0D">
        <w:rPr>
          <w:lang w:val="en-US"/>
        </w:rPr>
        <w:t xml:space="preserve"> integrity constraints</w:t>
      </w:r>
      <w:r>
        <w:rPr>
          <w:lang w:val="en-US"/>
        </w:rPr>
        <w:t xml:space="preserve"> are enforced</w:t>
      </w:r>
      <w:r w:rsidRPr="00085C0D">
        <w:rPr>
          <w:lang w:val="en-US"/>
        </w:rPr>
        <w:t xml:space="preserve"> using SQL procedural extensions (stored procedures </w:t>
      </w:r>
      <w:r>
        <w:rPr>
          <w:lang w:val="en-US"/>
        </w:rPr>
        <w:t>and</w:t>
      </w:r>
      <w:r w:rsidRPr="00085C0D">
        <w:rPr>
          <w:lang w:val="en-US"/>
        </w:rPr>
        <w:t xml:space="preserve"> triggers) and deferred constraint checking.</w:t>
      </w:r>
    </w:p>
    <w:p w14:paraId="059DADB6" w14:textId="77777777" w:rsidR="00085C0D" w:rsidRPr="00085C0D" w:rsidRDefault="00085C0D" w:rsidP="00085C0D">
      <w:pPr>
        <w:spacing w:after="0"/>
        <w:jc w:val="both"/>
        <w:rPr>
          <w:lang w:val="en-US"/>
        </w:rPr>
      </w:pPr>
    </w:p>
    <w:p w14:paraId="620670CC" w14:textId="1A6F74F1" w:rsidR="00085C0D" w:rsidRPr="00085C0D" w:rsidRDefault="00085C0D" w:rsidP="00085C0D">
      <w:pPr>
        <w:spacing w:after="0"/>
        <w:jc w:val="both"/>
        <w:rPr>
          <w:b/>
          <w:bCs/>
          <w:lang w:val="en-US"/>
        </w:rPr>
      </w:pPr>
      <w:r w:rsidRPr="00085C0D">
        <w:rPr>
          <w:b/>
          <w:bCs/>
          <w:lang w:val="en-US"/>
        </w:rPr>
        <w:t xml:space="preserve">IC-1 </w:t>
      </w:r>
      <w:r>
        <w:rPr>
          <w:b/>
          <w:bCs/>
          <w:lang w:val="en-US"/>
        </w:rPr>
        <w:t>–</w:t>
      </w:r>
      <w:r w:rsidRPr="00085C0D">
        <w:rPr>
          <w:b/>
          <w:bCs/>
          <w:lang w:val="en-US"/>
        </w:rPr>
        <w:t xml:space="preserve"> Every Sailor is either Senior or Junior</w:t>
      </w:r>
    </w:p>
    <w:p w14:paraId="2C2229F6" w14:textId="501C1F00" w:rsidR="00085C0D" w:rsidRPr="00085C0D" w:rsidRDefault="00085C0D" w:rsidP="00085C0D">
      <w:pPr>
        <w:spacing w:after="0"/>
        <w:ind w:firstLine="708"/>
        <w:jc w:val="both"/>
        <w:rPr>
          <w:lang w:val="en-US"/>
        </w:rPr>
      </w:pPr>
      <w:r w:rsidRPr="00085C0D">
        <w:rPr>
          <w:lang w:val="en-US"/>
        </w:rPr>
        <w:t xml:space="preserve">The sailor entity is a </w:t>
      </w:r>
      <w:r w:rsidRPr="00085C0D">
        <w:rPr>
          <w:i/>
          <w:iCs/>
          <w:lang w:val="en-US"/>
        </w:rPr>
        <w:t>total</w:t>
      </w:r>
      <w:r w:rsidRPr="00085C0D">
        <w:rPr>
          <w:lang w:val="en-US"/>
        </w:rPr>
        <w:t xml:space="preserve"> and </w:t>
      </w:r>
      <w:r w:rsidRPr="00085C0D">
        <w:rPr>
          <w:i/>
          <w:iCs/>
          <w:lang w:val="en-US"/>
        </w:rPr>
        <w:t>disjoint</w:t>
      </w:r>
      <w:r w:rsidRPr="00085C0D">
        <w:rPr>
          <w:lang w:val="en-US"/>
        </w:rPr>
        <w:t xml:space="preserve"> specialization into the subtypes junior and senior: every sailor must belong to </w:t>
      </w:r>
      <w:r w:rsidRPr="00085C0D">
        <w:rPr>
          <w:i/>
          <w:iCs/>
          <w:lang w:val="en-US"/>
        </w:rPr>
        <w:t>exactly one</w:t>
      </w:r>
      <w:r w:rsidRPr="00085C0D">
        <w:rPr>
          <w:lang w:val="en-US"/>
        </w:rPr>
        <w:t xml:space="preserve"> of them (not none, not both).</w:t>
      </w:r>
    </w:p>
    <w:p w14:paraId="4448AFFC" w14:textId="06C0E990" w:rsidR="00085C0D" w:rsidRDefault="00085C0D" w:rsidP="00085C0D">
      <w:pPr>
        <w:spacing w:after="0"/>
        <w:ind w:firstLine="708"/>
        <w:jc w:val="both"/>
        <w:rPr>
          <w:lang w:val="en-US"/>
        </w:rPr>
      </w:pPr>
      <w:r w:rsidRPr="00085C0D">
        <w:rPr>
          <w:lang w:val="en-US"/>
        </w:rPr>
        <w:t>This is a cross-table constraint that cannot be expressed as a single CHECK or FOREIGN KEY, because it requires:</w:t>
      </w:r>
    </w:p>
    <w:p w14:paraId="2331F1BC" w14:textId="77777777" w:rsidR="00085C0D" w:rsidRDefault="00085C0D" w:rsidP="00085C0D">
      <w:pPr>
        <w:spacing w:after="0"/>
        <w:ind w:firstLine="708"/>
        <w:jc w:val="both"/>
        <w:rPr>
          <w:lang w:val="en-US"/>
        </w:rPr>
      </w:pPr>
      <w:r w:rsidRPr="00085C0D">
        <w:rPr>
          <w:b/>
          <w:bCs/>
          <w:lang w:val="en-US"/>
        </w:rPr>
        <w:t>Totality</w:t>
      </w:r>
      <w:r w:rsidRPr="00085C0D">
        <w:rPr>
          <w:lang w:val="en-US"/>
        </w:rPr>
        <w:t>: for every row in sailor, there must exist a matching row in junior OR senior;</w:t>
      </w:r>
    </w:p>
    <w:p w14:paraId="2EB53544" w14:textId="24491832" w:rsidR="00085C0D" w:rsidRPr="00085C0D" w:rsidRDefault="00085C0D" w:rsidP="00085C0D">
      <w:pPr>
        <w:spacing w:after="0"/>
        <w:ind w:firstLine="708"/>
        <w:jc w:val="both"/>
        <w:rPr>
          <w:lang w:val="en-US"/>
        </w:rPr>
      </w:pPr>
      <w:proofErr w:type="spellStart"/>
      <w:r w:rsidRPr="00085C0D">
        <w:rPr>
          <w:b/>
          <w:bCs/>
          <w:lang w:val="en-US"/>
        </w:rPr>
        <w:t>Disjointness</w:t>
      </w:r>
      <w:proofErr w:type="spellEnd"/>
      <w:r w:rsidRPr="00085C0D">
        <w:rPr>
          <w:lang w:val="en-US"/>
        </w:rPr>
        <w:t>: the same email cannot appear in both subtype tables.</w:t>
      </w:r>
    </w:p>
    <w:p w14:paraId="204574CB" w14:textId="77777777" w:rsidR="00085C0D" w:rsidRDefault="00085C0D" w:rsidP="00085C0D">
      <w:pPr>
        <w:spacing w:after="0"/>
        <w:jc w:val="both"/>
        <w:rPr>
          <w:b/>
          <w:bCs/>
          <w:lang w:val="en-US"/>
        </w:rPr>
      </w:pPr>
    </w:p>
    <w:p w14:paraId="16C1EBBB" w14:textId="31CCFE53" w:rsidR="00085C0D" w:rsidRDefault="00085C0D" w:rsidP="00085C0D">
      <w:pPr>
        <w:spacing w:after="0"/>
        <w:jc w:val="both"/>
        <w:rPr>
          <w:lang w:val="en-US"/>
        </w:rPr>
      </w:pPr>
      <w:r w:rsidRPr="00085C0D">
        <w:rPr>
          <w:b/>
          <w:bCs/>
          <w:lang w:val="en-US"/>
        </w:rPr>
        <w:t>How we enforced it</w:t>
      </w:r>
      <w:r>
        <w:rPr>
          <w:b/>
          <w:bCs/>
          <w:lang w:val="en-US"/>
        </w:rPr>
        <w:t>:</w:t>
      </w:r>
    </w:p>
    <w:p w14:paraId="6E236E13" w14:textId="77777777" w:rsidR="00085C0D" w:rsidRPr="00085C0D" w:rsidRDefault="00085C0D" w:rsidP="00085C0D">
      <w:pPr>
        <w:pStyle w:val="ListParagraph"/>
        <w:numPr>
          <w:ilvl w:val="0"/>
          <w:numId w:val="4"/>
        </w:numPr>
        <w:spacing w:after="0"/>
        <w:jc w:val="both"/>
        <w:rPr>
          <w:lang w:val="en-US"/>
        </w:rPr>
      </w:pPr>
      <w:r w:rsidRPr="00085C0D">
        <w:rPr>
          <w:lang w:val="en-US"/>
        </w:rPr>
        <w:t>We created a PL/</w:t>
      </w:r>
      <w:proofErr w:type="spellStart"/>
      <w:r w:rsidRPr="00085C0D">
        <w:rPr>
          <w:lang w:val="en-US"/>
        </w:rPr>
        <w:t>pgSQL</w:t>
      </w:r>
      <w:proofErr w:type="spellEnd"/>
      <w:r w:rsidRPr="00085C0D">
        <w:rPr>
          <w:lang w:val="en-US"/>
        </w:rPr>
        <w:t xml:space="preserve"> function that checks:</w:t>
      </w:r>
    </w:p>
    <w:p w14:paraId="3664C3A0" w14:textId="77777777" w:rsidR="00085C0D" w:rsidRDefault="00085C0D" w:rsidP="00085C0D">
      <w:pPr>
        <w:spacing w:after="0"/>
        <w:ind w:firstLine="708"/>
        <w:jc w:val="both"/>
        <w:rPr>
          <w:lang w:val="en-US"/>
        </w:rPr>
      </w:pPr>
      <w:r w:rsidRPr="00085C0D">
        <w:rPr>
          <w:lang w:val="en-US"/>
        </w:rPr>
        <w:t>whether any email exists in both junior and senior (</w:t>
      </w:r>
      <w:proofErr w:type="spellStart"/>
      <w:r w:rsidRPr="00085C0D">
        <w:rPr>
          <w:lang w:val="en-US"/>
        </w:rPr>
        <w:t>disjointness</w:t>
      </w:r>
      <w:proofErr w:type="spellEnd"/>
      <w:r w:rsidRPr="00085C0D">
        <w:rPr>
          <w:lang w:val="en-US"/>
        </w:rPr>
        <w:t xml:space="preserve"> violation);</w:t>
      </w:r>
    </w:p>
    <w:p w14:paraId="3852A5D5" w14:textId="19F3BB4A" w:rsidR="00085C0D" w:rsidRPr="00085C0D" w:rsidRDefault="00085C0D" w:rsidP="00085C0D">
      <w:pPr>
        <w:spacing w:after="0"/>
        <w:ind w:firstLine="708"/>
        <w:jc w:val="both"/>
        <w:rPr>
          <w:lang w:val="en-US"/>
        </w:rPr>
      </w:pPr>
      <w:r w:rsidRPr="00085C0D">
        <w:rPr>
          <w:lang w:val="en-US"/>
        </w:rPr>
        <w:t>whether any sailor email exists in neither junior nor senior (totality violation).</w:t>
      </w:r>
    </w:p>
    <w:p w14:paraId="719FA62C" w14:textId="239E63E5" w:rsidR="00085C0D" w:rsidRPr="00085C0D" w:rsidRDefault="00085C0D" w:rsidP="00085C0D">
      <w:pPr>
        <w:pStyle w:val="ListParagraph"/>
        <w:numPr>
          <w:ilvl w:val="0"/>
          <w:numId w:val="4"/>
        </w:numPr>
        <w:spacing w:after="0"/>
        <w:jc w:val="both"/>
        <w:rPr>
          <w:lang w:val="en-US"/>
        </w:rPr>
      </w:pPr>
      <w:r w:rsidRPr="00085C0D">
        <w:rPr>
          <w:lang w:val="en-US"/>
        </w:rPr>
        <w:t xml:space="preserve">We attached it as </w:t>
      </w:r>
      <w:r w:rsidRPr="00085C0D">
        <w:rPr>
          <w:b/>
          <w:bCs/>
          <w:lang w:val="en-US"/>
        </w:rPr>
        <w:t>CONSTRAINT TRIGGERs</w:t>
      </w:r>
      <w:r w:rsidRPr="00085C0D">
        <w:rPr>
          <w:lang w:val="en-US"/>
        </w:rPr>
        <w:t xml:space="preserve"> on </w:t>
      </w:r>
      <w:r w:rsidRPr="00085C0D">
        <w:rPr>
          <w:b/>
          <w:bCs/>
          <w:lang w:val="en-US"/>
        </w:rPr>
        <w:t>all three tables</w:t>
      </w:r>
      <w:r w:rsidRPr="00085C0D">
        <w:rPr>
          <w:lang w:val="en-US"/>
        </w:rPr>
        <w:t xml:space="preserve"> (sailor, junior, senior) for INSERT/UPDATE/DELETE, because any of these operations may introduce a violation.</w:t>
      </w:r>
    </w:p>
    <w:p w14:paraId="74E9EF6E" w14:textId="0315AD22" w:rsidR="00085C0D" w:rsidRPr="00085C0D" w:rsidRDefault="00085C0D" w:rsidP="00085C0D">
      <w:pPr>
        <w:pStyle w:val="ListParagraph"/>
        <w:numPr>
          <w:ilvl w:val="0"/>
          <w:numId w:val="4"/>
        </w:numPr>
        <w:spacing w:after="0"/>
        <w:jc w:val="both"/>
        <w:rPr>
          <w:lang w:val="en-US"/>
        </w:rPr>
      </w:pPr>
      <w:r w:rsidRPr="00085C0D">
        <w:rPr>
          <w:lang w:val="en-US"/>
        </w:rPr>
        <w:t xml:space="preserve">The triggers are </w:t>
      </w:r>
      <w:r w:rsidRPr="00085C0D">
        <w:rPr>
          <w:b/>
          <w:bCs/>
          <w:lang w:val="en-US"/>
        </w:rPr>
        <w:t>DEFERRABLE INITIALLY DEFERRED</w:t>
      </w:r>
      <w:r w:rsidRPr="00085C0D">
        <w:rPr>
          <w:lang w:val="en-US"/>
        </w:rPr>
        <w:t xml:space="preserve">, so the database checks the constraint at transaction end. This matters because creating/removing a sailor is typically a </w:t>
      </w:r>
      <w:r w:rsidRPr="00085C0D">
        <w:rPr>
          <w:i/>
          <w:iCs/>
          <w:lang w:val="en-US"/>
        </w:rPr>
        <w:t>multi-step</w:t>
      </w:r>
      <w:r w:rsidRPr="00085C0D">
        <w:rPr>
          <w:lang w:val="en-US"/>
        </w:rPr>
        <w:t xml:space="preserve"> change (e.g., insert into sailor and then insert into junior/senior). With deferred checking, intermediate states inside the same transaction are allowed as long as the final committed state is valid.</w:t>
      </w:r>
    </w:p>
    <w:p w14:paraId="25F21FC9" w14:textId="4288A400" w:rsidR="00085C0D" w:rsidRDefault="00085C0D" w:rsidP="00085C0D">
      <w:pPr>
        <w:spacing w:after="0"/>
        <w:ind w:firstLine="360"/>
        <w:jc w:val="both"/>
        <w:rPr>
          <w:lang w:val="en-US"/>
        </w:rPr>
      </w:pPr>
      <w:r w:rsidRPr="00085C0D">
        <w:rPr>
          <w:b/>
          <w:bCs/>
          <w:lang w:val="en-US"/>
        </w:rPr>
        <w:t>Practical consequence for the web app.</w:t>
      </w:r>
      <w:r w:rsidRPr="00085C0D">
        <w:rPr>
          <w:lang w:val="en-US"/>
        </w:rPr>
        <w:t xml:space="preserve"> </w:t>
      </w:r>
      <w:r>
        <w:rPr>
          <w:lang w:val="en-US"/>
        </w:rPr>
        <w:t>“</w:t>
      </w:r>
      <w:r w:rsidRPr="00085C0D">
        <w:rPr>
          <w:lang w:val="en-US"/>
        </w:rPr>
        <w:t>Create sailor</w:t>
      </w:r>
      <w:r>
        <w:rPr>
          <w:lang w:val="en-US"/>
        </w:rPr>
        <w:t>”</w:t>
      </w:r>
      <w:r w:rsidRPr="00085C0D">
        <w:rPr>
          <w:lang w:val="en-US"/>
        </w:rPr>
        <w:t xml:space="preserve"> must run as one transaction that inserts into sailor and exactly one subtype table, and only then commits (</w:t>
      </w:r>
      <w:proofErr w:type="spellStart"/>
      <w:r w:rsidRPr="00085C0D">
        <w:rPr>
          <w:lang w:val="en-US"/>
        </w:rPr>
        <w:t>otherw</w:t>
      </w:r>
      <w:r w:rsidR="003973C8">
        <w:rPr>
          <w:lang w:val="en-US"/>
        </w:rPr>
        <w:t>ize</w:t>
      </w:r>
      <w:proofErr w:type="spellEnd"/>
      <w:r w:rsidRPr="00085C0D">
        <w:rPr>
          <w:lang w:val="en-US"/>
        </w:rPr>
        <w:t xml:space="preserve"> the deferred trigger would </w:t>
      </w:r>
      <w:proofErr w:type="spellStart"/>
      <w:r w:rsidRPr="00085C0D">
        <w:rPr>
          <w:lang w:val="en-US"/>
        </w:rPr>
        <w:t>ra</w:t>
      </w:r>
      <w:r w:rsidR="003973C8">
        <w:rPr>
          <w:lang w:val="en-US"/>
        </w:rPr>
        <w:t>ize</w:t>
      </w:r>
      <w:proofErr w:type="spellEnd"/>
      <w:r w:rsidRPr="00085C0D">
        <w:rPr>
          <w:lang w:val="en-US"/>
        </w:rPr>
        <w:t xml:space="preserve"> an exception at commit time).</w:t>
      </w:r>
    </w:p>
    <w:p w14:paraId="7EDD3487" w14:textId="77777777" w:rsidR="00085C0D" w:rsidRPr="00085C0D" w:rsidRDefault="00085C0D" w:rsidP="00085C0D">
      <w:pPr>
        <w:spacing w:after="0"/>
        <w:jc w:val="both"/>
        <w:rPr>
          <w:lang w:val="en-US"/>
        </w:rPr>
      </w:pPr>
    </w:p>
    <w:p w14:paraId="54BA200F" w14:textId="484F92DA" w:rsidR="00085C0D" w:rsidRPr="00085C0D" w:rsidRDefault="00085C0D" w:rsidP="00085C0D">
      <w:pPr>
        <w:spacing w:after="0"/>
        <w:jc w:val="both"/>
        <w:rPr>
          <w:b/>
          <w:bCs/>
          <w:lang w:val="en-US"/>
        </w:rPr>
      </w:pPr>
      <w:r w:rsidRPr="00085C0D">
        <w:rPr>
          <w:b/>
          <w:bCs/>
          <w:lang w:val="en-US"/>
        </w:rPr>
        <w:t xml:space="preserve">IC-2 </w:t>
      </w:r>
      <w:r>
        <w:rPr>
          <w:b/>
          <w:bCs/>
          <w:lang w:val="en-US"/>
        </w:rPr>
        <w:t>–</w:t>
      </w:r>
      <w:r w:rsidRPr="00085C0D">
        <w:rPr>
          <w:b/>
          <w:bCs/>
          <w:lang w:val="en-US"/>
        </w:rPr>
        <w:t xml:space="preserve"> Trips for the same reservation must not overlap</w:t>
      </w:r>
    </w:p>
    <w:p w14:paraId="036CC894" w14:textId="19D20052" w:rsidR="00085C0D" w:rsidRPr="00085C0D" w:rsidRDefault="00085C0D" w:rsidP="00085C0D">
      <w:pPr>
        <w:spacing w:after="0"/>
        <w:ind w:firstLine="708"/>
        <w:jc w:val="both"/>
        <w:rPr>
          <w:lang w:val="en-US"/>
        </w:rPr>
      </w:pPr>
      <w:r w:rsidRPr="00085C0D">
        <w:rPr>
          <w:lang w:val="en-US"/>
        </w:rPr>
        <w:t>For a given reservation, two trips cannot overlap in time: a trip cannot take off before another trip arrives.</w:t>
      </w:r>
    </w:p>
    <w:p w14:paraId="7F57832B" w14:textId="4DCFAA9B" w:rsidR="00085C0D" w:rsidRDefault="00085C0D" w:rsidP="00CA48DB">
      <w:pPr>
        <w:spacing w:after="0"/>
        <w:ind w:firstLine="708"/>
        <w:jc w:val="both"/>
        <w:rPr>
          <w:lang w:val="en-US"/>
        </w:rPr>
      </w:pPr>
      <w:r w:rsidRPr="00085C0D">
        <w:rPr>
          <w:lang w:val="en-US"/>
        </w:rPr>
        <w:lastRenderedPageBreak/>
        <w:t xml:space="preserve">This is a </w:t>
      </w:r>
      <w:r w:rsidRPr="00085C0D">
        <w:rPr>
          <w:i/>
          <w:iCs/>
          <w:lang w:val="en-US"/>
        </w:rPr>
        <w:t>set-based temporal constraint</w:t>
      </w:r>
      <w:r w:rsidRPr="00085C0D">
        <w:rPr>
          <w:lang w:val="en-US"/>
        </w:rPr>
        <w:t xml:space="preserve"> across multiple rows of trip (it depends on other trips of the same reservation). You can</w:t>
      </w:r>
      <w:r w:rsidR="00CA48DB">
        <w:rPr>
          <w:lang w:val="en-US"/>
        </w:rPr>
        <w:t>’</w:t>
      </w:r>
      <w:r w:rsidRPr="00085C0D">
        <w:rPr>
          <w:lang w:val="en-US"/>
        </w:rPr>
        <w:t>t express it with a simple key/foreign key, and a plain CHECK cannot query other rows.</w:t>
      </w:r>
    </w:p>
    <w:p w14:paraId="1215D193" w14:textId="77777777" w:rsidR="00CA48DB" w:rsidRPr="00085C0D" w:rsidRDefault="00CA48DB" w:rsidP="00CA48DB">
      <w:pPr>
        <w:spacing w:after="0"/>
        <w:ind w:firstLine="708"/>
        <w:jc w:val="both"/>
        <w:rPr>
          <w:lang w:val="en-US"/>
        </w:rPr>
      </w:pPr>
    </w:p>
    <w:p w14:paraId="7CED24F4" w14:textId="77777777" w:rsidR="00CA48DB" w:rsidRDefault="00085C0D" w:rsidP="00CA48DB">
      <w:pPr>
        <w:spacing w:after="0"/>
        <w:jc w:val="both"/>
        <w:rPr>
          <w:lang w:val="en-US"/>
        </w:rPr>
      </w:pPr>
      <w:r w:rsidRPr="00085C0D">
        <w:rPr>
          <w:b/>
          <w:bCs/>
          <w:lang w:val="en-US"/>
        </w:rPr>
        <w:t>How we enforced it</w:t>
      </w:r>
      <w:r w:rsidR="00CA48DB">
        <w:rPr>
          <w:b/>
          <w:bCs/>
          <w:lang w:val="en-US"/>
        </w:rPr>
        <w:t>:</w:t>
      </w:r>
    </w:p>
    <w:p w14:paraId="7DFD9393" w14:textId="77777777" w:rsidR="00CA48DB" w:rsidRPr="00CA48DB" w:rsidRDefault="00085C0D" w:rsidP="00CA48DB">
      <w:pPr>
        <w:pStyle w:val="ListParagraph"/>
        <w:numPr>
          <w:ilvl w:val="0"/>
          <w:numId w:val="5"/>
        </w:numPr>
        <w:spacing w:after="0"/>
        <w:jc w:val="both"/>
        <w:rPr>
          <w:lang w:val="en-US"/>
        </w:rPr>
      </w:pPr>
      <w:r w:rsidRPr="00CA48DB">
        <w:rPr>
          <w:lang w:val="en-US"/>
        </w:rPr>
        <w:t>We created a PL/</w:t>
      </w:r>
      <w:proofErr w:type="spellStart"/>
      <w:r w:rsidRPr="00CA48DB">
        <w:rPr>
          <w:lang w:val="en-US"/>
        </w:rPr>
        <w:t>pgSQL</w:t>
      </w:r>
      <w:proofErr w:type="spellEnd"/>
      <w:r w:rsidRPr="00CA48DB">
        <w:rPr>
          <w:lang w:val="en-US"/>
        </w:rPr>
        <w:t xml:space="preserve"> function that, on insert/update of a trip, searches for any </w:t>
      </w:r>
      <w:r w:rsidRPr="00CA48DB">
        <w:rPr>
          <w:i/>
          <w:iCs/>
          <w:lang w:val="en-US"/>
        </w:rPr>
        <w:t>other</w:t>
      </w:r>
      <w:r w:rsidRPr="00CA48DB">
        <w:rPr>
          <w:lang w:val="en-US"/>
        </w:rPr>
        <w:t xml:space="preserve"> trip of the </w:t>
      </w:r>
      <w:r w:rsidRPr="00CA48DB">
        <w:rPr>
          <w:b/>
          <w:bCs/>
          <w:lang w:val="en-US"/>
        </w:rPr>
        <w:t>same reservation</w:t>
      </w:r>
      <w:r w:rsidRPr="00CA48DB">
        <w:rPr>
          <w:lang w:val="en-US"/>
        </w:rPr>
        <w:t xml:space="preserve"> whose interval overlaps the new/updated interval.</w:t>
      </w:r>
    </w:p>
    <w:p w14:paraId="7EFC9472" w14:textId="77777777" w:rsidR="00CA48DB" w:rsidRDefault="00085C0D" w:rsidP="00CA48DB">
      <w:pPr>
        <w:pStyle w:val="ListParagraph"/>
        <w:numPr>
          <w:ilvl w:val="0"/>
          <w:numId w:val="5"/>
        </w:numPr>
        <w:spacing w:after="0"/>
        <w:jc w:val="both"/>
        <w:rPr>
          <w:lang w:val="en-US"/>
        </w:rPr>
      </w:pPr>
      <w:r w:rsidRPr="00CA48DB">
        <w:rPr>
          <w:lang w:val="en-US"/>
        </w:rPr>
        <w:t>We used the standard overlap logic:</w:t>
      </w:r>
      <w:r w:rsidR="00CA48DB">
        <w:rPr>
          <w:lang w:val="en-US"/>
        </w:rPr>
        <w:t xml:space="preserve"> </w:t>
      </w:r>
      <w:r w:rsidRPr="00CA48DB">
        <w:rPr>
          <w:lang w:val="en-US"/>
        </w:rPr>
        <w:t xml:space="preserve">overlap exists when </w:t>
      </w:r>
      <w:proofErr w:type="spellStart"/>
      <w:r w:rsidRPr="00CA48DB">
        <w:rPr>
          <w:lang w:val="en-US"/>
        </w:rPr>
        <w:t>existing.takeoff</w:t>
      </w:r>
      <w:proofErr w:type="spellEnd"/>
      <w:r w:rsidRPr="00CA48DB">
        <w:rPr>
          <w:lang w:val="en-US"/>
        </w:rPr>
        <w:t xml:space="preserve"> </w:t>
      </w:r>
      <w:r w:rsidR="00CA48DB">
        <w:rPr>
          <w:lang w:val="en-US"/>
        </w:rPr>
        <w:t>&lt;</w:t>
      </w:r>
      <w:r w:rsidRPr="00CA48DB">
        <w:rPr>
          <w:lang w:val="en-US"/>
        </w:rPr>
        <w:t xml:space="preserve"> </w:t>
      </w:r>
      <w:proofErr w:type="spellStart"/>
      <w:r w:rsidRPr="00CA48DB">
        <w:rPr>
          <w:lang w:val="en-US"/>
        </w:rPr>
        <w:t>new.arrival</w:t>
      </w:r>
      <w:proofErr w:type="spellEnd"/>
      <w:r w:rsidRPr="00CA48DB">
        <w:rPr>
          <w:lang w:val="en-US"/>
        </w:rPr>
        <w:t xml:space="preserve"> </w:t>
      </w:r>
      <w:r w:rsidRPr="00CA48DB">
        <w:rPr>
          <w:b/>
          <w:bCs/>
          <w:lang w:val="en-US"/>
        </w:rPr>
        <w:t>and</w:t>
      </w:r>
      <w:r w:rsidRPr="00CA48DB">
        <w:rPr>
          <w:lang w:val="en-US"/>
        </w:rPr>
        <w:t xml:space="preserve"> </w:t>
      </w:r>
      <w:proofErr w:type="spellStart"/>
      <w:r w:rsidRPr="00CA48DB">
        <w:rPr>
          <w:lang w:val="en-US"/>
        </w:rPr>
        <w:t>new.takeoff</w:t>
      </w:r>
      <w:proofErr w:type="spellEnd"/>
      <w:r w:rsidRPr="00CA48DB">
        <w:rPr>
          <w:lang w:val="en-US"/>
        </w:rPr>
        <w:t xml:space="preserve"> </w:t>
      </w:r>
      <w:r w:rsidR="00CA48DB">
        <w:rPr>
          <w:lang w:val="en-US"/>
        </w:rPr>
        <w:t>&lt;</w:t>
      </w:r>
      <w:r w:rsidRPr="00CA48DB">
        <w:rPr>
          <w:lang w:val="en-US"/>
        </w:rPr>
        <w:t xml:space="preserve"> </w:t>
      </w:r>
      <w:proofErr w:type="spellStart"/>
      <w:r w:rsidRPr="00CA48DB">
        <w:rPr>
          <w:lang w:val="en-US"/>
        </w:rPr>
        <w:t>existing.arrival</w:t>
      </w:r>
      <w:proofErr w:type="spellEnd"/>
      <w:r w:rsidR="00CA48DB" w:rsidRPr="00CA48DB">
        <w:rPr>
          <w:lang w:val="en-US"/>
        </w:rPr>
        <w:t xml:space="preserve"> </w:t>
      </w:r>
      <w:r w:rsidRPr="00CA48DB">
        <w:rPr>
          <w:lang w:val="en-US"/>
        </w:rPr>
        <w:t xml:space="preserve">(this correctly allows </w:t>
      </w:r>
      <w:r w:rsidR="00CA48DB">
        <w:rPr>
          <w:lang w:val="en-US"/>
        </w:rPr>
        <w:t xml:space="preserve">such </w:t>
      </w:r>
      <w:r w:rsidRPr="00CA48DB">
        <w:rPr>
          <w:lang w:val="en-US"/>
        </w:rPr>
        <w:t xml:space="preserve">trips where arrival == </w:t>
      </w:r>
      <w:proofErr w:type="spellStart"/>
      <w:r w:rsidRPr="00CA48DB">
        <w:rPr>
          <w:lang w:val="en-US"/>
        </w:rPr>
        <w:t>next_takeoff</w:t>
      </w:r>
      <w:proofErr w:type="spellEnd"/>
      <w:r w:rsidRPr="00CA48DB">
        <w:rPr>
          <w:lang w:val="en-US"/>
        </w:rPr>
        <w:t>).</w:t>
      </w:r>
    </w:p>
    <w:p w14:paraId="30C72837" w14:textId="77777777" w:rsidR="00CA48DB" w:rsidRDefault="00085C0D" w:rsidP="00CA48DB">
      <w:pPr>
        <w:pStyle w:val="ListParagraph"/>
        <w:numPr>
          <w:ilvl w:val="0"/>
          <w:numId w:val="5"/>
        </w:numPr>
        <w:spacing w:after="0"/>
        <w:jc w:val="both"/>
        <w:rPr>
          <w:lang w:val="en-US"/>
        </w:rPr>
      </w:pPr>
      <w:r w:rsidRPr="00CA48DB">
        <w:rPr>
          <w:lang w:val="en-US"/>
        </w:rPr>
        <w:t xml:space="preserve">The trigger is a </w:t>
      </w:r>
      <w:r w:rsidRPr="00CA48DB">
        <w:rPr>
          <w:b/>
          <w:bCs/>
          <w:lang w:val="en-US"/>
        </w:rPr>
        <w:t>CONSTRAINT TRIGGER</w:t>
      </w:r>
      <w:r w:rsidRPr="00CA48DB">
        <w:rPr>
          <w:lang w:val="en-US"/>
        </w:rPr>
        <w:t xml:space="preserve"> on trip for INSERT/UPDATE. Deleting a trip cannot introduce overlaps, so DELETE is unnecessary.</w:t>
      </w:r>
    </w:p>
    <w:p w14:paraId="64E91DA0" w14:textId="403D0BED" w:rsidR="00085C0D" w:rsidRPr="00CA48DB" w:rsidRDefault="00085C0D" w:rsidP="00CA48DB">
      <w:pPr>
        <w:pStyle w:val="ListParagraph"/>
        <w:numPr>
          <w:ilvl w:val="0"/>
          <w:numId w:val="5"/>
        </w:numPr>
        <w:spacing w:after="0"/>
        <w:jc w:val="both"/>
        <w:rPr>
          <w:lang w:val="en-US"/>
        </w:rPr>
      </w:pPr>
      <w:r w:rsidRPr="00CA48DB">
        <w:rPr>
          <w:lang w:val="en-US"/>
        </w:rPr>
        <w:t xml:space="preserve">It is declared </w:t>
      </w:r>
      <w:r w:rsidRPr="00CA48DB">
        <w:rPr>
          <w:b/>
          <w:bCs/>
          <w:lang w:val="en-US"/>
        </w:rPr>
        <w:t>DEFERRABLE INITIALLY IMMEDIATE</w:t>
      </w:r>
      <w:r w:rsidRPr="00CA48DB">
        <w:rPr>
          <w:lang w:val="en-US"/>
        </w:rPr>
        <w:t>: it is checked right away by default, but can still be deferred inside a transaction if needed.</w:t>
      </w:r>
    </w:p>
    <w:p w14:paraId="5E226EF2" w14:textId="77777777" w:rsidR="00085C0D" w:rsidRPr="00085C0D" w:rsidRDefault="00085C0D" w:rsidP="00CA48DB">
      <w:pPr>
        <w:spacing w:after="0"/>
        <w:ind w:firstLine="360"/>
        <w:jc w:val="both"/>
        <w:rPr>
          <w:lang w:val="en-US"/>
        </w:rPr>
      </w:pPr>
      <w:r w:rsidRPr="00085C0D">
        <w:rPr>
          <w:b/>
          <w:bCs/>
          <w:lang w:val="en-US"/>
        </w:rPr>
        <w:t>Practical consequence for the web app.</w:t>
      </w:r>
      <w:r w:rsidRPr="00085C0D">
        <w:rPr>
          <w:lang w:val="en-US"/>
        </w:rPr>
        <w:t xml:space="preserve"> “Register trip” is safe as a single statement, but if a workflow requires multiple related inserts/updates, it can still be done atomically inside one transaction.</w:t>
      </w:r>
    </w:p>
    <w:p w14:paraId="6A07225D" w14:textId="00FF61E3" w:rsidR="00085C0D" w:rsidRPr="00085C0D" w:rsidRDefault="00085C0D" w:rsidP="00085C0D">
      <w:pPr>
        <w:spacing w:after="0"/>
        <w:jc w:val="both"/>
        <w:rPr>
          <w:lang w:val="en-US"/>
        </w:rPr>
      </w:pPr>
    </w:p>
    <w:p w14:paraId="509A3516" w14:textId="77777777" w:rsidR="00085C0D" w:rsidRPr="00085C0D" w:rsidRDefault="00085C0D" w:rsidP="00CA48DB">
      <w:pPr>
        <w:spacing w:after="0"/>
        <w:ind w:firstLine="360"/>
        <w:jc w:val="both"/>
        <w:rPr>
          <w:lang w:val="en-US"/>
        </w:rPr>
      </w:pPr>
      <w:r w:rsidRPr="00085C0D">
        <w:rPr>
          <w:lang w:val="en-US"/>
        </w:rPr>
        <w:t xml:space="preserve">The project statement also says that constraints that can be expressed without procedural extensions should use standard mechanisms instead (and forbids ON DELETE/UPDATE CASCADE). In our solution, all “simple” integrity rules (keys, referential integrity, domains) are handled with PRIMARY KEY, FOREIGN KEY, UNIQUE, and CHECK in the schema, while IC-1 and IC-2 are implemented in </w:t>
      </w:r>
      <w:proofErr w:type="spellStart"/>
      <w:r w:rsidRPr="00085C0D">
        <w:rPr>
          <w:lang w:val="en-US"/>
        </w:rPr>
        <w:t>ICs.sql</w:t>
      </w:r>
      <w:proofErr w:type="spellEnd"/>
      <w:r w:rsidRPr="00085C0D">
        <w:rPr>
          <w:lang w:val="en-US"/>
        </w:rPr>
        <w:t xml:space="preserve"> using triggers as described above.</w:t>
      </w:r>
    </w:p>
    <w:p w14:paraId="1F242CDB" w14:textId="77777777" w:rsidR="00085C0D" w:rsidRDefault="00085C0D" w:rsidP="00085C0D">
      <w:pPr>
        <w:spacing w:after="0"/>
        <w:jc w:val="both"/>
        <w:rPr>
          <w:lang w:val="en-US"/>
        </w:rPr>
      </w:pPr>
    </w:p>
    <w:p w14:paraId="0D68825F" w14:textId="77777777" w:rsidR="0025685F" w:rsidRDefault="0025685F" w:rsidP="00085C0D">
      <w:pPr>
        <w:spacing w:after="0"/>
        <w:jc w:val="both"/>
        <w:rPr>
          <w:lang w:val="en-US"/>
        </w:rPr>
      </w:pPr>
    </w:p>
    <w:p w14:paraId="2007C5E3" w14:textId="77777777" w:rsidR="0025685F" w:rsidRDefault="0025685F" w:rsidP="00085C0D">
      <w:pPr>
        <w:spacing w:after="0"/>
        <w:jc w:val="both"/>
        <w:rPr>
          <w:lang w:val="en-US"/>
        </w:rPr>
      </w:pPr>
    </w:p>
    <w:p w14:paraId="4A22BD19" w14:textId="77777777" w:rsidR="0025685F" w:rsidRDefault="0025685F" w:rsidP="00085C0D">
      <w:pPr>
        <w:spacing w:after="0"/>
        <w:jc w:val="both"/>
        <w:rPr>
          <w:lang w:val="en-US"/>
        </w:rPr>
      </w:pPr>
    </w:p>
    <w:p w14:paraId="46403944" w14:textId="77777777" w:rsidR="0025685F" w:rsidRDefault="0025685F" w:rsidP="00085C0D">
      <w:pPr>
        <w:spacing w:after="0"/>
        <w:jc w:val="both"/>
        <w:rPr>
          <w:lang w:val="en-US"/>
        </w:rPr>
      </w:pPr>
    </w:p>
    <w:p w14:paraId="78024337" w14:textId="77777777" w:rsidR="0025685F" w:rsidRDefault="0025685F" w:rsidP="00085C0D">
      <w:pPr>
        <w:spacing w:after="0"/>
        <w:jc w:val="both"/>
        <w:rPr>
          <w:lang w:val="en-US"/>
        </w:rPr>
      </w:pPr>
    </w:p>
    <w:p w14:paraId="7B81FAB7" w14:textId="77777777" w:rsidR="0025685F" w:rsidRDefault="0025685F" w:rsidP="00085C0D">
      <w:pPr>
        <w:spacing w:after="0"/>
        <w:jc w:val="both"/>
        <w:rPr>
          <w:lang w:val="en-US"/>
        </w:rPr>
      </w:pPr>
    </w:p>
    <w:p w14:paraId="6B24CC6C" w14:textId="77777777" w:rsidR="0025685F" w:rsidRDefault="0025685F" w:rsidP="00085C0D">
      <w:pPr>
        <w:spacing w:after="0"/>
        <w:jc w:val="both"/>
        <w:rPr>
          <w:lang w:val="en-US"/>
        </w:rPr>
      </w:pPr>
    </w:p>
    <w:p w14:paraId="470F8692" w14:textId="77777777" w:rsidR="0025685F" w:rsidRDefault="0025685F" w:rsidP="00085C0D">
      <w:pPr>
        <w:spacing w:after="0"/>
        <w:jc w:val="both"/>
        <w:rPr>
          <w:lang w:val="en-US"/>
        </w:rPr>
      </w:pPr>
    </w:p>
    <w:p w14:paraId="5AB143F5" w14:textId="77777777" w:rsidR="0025685F" w:rsidRDefault="0025685F" w:rsidP="00085C0D">
      <w:pPr>
        <w:spacing w:after="0"/>
        <w:jc w:val="both"/>
        <w:rPr>
          <w:lang w:val="en-US"/>
        </w:rPr>
      </w:pPr>
    </w:p>
    <w:p w14:paraId="6CE4A514" w14:textId="77777777" w:rsidR="0025685F" w:rsidRDefault="0025685F" w:rsidP="00085C0D">
      <w:pPr>
        <w:spacing w:after="0"/>
        <w:jc w:val="both"/>
        <w:rPr>
          <w:lang w:val="en-US"/>
        </w:rPr>
      </w:pPr>
    </w:p>
    <w:p w14:paraId="389D77A7" w14:textId="77777777" w:rsidR="0025685F" w:rsidRDefault="0025685F" w:rsidP="00085C0D">
      <w:pPr>
        <w:spacing w:after="0"/>
        <w:jc w:val="both"/>
        <w:rPr>
          <w:lang w:val="en-US"/>
        </w:rPr>
      </w:pPr>
    </w:p>
    <w:p w14:paraId="116CE0C2" w14:textId="77777777" w:rsidR="0025685F" w:rsidRDefault="0025685F" w:rsidP="00085C0D">
      <w:pPr>
        <w:spacing w:after="0"/>
        <w:jc w:val="both"/>
        <w:rPr>
          <w:lang w:val="en-US"/>
        </w:rPr>
      </w:pPr>
    </w:p>
    <w:p w14:paraId="5FF00B59" w14:textId="77777777" w:rsidR="0025685F" w:rsidRDefault="0025685F" w:rsidP="00085C0D">
      <w:pPr>
        <w:spacing w:after="0"/>
        <w:jc w:val="both"/>
        <w:rPr>
          <w:lang w:val="en-US"/>
        </w:rPr>
      </w:pPr>
    </w:p>
    <w:p w14:paraId="1BE06806" w14:textId="77777777" w:rsidR="0025685F" w:rsidRDefault="0025685F" w:rsidP="00085C0D">
      <w:pPr>
        <w:spacing w:after="0"/>
        <w:jc w:val="both"/>
        <w:rPr>
          <w:lang w:val="en-US"/>
        </w:rPr>
      </w:pPr>
    </w:p>
    <w:p w14:paraId="1D5009FD" w14:textId="77777777" w:rsidR="0025685F" w:rsidRDefault="0025685F" w:rsidP="00085C0D">
      <w:pPr>
        <w:spacing w:after="0"/>
        <w:jc w:val="both"/>
        <w:rPr>
          <w:lang w:val="en-US"/>
        </w:rPr>
      </w:pPr>
    </w:p>
    <w:p w14:paraId="52D84FA9" w14:textId="77777777" w:rsidR="0025685F" w:rsidRDefault="0025685F" w:rsidP="00085C0D">
      <w:pPr>
        <w:spacing w:after="0"/>
        <w:jc w:val="both"/>
        <w:rPr>
          <w:lang w:val="en-US"/>
        </w:rPr>
      </w:pPr>
    </w:p>
    <w:p w14:paraId="521E8BB8" w14:textId="77777777" w:rsidR="0025685F" w:rsidRDefault="0025685F" w:rsidP="00085C0D">
      <w:pPr>
        <w:spacing w:after="0"/>
        <w:jc w:val="both"/>
        <w:rPr>
          <w:lang w:val="en-US"/>
        </w:rPr>
      </w:pPr>
    </w:p>
    <w:p w14:paraId="33BD92A7" w14:textId="77777777" w:rsidR="0025685F" w:rsidRDefault="0025685F" w:rsidP="00085C0D">
      <w:pPr>
        <w:spacing w:after="0"/>
        <w:jc w:val="both"/>
        <w:rPr>
          <w:lang w:val="en-US"/>
        </w:rPr>
      </w:pPr>
    </w:p>
    <w:p w14:paraId="199C10B6" w14:textId="77777777" w:rsidR="0025685F" w:rsidRDefault="0025685F" w:rsidP="00085C0D">
      <w:pPr>
        <w:spacing w:after="0"/>
        <w:jc w:val="both"/>
        <w:rPr>
          <w:lang w:val="en-US"/>
        </w:rPr>
      </w:pPr>
    </w:p>
    <w:p w14:paraId="2DCBFD4D" w14:textId="77777777" w:rsidR="0025685F" w:rsidRDefault="0025685F" w:rsidP="00085C0D">
      <w:pPr>
        <w:spacing w:after="0"/>
        <w:jc w:val="both"/>
        <w:rPr>
          <w:lang w:val="en-US"/>
        </w:rPr>
      </w:pPr>
    </w:p>
    <w:p w14:paraId="6333DEAA" w14:textId="77777777" w:rsidR="0025685F" w:rsidRDefault="0025685F" w:rsidP="00085C0D">
      <w:pPr>
        <w:spacing w:after="0"/>
        <w:jc w:val="both"/>
        <w:rPr>
          <w:lang w:val="en-US"/>
        </w:rPr>
      </w:pPr>
    </w:p>
    <w:p w14:paraId="2F5493F8" w14:textId="77777777" w:rsidR="0025685F" w:rsidRDefault="0025685F" w:rsidP="0025685F">
      <w:pPr>
        <w:spacing w:after="0"/>
        <w:jc w:val="both"/>
        <w:rPr>
          <w:lang w:val="en-US"/>
        </w:rPr>
      </w:pPr>
    </w:p>
    <w:p w14:paraId="2FBC247F" w14:textId="77777777" w:rsidR="0025685F" w:rsidRDefault="0025685F" w:rsidP="0025685F">
      <w:pPr>
        <w:spacing w:after="0"/>
        <w:jc w:val="both"/>
        <w:rPr>
          <w:lang w:val="en-US"/>
        </w:rPr>
      </w:pPr>
    </w:p>
    <w:p w14:paraId="32E82084" w14:textId="285EC4D2" w:rsidR="0025685F" w:rsidRDefault="0025685F" w:rsidP="0025685F">
      <w:pPr>
        <w:spacing w:after="0"/>
        <w:rPr>
          <w:b/>
          <w:bCs/>
          <w:lang w:val="en-US"/>
        </w:rPr>
      </w:pPr>
      <w:r w:rsidRPr="0025685F">
        <w:rPr>
          <w:b/>
          <w:bCs/>
          <w:lang w:val="en-US"/>
        </w:rPr>
        <w:lastRenderedPageBreak/>
        <w:t>Web app architecture</w:t>
      </w:r>
    </w:p>
    <w:p w14:paraId="022E503A" w14:textId="77777777" w:rsidR="0019324E" w:rsidRPr="0025685F" w:rsidRDefault="0019324E" w:rsidP="0025685F">
      <w:pPr>
        <w:spacing w:after="0"/>
        <w:rPr>
          <w:b/>
          <w:bCs/>
          <w:lang w:val="en-US"/>
        </w:rPr>
      </w:pPr>
    </w:p>
    <w:p w14:paraId="0E343F79" w14:textId="77777777" w:rsidR="0025685F" w:rsidRPr="0025685F" w:rsidRDefault="0025685F" w:rsidP="0025685F">
      <w:pPr>
        <w:spacing w:after="0"/>
        <w:rPr>
          <w:b/>
          <w:bCs/>
          <w:lang w:val="en-US"/>
        </w:rPr>
      </w:pPr>
      <w:r w:rsidRPr="0025685F">
        <w:rPr>
          <w:b/>
          <w:bCs/>
          <w:lang w:val="en-US"/>
        </w:rPr>
        <w:t>Goal and scope</w:t>
      </w:r>
    </w:p>
    <w:p w14:paraId="0573BE6E" w14:textId="61CE096D" w:rsidR="0025685F" w:rsidRDefault="0025685F" w:rsidP="0019324E">
      <w:pPr>
        <w:spacing w:after="0"/>
        <w:ind w:firstLine="708"/>
        <w:rPr>
          <w:lang w:val="en-US"/>
        </w:rPr>
      </w:pPr>
      <w:r>
        <w:rPr>
          <w:b/>
          <w:bCs/>
          <w:lang w:val="en-US"/>
        </w:rPr>
        <w:t xml:space="preserve">A </w:t>
      </w:r>
      <w:r w:rsidRPr="0025685F">
        <w:rPr>
          <w:b/>
          <w:bCs/>
          <w:lang w:val="en-US"/>
        </w:rPr>
        <w:t>minimal web prototype</w:t>
      </w:r>
      <w:r w:rsidRPr="0025685F">
        <w:rPr>
          <w:lang w:val="en-US"/>
        </w:rPr>
        <w:t xml:space="preserve"> </w:t>
      </w:r>
      <w:r>
        <w:rPr>
          <w:lang w:val="en-US"/>
        </w:rPr>
        <w:t xml:space="preserve">was </w:t>
      </w:r>
      <w:r w:rsidRPr="0025685F">
        <w:rPr>
          <w:lang w:val="en-US"/>
        </w:rPr>
        <w:t xml:space="preserve">implemented with </w:t>
      </w:r>
      <w:r w:rsidRPr="0025685F">
        <w:rPr>
          <w:b/>
          <w:bCs/>
          <w:lang w:val="en-US"/>
        </w:rPr>
        <w:t xml:space="preserve">Python CGI </w:t>
      </w:r>
      <w:r w:rsidRPr="0025685F">
        <w:rPr>
          <w:lang w:val="en-US"/>
        </w:rPr>
        <w:t>and</w:t>
      </w:r>
      <w:r w:rsidRPr="0025685F">
        <w:rPr>
          <w:b/>
          <w:bCs/>
          <w:lang w:val="en-US"/>
        </w:rPr>
        <w:t xml:space="preserve"> HTML</w:t>
      </w:r>
      <w:r w:rsidRPr="0025685F">
        <w:rPr>
          <w:lang w:val="en-US"/>
        </w:rPr>
        <w:t xml:space="preserve"> that supports the four</w:t>
      </w:r>
      <w:r>
        <w:rPr>
          <w:lang w:val="en-US"/>
        </w:rPr>
        <w:t xml:space="preserve"> </w:t>
      </w:r>
      <w:r w:rsidRPr="0025685F">
        <w:rPr>
          <w:lang w:val="en-US"/>
        </w:rPr>
        <w:t>workflows:</w:t>
      </w:r>
      <w:r w:rsidRPr="0025685F">
        <w:rPr>
          <w:lang w:val="en-US"/>
        </w:rPr>
        <w:br/>
        <w:t>(a) sailors (list/create/remove), (b) reservations (list/create/remove), (c) author</w:t>
      </w:r>
      <w:r w:rsidR="003973C8">
        <w:rPr>
          <w:lang w:val="en-US"/>
        </w:rPr>
        <w:t>ize</w:t>
      </w:r>
      <w:r w:rsidRPr="0025685F">
        <w:rPr>
          <w:lang w:val="en-US"/>
        </w:rPr>
        <w:t>/de-author</w:t>
      </w:r>
      <w:r w:rsidR="003973C8">
        <w:rPr>
          <w:lang w:val="en-US"/>
        </w:rPr>
        <w:t>ize</w:t>
      </w:r>
      <w:r w:rsidRPr="0025685F">
        <w:rPr>
          <w:lang w:val="en-US"/>
        </w:rPr>
        <w:t xml:space="preserve"> sailors for reservations, and (d) trips (list/register/remove </w:t>
      </w:r>
      <w:r>
        <w:rPr>
          <w:lang w:val="en-US"/>
        </w:rPr>
        <w:t>and</w:t>
      </w:r>
      <w:r w:rsidRPr="0025685F">
        <w:rPr>
          <w:lang w:val="en-US"/>
        </w:rPr>
        <w:t xml:space="preserve"> list locations). The solution also prevent</w:t>
      </w:r>
      <w:r>
        <w:rPr>
          <w:lang w:val="en-US"/>
        </w:rPr>
        <w:t>s</w:t>
      </w:r>
      <w:r w:rsidRPr="0025685F">
        <w:rPr>
          <w:lang w:val="en-US"/>
        </w:rPr>
        <w:t xml:space="preserve"> </w:t>
      </w:r>
      <w:r w:rsidRPr="0025685F">
        <w:rPr>
          <w:b/>
          <w:bCs/>
          <w:lang w:val="en-US"/>
        </w:rPr>
        <w:t>SQL injection</w:t>
      </w:r>
      <w:r w:rsidRPr="0025685F">
        <w:rPr>
          <w:lang w:val="en-US"/>
        </w:rPr>
        <w:t xml:space="preserve"> and ensure</w:t>
      </w:r>
      <w:r>
        <w:rPr>
          <w:lang w:val="en-US"/>
        </w:rPr>
        <w:t>s</w:t>
      </w:r>
      <w:r w:rsidRPr="0025685F">
        <w:rPr>
          <w:lang w:val="en-US"/>
        </w:rPr>
        <w:t xml:space="preserve"> </w:t>
      </w:r>
      <w:r w:rsidRPr="0025685F">
        <w:rPr>
          <w:b/>
          <w:bCs/>
          <w:lang w:val="en-US"/>
        </w:rPr>
        <w:t>atomicity</w:t>
      </w:r>
      <w:r w:rsidRPr="0025685F">
        <w:rPr>
          <w:lang w:val="en-US"/>
        </w:rPr>
        <w:t xml:space="preserve"> of related DB operations using </w:t>
      </w:r>
      <w:r w:rsidRPr="0025685F">
        <w:rPr>
          <w:b/>
          <w:bCs/>
          <w:lang w:val="en-US"/>
        </w:rPr>
        <w:t>transactions</w:t>
      </w:r>
      <w:r w:rsidRPr="0025685F">
        <w:rPr>
          <w:lang w:val="en-US"/>
        </w:rPr>
        <w:t>.</w:t>
      </w:r>
    </w:p>
    <w:p w14:paraId="070DA080" w14:textId="77777777" w:rsidR="0025685F" w:rsidRPr="0025685F" w:rsidRDefault="0025685F" w:rsidP="0025685F">
      <w:pPr>
        <w:spacing w:after="0"/>
        <w:rPr>
          <w:lang w:val="en-US"/>
        </w:rPr>
      </w:pPr>
    </w:p>
    <w:p w14:paraId="445D41A6" w14:textId="7D422AB0" w:rsidR="0025685F" w:rsidRPr="0025685F" w:rsidRDefault="0025685F" w:rsidP="0025685F">
      <w:pPr>
        <w:spacing w:after="0"/>
        <w:jc w:val="both"/>
        <w:rPr>
          <w:lang w:val="en-US"/>
        </w:rPr>
      </w:pPr>
      <w:r w:rsidRPr="0025685F">
        <w:rPr>
          <w:b/>
          <w:bCs/>
          <w:lang w:val="en-US"/>
        </w:rPr>
        <w:t>Working version (link):</w:t>
      </w:r>
      <w:r w:rsidRPr="0025685F">
        <w:rPr>
          <w:lang w:val="en-US"/>
        </w:rPr>
        <w:t xml:space="preserve"> http://web2.tecnico.ulisboa.pt/istXXXXXX/header.cgi</w:t>
      </w:r>
    </w:p>
    <w:p w14:paraId="48AC6647" w14:textId="71628974" w:rsidR="0025685F" w:rsidRPr="0025685F" w:rsidRDefault="0025685F" w:rsidP="0025685F">
      <w:pPr>
        <w:spacing w:after="0"/>
        <w:jc w:val="both"/>
        <w:rPr>
          <w:lang w:val="en-US"/>
        </w:rPr>
      </w:pPr>
    </w:p>
    <w:p w14:paraId="18DC9DFE" w14:textId="77777777" w:rsidR="0025685F" w:rsidRPr="0025685F" w:rsidRDefault="0025685F" w:rsidP="0025685F">
      <w:pPr>
        <w:spacing w:after="0"/>
        <w:jc w:val="both"/>
        <w:rPr>
          <w:b/>
          <w:bCs/>
          <w:lang w:val="en-US"/>
        </w:rPr>
      </w:pPr>
      <w:r w:rsidRPr="0025685F">
        <w:rPr>
          <w:b/>
          <w:bCs/>
          <w:lang w:val="en-US"/>
        </w:rPr>
        <w:t>High-level structure</w:t>
      </w:r>
    </w:p>
    <w:p w14:paraId="6A43D346" w14:textId="77777777" w:rsidR="0025685F" w:rsidRDefault="0025685F" w:rsidP="0019324E">
      <w:pPr>
        <w:spacing w:after="0"/>
        <w:ind w:firstLine="360"/>
        <w:jc w:val="both"/>
        <w:rPr>
          <w:lang w:val="en-US"/>
        </w:rPr>
      </w:pPr>
      <w:r>
        <w:rPr>
          <w:lang w:val="en-US"/>
        </w:rPr>
        <w:t>E</w:t>
      </w:r>
      <w:r w:rsidRPr="0025685F">
        <w:rPr>
          <w:lang w:val="en-US"/>
        </w:rPr>
        <w:t>ach feature is a dedicated CGI endpoint that:</w:t>
      </w:r>
    </w:p>
    <w:p w14:paraId="5162873B" w14:textId="77777777" w:rsidR="0025685F" w:rsidRDefault="0025685F" w:rsidP="0019324E">
      <w:pPr>
        <w:spacing w:after="0"/>
        <w:ind w:firstLine="708"/>
        <w:jc w:val="both"/>
        <w:rPr>
          <w:lang w:val="en-US"/>
        </w:rPr>
      </w:pPr>
      <w:r w:rsidRPr="0025685F">
        <w:rPr>
          <w:lang w:val="en-US"/>
        </w:rPr>
        <w:t>renders an HTML page (GET), and</w:t>
      </w:r>
    </w:p>
    <w:p w14:paraId="76214770" w14:textId="5595080C" w:rsidR="0025685F" w:rsidRPr="0025685F" w:rsidRDefault="0025685F" w:rsidP="0019324E">
      <w:pPr>
        <w:spacing w:after="0"/>
        <w:ind w:firstLine="708"/>
        <w:jc w:val="both"/>
        <w:rPr>
          <w:lang w:val="en-US"/>
        </w:rPr>
      </w:pPr>
      <w:r w:rsidRPr="0025685F">
        <w:rPr>
          <w:lang w:val="en-US"/>
        </w:rPr>
        <w:t>handles form submissions (POST) to perform inserts/deletes and then re-renders the updated view.</w:t>
      </w:r>
    </w:p>
    <w:p w14:paraId="2C0E3A10" w14:textId="4BEAB83A" w:rsidR="0025685F" w:rsidRPr="0025685F" w:rsidRDefault="0025685F" w:rsidP="0025685F">
      <w:pPr>
        <w:spacing w:after="0"/>
        <w:jc w:val="both"/>
        <w:rPr>
          <w:lang w:val="en-US"/>
        </w:rPr>
      </w:pPr>
    </w:p>
    <w:p w14:paraId="38D630FC" w14:textId="77777777" w:rsidR="0025685F" w:rsidRPr="0025685F" w:rsidRDefault="0025685F" w:rsidP="0025685F">
      <w:pPr>
        <w:spacing w:after="0"/>
        <w:jc w:val="both"/>
        <w:rPr>
          <w:b/>
          <w:bCs/>
          <w:lang w:val="en-US"/>
        </w:rPr>
      </w:pPr>
      <w:r w:rsidRPr="0025685F">
        <w:rPr>
          <w:b/>
          <w:bCs/>
          <w:lang w:val="en-US"/>
        </w:rPr>
        <w:t>File responsibilities and relations</w:t>
      </w:r>
    </w:p>
    <w:p w14:paraId="0C21FDBB" w14:textId="1C8D8DAF" w:rsidR="0025685F" w:rsidRDefault="0025685F" w:rsidP="0019324E">
      <w:pPr>
        <w:spacing w:after="0"/>
        <w:ind w:firstLine="708"/>
        <w:jc w:val="both"/>
        <w:rPr>
          <w:lang w:val="en-US"/>
        </w:rPr>
      </w:pPr>
      <w:r w:rsidRPr="0025685F">
        <w:rPr>
          <w:lang w:val="en-US"/>
        </w:rPr>
        <w:t xml:space="preserve">To keep the code simple and consistent, the app is split into </w:t>
      </w:r>
      <w:r w:rsidRPr="0025685F">
        <w:rPr>
          <w:b/>
          <w:bCs/>
          <w:lang w:val="en-US"/>
        </w:rPr>
        <w:t>reusable modules</w:t>
      </w:r>
      <w:r w:rsidRPr="0025685F">
        <w:rPr>
          <w:lang w:val="en-US"/>
        </w:rPr>
        <w:t xml:space="preserve"> </w:t>
      </w:r>
      <w:r>
        <w:rPr>
          <w:lang w:val="en-US"/>
        </w:rPr>
        <w:t>and</w:t>
      </w:r>
      <w:r w:rsidRPr="0025685F">
        <w:rPr>
          <w:lang w:val="en-US"/>
        </w:rPr>
        <w:t xml:space="preserve"> </w:t>
      </w:r>
      <w:r w:rsidRPr="0025685F">
        <w:rPr>
          <w:b/>
          <w:bCs/>
          <w:lang w:val="en-US"/>
        </w:rPr>
        <w:t xml:space="preserve">feature </w:t>
      </w:r>
      <w:r w:rsidR="00F775C0">
        <w:rPr>
          <w:b/>
          <w:bCs/>
          <w:lang w:val="en-US"/>
        </w:rPr>
        <w:t xml:space="preserve">CGI </w:t>
      </w:r>
      <w:r w:rsidRPr="0025685F">
        <w:rPr>
          <w:b/>
          <w:bCs/>
          <w:lang w:val="en-US"/>
        </w:rPr>
        <w:t>pages</w:t>
      </w:r>
      <w:r w:rsidR="00F775C0">
        <w:rPr>
          <w:lang w:val="en-US"/>
        </w:rPr>
        <w:t xml:space="preserve">. </w:t>
      </w:r>
      <w:r w:rsidR="00F775C0" w:rsidRPr="009A2F10">
        <w:rPr>
          <w:lang w:val="en-US"/>
        </w:rPr>
        <w:t>The shared modules encapsulate database access and HTML rendering so that each CGI script stays small and focused.</w:t>
      </w:r>
    </w:p>
    <w:p w14:paraId="009C69C8" w14:textId="2A6A7F27" w:rsidR="00F775C0" w:rsidRPr="0025685F" w:rsidRDefault="00F775C0" w:rsidP="0019324E">
      <w:pPr>
        <w:spacing w:after="0"/>
        <w:ind w:firstLine="708"/>
        <w:jc w:val="both"/>
        <w:rPr>
          <w:lang w:val="en-US"/>
        </w:rPr>
      </w:pPr>
      <w:r w:rsidRPr="00F775C0">
        <w:rPr>
          <w:b/>
          <w:bCs/>
          <w:lang w:val="en-US"/>
        </w:rPr>
        <w:t>Dependency map</w:t>
      </w:r>
      <w:r>
        <w:rPr>
          <w:lang w:val="en-US"/>
        </w:rPr>
        <w:t>:</w:t>
      </w:r>
    </w:p>
    <w:p w14:paraId="74CA2829" w14:textId="77777777" w:rsidR="0025685F" w:rsidRDefault="0025685F" w:rsidP="00F775C0">
      <w:pPr>
        <w:spacing w:after="0"/>
        <w:ind w:left="708" w:firstLine="708"/>
        <w:jc w:val="both"/>
        <w:rPr>
          <w:lang w:val="en-US"/>
        </w:rPr>
      </w:pPr>
      <w:r w:rsidRPr="0025685F">
        <w:rPr>
          <w:b/>
          <w:bCs/>
          <w:lang w:val="en-US"/>
        </w:rPr>
        <w:t>Reusable modules</w:t>
      </w:r>
      <w:r>
        <w:rPr>
          <w:b/>
          <w:bCs/>
          <w:lang w:val="en-US"/>
        </w:rPr>
        <w:t>:</w:t>
      </w:r>
    </w:p>
    <w:p w14:paraId="67042EA2" w14:textId="77777777" w:rsidR="0025685F" w:rsidRDefault="0025685F" w:rsidP="00F775C0">
      <w:pPr>
        <w:pStyle w:val="ListParagraph"/>
        <w:numPr>
          <w:ilvl w:val="0"/>
          <w:numId w:val="13"/>
        </w:numPr>
        <w:spacing w:after="0"/>
        <w:ind w:left="1776"/>
        <w:jc w:val="both"/>
        <w:rPr>
          <w:lang w:val="en-US"/>
        </w:rPr>
      </w:pPr>
      <w:r w:rsidRPr="0025685F">
        <w:rPr>
          <w:lang w:val="en-US"/>
        </w:rPr>
        <w:t>login.py (not included in submission): stores the Postgres credentials string</w:t>
      </w:r>
      <w:r w:rsidRPr="0025685F">
        <w:rPr>
          <w:lang w:val="en-US"/>
        </w:rPr>
        <w:t>.</w:t>
      </w:r>
    </w:p>
    <w:p w14:paraId="5154D303" w14:textId="77777777" w:rsidR="0025685F" w:rsidRDefault="0025685F" w:rsidP="00F775C0">
      <w:pPr>
        <w:pStyle w:val="ListParagraph"/>
        <w:numPr>
          <w:ilvl w:val="0"/>
          <w:numId w:val="13"/>
        </w:numPr>
        <w:spacing w:after="0"/>
        <w:ind w:left="1776"/>
        <w:jc w:val="both"/>
        <w:rPr>
          <w:lang w:val="en-US"/>
        </w:rPr>
      </w:pPr>
      <w:r w:rsidRPr="0025685F">
        <w:rPr>
          <w:lang w:val="en-US"/>
        </w:rPr>
        <w:t xml:space="preserve">db.py: a small connection helper exposing a connect() context manager. CGI scripts open connections via with </w:t>
      </w:r>
      <w:proofErr w:type="spellStart"/>
      <w:r w:rsidRPr="0025685F">
        <w:rPr>
          <w:lang w:val="en-US"/>
        </w:rPr>
        <w:t>db.connect</w:t>
      </w:r>
      <w:proofErr w:type="spellEnd"/>
      <w:r w:rsidRPr="0025685F">
        <w:rPr>
          <w:lang w:val="en-US"/>
        </w:rPr>
        <w:t>() as conn: and can wrap multi-step operations in with conn: to commit/rollback atomically.</w:t>
      </w:r>
    </w:p>
    <w:p w14:paraId="78143D66" w14:textId="01E1CD4F" w:rsidR="0025685F" w:rsidRPr="0025685F" w:rsidRDefault="0025685F" w:rsidP="00F775C0">
      <w:pPr>
        <w:pStyle w:val="ListParagraph"/>
        <w:numPr>
          <w:ilvl w:val="0"/>
          <w:numId w:val="13"/>
        </w:numPr>
        <w:spacing w:after="0"/>
        <w:ind w:left="1776"/>
        <w:jc w:val="both"/>
        <w:rPr>
          <w:lang w:val="en-US"/>
        </w:rPr>
      </w:pPr>
      <w:r w:rsidRPr="0025685F">
        <w:rPr>
          <w:lang w:val="en-US"/>
        </w:rPr>
        <w:t xml:space="preserve">ui.py: shared HTML helpers (page header/footer, navigation bar, message boxes), plus </w:t>
      </w:r>
      <w:r w:rsidRPr="0025685F">
        <w:rPr>
          <w:b/>
          <w:bCs/>
          <w:lang w:val="en-US"/>
        </w:rPr>
        <w:t>HTML escaping</w:t>
      </w:r>
      <w:r w:rsidRPr="0025685F">
        <w:rPr>
          <w:lang w:val="en-US"/>
        </w:rPr>
        <w:t xml:space="preserve"> via h() to avoid injecting untrusted values into HTML output.</w:t>
      </w:r>
      <w:r w:rsidR="00F775C0">
        <w:rPr>
          <w:lang w:val="en-US"/>
        </w:rPr>
        <w:t xml:space="preserve"> </w:t>
      </w:r>
      <w:r w:rsidR="00F775C0" w:rsidRPr="0025685F">
        <w:rPr>
          <w:lang w:val="en-US"/>
        </w:rPr>
        <w:t xml:space="preserve">All pages share the same layout/navigation because ui.py prints a common header with links to each </w:t>
      </w:r>
      <w:r w:rsidR="00F775C0">
        <w:rPr>
          <w:lang w:val="en-US"/>
        </w:rPr>
        <w:t>page</w:t>
      </w:r>
      <w:r w:rsidR="00F775C0">
        <w:rPr>
          <w:lang w:val="en-US"/>
        </w:rPr>
        <w:t>.</w:t>
      </w:r>
    </w:p>
    <w:p w14:paraId="166B83C3" w14:textId="533CB336" w:rsidR="0025685F" w:rsidRDefault="0025685F" w:rsidP="00F775C0">
      <w:pPr>
        <w:spacing w:after="0"/>
        <w:ind w:left="1068"/>
        <w:jc w:val="both"/>
        <w:rPr>
          <w:lang w:val="en-US"/>
        </w:rPr>
      </w:pPr>
      <w:r w:rsidRPr="0025685F">
        <w:rPr>
          <w:b/>
          <w:bCs/>
          <w:lang w:val="en-US"/>
        </w:rPr>
        <w:t>CGI feature pages</w:t>
      </w:r>
      <w:r w:rsidR="00F775C0">
        <w:rPr>
          <w:b/>
          <w:bCs/>
          <w:lang w:val="en-US"/>
        </w:rPr>
        <w:t xml:space="preserve"> -&gt; (</w:t>
      </w:r>
      <w:r w:rsidR="00F775C0" w:rsidRPr="009A2F10">
        <w:rPr>
          <w:b/>
          <w:bCs/>
          <w:lang w:val="en-US"/>
        </w:rPr>
        <w:t>db.py, ui.py</w:t>
      </w:r>
      <w:r w:rsidR="00F775C0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0D63AF7D" w14:textId="77777777" w:rsidR="0025685F" w:rsidRDefault="0025685F" w:rsidP="00F775C0">
      <w:pPr>
        <w:pStyle w:val="ListParagraph"/>
        <w:numPr>
          <w:ilvl w:val="0"/>
          <w:numId w:val="12"/>
        </w:numPr>
        <w:spacing w:after="0"/>
        <w:ind w:left="1788"/>
        <w:jc w:val="both"/>
        <w:rPr>
          <w:lang w:val="en-US"/>
        </w:rPr>
      </w:pPr>
      <w:proofErr w:type="spellStart"/>
      <w:r w:rsidRPr="0025685F">
        <w:rPr>
          <w:lang w:val="en-US"/>
        </w:rPr>
        <w:t>header.cgi</w:t>
      </w:r>
      <w:proofErr w:type="spellEnd"/>
      <w:r w:rsidRPr="0025685F">
        <w:rPr>
          <w:lang w:val="en-US"/>
        </w:rPr>
        <w:t>: “home” page with navigation.</w:t>
      </w:r>
    </w:p>
    <w:p w14:paraId="5CB0EF44" w14:textId="77777777" w:rsidR="0025685F" w:rsidRDefault="0025685F" w:rsidP="00F775C0">
      <w:pPr>
        <w:pStyle w:val="ListParagraph"/>
        <w:numPr>
          <w:ilvl w:val="0"/>
          <w:numId w:val="12"/>
        </w:numPr>
        <w:spacing w:after="0"/>
        <w:ind w:left="1788"/>
        <w:jc w:val="both"/>
        <w:rPr>
          <w:lang w:val="en-US"/>
        </w:rPr>
      </w:pPr>
      <w:proofErr w:type="spellStart"/>
      <w:r w:rsidRPr="0025685F">
        <w:rPr>
          <w:lang w:val="en-US"/>
        </w:rPr>
        <w:t>sailors.cgi</w:t>
      </w:r>
      <w:proofErr w:type="spellEnd"/>
      <w:r w:rsidRPr="0025685F">
        <w:rPr>
          <w:lang w:val="en-US"/>
        </w:rPr>
        <w:t>: list/create/remove sailors (and insert into junior/senior subtype tables).</w:t>
      </w:r>
    </w:p>
    <w:p w14:paraId="6A346CF8" w14:textId="68B6F760" w:rsidR="0025685F" w:rsidRDefault="0025685F" w:rsidP="00F775C0">
      <w:pPr>
        <w:pStyle w:val="ListParagraph"/>
        <w:numPr>
          <w:ilvl w:val="0"/>
          <w:numId w:val="12"/>
        </w:numPr>
        <w:spacing w:after="0"/>
        <w:ind w:left="1788"/>
        <w:jc w:val="both"/>
        <w:rPr>
          <w:lang w:val="en-US"/>
        </w:rPr>
      </w:pPr>
      <w:proofErr w:type="spellStart"/>
      <w:r w:rsidRPr="0025685F">
        <w:rPr>
          <w:lang w:val="en-US"/>
        </w:rPr>
        <w:t>reservations.cgi</w:t>
      </w:r>
      <w:proofErr w:type="spellEnd"/>
      <w:r w:rsidRPr="0025685F">
        <w:rPr>
          <w:lang w:val="en-US"/>
        </w:rPr>
        <w:t xml:space="preserve">: list/create/remove reservations (including inserting the matching </w:t>
      </w:r>
      <w:proofErr w:type="spellStart"/>
      <w:r w:rsidRPr="0025685F">
        <w:rPr>
          <w:lang w:val="en-US"/>
        </w:rPr>
        <w:t>date_interval</w:t>
      </w:r>
      <w:proofErr w:type="spellEnd"/>
      <w:r w:rsidRPr="0025685F">
        <w:rPr>
          <w:lang w:val="en-US"/>
        </w:rPr>
        <w:t>, and ensuring the responsible sailor starts as author</w:t>
      </w:r>
      <w:r w:rsidR="003973C8">
        <w:rPr>
          <w:lang w:val="en-US"/>
        </w:rPr>
        <w:t>ize</w:t>
      </w:r>
      <w:r w:rsidRPr="0025685F">
        <w:rPr>
          <w:lang w:val="en-US"/>
        </w:rPr>
        <w:t>d).</w:t>
      </w:r>
    </w:p>
    <w:p w14:paraId="036AABF1" w14:textId="381E55F8" w:rsidR="0025685F" w:rsidRDefault="0025685F" w:rsidP="00F775C0">
      <w:pPr>
        <w:pStyle w:val="ListParagraph"/>
        <w:numPr>
          <w:ilvl w:val="0"/>
          <w:numId w:val="12"/>
        </w:numPr>
        <w:spacing w:after="0"/>
        <w:ind w:left="1788"/>
        <w:jc w:val="both"/>
        <w:rPr>
          <w:lang w:val="en-US"/>
        </w:rPr>
      </w:pPr>
      <w:proofErr w:type="spellStart"/>
      <w:r w:rsidRPr="0025685F">
        <w:rPr>
          <w:lang w:val="en-US"/>
        </w:rPr>
        <w:t>author</w:t>
      </w:r>
      <w:r w:rsidR="003973C8">
        <w:rPr>
          <w:lang w:val="en-US"/>
        </w:rPr>
        <w:t>i</w:t>
      </w:r>
      <w:r w:rsidR="00CC6BE7">
        <w:rPr>
          <w:lang w:val="en-US"/>
        </w:rPr>
        <w:t>s</w:t>
      </w:r>
      <w:r w:rsidR="003973C8">
        <w:rPr>
          <w:lang w:val="en-US"/>
        </w:rPr>
        <w:t>e</w:t>
      </w:r>
      <w:r w:rsidRPr="0025685F">
        <w:rPr>
          <w:lang w:val="en-US"/>
        </w:rPr>
        <w:t>d.cgi</w:t>
      </w:r>
      <w:proofErr w:type="spellEnd"/>
      <w:r w:rsidRPr="0025685F">
        <w:rPr>
          <w:lang w:val="en-US"/>
        </w:rPr>
        <w:t>: manage author</w:t>
      </w:r>
      <w:r w:rsidR="003973C8">
        <w:rPr>
          <w:lang w:val="en-US"/>
        </w:rPr>
        <w:t>ize</w:t>
      </w:r>
      <w:r w:rsidRPr="0025685F">
        <w:rPr>
          <w:lang w:val="en-US"/>
        </w:rPr>
        <w:t>d sailors per reservation.</w:t>
      </w:r>
    </w:p>
    <w:p w14:paraId="66CCEEAD" w14:textId="0BECFC3B" w:rsidR="0025685F" w:rsidRPr="0025685F" w:rsidRDefault="0025685F" w:rsidP="00F775C0">
      <w:pPr>
        <w:pStyle w:val="ListParagraph"/>
        <w:numPr>
          <w:ilvl w:val="0"/>
          <w:numId w:val="12"/>
        </w:numPr>
        <w:spacing w:after="0"/>
        <w:ind w:left="1788"/>
        <w:jc w:val="both"/>
        <w:rPr>
          <w:lang w:val="en-US"/>
        </w:rPr>
      </w:pPr>
      <w:proofErr w:type="spellStart"/>
      <w:r w:rsidRPr="0025685F">
        <w:rPr>
          <w:lang w:val="en-US"/>
        </w:rPr>
        <w:t>trips.cgi</w:t>
      </w:r>
      <w:proofErr w:type="spellEnd"/>
      <w:r w:rsidRPr="0025685F">
        <w:rPr>
          <w:lang w:val="en-US"/>
        </w:rPr>
        <w:t xml:space="preserve">: list/register/remove trips for a selected reservation </w:t>
      </w:r>
      <w:r>
        <w:rPr>
          <w:lang w:val="en-US"/>
        </w:rPr>
        <w:t>and</w:t>
      </w:r>
      <w:r w:rsidRPr="0025685F">
        <w:rPr>
          <w:lang w:val="en-US"/>
        </w:rPr>
        <w:t xml:space="preserve"> show available locations.</w:t>
      </w:r>
    </w:p>
    <w:p w14:paraId="7D8AB8EF" w14:textId="77777777" w:rsidR="0025685F" w:rsidRDefault="0025685F" w:rsidP="0025685F">
      <w:pPr>
        <w:spacing w:after="0"/>
        <w:jc w:val="both"/>
        <w:rPr>
          <w:lang w:val="en-US"/>
        </w:rPr>
      </w:pPr>
    </w:p>
    <w:p w14:paraId="01F9525B" w14:textId="2B6A5BD8" w:rsidR="00F775C0" w:rsidRPr="009A2F10" w:rsidRDefault="00F775C0" w:rsidP="00F775C0">
      <w:pPr>
        <w:spacing w:after="0"/>
        <w:ind w:firstLine="708"/>
        <w:jc w:val="both"/>
        <w:rPr>
          <w:lang w:val="en-US"/>
        </w:rPr>
      </w:pPr>
      <w:r w:rsidRPr="009A2F10">
        <w:rPr>
          <w:lang w:val="en-US"/>
        </w:rPr>
        <w:t xml:space="preserve">Each CGI endpoint imports </w:t>
      </w:r>
      <w:proofErr w:type="spellStart"/>
      <w:r w:rsidRPr="009A2F10">
        <w:rPr>
          <w:lang w:val="en-US"/>
        </w:rPr>
        <w:t>db</w:t>
      </w:r>
      <w:proofErr w:type="spellEnd"/>
      <w:r w:rsidRPr="009A2F10">
        <w:rPr>
          <w:lang w:val="en-US"/>
        </w:rPr>
        <w:t xml:space="preserve"> and </w:t>
      </w:r>
      <w:proofErr w:type="spellStart"/>
      <w:r w:rsidRPr="009A2F10">
        <w:rPr>
          <w:lang w:val="en-US"/>
        </w:rPr>
        <w:t>ui</w:t>
      </w:r>
      <w:proofErr w:type="spellEnd"/>
      <w:r w:rsidRPr="009A2F10">
        <w:rPr>
          <w:lang w:val="en-US"/>
        </w:rPr>
        <w:t xml:space="preserve"> and does </w:t>
      </w:r>
      <w:r w:rsidRPr="009A2F10">
        <w:rPr>
          <w:b/>
          <w:bCs/>
          <w:lang w:val="en-US"/>
        </w:rPr>
        <w:t>not</w:t>
      </w:r>
      <w:r w:rsidRPr="009A2F10">
        <w:rPr>
          <w:lang w:val="en-US"/>
        </w:rPr>
        <w:t xml:space="preserve"> import other CGI scripts; “coordination” between pages happens through standard HTTP navigation links in the shared header. This makes each </w:t>
      </w:r>
      <w:r>
        <w:rPr>
          <w:lang w:val="en-US"/>
        </w:rPr>
        <w:t>feature page</w:t>
      </w:r>
      <w:r w:rsidRPr="009A2F10">
        <w:rPr>
          <w:lang w:val="en-US"/>
        </w:rPr>
        <w:t xml:space="preserve"> independently executable and easier to test.</w:t>
      </w:r>
    </w:p>
    <w:p w14:paraId="54D92DA5" w14:textId="77777777" w:rsidR="00F775C0" w:rsidRPr="009A2F10" w:rsidRDefault="00F775C0" w:rsidP="00F775C0">
      <w:pPr>
        <w:spacing w:after="0"/>
        <w:jc w:val="both"/>
        <w:rPr>
          <w:b/>
          <w:bCs/>
          <w:lang w:val="en-US"/>
        </w:rPr>
      </w:pPr>
      <w:r w:rsidRPr="009A2F10">
        <w:rPr>
          <w:b/>
          <w:bCs/>
          <w:lang w:val="en-US"/>
        </w:rPr>
        <w:t>Request/response flow</w:t>
      </w:r>
    </w:p>
    <w:p w14:paraId="2AB902D0" w14:textId="77777777" w:rsidR="00F775C0" w:rsidRPr="009A2F10" w:rsidRDefault="00F775C0" w:rsidP="00F775C0">
      <w:pPr>
        <w:spacing w:after="0"/>
        <w:ind w:firstLine="708"/>
        <w:jc w:val="both"/>
        <w:rPr>
          <w:lang w:val="en-US"/>
        </w:rPr>
      </w:pPr>
      <w:r w:rsidRPr="009A2F10">
        <w:rPr>
          <w:lang w:val="en-US"/>
        </w:rPr>
        <w:lastRenderedPageBreak/>
        <w:t>For every page, the runtime flow is the same:</w:t>
      </w:r>
    </w:p>
    <w:p w14:paraId="2101E7C3" w14:textId="77777777" w:rsidR="00F775C0" w:rsidRDefault="00F775C0" w:rsidP="00F775C0">
      <w:pPr>
        <w:spacing w:after="0"/>
        <w:jc w:val="both"/>
        <w:rPr>
          <w:lang w:val="en-US"/>
        </w:rPr>
      </w:pPr>
      <w:r w:rsidRPr="009A2F10">
        <w:rPr>
          <w:b/>
          <w:bCs/>
          <w:lang w:val="en-US"/>
        </w:rPr>
        <w:t xml:space="preserve">Browser </w:t>
      </w:r>
      <w:r>
        <w:rPr>
          <w:b/>
          <w:bCs/>
          <w:lang w:val="en-US"/>
        </w:rPr>
        <w:t>-&gt;</w:t>
      </w:r>
      <w:r w:rsidRPr="009A2F10">
        <w:rPr>
          <w:b/>
          <w:bCs/>
          <w:lang w:val="en-US"/>
        </w:rPr>
        <w:t xml:space="preserve"> Apache CGI </w:t>
      </w:r>
      <w:r>
        <w:rPr>
          <w:b/>
          <w:bCs/>
          <w:lang w:val="en-US"/>
        </w:rPr>
        <w:t>-&gt;</w:t>
      </w:r>
      <w:r>
        <w:rPr>
          <w:b/>
          <w:bCs/>
          <w:lang w:val="en-US"/>
        </w:rPr>
        <w:t xml:space="preserve"> </w:t>
      </w:r>
      <w:r w:rsidRPr="009A2F10">
        <w:rPr>
          <w:b/>
          <w:bCs/>
          <w:lang w:val="en-US"/>
        </w:rPr>
        <w:t>&lt;page&gt;.</w:t>
      </w:r>
      <w:proofErr w:type="spellStart"/>
      <w:r w:rsidRPr="009A2F10">
        <w:rPr>
          <w:b/>
          <w:bCs/>
          <w:lang w:val="en-US"/>
        </w:rPr>
        <w:t>cgi</w:t>
      </w:r>
      <w:proofErr w:type="spellEnd"/>
      <w:r w:rsidRPr="009A2F1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-&gt;</w:t>
      </w:r>
      <w:r>
        <w:rPr>
          <w:b/>
          <w:bCs/>
          <w:lang w:val="en-US"/>
        </w:rPr>
        <w:t xml:space="preserve"> </w:t>
      </w:r>
      <w:proofErr w:type="spellStart"/>
      <w:r w:rsidRPr="009A2F10">
        <w:rPr>
          <w:b/>
          <w:bCs/>
          <w:lang w:val="en-US"/>
        </w:rPr>
        <w:t>db.connect</w:t>
      </w:r>
      <w:proofErr w:type="spellEnd"/>
      <w:r w:rsidRPr="009A2F10">
        <w:rPr>
          <w:b/>
          <w:bCs/>
          <w:lang w:val="en-US"/>
        </w:rPr>
        <w:t xml:space="preserve">() </w:t>
      </w:r>
      <w:r>
        <w:rPr>
          <w:b/>
          <w:bCs/>
          <w:lang w:val="en-US"/>
        </w:rPr>
        <w:t>-&gt;</w:t>
      </w:r>
      <w:r>
        <w:rPr>
          <w:b/>
          <w:bCs/>
          <w:lang w:val="en-US"/>
        </w:rPr>
        <w:t xml:space="preserve"> </w:t>
      </w:r>
      <w:r w:rsidRPr="009A2F10">
        <w:rPr>
          <w:b/>
          <w:bCs/>
          <w:lang w:val="en-US"/>
        </w:rPr>
        <w:t xml:space="preserve">PostgreSQL </w:t>
      </w:r>
      <w:r>
        <w:rPr>
          <w:b/>
          <w:bCs/>
          <w:lang w:val="en-US"/>
        </w:rPr>
        <w:t>-&gt;</w:t>
      </w:r>
      <w:r>
        <w:rPr>
          <w:b/>
          <w:bCs/>
          <w:lang w:val="en-US"/>
        </w:rPr>
        <w:t xml:space="preserve"> </w:t>
      </w:r>
      <w:r w:rsidRPr="009A2F10">
        <w:rPr>
          <w:b/>
          <w:bCs/>
          <w:lang w:val="en-US"/>
        </w:rPr>
        <w:t>HTML response</w:t>
      </w:r>
    </w:p>
    <w:p w14:paraId="624497F8" w14:textId="77777777" w:rsidR="00F775C0" w:rsidRDefault="00F775C0" w:rsidP="00F775C0">
      <w:pPr>
        <w:spacing w:after="0"/>
        <w:jc w:val="both"/>
        <w:rPr>
          <w:lang w:val="en-US"/>
        </w:rPr>
      </w:pPr>
    </w:p>
    <w:p w14:paraId="215E320F" w14:textId="6124F7D5" w:rsidR="00F775C0" w:rsidRPr="009A2F10" w:rsidRDefault="00F775C0" w:rsidP="00F775C0">
      <w:pPr>
        <w:spacing w:after="0"/>
        <w:jc w:val="both"/>
        <w:rPr>
          <w:lang w:val="en-US"/>
        </w:rPr>
      </w:pPr>
      <w:r w:rsidRPr="009A2F10">
        <w:rPr>
          <w:lang w:val="en-US"/>
        </w:rPr>
        <w:t xml:space="preserve">A </w:t>
      </w:r>
      <w:r w:rsidRPr="009A2F10">
        <w:rPr>
          <w:b/>
          <w:bCs/>
          <w:lang w:val="en-US"/>
        </w:rPr>
        <w:t>GET</w:t>
      </w:r>
      <w:r w:rsidRPr="009A2F10">
        <w:rPr>
          <w:lang w:val="en-US"/>
        </w:rPr>
        <w:t xml:space="preserve"> request renders the page with current DB state (tables and forms).</w:t>
      </w:r>
    </w:p>
    <w:p w14:paraId="35B3338E" w14:textId="77777777" w:rsidR="00F775C0" w:rsidRPr="009A2F10" w:rsidRDefault="00F775C0" w:rsidP="00F775C0">
      <w:pPr>
        <w:spacing w:after="0"/>
        <w:jc w:val="both"/>
        <w:rPr>
          <w:lang w:val="en-US"/>
        </w:rPr>
      </w:pPr>
      <w:r w:rsidRPr="009A2F10">
        <w:rPr>
          <w:lang w:val="en-US"/>
        </w:rPr>
        <w:t xml:space="preserve">A </w:t>
      </w:r>
      <w:r w:rsidRPr="009A2F10">
        <w:rPr>
          <w:b/>
          <w:bCs/>
          <w:lang w:val="en-US"/>
        </w:rPr>
        <w:t>POST</w:t>
      </w:r>
      <w:r w:rsidRPr="009A2F10">
        <w:rPr>
          <w:lang w:val="en-US"/>
        </w:rPr>
        <w:t xml:space="preserve"> request performs an action (insert/delete) using parameterized SQL, typically inside a transaction, and then re-renders the updated state.</w:t>
      </w:r>
    </w:p>
    <w:p w14:paraId="0B02B57E" w14:textId="77777777" w:rsidR="00F775C0" w:rsidRDefault="00F775C0" w:rsidP="0025685F">
      <w:pPr>
        <w:spacing w:after="0"/>
        <w:jc w:val="both"/>
        <w:rPr>
          <w:lang w:val="en-US"/>
        </w:rPr>
      </w:pPr>
    </w:p>
    <w:p w14:paraId="41B7655F" w14:textId="77777777" w:rsidR="00F775C0" w:rsidRPr="0025685F" w:rsidRDefault="00F775C0" w:rsidP="0025685F">
      <w:pPr>
        <w:spacing w:after="0"/>
        <w:jc w:val="both"/>
        <w:rPr>
          <w:lang w:val="en-US"/>
        </w:rPr>
      </w:pPr>
    </w:p>
    <w:p w14:paraId="4CABE2DD" w14:textId="77777777" w:rsidR="0025685F" w:rsidRDefault="0025685F" w:rsidP="0025685F">
      <w:pPr>
        <w:spacing w:after="0"/>
        <w:jc w:val="both"/>
        <w:rPr>
          <w:b/>
          <w:bCs/>
          <w:lang w:val="en-US"/>
        </w:rPr>
      </w:pPr>
      <w:r w:rsidRPr="0025685F">
        <w:rPr>
          <w:b/>
          <w:bCs/>
          <w:lang w:val="en-US"/>
        </w:rPr>
        <w:t>Security (SQL injection and output safety)</w:t>
      </w:r>
    </w:p>
    <w:p w14:paraId="642ED79F" w14:textId="77777777" w:rsidR="0025685F" w:rsidRPr="0025685F" w:rsidRDefault="0025685F" w:rsidP="0025685F">
      <w:pPr>
        <w:pStyle w:val="ListParagraph"/>
        <w:numPr>
          <w:ilvl w:val="0"/>
          <w:numId w:val="14"/>
        </w:numPr>
        <w:spacing w:after="0"/>
        <w:jc w:val="both"/>
        <w:rPr>
          <w:b/>
          <w:bCs/>
          <w:lang w:val="en-US"/>
        </w:rPr>
      </w:pPr>
      <w:r w:rsidRPr="0025685F">
        <w:rPr>
          <w:b/>
          <w:bCs/>
          <w:lang w:val="en-US"/>
        </w:rPr>
        <w:t>SQL injection prevention:</w:t>
      </w:r>
      <w:r w:rsidRPr="0025685F">
        <w:rPr>
          <w:lang w:val="en-US"/>
        </w:rPr>
        <w:t xml:space="preserve"> all DB writes use </w:t>
      </w:r>
      <w:r w:rsidRPr="0025685F">
        <w:rPr>
          <w:b/>
          <w:bCs/>
          <w:lang w:val="en-US"/>
        </w:rPr>
        <w:t>parameterized SQL</w:t>
      </w:r>
      <w:r w:rsidRPr="0025685F">
        <w:rPr>
          <w:lang w:val="en-US"/>
        </w:rPr>
        <w:t xml:space="preserve"> (</w:t>
      </w:r>
      <w:proofErr w:type="spellStart"/>
      <w:r w:rsidRPr="0025685F">
        <w:rPr>
          <w:lang w:val="en-US"/>
        </w:rPr>
        <w:t>cursor.execute</w:t>
      </w:r>
      <w:proofErr w:type="spellEnd"/>
      <w:r w:rsidRPr="0025685F">
        <w:rPr>
          <w:lang w:val="en-US"/>
        </w:rPr>
        <w:t>(</w:t>
      </w:r>
      <w:proofErr w:type="spellStart"/>
      <w:r w:rsidRPr="0025685F">
        <w:rPr>
          <w:lang w:val="en-US"/>
        </w:rPr>
        <w:t>sql</w:t>
      </w:r>
      <w:proofErr w:type="spellEnd"/>
      <w:r w:rsidRPr="0025685F">
        <w:rPr>
          <w:lang w:val="en-US"/>
        </w:rPr>
        <w:t>, data)).</w:t>
      </w:r>
    </w:p>
    <w:p w14:paraId="736E59DD" w14:textId="16AF752C" w:rsidR="0025685F" w:rsidRPr="0025685F" w:rsidRDefault="0025685F" w:rsidP="0025685F">
      <w:pPr>
        <w:pStyle w:val="ListParagraph"/>
        <w:numPr>
          <w:ilvl w:val="0"/>
          <w:numId w:val="14"/>
        </w:numPr>
        <w:spacing w:after="0"/>
        <w:jc w:val="both"/>
        <w:rPr>
          <w:b/>
          <w:bCs/>
          <w:lang w:val="en-US"/>
        </w:rPr>
      </w:pPr>
      <w:r w:rsidRPr="0025685F">
        <w:rPr>
          <w:b/>
          <w:bCs/>
          <w:lang w:val="en-US"/>
        </w:rPr>
        <w:t>HTML output safety:</w:t>
      </w:r>
      <w:r w:rsidRPr="0025685F">
        <w:rPr>
          <w:lang w:val="en-US"/>
        </w:rPr>
        <w:t xml:space="preserve"> dynamic values printed into HTML are escaped using </w:t>
      </w:r>
      <w:proofErr w:type="spellStart"/>
      <w:r w:rsidRPr="0025685F">
        <w:rPr>
          <w:lang w:val="en-US"/>
        </w:rPr>
        <w:t>ui.h</w:t>
      </w:r>
      <w:proofErr w:type="spellEnd"/>
      <w:r w:rsidRPr="0025685F">
        <w:rPr>
          <w:lang w:val="en-US"/>
        </w:rPr>
        <w:t>() so user-controlled strings (e.g., email) don’t break the page or inject markup.</w:t>
      </w:r>
    </w:p>
    <w:p w14:paraId="6B7A6613" w14:textId="7412E944" w:rsidR="0025685F" w:rsidRPr="0025685F" w:rsidRDefault="0025685F" w:rsidP="0025685F">
      <w:pPr>
        <w:spacing w:after="0"/>
        <w:jc w:val="both"/>
        <w:rPr>
          <w:lang w:val="en-US"/>
        </w:rPr>
      </w:pPr>
    </w:p>
    <w:p w14:paraId="51AACB3B" w14:textId="77777777" w:rsidR="0025685F" w:rsidRPr="0025685F" w:rsidRDefault="0025685F" w:rsidP="0025685F">
      <w:pPr>
        <w:spacing w:after="0"/>
        <w:jc w:val="both"/>
        <w:rPr>
          <w:b/>
          <w:bCs/>
          <w:lang w:val="en-US"/>
        </w:rPr>
      </w:pPr>
      <w:r w:rsidRPr="0025685F">
        <w:rPr>
          <w:b/>
          <w:bCs/>
          <w:lang w:val="en-US"/>
        </w:rPr>
        <w:t>Transactions and atomic operations</w:t>
      </w:r>
    </w:p>
    <w:p w14:paraId="204378AB" w14:textId="455112E4" w:rsidR="0025685F" w:rsidRPr="0025685F" w:rsidRDefault="0025685F" w:rsidP="003973C8">
      <w:pPr>
        <w:spacing w:after="0"/>
        <w:ind w:firstLine="708"/>
        <w:jc w:val="both"/>
        <w:rPr>
          <w:lang w:val="en-US"/>
        </w:rPr>
      </w:pPr>
      <w:r w:rsidRPr="0025685F">
        <w:rPr>
          <w:lang w:val="en-US"/>
        </w:rPr>
        <w:t>In our design, every multi-step write is executed inside a single transaction boundary (with conn:). This ensures that if any step fails (FK, trigger exception, etc.), the whole change is rolled back automatically. The intended usage pattern is documented directly in db.py.</w:t>
      </w:r>
    </w:p>
    <w:p w14:paraId="199B4C99" w14:textId="77777777" w:rsidR="003973C8" w:rsidRDefault="0025685F" w:rsidP="0019324E">
      <w:pPr>
        <w:spacing w:after="0"/>
        <w:ind w:firstLine="360"/>
        <w:jc w:val="both"/>
        <w:rPr>
          <w:lang w:val="en-US"/>
        </w:rPr>
      </w:pPr>
      <w:r w:rsidRPr="0025685F">
        <w:rPr>
          <w:lang w:val="en-US"/>
        </w:rPr>
        <w:t>Examples of multi-step atomic operations in the prototype include:</w:t>
      </w:r>
    </w:p>
    <w:p w14:paraId="3DCABB8B" w14:textId="0D72C485" w:rsidR="003973C8" w:rsidRDefault="0025685F" w:rsidP="003973C8">
      <w:pPr>
        <w:pStyle w:val="ListParagraph"/>
        <w:numPr>
          <w:ilvl w:val="0"/>
          <w:numId w:val="15"/>
        </w:numPr>
        <w:spacing w:after="0"/>
        <w:jc w:val="both"/>
        <w:rPr>
          <w:lang w:val="en-US"/>
        </w:rPr>
      </w:pPr>
      <w:r w:rsidRPr="003973C8">
        <w:rPr>
          <w:lang w:val="en-US"/>
        </w:rPr>
        <w:t xml:space="preserve">creating a reservation + inserting its </w:t>
      </w:r>
      <w:proofErr w:type="spellStart"/>
      <w:r w:rsidRPr="003973C8">
        <w:rPr>
          <w:lang w:val="en-US"/>
        </w:rPr>
        <w:t>date_interval</w:t>
      </w:r>
      <w:proofErr w:type="spellEnd"/>
      <w:r w:rsidRPr="003973C8">
        <w:rPr>
          <w:lang w:val="en-US"/>
        </w:rPr>
        <w:t xml:space="preserve"> + inserting the initial “author</w:t>
      </w:r>
      <w:r w:rsidR="003973C8">
        <w:rPr>
          <w:lang w:val="en-US"/>
        </w:rPr>
        <w:t>ize</w:t>
      </w:r>
      <w:r w:rsidRPr="003973C8">
        <w:rPr>
          <w:lang w:val="en-US"/>
        </w:rPr>
        <w:t>d” row for the responsible sailor;</w:t>
      </w:r>
    </w:p>
    <w:p w14:paraId="0CC5F54E" w14:textId="0263F379" w:rsidR="003973C8" w:rsidRDefault="0025685F" w:rsidP="003973C8">
      <w:pPr>
        <w:pStyle w:val="ListParagraph"/>
        <w:numPr>
          <w:ilvl w:val="0"/>
          <w:numId w:val="15"/>
        </w:numPr>
        <w:spacing w:after="0"/>
        <w:jc w:val="both"/>
        <w:rPr>
          <w:lang w:val="en-US"/>
        </w:rPr>
      </w:pPr>
      <w:r w:rsidRPr="003973C8">
        <w:rPr>
          <w:lang w:val="en-US"/>
        </w:rPr>
        <w:t>deleting a reservation + deleting dependent trips and authori</w:t>
      </w:r>
      <w:r w:rsidR="0019324E">
        <w:rPr>
          <w:lang w:val="en-US"/>
        </w:rPr>
        <w:t>z</w:t>
      </w:r>
      <w:r w:rsidRPr="003973C8">
        <w:rPr>
          <w:lang w:val="en-US"/>
        </w:rPr>
        <w:t xml:space="preserve">ations first (without relying on </w:t>
      </w:r>
      <w:proofErr w:type="spellStart"/>
      <w:r w:rsidRPr="003973C8">
        <w:rPr>
          <w:lang w:val="en-US"/>
        </w:rPr>
        <w:t>ON</w:t>
      </w:r>
      <w:proofErr w:type="spellEnd"/>
      <w:r w:rsidRPr="003973C8">
        <w:rPr>
          <w:lang w:val="en-US"/>
        </w:rPr>
        <w:t xml:space="preserve"> DELETE CASCADE);</w:t>
      </w:r>
    </w:p>
    <w:p w14:paraId="7BE11325" w14:textId="3983AEC7" w:rsidR="0025685F" w:rsidRDefault="0025685F" w:rsidP="00085C0D">
      <w:pPr>
        <w:pStyle w:val="ListParagraph"/>
        <w:numPr>
          <w:ilvl w:val="0"/>
          <w:numId w:val="15"/>
        </w:numPr>
        <w:spacing w:after="0"/>
        <w:jc w:val="both"/>
        <w:rPr>
          <w:lang w:val="en-US"/>
        </w:rPr>
      </w:pPr>
      <w:r w:rsidRPr="003973C8">
        <w:rPr>
          <w:lang w:val="en-US"/>
        </w:rPr>
        <w:t>registering a trip (single insert, but still done inside a transaction to cleanly handle constraint failures).</w:t>
      </w:r>
    </w:p>
    <w:p w14:paraId="68EDB0BB" w14:textId="77777777" w:rsidR="009A2F10" w:rsidRDefault="009A2F10" w:rsidP="009A2F10">
      <w:pPr>
        <w:spacing w:after="0"/>
        <w:jc w:val="both"/>
        <w:rPr>
          <w:lang w:val="en-US"/>
        </w:rPr>
      </w:pPr>
    </w:p>
    <w:p w14:paraId="3EEEC454" w14:textId="77777777" w:rsidR="009A2F10" w:rsidRDefault="009A2F10" w:rsidP="009A2F10">
      <w:pPr>
        <w:spacing w:after="0"/>
        <w:jc w:val="both"/>
        <w:rPr>
          <w:lang w:val="en-US"/>
        </w:rPr>
      </w:pPr>
    </w:p>
    <w:p w14:paraId="25DEEDE4" w14:textId="77777777" w:rsidR="00026B5B" w:rsidRDefault="00026B5B" w:rsidP="00026B5B">
      <w:pPr>
        <w:spacing w:after="0"/>
        <w:jc w:val="both"/>
        <w:rPr>
          <w:b/>
          <w:bCs/>
          <w:lang w:val="en-US"/>
        </w:rPr>
      </w:pPr>
      <w:r w:rsidRPr="00026B5B">
        <w:rPr>
          <w:b/>
          <w:bCs/>
          <w:lang w:val="en-US"/>
        </w:rPr>
        <w:t>Indexes</w:t>
      </w:r>
    </w:p>
    <w:p w14:paraId="15DAF0C2" w14:textId="77777777" w:rsidR="007D5562" w:rsidRDefault="007D5562" w:rsidP="00026B5B">
      <w:pPr>
        <w:spacing w:after="0"/>
        <w:jc w:val="both"/>
        <w:rPr>
          <w:b/>
          <w:bCs/>
          <w:lang w:val="en-US"/>
        </w:rPr>
      </w:pPr>
    </w:p>
    <w:p w14:paraId="188F6C44" w14:textId="5F5AF9A4" w:rsidR="00026B5B" w:rsidRPr="00026B5B" w:rsidRDefault="00026B5B" w:rsidP="00026B5B">
      <w:pPr>
        <w:spacing w:after="0"/>
        <w:ind w:firstLine="708"/>
        <w:jc w:val="both"/>
        <w:rPr>
          <w:b/>
          <w:bCs/>
          <w:lang w:val="en-US"/>
        </w:rPr>
      </w:pPr>
      <w:r w:rsidRPr="00026B5B">
        <w:rPr>
          <w:lang w:val="en-US"/>
        </w:rPr>
        <w:t xml:space="preserve">In our database, we </w:t>
      </w:r>
      <w:r w:rsidRPr="00026B5B">
        <w:rPr>
          <w:b/>
          <w:bCs/>
          <w:lang w:val="en-US"/>
        </w:rPr>
        <w:t>did not create extra manual indexes</w:t>
      </w:r>
      <w:r>
        <w:rPr>
          <w:lang w:val="en-US"/>
        </w:rPr>
        <w:t xml:space="preserve">. </w:t>
      </w:r>
      <w:r w:rsidRPr="00026B5B">
        <w:rPr>
          <w:lang w:val="en-US"/>
        </w:rPr>
        <w:t xml:space="preserve">Instead, we rely on the </w:t>
      </w:r>
      <w:r w:rsidRPr="00026B5B">
        <w:rPr>
          <w:b/>
          <w:bCs/>
          <w:lang w:val="en-US"/>
        </w:rPr>
        <w:t>indexes automatically created by PostgreSQL</w:t>
      </w:r>
      <w:r w:rsidRPr="00026B5B">
        <w:rPr>
          <w:lang w:val="en-US"/>
        </w:rPr>
        <w:t xml:space="preserve"> for PRIMARY KEY and UNIQUE constraints defined in schema-part2.sql. These indexes both </w:t>
      </w:r>
      <w:r w:rsidRPr="00026B5B">
        <w:rPr>
          <w:b/>
          <w:bCs/>
          <w:lang w:val="en-US"/>
        </w:rPr>
        <w:t>enforce uniqueness</w:t>
      </w:r>
      <w:r w:rsidRPr="00026B5B">
        <w:rPr>
          <w:lang w:val="en-US"/>
        </w:rPr>
        <w:t xml:space="preserve"> and </w:t>
      </w:r>
      <w:r w:rsidRPr="00026B5B">
        <w:rPr>
          <w:b/>
          <w:bCs/>
          <w:lang w:val="en-US"/>
        </w:rPr>
        <w:t>speed up joins/lookups</w:t>
      </w:r>
      <w:r w:rsidRPr="00026B5B">
        <w:rPr>
          <w:lang w:val="en-US"/>
        </w:rPr>
        <w:t xml:space="preserve"> over key attributes that are used by the web application and the SQL queries.</w:t>
      </w:r>
    </w:p>
    <w:p w14:paraId="550EF594" w14:textId="77777777" w:rsidR="00026B5B" w:rsidRDefault="00026B5B" w:rsidP="00026B5B">
      <w:pPr>
        <w:spacing w:after="0"/>
        <w:jc w:val="both"/>
        <w:rPr>
          <w:b/>
          <w:bCs/>
          <w:lang w:val="en-US"/>
        </w:rPr>
      </w:pPr>
    </w:p>
    <w:p w14:paraId="288A4F88" w14:textId="77777777" w:rsidR="00026B5B" w:rsidRDefault="00026B5B" w:rsidP="00026B5B">
      <w:pPr>
        <w:spacing w:after="0"/>
        <w:jc w:val="both"/>
        <w:rPr>
          <w:b/>
          <w:bCs/>
          <w:lang w:val="en-US"/>
        </w:rPr>
      </w:pPr>
      <w:r w:rsidRPr="00026B5B">
        <w:rPr>
          <w:b/>
          <w:bCs/>
          <w:lang w:val="en-US"/>
        </w:rPr>
        <w:t>Automatically created indexes (from schema constraints)</w:t>
      </w:r>
    </w:p>
    <w:p w14:paraId="444935EA" w14:textId="77777777" w:rsidR="00026B5B" w:rsidRDefault="00026B5B" w:rsidP="00026B5B">
      <w:pPr>
        <w:spacing w:after="0"/>
        <w:jc w:val="both"/>
        <w:rPr>
          <w:b/>
          <w:bCs/>
          <w:lang w:val="en-US"/>
        </w:rPr>
      </w:pPr>
      <w:r w:rsidRPr="00026B5B">
        <w:rPr>
          <w:b/>
          <w:bCs/>
          <w:lang w:val="en-US"/>
        </w:rPr>
        <w:t>Country</w:t>
      </w:r>
    </w:p>
    <w:p w14:paraId="5C6D4510" w14:textId="687196E7" w:rsidR="00026B5B" w:rsidRPr="00026B5B" w:rsidRDefault="00026B5B" w:rsidP="00026B5B">
      <w:pPr>
        <w:pStyle w:val="ListParagraph"/>
        <w:numPr>
          <w:ilvl w:val="0"/>
          <w:numId w:val="28"/>
        </w:numPr>
        <w:spacing w:after="0"/>
        <w:jc w:val="both"/>
        <w:rPr>
          <w:b/>
          <w:bCs/>
          <w:lang w:val="en-US"/>
        </w:rPr>
      </w:pPr>
      <w:r w:rsidRPr="00026B5B">
        <w:rPr>
          <w:lang w:val="en-US"/>
        </w:rPr>
        <w:t xml:space="preserve">country(name)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  <w:r w:rsidRPr="00026B5B">
        <w:rPr>
          <w:lang w:val="en-US"/>
        </w:rPr>
        <w:t xml:space="preserve"> (used when other tables reference the country by name)</w:t>
      </w:r>
    </w:p>
    <w:p w14:paraId="51CEC602" w14:textId="77A37640" w:rsidR="00026B5B" w:rsidRPr="00026B5B" w:rsidRDefault="00026B5B" w:rsidP="00026B5B">
      <w:pPr>
        <w:pStyle w:val="ListParagraph"/>
        <w:numPr>
          <w:ilvl w:val="0"/>
          <w:numId w:val="28"/>
        </w:numPr>
        <w:spacing w:after="0"/>
        <w:jc w:val="both"/>
        <w:rPr>
          <w:b/>
          <w:bCs/>
          <w:lang w:val="en-US"/>
        </w:rPr>
      </w:pPr>
      <w:r w:rsidRPr="00026B5B">
        <w:rPr>
          <w:lang w:val="en-US"/>
        </w:rPr>
        <w:t>country(</w:t>
      </w:r>
      <w:proofErr w:type="spellStart"/>
      <w:r w:rsidRPr="00026B5B">
        <w:rPr>
          <w:lang w:val="en-US"/>
        </w:rPr>
        <w:t>iso_code</w:t>
      </w:r>
      <w:proofErr w:type="spellEnd"/>
      <w:r w:rsidRPr="00026B5B">
        <w:rPr>
          <w:lang w:val="en-US"/>
        </w:rPr>
        <w:t xml:space="preserve">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UNIQUE index</w:t>
      </w:r>
      <w:r w:rsidRPr="00026B5B">
        <w:rPr>
          <w:lang w:val="en-US"/>
        </w:rPr>
        <w:t xml:space="preserve"> (enforces ISO uniqueness required by the specification)</w:t>
      </w:r>
    </w:p>
    <w:p w14:paraId="2750A5F2" w14:textId="77777777" w:rsidR="00026B5B" w:rsidRDefault="00026B5B" w:rsidP="00026B5B">
      <w:pPr>
        <w:spacing w:after="0"/>
        <w:jc w:val="both"/>
        <w:rPr>
          <w:lang w:val="en-US"/>
        </w:rPr>
      </w:pPr>
      <w:r w:rsidRPr="00026B5B">
        <w:rPr>
          <w:b/>
          <w:bCs/>
          <w:lang w:val="en-US"/>
        </w:rPr>
        <w:t>Location</w:t>
      </w:r>
    </w:p>
    <w:p w14:paraId="035C2A97" w14:textId="4A5E9693" w:rsidR="00026B5B" w:rsidRPr="00026B5B" w:rsidRDefault="00026B5B" w:rsidP="00026B5B">
      <w:pPr>
        <w:pStyle w:val="ListParagraph"/>
        <w:numPr>
          <w:ilvl w:val="0"/>
          <w:numId w:val="29"/>
        </w:numPr>
        <w:spacing w:after="0"/>
        <w:jc w:val="both"/>
        <w:rPr>
          <w:lang w:val="en-US"/>
        </w:rPr>
      </w:pPr>
      <w:r w:rsidRPr="00026B5B">
        <w:rPr>
          <w:lang w:val="en-US"/>
        </w:rPr>
        <w:t xml:space="preserve">location(latitude, longitude)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</w:t>
      </w:r>
      <w:r>
        <w:rPr>
          <w:b/>
          <w:bCs/>
          <w:lang w:val="en-US"/>
        </w:rPr>
        <w:tab/>
      </w:r>
      <w:r w:rsidRPr="00026B5B">
        <w:rPr>
          <w:b/>
          <w:bCs/>
          <w:lang w:val="en-US"/>
        </w:rPr>
        <w:t xml:space="preserve"> index</w:t>
      </w:r>
      <w:r w:rsidRPr="00026B5B">
        <w:rPr>
          <w:lang w:val="en-US"/>
        </w:rPr>
        <w:t xml:space="preserve"> (uniquely identifies a location)</w:t>
      </w:r>
    </w:p>
    <w:p w14:paraId="5615C881" w14:textId="77777777" w:rsidR="00026B5B" w:rsidRDefault="00026B5B" w:rsidP="00026B5B">
      <w:pPr>
        <w:spacing w:after="0"/>
        <w:jc w:val="both"/>
        <w:rPr>
          <w:lang w:val="en-US"/>
        </w:rPr>
      </w:pPr>
      <w:r w:rsidRPr="00026B5B">
        <w:rPr>
          <w:b/>
          <w:bCs/>
          <w:lang w:val="en-US"/>
        </w:rPr>
        <w:t>Sailors and subtypes</w:t>
      </w:r>
    </w:p>
    <w:p w14:paraId="6870D637" w14:textId="4C508A26" w:rsidR="00026B5B" w:rsidRPr="00026B5B" w:rsidRDefault="00026B5B" w:rsidP="00026B5B">
      <w:pPr>
        <w:pStyle w:val="ListParagraph"/>
        <w:numPr>
          <w:ilvl w:val="0"/>
          <w:numId w:val="29"/>
        </w:numPr>
        <w:spacing w:after="0"/>
        <w:jc w:val="both"/>
        <w:rPr>
          <w:lang w:val="en-US"/>
        </w:rPr>
      </w:pPr>
      <w:r w:rsidRPr="00026B5B">
        <w:rPr>
          <w:lang w:val="en-US"/>
        </w:rPr>
        <w:t xml:space="preserve">sailor(email)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3C0A0D95" w14:textId="77777777" w:rsidR="00026B5B" w:rsidRPr="00026B5B" w:rsidRDefault="00026B5B" w:rsidP="00026B5B">
      <w:pPr>
        <w:pStyle w:val="ListParagraph"/>
        <w:numPr>
          <w:ilvl w:val="0"/>
          <w:numId w:val="29"/>
        </w:numPr>
        <w:spacing w:after="0"/>
        <w:jc w:val="both"/>
        <w:rPr>
          <w:lang w:val="en-US"/>
        </w:rPr>
      </w:pPr>
      <w:r w:rsidRPr="00026B5B">
        <w:rPr>
          <w:lang w:val="en-US"/>
        </w:rPr>
        <w:t xml:space="preserve">junior(email)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091EE2EE" w14:textId="4901E4A1" w:rsidR="00026B5B" w:rsidRPr="00026B5B" w:rsidRDefault="00026B5B" w:rsidP="00026B5B">
      <w:pPr>
        <w:pStyle w:val="ListParagraph"/>
        <w:numPr>
          <w:ilvl w:val="0"/>
          <w:numId w:val="29"/>
        </w:numPr>
        <w:spacing w:after="0"/>
        <w:jc w:val="both"/>
        <w:rPr>
          <w:lang w:val="en-US"/>
        </w:rPr>
      </w:pPr>
      <w:r w:rsidRPr="00026B5B">
        <w:rPr>
          <w:lang w:val="en-US"/>
        </w:rPr>
        <w:t xml:space="preserve">senior(email)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0392F177" w14:textId="77777777" w:rsidR="00026B5B" w:rsidRDefault="00026B5B" w:rsidP="00026B5B">
      <w:pPr>
        <w:spacing w:after="0"/>
        <w:jc w:val="both"/>
        <w:rPr>
          <w:lang w:val="en-US"/>
        </w:rPr>
      </w:pPr>
      <w:r w:rsidRPr="00026B5B">
        <w:rPr>
          <w:b/>
          <w:bCs/>
          <w:lang w:val="en-US"/>
        </w:rPr>
        <w:t>Boats and certificates</w:t>
      </w:r>
    </w:p>
    <w:p w14:paraId="33448F23" w14:textId="1125C78E" w:rsidR="00026B5B" w:rsidRPr="00026B5B" w:rsidRDefault="00026B5B" w:rsidP="00026B5B">
      <w:pPr>
        <w:pStyle w:val="ListParagraph"/>
        <w:numPr>
          <w:ilvl w:val="0"/>
          <w:numId w:val="30"/>
        </w:numPr>
        <w:spacing w:after="0"/>
        <w:jc w:val="both"/>
        <w:rPr>
          <w:lang w:val="en-US"/>
        </w:rPr>
      </w:pPr>
      <w:proofErr w:type="spellStart"/>
      <w:r w:rsidRPr="00026B5B">
        <w:rPr>
          <w:lang w:val="en-US"/>
        </w:rPr>
        <w:t>boat_class</w:t>
      </w:r>
      <w:proofErr w:type="spellEnd"/>
      <w:r w:rsidRPr="00026B5B">
        <w:rPr>
          <w:lang w:val="en-US"/>
        </w:rPr>
        <w:t xml:space="preserve">(name)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44E5971A" w14:textId="2C2F10CF" w:rsidR="00026B5B" w:rsidRPr="00026B5B" w:rsidRDefault="00026B5B" w:rsidP="00026B5B">
      <w:pPr>
        <w:pStyle w:val="ListParagraph"/>
        <w:numPr>
          <w:ilvl w:val="0"/>
          <w:numId w:val="30"/>
        </w:numPr>
        <w:spacing w:after="0"/>
        <w:jc w:val="both"/>
        <w:rPr>
          <w:lang w:val="en-US"/>
        </w:rPr>
      </w:pPr>
      <w:r w:rsidRPr="00026B5B">
        <w:rPr>
          <w:lang w:val="en-US"/>
        </w:rPr>
        <w:lastRenderedPageBreak/>
        <w:t xml:space="preserve">boat(country, </w:t>
      </w:r>
      <w:proofErr w:type="spellStart"/>
      <w:r w:rsidRPr="00026B5B">
        <w:rPr>
          <w:lang w:val="en-US"/>
        </w:rPr>
        <w:t>cni</w:t>
      </w:r>
      <w:proofErr w:type="spellEnd"/>
      <w:r w:rsidRPr="00026B5B">
        <w:rPr>
          <w:lang w:val="en-US"/>
        </w:rPr>
        <w:t xml:space="preserve">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  <w:r w:rsidRPr="00026B5B">
        <w:rPr>
          <w:lang w:val="en-US"/>
        </w:rPr>
        <w:t xml:space="preserve"> (identifies a boat by its registration country + CNI)</w:t>
      </w:r>
    </w:p>
    <w:p w14:paraId="7E1F20D0" w14:textId="51521D9D" w:rsidR="00026B5B" w:rsidRPr="00026B5B" w:rsidRDefault="00026B5B" w:rsidP="00026B5B">
      <w:pPr>
        <w:pStyle w:val="ListParagraph"/>
        <w:numPr>
          <w:ilvl w:val="0"/>
          <w:numId w:val="30"/>
        </w:numPr>
        <w:spacing w:after="0"/>
        <w:jc w:val="both"/>
        <w:rPr>
          <w:lang w:val="en-US"/>
        </w:rPr>
      </w:pPr>
      <w:proofErr w:type="spellStart"/>
      <w:r w:rsidRPr="00026B5B">
        <w:rPr>
          <w:lang w:val="en-US"/>
        </w:rPr>
        <w:t>sailing_certificate</w:t>
      </w:r>
      <w:proofErr w:type="spellEnd"/>
      <w:r w:rsidRPr="00026B5B">
        <w:rPr>
          <w:lang w:val="en-US"/>
        </w:rPr>
        <w:t xml:space="preserve">(sailor, </w:t>
      </w:r>
      <w:proofErr w:type="spellStart"/>
      <w:r w:rsidRPr="00026B5B">
        <w:rPr>
          <w:lang w:val="en-US"/>
        </w:rPr>
        <w:t>issue_date</w:t>
      </w:r>
      <w:proofErr w:type="spellEnd"/>
      <w:r w:rsidRPr="00026B5B">
        <w:rPr>
          <w:lang w:val="en-US"/>
        </w:rPr>
        <w:t xml:space="preserve">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7A7CC2F5" w14:textId="05476C30" w:rsidR="00026B5B" w:rsidRPr="00026B5B" w:rsidRDefault="00026B5B" w:rsidP="00026B5B">
      <w:pPr>
        <w:pStyle w:val="ListParagraph"/>
        <w:numPr>
          <w:ilvl w:val="0"/>
          <w:numId w:val="30"/>
        </w:numPr>
        <w:spacing w:after="0"/>
        <w:jc w:val="both"/>
        <w:rPr>
          <w:lang w:val="en-US"/>
        </w:rPr>
      </w:pPr>
      <w:proofErr w:type="spellStart"/>
      <w:r w:rsidRPr="00026B5B">
        <w:rPr>
          <w:lang w:val="en-US"/>
        </w:rPr>
        <w:t>valid_for</w:t>
      </w:r>
      <w:proofErr w:type="spellEnd"/>
      <w:r w:rsidRPr="00026B5B">
        <w:rPr>
          <w:lang w:val="en-US"/>
        </w:rPr>
        <w:t>(</w:t>
      </w:r>
      <w:proofErr w:type="spellStart"/>
      <w:r w:rsidRPr="00026B5B">
        <w:rPr>
          <w:lang w:val="en-US"/>
        </w:rPr>
        <w:t>country_name</w:t>
      </w:r>
      <w:proofErr w:type="spellEnd"/>
      <w:r w:rsidRPr="00026B5B">
        <w:rPr>
          <w:lang w:val="en-US"/>
        </w:rPr>
        <w:t xml:space="preserve">, sailor, </w:t>
      </w:r>
      <w:proofErr w:type="spellStart"/>
      <w:r w:rsidRPr="00026B5B">
        <w:rPr>
          <w:lang w:val="en-US"/>
        </w:rPr>
        <w:t>issue_date</w:t>
      </w:r>
      <w:proofErr w:type="spellEnd"/>
      <w:r w:rsidRPr="00026B5B">
        <w:rPr>
          <w:lang w:val="en-US"/>
        </w:rPr>
        <w:t xml:space="preserve">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60D384E4" w14:textId="77777777" w:rsidR="00026B5B" w:rsidRDefault="00026B5B" w:rsidP="00026B5B">
      <w:pPr>
        <w:spacing w:after="0"/>
        <w:jc w:val="both"/>
        <w:rPr>
          <w:lang w:val="en-US"/>
        </w:rPr>
      </w:pPr>
      <w:r w:rsidRPr="00026B5B">
        <w:rPr>
          <w:b/>
          <w:bCs/>
          <w:lang w:val="en-US"/>
        </w:rPr>
        <w:t>Reservations and trip-related tables</w:t>
      </w:r>
    </w:p>
    <w:p w14:paraId="10235495" w14:textId="24B8D516" w:rsidR="00026B5B" w:rsidRPr="00026B5B" w:rsidRDefault="00026B5B" w:rsidP="00026B5B">
      <w:pPr>
        <w:pStyle w:val="ListParagraph"/>
        <w:numPr>
          <w:ilvl w:val="0"/>
          <w:numId w:val="31"/>
        </w:numPr>
        <w:spacing w:after="0"/>
        <w:jc w:val="both"/>
        <w:rPr>
          <w:lang w:val="en-US"/>
        </w:rPr>
      </w:pPr>
      <w:proofErr w:type="spellStart"/>
      <w:r w:rsidRPr="00026B5B">
        <w:rPr>
          <w:lang w:val="en-US"/>
        </w:rPr>
        <w:t>date_interval</w:t>
      </w:r>
      <w:proofErr w:type="spellEnd"/>
      <w:r w:rsidRPr="00026B5B">
        <w:rPr>
          <w:lang w:val="en-US"/>
        </w:rPr>
        <w:t>(</w:t>
      </w:r>
      <w:proofErr w:type="spellStart"/>
      <w:r w:rsidRPr="00026B5B">
        <w:rPr>
          <w:lang w:val="en-US"/>
        </w:rPr>
        <w:t>start_date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end_date</w:t>
      </w:r>
      <w:proofErr w:type="spellEnd"/>
      <w:r w:rsidRPr="00026B5B">
        <w:rPr>
          <w:lang w:val="en-US"/>
        </w:rPr>
        <w:t xml:space="preserve">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1BFB27B7" w14:textId="0980660F" w:rsidR="00026B5B" w:rsidRPr="00026B5B" w:rsidRDefault="00026B5B" w:rsidP="00026B5B">
      <w:pPr>
        <w:pStyle w:val="ListParagraph"/>
        <w:numPr>
          <w:ilvl w:val="0"/>
          <w:numId w:val="31"/>
        </w:numPr>
        <w:spacing w:after="0"/>
        <w:jc w:val="both"/>
        <w:rPr>
          <w:lang w:val="en-US"/>
        </w:rPr>
      </w:pPr>
      <w:r w:rsidRPr="00026B5B">
        <w:rPr>
          <w:lang w:val="en-US"/>
        </w:rPr>
        <w:t>reservation(</w:t>
      </w:r>
      <w:proofErr w:type="spellStart"/>
      <w:r w:rsidRPr="00026B5B">
        <w:rPr>
          <w:lang w:val="en-US"/>
        </w:rPr>
        <w:t>start_date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end_date</w:t>
      </w:r>
      <w:proofErr w:type="spellEnd"/>
      <w:r w:rsidRPr="00026B5B">
        <w:rPr>
          <w:lang w:val="en-US"/>
        </w:rPr>
        <w:t xml:space="preserve">, country, </w:t>
      </w:r>
      <w:proofErr w:type="spellStart"/>
      <w:r w:rsidRPr="00026B5B">
        <w:rPr>
          <w:lang w:val="en-US"/>
        </w:rPr>
        <w:t>cni</w:t>
      </w:r>
      <w:proofErr w:type="spellEnd"/>
      <w:r w:rsidRPr="00026B5B">
        <w:rPr>
          <w:lang w:val="en-US"/>
        </w:rPr>
        <w:t xml:space="preserve">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5DA6BEE6" w14:textId="497F242D" w:rsidR="00026B5B" w:rsidRPr="00026B5B" w:rsidRDefault="00026B5B" w:rsidP="00026B5B">
      <w:pPr>
        <w:pStyle w:val="ListParagraph"/>
        <w:numPr>
          <w:ilvl w:val="0"/>
          <w:numId w:val="31"/>
        </w:numPr>
        <w:spacing w:after="0"/>
        <w:jc w:val="both"/>
        <w:rPr>
          <w:lang w:val="en-US"/>
        </w:rPr>
      </w:pPr>
      <w:proofErr w:type="spellStart"/>
      <w:r w:rsidRPr="00026B5B">
        <w:rPr>
          <w:lang w:val="en-US"/>
        </w:rPr>
        <w:t>authorised</w:t>
      </w:r>
      <w:proofErr w:type="spellEnd"/>
      <w:r w:rsidRPr="00026B5B">
        <w:rPr>
          <w:lang w:val="en-US"/>
        </w:rPr>
        <w:t>(</w:t>
      </w:r>
      <w:proofErr w:type="spellStart"/>
      <w:r w:rsidRPr="00026B5B">
        <w:rPr>
          <w:lang w:val="en-US"/>
        </w:rPr>
        <w:t>start_date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end_date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boat_country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cni</w:t>
      </w:r>
      <w:proofErr w:type="spellEnd"/>
      <w:r w:rsidRPr="00026B5B">
        <w:rPr>
          <w:lang w:val="en-US"/>
        </w:rPr>
        <w:t xml:space="preserve">, sailor)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43B93717" w14:textId="7B085FD5" w:rsidR="00026B5B" w:rsidRPr="00026B5B" w:rsidRDefault="00026B5B" w:rsidP="00026B5B">
      <w:pPr>
        <w:pStyle w:val="ListParagraph"/>
        <w:numPr>
          <w:ilvl w:val="0"/>
          <w:numId w:val="31"/>
        </w:numPr>
        <w:spacing w:after="0"/>
        <w:jc w:val="both"/>
        <w:rPr>
          <w:lang w:val="en-US"/>
        </w:rPr>
      </w:pPr>
      <w:r w:rsidRPr="00026B5B">
        <w:rPr>
          <w:lang w:val="en-US"/>
        </w:rPr>
        <w:t xml:space="preserve">trip(takeoff, </w:t>
      </w:r>
      <w:proofErr w:type="spellStart"/>
      <w:r w:rsidRPr="00026B5B">
        <w:rPr>
          <w:lang w:val="en-US"/>
        </w:rPr>
        <w:t>reservation_start_date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reservation_end_date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boat_country</w:t>
      </w:r>
      <w:proofErr w:type="spellEnd"/>
      <w:r w:rsidRPr="00026B5B">
        <w:rPr>
          <w:lang w:val="en-US"/>
        </w:rPr>
        <w:t xml:space="preserve">, </w:t>
      </w:r>
      <w:proofErr w:type="spellStart"/>
      <w:r w:rsidRPr="00026B5B">
        <w:rPr>
          <w:lang w:val="en-US"/>
        </w:rPr>
        <w:t>cni</w:t>
      </w:r>
      <w:proofErr w:type="spellEnd"/>
      <w:r w:rsidRPr="00026B5B">
        <w:rPr>
          <w:lang w:val="en-US"/>
        </w:rPr>
        <w:t xml:space="preserve">) </w:t>
      </w:r>
      <w:r>
        <w:rPr>
          <w:lang w:val="en-US"/>
        </w:rPr>
        <w:t>–</w:t>
      </w:r>
      <w:r w:rsidRPr="00026B5B">
        <w:rPr>
          <w:lang w:val="en-US"/>
        </w:rPr>
        <w:t xml:space="preserve"> </w:t>
      </w:r>
      <w:r w:rsidRPr="00026B5B">
        <w:rPr>
          <w:b/>
          <w:bCs/>
          <w:lang w:val="en-US"/>
        </w:rPr>
        <w:t>PK index</w:t>
      </w:r>
    </w:p>
    <w:p w14:paraId="4FEF0626" w14:textId="77777777" w:rsidR="00026B5B" w:rsidRDefault="00026B5B" w:rsidP="00026B5B">
      <w:pPr>
        <w:spacing w:after="0"/>
        <w:jc w:val="both"/>
        <w:rPr>
          <w:b/>
          <w:bCs/>
          <w:lang w:val="en-US"/>
        </w:rPr>
      </w:pPr>
    </w:p>
    <w:p w14:paraId="333E8FE6" w14:textId="75011514" w:rsidR="00026B5B" w:rsidRPr="00026B5B" w:rsidRDefault="00026B5B" w:rsidP="00026B5B">
      <w:pPr>
        <w:spacing w:after="0"/>
        <w:ind w:firstLine="360"/>
        <w:jc w:val="both"/>
        <w:rPr>
          <w:lang w:val="en-US"/>
        </w:rPr>
      </w:pPr>
      <w:r w:rsidRPr="00026B5B">
        <w:rPr>
          <w:lang w:val="en-US"/>
        </w:rPr>
        <w:t xml:space="preserve">The CGI application accesses and modifies records primarily by their </w:t>
      </w:r>
      <w:r w:rsidRPr="00026B5B">
        <w:rPr>
          <w:b/>
          <w:bCs/>
          <w:lang w:val="en-US"/>
        </w:rPr>
        <w:t>natural identifiers</w:t>
      </w:r>
      <w:r w:rsidRPr="00026B5B">
        <w:rPr>
          <w:lang w:val="en-US"/>
        </w:rPr>
        <w:t>, i.e., the same attributes used in the primary keys</w:t>
      </w:r>
      <w:r>
        <w:rPr>
          <w:lang w:val="en-US"/>
        </w:rPr>
        <w:t xml:space="preserve">. </w:t>
      </w:r>
      <w:r w:rsidRPr="00026B5B">
        <w:rPr>
          <w:lang w:val="en-US"/>
        </w:rPr>
        <w:t>Because the most common operations filter by these full keys (or by key prefixes), the automatically created PK indexes already align well with the application’s access patterns.</w:t>
      </w:r>
    </w:p>
    <w:p w14:paraId="1D06B3BF" w14:textId="507D839D" w:rsidR="00026B5B" w:rsidRPr="00026B5B" w:rsidRDefault="00026B5B" w:rsidP="00026B5B">
      <w:pPr>
        <w:spacing w:after="0"/>
        <w:ind w:firstLine="360"/>
        <w:jc w:val="both"/>
        <w:rPr>
          <w:lang w:val="en-US"/>
        </w:rPr>
      </w:pPr>
      <w:r w:rsidRPr="00026B5B">
        <w:rPr>
          <w:lang w:val="en-US"/>
        </w:rPr>
        <w:t>PostgreSQL does not automatically create indexes for every foreign key column. For large datasets, adding indexes on frequently-joined FK columns can improve performance. However, for this project</w:t>
      </w:r>
      <w:r>
        <w:rPr>
          <w:lang w:val="en-US"/>
        </w:rPr>
        <w:t>’</w:t>
      </w:r>
      <w:r w:rsidRPr="00026B5B">
        <w:rPr>
          <w:lang w:val="en-US"/>
        </w:rPr>
        <w:t>s minimal prototype and moderate data volume, the PK/UNIQUE indexes above were sufficient, and we kept the schema intentionally simple (consistent with the project’s emphasis on clarity and explainability).</w:t>
      </w:r>
    </w:p>
    <w:p w14:paraId="7601285D" w14:textId="77777777" w:rsidR="00026B5B" w:rsidRPr="009A2F10" w:rsidRDefault="00026B5B" w:rsidP="009A2F10">
      <w:pPr>
        <w:spacing w:after="0"/>
        <w:jc w:val="both"/>
        <w:rPr>
          <w:lang w:val="en-US"/>
        </w:rPr>
      </w:pPr>
    </w:p>
    <w:sectPr w:rsidR="00026B5B" w:rsidRPr="009A2F10" w:rsidSect="00085C0D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1B3A"/>
    <w:multiLevelType w:val="hybridMultilevel"/>
    <w:tmpl w:val="C82E2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4859C9"/>
    <w:multiLevelType w:val="multilevel"/>
    <w:tmpl w:val="5F34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703BB"/>
    <w:multiLevelType w:val="hybridMultilevel"/>
    <w:tmpl w:val="ACEA0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63213"/>
    <w:multiLevelType w:val="hybridMultilevel"/>
    <w:tmpl w:val="600E7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A71D21"/>
    <w:multiLevelType w:val="hybridMultilevel"/>
    <w:tmpl w:val="6C00B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4075C1"/>
    <w:multiLevelType w:val="multilevel"/>
    <w:tmpl w:val="9AC4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457BA3"/>
    <w:multiLevelType w:val="multilevel"/>
    <w:tmpl w:val="DDC8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B095A"/>
    <w:multiLevelType w:val="multilevel"/>
    <w:tmpl w:val="09C6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814CC7"/>
    <w:multiLevelType w:val="multilevel"/>
    <w:tmpl w:val="4BCC2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830E97"/>
    <w:multiLevelType w:val="hybridMultilevel"/>
    <w:tmpl w:val="2354B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34FA3"/>
    <w:multiLevelType w:val="hybridMultilevel"/>
    <w:tmpl w:val="BB564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B67F9C"/>
    <w:multiLevelType w:val="hybridMultilevel"/>
    <w:tmpl w:val="B894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187ABD"/>
    <w:multiLevelType w:val="multilevel"/>
    <w:tmpl w:val="CC40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C02C8"/>
    <w:multiLevelType w:val="multilevel"/>
    <w:tmpl w:val="B7B89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777289"/>
    <w:multiLevelType w:val="hybridMultilevel"/>
    <w:tmpl w:val="6D608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E33ED"/>
    <w:multiLevelType w:val="hybridMultilevel"/>
    <w:tmpl w:val="7676F8E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450E7B25"/>
    <w:multiLevelType w:val="multilevel"/>
    <w:tmpl w:val="2C0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A751B7"/>
    <w:multiLevelType w:val="multilevel"/>
    <w:tmpl w:val="1E36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87FE9"/>
    <w:multiLevelType w:val="multilevel"/>
    <w:tmpl w:val="C642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3219C6"/>
    <w:multiLevelType w:val="multilevel"/>
    <w:tmpl w:val="EC52C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8A26CE"/>
    <w:multiLevelType w:val="multilevel"/>
    <w:tmpl w:val="E0DC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A558EA"/>
    <w:multiLevelType w:val="hybridMultilevel"/>
    <w:tmpl w:val="9B6AC5D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2" w15:restartNumberingAfterBreak="0">
    <w:nsid w:val="68CC18AA"/>
    <w:multiLevelType w:val="multilevel"/>
    <w:tmpl w:val="C50A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C60BB0"/>
    <w:multiLevelType w:val="hybridMultilevel"/>
    <w:tmpl w:val="31A83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723ED5"/>
    <w:multiLevelType w:val="multilevel"/>
    <w:tmpl w:val="4668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1B10A7"/>
    <w:multiLevelType w:val="hybridMultilevel"/>
    <w:tmpl w:val="258E033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6" w15:restartNumberingAfterBreak="0">
    <w:nsid w:val="779C78DD"/>
    <w:multiLevelType w:val="multilevel"/>
    <w:tmpl w:val="1A72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185A6D"/>
    <w:multiLevelType w:val="hybridMultilevel"/>
    <w:tmpl w:val="C226C7A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79FF0036"/>
    <w:multiLevelType w:val="hybridMultilevel"/>
    <w:tmpl w:val="EEDCF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0A487D"/>
    <w:multiLevelType w:val="hybridMultilevel"/>
    <w:tmpl w:val="6BD0755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487119"/>
    <w:multiLevelType w:val="multilevel"/>
    <w:tmpl w:val="54CE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9520347">
    <w:abstractNumId w:val="26"/>
  </w:num>
  <w:num w:numId="2" w16cid:durableId="293175258">
    <w:abstractNumId w:val="20"/>
  </w:num>
  <w:num w:numId="3" w16cid:durableId="2141150480">
    <w:abstractNumId w:val="6"/>
  </w:num>
  <w:num w:numId="4" w16cid:durableId="559094746">
    <w:abstractNumId w:val="4"/>
  </w:num>
  <w:num w:numId="5" w16cid:durableId="1711303049">
    <w:abstractNumId w:val="28"/>
  </w:num>
  <w:num w:numId="6" w16cid:durableId="858202260">
    <w:abstractNumId w:val="8"/>
  </w:num>
  <w:num w:numId="7" w16cid:durableId="496728186">
    <w:abstractNumId w:val="24"/>
  </w:num>
  <w:num w:numId="8" w16cid:durableId="810706510">
    <w:abstractNumId w:val="7"/>
  </w:num>
  <w:num w:numId="9" w16cid:durableId="237059312">
    <w:abstractNumId w:val="1"/>
  </w:num>
  <w:num w:numId="10" w16cid:durableId="1250699458">
    <w:abstractNumId w:val="30"/>
  </w:num>
  <w:num w:numId="11" w16cid:durableId="1380856562">
    <w:abstractNumId w:val="11"/>
  </w:num>
  <w:num w:numId="12" w16cid:durableId="1339040388">
    <w:abstractNumId w:val="23"/>
  </w:num>
  <w:num w:numId="13" w16cid:durableId="959189494">
    <w:abstractNumId w:val="15"/>
  </w:num>
  <w:num w:numId="14" w16cid:durableId="109596877">
    <w:abstractNumId w:val="2"/>
  </w:num>
  <w:num w:numId="15" w16cid:durableId="1834376347">
    <w:abstractNumId w:val="27"/>
  </w:num>
  <w:num w:numId="16" w16cid:durableId="1054238584">
    <w:abstractNumId w:val="19"/>
  </w:num>
  <w:num w:numId="17" w16cid:durableId="298731022">
    <w:abstractNumId w:val="16"/>
  </w:num>
  <w:num w:numId="18" w16cid:durableId="1699161351">
    <w:abstractNumId w:val="9"/>
  </w:num>
  <w:num w:numId="19" w16cid:durableId="1274283866">
    <w:abstractNumId w:val="22"/>
  </w:num>
  <w:num w:numId="20" w16cid:durableId="693309962">
    <w:abstractNumId w:val="18"/>
  </w:num>
  <w:num w:numId="21" w16cid:durableId="2041851407">
    <w:abstractNumId w:val="17"/>
  </w:num>
  <w:num w:numId="22" w16cid:durableId="126944854">
    <w:abstractNumId w:val="5"/>
  </w:num>
  <w:num w:numId="23" w16cid:durableId="2106729071">
    <w:abstractNumId w:val="13"/>
  </w:num>
  <w:num w:numId="24" w16cid:durableId="1592272517">
    <w:abstractNumId w:val="12"/>
  </w:num>
  <w:num w:numId="25" w16cid:durableId="81462124">
    <w:abstractNumId w:val="29"/>
  </w:num>
  <w:num w:numId="26" w16cid:durableId="301932521">
    <w:abstractNumId w:val="25"/>
  </w:num>
  <w:num w:numId="27" w16cid:durableId="241331666">
    <w:abstractNumId w:val="21"/>
  </w:num>
  <w:num w:numId="28" w16cid:durableId="1557623106">
    <w:abstractNumId w:val="14"/>
  </w:num>
  <w:num w:numId="29" w16cid:durableId="68357490">
    <w:abstractNumId w:val="0"/>
  </w:num>
  <w:num w:numId="30" w16cid:durableId="1681006287">
    <w:abstractNumId w:val="10"/>
  </w:num>
  <w:num w:numId="31" w16cid:durableId="4735256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B76"/>
    <w:rsid w:val="00026B5B"/>
    <w:rsid w:val="00085C0D"/>
    <w:rsid w:val="0019324E"/>
    <w:rsid w:val="0025685F"/>
    <w:rsid w:val="002B421F"/>
    <w:rsid w:val="003973C8"/>
    <w:rsid w:val="00684B76"/>
    <w:rsid w:val="006C0B77"/>
    <w:rsid w:val="007D5562"/>
    <w:rsid w:val="008242FF"/>
    <w:rsid w:val="00870751"/>
    <w:rsid w:val="00922C48"/>
    <w:rsid w:val="00951C21"/>
    <w:rsid w:val="009A2F10"/>
    <w:rsid w:val="00B915B7"/>
    <w:rsid w:val="00BE5FD8"/>
    <w:rsid w:val="00CA48DB"/>
    <w:rsid w:val="00CC6BE7"/>
    <w:rsid w:val="00EA59DF"/>
    <w:rsid w:val="00EC24C5"/>
    <w:rsid w:val="00EE4070"/>
    <w:rsid w:val="00F12C76"/>
    <w:rsid w:val="00F77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44397"/>
  <w15:chartTrackingRefBased/>
  <w15:docId w15:val="{06EF702E-9653-495E-B936-0D0D331FC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5C0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4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4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B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B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B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B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B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B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B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B7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4B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B7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B7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B76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B7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B76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B7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B76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84B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B7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B76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84B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B7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B7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B7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84B76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085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1366</Words>
  <Characters>7787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golub</dc:creator>
  <cp:keywords/>
  <dc:description/>
  <cp:lastModifiedBy>ilia golub</cp:lastModifiedBy>
  <cp:revision>9</cp:revision>
  <dcterms:created xsi:type="dcterms:W3CDTF">2026-01-06T01:49:00Z</dcterms:created>
  <dcterms:modified xsi:type="dcterms:W3CDTF">2026-01-06T02:49:00Z</dcterms:modified>
</cp:coreProperties>
</file>