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83BE2" w14:textId="77777777" w:rsidR="005E1F3A" w:rsidRDefault="00DC6AE6" w:rsidP="00D32C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2C83">
        <w:rPr>
          <w:rFonts w:ascii="Times New Roman" w:hAnsi="Times New Roman" w:cs="Times New Roman"/>
          <w:b/>
          <w:sz w:val="32"/>
          <w:szCs w:val="32"/>
        </w:rPr>
        <w:t>Gabriel Soares da Cruz</w:t>
      </w:r>
    </w:p>
    <w:p w14:paraId="417F850A" w14:textId="754FE88D" w:rsidR="00167B8D" w:rsidRPr="00D32C83" w:rsidRDefault="00167B8D" w:rsidP="00D32C8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Victor Hugo Camargo</w:t>
      </w:r>
    </w:p>
    <w:p w14:paraId="5BAE3D31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66E76D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16D0E6A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672C528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A66ED0C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9A09D55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1C093A8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3ED5C56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3FC33F3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7D61A98C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6B24983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0BADE9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BF9081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5BB822A9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2169219" w14:textId="11247CF4" w:rsidR="00DC6AE6" w:rsidRPr="00A62051" w:rsidRDefault="00167B8D" w:rsidP="00D32C8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TECHFIT</w:t>
      </w:r>
      <w:r w:rsidR="00DC6AE6" w:rsidRPr="00D32C83">
        <w:rPr>
          <w:rFonts w:ascii="Times New Roman" w:hAnsi="Times New Roman" w:cs="Times New Roman"/>
          <w:b/>
          <w:sz w:val="32"/>
          <w:szCs w:val="32"/>
        </w:rPr>
        <w:br/>
      </w:r>
    </w:p>
    <w:p w14:paraId="76EFA7B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63020121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5EF22D52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BC196EE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1CC7F0C5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D6C73E8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4A769EB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5971FA9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31A64E38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54137A2F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0A432DA0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4E3A10B7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p w14:paraId="2E4B4507" w14:textId="3FDA4B3F" w:rsidR="00DC6AE6" w:rsidRPr="00167B8D" w:rsidRDefault="00DC6AE6">
      <w:pPr>
        <w:rPr>
          <w:rFonts w:ascii="Times New Roman" w:hAnsi="Times New Roman" w:cs="Times New Roman"/>
          <w:b/>
          <w:sz w:val="28"/>
          <w:szCs w:val="28"/>
        </w:rPr>
      </w:pPr>
      <w:r w:rsidRPr="00D32C83">
        <w:rPr>
          <w:rFonts w:ascii="Times New Roman" w:hAnsi="Times New Roman" w:cs="Times New Roman"/>
          <w:b/>
          <w:sz w:val="28"/>
          <w:szCs w:val="28"/>
        </w:rPr>
        <w:t>LIMEIRA-SP</w:t>
      </w:r>
      <w:r w:rsidRPr="00D32C83">
        <w:rPr>
          <w:rFonts w:ascii="Times New Roman" w:hAnsi="Times New Roman" w:cs="Times New Roman"/>
          <w:b/>
          <w:sz w:val="28"/>
          <w:szCs w:val="28"/>
        </w:rPr>
        <w:br/>
        <w:t>2025</w:t>
      </w:r>
      <w:r w:rsidRPr="00A62051">
        <w:rPr>
          <w:rFonts w:ascii="Times New Roman" w:hAnsi="Times New Roman" w:cs="Times New Roman"/>
          <w:b/>
        </w:rPr>
        <w:br w:type="page"/>
      </w:r>
    </w:p>
    <w:p w14:paraId="18A3F7FC" w14:textId="77777777" w:rsidR="00DC6AE6" w:rsidRPr="00A62051" w:rsidRDefault="00DC6AE6">
      <w:pPr>
        <w:rPr>
          <w:rFonts w:ascii="Times New Roman" w:hAnsi="Times New Roman" w:cs="Times New Roman"/>
          <w:b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2246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6D3B3D" w14:textId="77777777" w:rsidR="00DC6AE6" w:rsidRPr="0060175B" w:rsidRDefault="00DC6AE6">
          <w:pPr>
            <w:pStyle w:val="CabealhodoSumrio"/>
            <w:rPr>
              <w:rFonts w:ascii="Times New Roman" w:hAnsi="Times New Roman" w:cs="Times New Roman"/>
              <w:color w:val="auto"/>
            </w:rPr>
          </w:pPr>
          <w:r w:rsidRPr="0060175B">
            <w:rPr>
              <w:rFonts w:ascii="Times New Roman" w:hAnsi="Times New Roman" w:cs="Times New Roman"/>
              <w:color w:val="auto"/>
            </w:rPr>
            <w:t>Sumário</w:t>
          </w:r>
        </w:p>
        <w:p w14:paraId="2A8671F2" w14:textId="780274E4" w:rsidR="004B7216" w:rsidRDefault="00DC6AE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A62051">
            <w:rPr>
              <w:rFonts w:ascii="Times New Roman" w:hAnsi="Times New Roman" w:cs="Times New Roman"/>
            </w:rPr>
            <w:fldChar w:fldCharType="begin"/>
          </w:r>
          <w:r w:rsidRPr="00A62051">
            <w:rPr>
              <w:rFonts w:ascii="Times New Roman" w:hAnsi="Times New Roman" w:cs="Times New Roman"/>
            </w:rPr>
            <w:instrText xml:space="preserve"> TOC \o "1-3" \h \z \u </w:instrText>
          </w:r>
          <w:r w:rsidRPr="00A62051">
            <w:rPr>
              <w:rFonts w:ascii="Times New Roman" w:hAnsi="Times New Roman" w:cs="Times New Roman"/>
            </w:rPr>
            <w:fldChar w:fldCharType="separate"/>
          </w:r>
          <w:hyperlink w:anchor="_Toc195713812" w:history="1">
            <w:r w:rsidR="004B7216"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4B7216">
              <w:rPr>
                <w:rFonts w:eastAsiaTheme="minorEastAsia"/>
                <w:noProof/>
                <w:lang w:eastAsia="pt-BR"/>
              </w:rPr>
              <w:tab/>
            </w:r>
            <w:r w:rsidR="004B7216"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4B7216">
              <w:rPr>
                <w:noProof/>
                <w:webHidden/>
              </w:rPr>
              <w:tab/>
            </w:r>
            <w:r w:rsidR="004B7216">
              <w:rPr>
                <w:noProof/>
                <w:webHidden/>
              </w:rPr>
              <w:fldChar w:fldCharType="begin"/>
            </w:r>
            <w:r w:rsidR="004B7216">
              <w:rPr>
                <w:noProof/>
                <w:webHidden/>
              </w:rPr>
              <w:instrText xml:space="preserve"> PAGEREF _Toc195713812 \h </w:instrText>
            </w:r>
            <w:r w:rsidR="004B7216">
              <w:rPr>
                <w:noProof/>
                <w:webHidden/>
              </w:rPr>
            </w:r>
            <w:r w:rsidR="004B7216"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1</w:t>
            </w:r>
            <w:r w:rsidR="004B7216">
              <w:rPr>
                <w:noProof/>
                <w:webHidden/>
              </w:rPr>
              <w:fldChar w:fldCharType="end"/>
            </w:r>
          </w:hyperlink>
        </w:p>
        <w:p w14:paraId="02CE2224" w14:textId="28EC3455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3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HISTÓRIA DA PIZZARIA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06EA9" w14:textId="0BCAE1F9" w:rsidR="004B7216" w:rsidRDefault="004B72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4" w:history="1"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ONDE TUDO COMEÇOU?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09FC" w14:textId="52AE1D10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5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LOGOTIPO DA PIZZARIA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E90E" w14:textId="4EE4EC3F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6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WIREFRAME E ESBOÇO DO LAYOUT VISUAL DA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A9621" w14:textId="4C7E397B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7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33E0" w14:textId="5E302870" w:rsidR="004B7216" w:rsidRDefault="004B72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8" w:history="1"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8E195" w14:textId="390B17E2" w:rsidR="004B7216" w:rsidRDefault="004B72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19" w:history="1"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i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2D65D" w14:textId="09D31DF4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0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FLUXO 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8155" w14:textId="0519A877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2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C61A9" w14:textId="4A6AF816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3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B6AAE" w14:textId="4779E513" w:rsidR="004B7216" w:rsidRDefault="004B721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5713824" w:history="1"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64B78">
              <w:rPr>
                <w:rStyle w:val="Hyperlink"/>
                <w:rFonts w:ascii="Times New Roman" w:hAnsi="Times New Roman" w:cs="Times New Roman"/>
                <w:b/>
                <w:noProof/>
              </w:rPr>
              <w:t>BIBLIOGRÁFIA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_Toc195713824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16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90B1" w14:textId="77777777" w:rsidR="00DC6AE6" w:rsidRPr="00A62051" w:rsidRDefault="00DC6AE6">
          <w:pPr>
            <w:rPr>
              <w:rFonts w:ascii="Times New Roman" w:hAnsi="Times New Roman" w:cs="Times New Roman"/>
            </w:rPr>
          </w:pPr>
          <w:r w:rsidRPr="00A6205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C33BD54" w14:textId="77777777" w:rsidR="00AB3F87" w:rsidRDefault="00216B2E">
      <w:pPr>
        <w:rPr>
          <w:rFonts w:ascii="Times New Roman" w:hAnsi="Times New Roman" w:cs="Times New Roman"/>
          <w:b/>
        </w:rPr>
        <w:sectPr w:rsidR="00AB3F87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62051">
        <w:rPr>
          <w:rFonts w:ascii="Times New Roman" w:hAnsi="Times New Roman" w:cs="Times New Roman"/>
          <w:b/>
        </w:rPr>
        <w:br w:type="page"/>
      </w:r>
    </w:p>
    <w:p w14:paraId="07F31011" w14:textId="77777777" w:rsidR="00216B2E" w:rsidRPr="00A62051" w:rsidRDefault="00216B2E">
      <w:pPr>
        <w:rPr>
          <w:rFonts w:ascii="Times New Roman" w:hAnsi="Times New Roman" w:cs="Times New Roman"/>
          <w:b/>
        </w:rPr>
      </w:pPr>
    </w:p>
    <w:p w14:paraId="12BC19C5" w14:textId="77777777" w:rsidR="009F080E" w:rsidRPr="00A62051" w:rsidRDefault="00216B2E" w:rsidP="00A62051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95713812"/>
      <w:r w:rsidRPr="00A62051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553559E1" w14:textId="17085B05" w:rsidR="009F080E" w:rsidRDefault="00787BDC" w:rsidP="00787BDC">
      <w:pPr>
        <w:pStyle w:val="PargrafodaLista"/>
        <w:spacing w:after="0"/>
        <w:ind w:left="14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Cores: Vermelho</w:t>
      </w:r>
    </w:p>
    <w:p w14:paraId="14D8CD62" w14:textId="77777777" w:rsidR="00787BDC" w:rsidRDefault="00787BDC" w:rsidP="00787BDC">
      <w:pPr>
        <w:pStyle w:val="PargrafodaLista"/>
        <w:spacing w:after="0"/>
        <w:ind w:left="1429"/>
        <w:jc w:val="both"/>
        <w:rPr>
          <w:rFonts w:ascii="Times New Roman" w:hAnsi="Times New Roman" w:cs="Times New Roman"/>
        </w:rPr>
      </w:pPr>
    </w:p>
    <w:p w14:paraId="69432F06" w14:textId="36988B96" w:rsidR="00787BDC" w:rsidRPr="00787BDC" w:rsidRDefault="00787BDC" w:rsidP="00787BDC">
      <w:pPr>
        <w:pStyle w:val="PargrafodaLista"/>
        <w:spacing w:after="0"/>
        <w:ind w:left="142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Fonte letra: </w:t>
      </w:r>
    </w:p>
    <w:p w14:paraId="7AC5F93B" w14:textId="77777777" w:rsidR="009F080E" w:rsidRPr="00A62051" w:rsidRDefault="009F080E" w:rsidP="009F080E">
      <w:pPr>
        <w:rPr>
          <w:rFonts w:ascii="Times New Roman" w:hAnsi="Times New Roman" w:cs="Times New Roman"/>
          <w:b/>
        </w:rPr>
      </w:pPr>
    </w:p>
    <w:p w14:paraId="17F74D3D" w14:textId="77777777" w:rsidR="00216B2E" w:rsidRPr="0060175B" w:rsidRDefault="00216B2E" w:rsidP="0060175B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5713813"/>
      <w:r w:rsidRPr="0060175B">
        <w:rPr>
          <w:rFonts w:ascii="Times New Roman" w:hAnsi="Times New Roman" w:cs="Times New Roman"/>
          <w:b/>
          <w:color w:val="auto"/>
          <w:sz w:val="24"/>
          <w:szCs w:val="24"/>
        </w:rPr>
        <w:t>HISTÓRIA DA PIZZARIA</w:t>
      </w:r>
      <w:bookmarkEnd w:id="1"/>
    </w:p>
    <w:p w14:paraId="055AD9EE" w14:textId="77777777" w:rsidR="009F080E" w:rsidRPr="00D469B2" w:rsidRDefault="009F080E" w:rsidP="00FA357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O vídeo fornece uma maneira poderosa de ajudá-lo a provar seu argumento.</w:t>
      </w:r>
    </w:p>
    <w:p w14:paraId="09673EDB" w14:textId="77777777" w:rsidR="009F080E" w:rsidRPr="0060175B" w:rsidRDefault="009F080E" w:rsidP="0060175B">
      <w:pPr>
        <w:rPr>
          <w:rFonts w:ascii="Times New Roman" w:hAnsi="Times New Roman" w:cs="Times New Roman"/>
          <w:b/>
          <w:sz w:val="20"/>
        </w:rPr>
      </w:pPr>
    </w:p>
    <w:p w14:paraId="58E2FE4C" w14:textId="77777777" w:rsidR="00216B2E" w:rsidRPr="00D469B2" w:rsidRDefault="00216B2E" w:rsidP="0060175B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bookmarkStart w:id="2" w:name="_Toc195713814"/>
      <w:r w:rsidRPr="00D469B2">
        <w:rPr>
          <w:rFonts w:ascii="Times New Roman" w:hAnsi="Times New Roman" w:cs="Times New Roman"/>
          <w:i/>
          <w:color w:val="auto"/>
          <w:sz w:val="24"/>
        </w:rPr>
        <w:t>ONDE TUDO COMEÇOU?</w:t>
      </w:r>
      <w:bookmarkEnd w:id="2"/>
    </w:p>
    <w:p w14:paraId="17427FEE" w14:textId="77777777" w:rsidR="009F080E" w:rsidRPr="00D469B2" w:rsidRDefault="009F080E" w:rsidP="00FA357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</w:t>
      </w:r>
    </w:p>
    <w:p w14:paraId="6D328A86" w14:textId="77777777" w:rsidR="009F080E" w:rsidRPr="00A62051" w:rsidRDefault="009F080E" w:rsidP="009F080E">
      <w:pPr>
        <w:rPr>
          <w:rFonts w:ascii="Times New Roman" w:hAnsi="Times New Roman" w:cs="Times New Roman"/>
          <w:b/>
        </w:rPr>
      </w:pPr>
      <w:r w:rsidRPr="00A62051">
        <w:rPr>
          <w:rFonts w:ascii="Times New Roman" w:hAnsi="Times New Roman" w:cs="Times New Roman"/>
          <w:b/>
        </w:rPr>
        <w:t xml:space="preserve"> </w:t>
      </w:r>
    </w:p>
    <w:p w14:paraId="46F9384E" w14:textId="77777777" w:rsidR="00216B2E" w:rsidRPr="00A62051" w:rsidRDefault="00216B2E">
      <w:pPr>
        <w:rPr>
          <w:rFonts w:ascii="Times New Roman" w:hAnsi="Times New Roman" w:cs="Times New Roman"/>
          <w:b/>
        </w:rPr>
      </w:pPr>
      <w:r w:rsidRPr="00A62051">
        <w:rPr>
          <w:rFonts w:ascii="Times New Roman" w:hAnsi="Times New Roman" w:cs="Times New Roman"/>
          <w:b/>
        </w:rPr>
        <w:br w:type="page"/>
      </w:r>
    </w:p>
    <w:p w14:paraId="61F1EB77" w14:textId="77777777" w:rsidR="00FA3579" w:rsidRPr="0060175B" w:rsidRDefault="00216B2E" w:rsidP="0060175B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95713815"/>
      <w:r w:rsidRPr="006017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LOGOTIPO DA PIZZARIA</w:t>
      </w:r>
      <w:bookmarkEnd w:id="3"/>
    </w:p>
    <w:p w14:paraId="18E319FC" w14:textId="77777777" w:rsidR="00FA3579" w:rsidRPr="00D469B2" w:rsidRDefault="00FA3579" w:rsidP="00FA357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B68A5A6" w14:textId="77777777" w:rsidR="00FA3579" w:rsidRPr="00A62051" w:rsidRDefault="00FA3579" w:rsidP="00FA3579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A62051">
        <w:rPr>
          <w:rFonts w:ascii="Times New Roman" w:hAnsi="Times New Roman" w:cs="Times New Roman"/>
          <w:noProof/>
        </w:rPr>
        <w:drawing>
          <wp:inline distT="0" distB="0" distL="0" distR="0" wp14:anchorId="6A91EC3C" wp14:editId="7B20B14E">
            <wp:extent cx="3432810" cy="3432810"/>
            <wp:effectExtent l="400050" t="323850" r="529590" b="339090"/>
            <wp:docPr id="1" name="Imagem 1" descr="Imagens Pizza Logo PNG e Vetor, com Fundo Transparente Para Download Grátis 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s Pizza Logo PNG e Vetor, com Fundo Transparente Para Download Grátis  | Pngt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3432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8A7A79F" w14:textId="77777777" w:rsidR="00FA3579" w:rsidRPr="00D469B2" w:rsidRDefault="00FA3579" w:rsidP="00FA357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2D66231" w14:textId="77777777" w:rsidR="00A62051" w:rsidRPr="00A62051" w:rsidRDefault="00A62051">
      <w:pPr>
        <w:rPr>
          <w:rFonts w:ascii="Times New Roman" w:hAnsi="Times New Roman" w:cs="Times New Roman"/>
          <w:b/>
        </w:rPr>
      </w:pPr>
      <w:r w:rsidRPr="00A62051">
        <w:rPr>
          <w:rFonts w:ascii="Times New Roman" w:hAnsi="Times New Roman" w:cs="Times New Roman"/>
          <w:b/>
        </w:rPr>
        <w:br w:type="page"/>
      </w:r>
    </w:p>
    <w:p w14:paraId="6581CD10" w14:textId="77777777" w:rsidR="00FA3579" w:rsidRDefault="00A62051" w:rsidP="0060175B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95713816"/>
      <w:r w:rsidRPr="006017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WIREFRAME E ESBOÇO DO LAYOUT VISUAL DA PÁGINA</w:t>
      </w:r>
      <w:bookmarkEnd w:id="4"/>
    </w:p>
    <w:p w14:paraId="3FA4C1CB" w14:textId="77777777" w:rsidR="00E16F77" w:rsidRPr="00D469B2" w:rsidRDefault="007079F9" w:rsidP="00162F1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2EAB6090" w14:textId="77777777" w:rsidR="00162F1A" w:rsidRPr="00D469B2" w:rsidRDefault="00162F1A" w:rsidP="00162F1A">
      <w:pPr>
        <w:spacing w:after="0"/>
        <w:ind w:firstLine="709"/>
        <w:jc w:val="both"/>
        <w:rPr>
          <w:rFonts w:ascii="Times New Roman" w:hAnsi="Times New Roman" w:cs="Times New Roman"/>
        </w:rPr>
      </w:pPr>
    </w:p>
    <w:tbl>
      <w:tblPr>
        <w:tblStyle w:val="TabeladeGrade2-nfase1"/>
        <w:tblW w:w="0" w:type="auto"/>
        <w:tblLook w:val="04A0" w:firstRow="1" w:lastRow="0" w:firstColumn="1" w:lastColumn="0" w:noHBand="0" w:noVBand="1"/>
      </w:tblPr>
      <w:tblGrid>
        <w:gridCol w:w="1852"/>
        <w:gridCol w:w="2183"/>
        <w:gridCol w:w="2292"/>
        <w:gridCol w:w="2154"/>
      </w:tblGrid>
      <w:tr w:rsidR="007079F9" w14:paraId="4024272E" w14:textId="77777777" w:rsidTr="00162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vMerge w:val="restart"/>
            <w:textDirection w:val="btLr"/>
          </w:tcPr>
          <w:p w14:paraId="7FA449A7" w14:textId="77777777" w:rsidR="007079F9" w:rsidRPr="007079F9" w:rsidRDefault="007079F9" w:rsidP="007079F9">
            <w:pPr>
              <w:ind w:left="113" w:right="113"/>
            </w:pPr>
            <w:r w:rsidRPr="007079F9">
              <w:t>TITLULO DA PIZZARIA</w:t>
            </w:r>
          </w:p>
        </w:tc>
        <w:tc>
          <w:tcPr>
            <w:tcW w:w="2183" w:type="dxa"/>
          </w:tcPr>
          <w:p w14:paraId="5CAA8799" w14:textId="77777777" w:rsidR="007079F9" w:rsidRDefault="007079F9" w:rsidP="00E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 INICIAL</w:t>
            </w:r>
          </w:p>
        </w:tc>
        <w:tc>
          <w:tcPr>
            <w:tcW w:w="2292" w:type="dxa"/>
          </w:tcPr>
          <w:p w14:paraId="1520E335" w14:textId="77777777" w:rsidR="007079F9" w:rsidRDefault="007079F9" w:rsidP="00E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CARDÁPIO</w:t>
            </w:r>
          </w:p>
        </w:tc>
        <w:tc>
          <w:tcPr>
            <w:tcW w:w="2154" w:type="dxa"/>
          </w:tcPr>
          <w:p w14:paraId="29B92DF0" w14:textId="77777777" w:rsidR="007079F9" w:rsidRDefault="007079F9" w:rsidP="00E16F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PEDIDOS ONLINE</w:t>
            </w:r>
          </w:p>
        </w:tc>
      </w:tr>
      <w:tr w:rsidR="007079F9" w14:paraId="6648130A" w14:textId="77777777" w:rsidTr="00162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  <w:vMerge/>
          </w:tcPr>
          <w:p w14:paraId="45FFE521" w14:textId="77777777" w:rsidR="007079F9" w:rsidRDefault="007079F9" w:rsidP="00E16F77"/>
        </w:tc>
        <w:tc>
          <w:tcPr>
            <w:tcW w:w="2183" w:type="dxa"/>
          </w:tcPr>
          <w:p w14:paraId="0505FF87" w14:textId="77777777" w:rsidR="007079F9" w:rsidRDefault="007079F9" w:rsidP="00E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CONTATO</w:t>
            </w:r>
          </w:p>
        </w:tc>
        <w:tc>
          <w:tcPr>
            <w:tcW w:w="2292" w:type="dxa"/>
          </w:tcPr>
          <w:p w14:paraId="52289E08" w14:textId="77777777" w:rsidR="007079F9" w:rsidRDefault="007079F9" w:rsidP="00E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PROMOÇÕES</w:t>
            </w:r>
          </w:p>
        </w:tc>
        <w:tc>
          <w:tcPr>
            <w:tcW w:w="2154" w:type="dxa"/>
          </w:tcPr>
          <w:p w14:paraId="7B437763" w14:textId="77777777" w:rsidR="007079F9" w:rsidRDefault="007079F9" w:rsidP="00E16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SOBRE</w:t>
            </w:r>
          </w:p>
        </w:tc>
      </w:tr>
    </w:tbl>
    <w:p w14:paraId="760F4D0F" w14:textId="77777777" w:rsidR="007079F9" w:rsidRDefault="007079F9" w:rsidP="00E16F77"/>
    <w:p w14:paraId="440C1DE7" w14:textId="77777777" w:rsidR="00086086" w:rsidRPr="00D469B2" w:rsidRDefault="00086086" w:rsidP="0008608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D469B2">
        <w:rPr>
          <w:rFonts w:ascii="Times New Roman" w:hAnsi="Times New Roman" w:cs="Times New Roman"/>
        </w:rPr>
        <w:t>SmartArt</w:t>
      </w:r>
      <w:proofErr w:type="spellEnd"/>
      <w:r w:rsidRPr="00D469B2">
        <w:rPr>
          <w:rFonts w:ascii="Times New Roman" w:hAnsi="Times New Roman" w:cs="Times New Roman"/>
        </w:rPr>
        <w:t xml:space="preserve"> são alterados para corresponder ao novo tema.</w:t>
      </w:r>
    </w:p>
    <w:p w14:paraId="1FE3FEA9" w14:textId="77777777" w:rsidR="00086086" w:rsidRPr="00D469B2" w:rsidRDefault="00086086" w:rsidP="00E16F77"/>
    <w:p w14:paraId="08AD67C6" w14:textId="77777777" w:rsidR="00FA3579" w:rsidRPr="00D469B2" w:rsidRDefault="00086086" w:rsidP="00FA3579">
      <w:p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EXEMPLOS:</w:t>
      </w:r>
    </w:p>
    <w:p w14:paraId="7F72CA41" w14:textId="77777777" w:rsidR="00086086" w:rsidRPr="00D469B2" w:rsidRDefault="00086086" w:rsidP="0008608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PÁGINA INICIAL</w:t>
      </w:r>
    </w:p>
    <w:p w14:paraId="71C609B6" w14:textId="77777777" w:rsidR="00086086" w:rsidRPr="00D469B2" w:rsidRDefault="00086086" w:rsidP="0008608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CARDÁPIO</w:t>
      </w:r>
    </w:p>
    <w:p w14:paraId="556F6CBF" w14:textId="77777777" w:rsidR="00086086" w:rsidRPr="00D469B2" w:rsidRDefault="00086086" w:rsidP="0008608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PEDIDOS ONLINE</w:t>
      </w:r>
    </w:p>
    <w:p w14:paraId="2EABCF4D" w14:textId="77777777" w:rsidR="00086086" w:rsidRPr="00D469B2" w:rsidRDefault="00086086" w:rsidP="0008608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CONTATOS</w:t>
      </w:r>
    </w:p>
    <w:p w14:paraId="103C96BD" w14:textId="77777777" w:rsidR="00086086" w:rsidRPr="00D469B2" w:rsidRDefault="00086086" w:rsidP="0008608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PROMOÇÕES</w:t>
      </w:r>
    </w:p>
    <w:p w14:paraId="7F6F9B5C" w14:textId="77777777" w:rsidR="00086086" w:rsidRPr="00D469B2" w:rsidRDefault="00086086" w:rsidP="00086086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D469B2">
        <w:rPr>
          <w:rFonts w:ascii="Times New Roman" w:hAnsi="Times New Roman" w:cs="Times New Roman"/>
        </w:rPr>
        <w:t>SOBRE</w:t>
      </w:r>
    </w:p>
    <w:p w14:paraId="77A81C4B" w14:textId="77777777" w:rsidR="00086086" w:rsidRPr="00A62051" w:rsidRDefault="00086086" w:rsidP="00FA3579">
      <w:pPr>
        <w:rPr>
          <w:rFonts w:ascii="Times New Roman" w:hAnsi="Times New Roman" w:cs="Times New Roman"/>
          <w:b/>
        </w:rPr>
      </w:pPr>
    </w:p>
    <w:p w14:paraId="07525D77" w14:textId="77777777" w:rsidR="00D469B2" w:rsidRDefault="00D469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DD84736" w14:textId="77777777" w:rsidR="00DC6AE6" w:rsidRDefault="00D469B2" w:rsidP="00D469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95713817"/>
      <w:r w:rsidRPr="00D469B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LEVANTAMENTO DE REQUISITOS FUNCIONAIS E NÃO FUNCIONAIS</w:t>
      </w:r>
      <w:bookmarkEnd w:id="5"/>
    </w:p>
    <w:p w14:paraId="6D30F087" w14:textId="77777777" w:rsidR="00F34BAD" w:rsidRPr="00F34BAD" w:rsidRDefault="00F34BAD" w:rsidP="00F34BA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34BAD">
        <w:rPr>
          <w:rFonts w:ascii="Times New Roman" w:hAnsi="Times New Roman" w:cs="Times New Roman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F34BAD">
        <w:rPr>
          <w:rFonts w:ascii="Times New Roman" w:hAnsi="Times New Roman" w:cs="Times New Roman"/>
        </w:rPr>
        <w:t>SmartArt</w:t>
      </w:r>
      <w:proofErr w:type="spellEnd"/>
      <w:r w:rsidRPr="00F34BAD">
        <w:rPr>
          <w:rFonts w:ascii="Times New Roman" w:hAnsi="Times New Roman" w:cs="Times New Roman"/>
        </w:rPr>
        <w:t xml:space="preserve"> são alterados para corresponder ao novo tema. Quando você aplica estilos, os títulos são alterados para coincidir com o novo tema.</w:t>
      </w:r>
    </w:p>
    <w:p w14:paraId="09886C73" w14:textId="77777777" w:rsidR="00F34BAD" w:rsidRPr="00AB3F87" w:rsidRDefault="00F34BAD" w:rsidP="00AB3F87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bookmarkStart w:id="6" w:name="_Toc195713818"/>
      <w:r w:rsidRPr="00AB3F87">
        <w:rPr>
          <w:rFonts w:ascii="Times New Roman" w:hAnsi="Times New Roman" w:cs="Times New Roman"/>
          <w:i/>
          <w:color w:val="auto"/>
          <w:sz w:val="24"/>
        </w:rPr>
        <w:t>FUNCIONALIDADE</w:t>
      </w:r>
      <w:bookmarkEnd w:id="6"/>
    </w:p>
    <w:p w14:paraId="51B51F90" w14:textId="77777777" w:rsidR="00F34BAD" w:rsidRPr="00F34BAD" w:rsidRDefault="00F34BAD" w:rsidP="00F34BA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34BAD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</w:t>
      </w:r>
    </w:p>
    <w:p w14:paraId="2C88C276" w14:textId="77777777" w:rsidR="00F34BAD" w:rsidRPr="00AB3F87" w:rsidRDefault="00F34BAD" w:rsidP="00AB3F87">
      <w:pPr>
        <w:pStyle w:val="Ttulo2"/>
        <w:numPr>
          <w:ilvl w:val="1"/>
          <w:numId w:val="3"/>
        </w:numPr>
        <w:rPr>
          <w:rFonts w:ascii="Times New Roman" w:hAnsi="Times New Roman" w:cs="Times New Roman"/>
          <w:i/>
          <w:color w:val="auto"/>
          <w:sz w:val="24"/>
        </w:rPr>
      </w:pPr>
      <w:bookmarkStart w:id="7" w:name="_Toc195713819"/>
      <w:r w:rsidRPr="00AB3F87">
        <w:rPr>
          <w:rFonts w:ascii="Times New Roman" w:hAnsi="Times New Roman" w:cs="Times New Roman"/>
          <w:i/>
          <w:color w:val="auto"/>
          <w:sz w:val="24"/>
        </w:rPr>
        <w:t>NÃO FUNCIONAIS</w:t>
      </w:r>
      <w:bookmarkEnd w:id="7"/>
    </w:p>
    <w:p w14:paraId="1598F8F8" w14:textId="77777777" w:rsidR="00F34BAD" w:rsidRPr="00F34BAD" w:rsidRDefault="00F34BAD" w:rsidP="00F34BAD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34BAD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</w:t>
      </w:r>
    </w:p>
    <w:p w14:paraId="2893FC3D" w14:textId="77777777" w:rsidR="00F34BAD" w:rsidRDefault="00F34B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0408833" w14:textId="77777777" w:rsidR="00D469B2" w:rsidRPr="00262F3A" w:rsidRDefault="00D469B2" w:rsidP="00262F3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5713820"/>
      <w:r w:rsidRPr="00262F3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FLUXO GRAMA</w:t>
      </w:r>
      <w:bookmarkEnd w:id="8"/>
      <w:r w:rsidRPr="00262F3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6B5F6C6" w14:textId="77777777" w:rsidR="00262F3A" w:rsidRDefault="00262F3A" w:rsidP="00D469B2">
      <w:pPr>
        <w:rPr>
          <w:rFonts w:ascii="Times New Roman" w:hAnsi="Times New Roman" w:cs="Times New Roman"/>
          <w:b/>
          <w:sz w:val="24"/>
          <w:szCs w:val="24"/>
        </w:rPr>
      </w:pPr>
    </w:p>
    <w:p w14:paraId="1DC8F980" w14:textId="77777777" w:rsidR="00262F3A" w:rsidRPr="00262F3A" w:rsidRDefault="00262F3A" w:rsidP="00262F3A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62F3A">
        <w:rPr>
          <w:rFonts w:ascii="Times New Roman" w:hAnsi="Times New Roman" w:cs="Times New Roman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62F3A">
        <w:rPr>
          <w:rFonts w:ascii="Times New Roman" w:hAnsi="Times New Roman" w:cs="Times New Roman"/>
        </w:rPr>
        <w:t>SmartArt</w:t>
      </w:r>
      <w:proofErr w:type="spellEnd"/>
      <w:r w:rsidRPr="00262F3A">
        <w:rPr>
          <w:rFonts w:ascii="Times New Roman" w:hAnsi="Times New Roman" w:cs="Times New Roman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21868BC" w14:textId="77777777" w:rsidR="00262F3A" w:rsidRDefault="005E1F3A" w:rsidP="00262F3A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53928771"/>
          <w:citation/>
        </w:sdtPr>
        <w:sdtEndPr/>
        <w:sdtContent>
          <w:r w:rsidR="00262F3A" w:rsidRPr="00262F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62F3A" w:rsidRPr="00262F3A">
            <w:rPr>
              <w:rFonts w:ascii="Times New Roman" w:hAnsi="Times New Roman" w:cs="Times New Roman"/>
              <w:sz w:val="24"/>
              <w:szCs w:val="24"/>
            </w:rPr>
            <w:instrText xml:space="preserve"> CITATION Cru25 \l 1046 </w:instrText>
          </w:r>
          <w:r w:rsidR="00262F3A" w:rsidRPr="00262F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B7216" w:rsidRPr="004B7216">
            <w:rPr>
              <w:rFonts w:ascii="Times New Roman" w:hAnsi="Times New Roman" w:cs="Times New Roman"/>
              <w:noProof/>
              <w:sz w:val="24"/>
              <w:szCs w:val="24"/>
            </w:rPr>
            <w:t>(Cruz G. S., 2025)</w:t>
          </w:r>
          <w:r w:rsidR="00262F3A" w:rsidRPr="00262F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D76C7D8" w14:textId="77777777" w:rsidR="004B7216" w:rsidRPr="004B7216" w:rsidRDefault="004B7216" w:rsidP="004B7216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B7216">
        <w:rPr>
          <w:rFonts w:ascii="Times New Roman" w:hAnsi="Times New Roman" w:cs="Times New Roman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4B7216">
        <w:rPr>
          <w:rFonts w:ascii="Times New Roman" w:hAnsi="Times New Roman" w:cs="Times New Roman"/>
        </w:rPr>
        <w:t>SmartArt</w:t>
      </w:r>
      <w:proofErr w:type="spellEnd"/>
      <w:r w:rsidRPr="004B7216">
        <w:rPr>
          <w:rFonts w:ascii="Times New Roman" w:hAnsi="Times New Roman" w:cs="Times New Roman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10DD7141" w14:textId="77777777" w:rsidR="00D469B2" w:rsidRDefault="005E1F3A" w:rsidP="004B7216">
      <w:pPr>
        <w:pStyle w:val="Ttulo1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b/>
            <w:color w:val="auto"/>
            <w:sz w:val="24"/>
            <w:szCs w:val="24"/>
          </w:rPr>
          <w:id w:val="1242450193"/>
          <w:citation/>
        </w:sdtPr>
        <w:sdtEndPr/>
        <w:sdtContent>
          <w:r w:rsidR="004B721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fldChar w:fldCharType="begin"/>
          </w:r>
          <w:r w:rsidR="004B7216">
            <w:rPr>
              <w:rFonts w:ascii="Times New Roman" w:eastAsiaTheme="minorHAnsi" w:hAnsi="Times New Roman" w:cs="Times New Roman"/>
              <w:color w:val="auto"/>
              <w:sz w:val="24"/>
              <w:szCs w:val="24"/>
            </w:rPr>
            <w:instrText xml:space="preserve"> CITATION Gab25 \l 1046 </w:instrText>
          </w:r>
          <w:r w:rsidR="004B721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fldChar w:fldCharType="separate"/>
          </w:r>
          <w:bookmarkStart w:id="9" w:name="_Toc195713821"/>
          <w:r w:rsidR="004B7216" w:rsidRPr="004B7216">
            <w:rPr>
              <w:rFonts w:ascii="Times New Roman" w:eastAsiaTheme="minorHAnsi" w:hAnsi="Times New Roman" w:cs="Times New Roman"/>
              <w:noProof/>
              <w:color w:val="auto"/>
              <w:sz w:val="24"/>
              <w:szCs w:val="24"/>
            </w:rPr>
            <w:t>(Cruz G. , 2025)</w:t>
          </w:r>
          <w:r w:rsidR="004B7216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fldChar w:fldCharType="end"/>
          </w:r>
        </w:sdtContent>
      </w:sdt>
      <w:bookmarkEnd w:id="9"/>
      <w:r w:rsidR="00D469B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1A4E7E8B" w14:textId="77777777" w:rsidR="00D469B2" w:rsidRDefault="00D469B2">
      <w:r>
        <w:br w:type="page"/>
      </w:r>
    </w:p>
    <w:p w14:paraId="50594940" w14:textId="77777777" w:rsidR="00D469B2" w:rsidRPr="00D469B2" w:rsidRDefault="00D469B2" w:rsidP="00D469B2"/>
    <w:p w14:paraId="0C5C0348" w14:textId="77777777" w:rsidR="00D469B2" w:rsidRPr="00D469B2" w:rsidRDefault="00D469B2" w:rsidP="00D469B2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95713822"/>
      <w:r w:rsidRPr="00D469B2">
        <w:rPr>
          <w:rFonts w:ascii="Times New Roman" w:hAnsi="Times New Roman" w:cs="Times New Roman"/>
          <w:b/>
          <w:color w:val="auto"/>
          <w:sz w:val="24"/>
          <w:szCs w:val="24"/>
        </w:rPr>
        <w:t>DIAGRAMA DE CLASSES</w:t>
      </w:r>
      <w:bookmarkEnd w:id="10"/>
    </w:p>
    <w:p w14:paraId="40F68B44" w14:textId="77777777" w:rsidR="00AB3F87" w:rsidRDefault="00AB3F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498CB0" w14:textId="77777777" w:rsidR="00DC6AE6" w:rsidRPr="000A0AA1" w:rsidRDefault="00AB3F87" w:rsidP="000A0AA1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195713823"/>
      <w:r w:rsidRPr="000A0AA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CONCLUSÃO</w:t>
      </w:r>
      <w:bookmarkEnd w:id="11"/>
    </w:p>
    <w:p w14:paraId="19A725BD" w14:textId="77777777" w:rsidR="00AB3F87" w:rsidRDefault="00AB3F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C5F896B" w14:textId="77777777" w:rsidR="00AB3F87" w:rsidRPr="000A0AA1" w:rsidRDefault="000A0AA1" w:rsidP="000A0AA1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195713824"/>
      <w:r w:rsidRPr="000A0AA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BIBLIOGRÁFIA</w:t>
      </w:r>
      <w:bookmarkEnd w:id="12"/>
    </w:p>
    <w:sdt>
      <w:sdtPr>
        <w:id w:val="-1164392499"/>
        <w:docPartObj>
          <w:docPartGallery w:val="Bibliographies"/>
          <w:docPartUnique/>
        </w:docPartObj>
      </w:sdtPr>
      <w:sdtEndPr/>
      <w:sdtContent>
        <w:p w14:paraId="3827ABD5" w14:textId="77777777" w:rsidR="00262F3A" w:rsidRDefault="00262F3A" w:rsidP="004B7216"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64F7DBAD" w14:textId="77777777" w:rsidR="004B7216" w:rsidRDefault="00262F3A" w:rsidP="004B7216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B7216">
                <w:rPr>
                  <w:noProof/>
                </w:rPr>
                <w:t xml:space="preserve">Cruz, G. (16 de Abril de 2025). </w:t>
              </w:r>
              <w:r w:rsidR="004B7216">
                <w:rPr>
                  <w:i/>
                  <w:iCs/>
                  <w:noProof/>
                </w:rPr>
                <w:t>Bing</w:t>
              </w:r>
              <w:r w:rsidR="004B7216">
                <w:rPr>
                  <w:noProof/>
                </w:rPr>
                <w:t>. Fonte: Microsoft: https://www.microsoft.com/pt-br</w:t>
              </w:r>
            </w:p>
            <w:p w14:paraId="13B358C3" w14:textId="77777777" w:rsidR="004B7216" w:rsidRDefault="004B7216" w:rsidP="004B7216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Cruz, G. S. (2025). </w:t>
              </w:r>
              <w:r>
                <w:rPr>
                  <w:i/>
                  <w:iCs/>
                  <w:noProof/>
                </w:rPr>
                <w:t>Fluxograma.</w:t>
              </w:r>
              <w:r>
                <w:rPr>
                  <w:noProof/>
                </w:rPr>
                <w:t xml:space="preserve"> Limeira: Senai-sp.</w:t>
              </w:r>
            </w:p>
            <w:p w14:paraId="6260ED4E" w14:textId="77777777" w:rsidR="00262F3A" w:rsidRDefault="00262F3A" w:rsidP="004B721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B7CB994" w14:textId="77777777" w:rsidR="000A0AA1" w:rsidRPr="000A0AA1" w:rsidRDefault="000A0AA1" w:rsidP="000A0AA1">
      <w:pPr>
        <w:rPr>
          <w:rFonts w:ascii="Times New Roman" w:hAnsi="Times New Roman" w:cs="Times New Roman"/>
          <w:b/>
        </w:rPr>
      </w:pPr>
    </w:p>
    <w:sectPr w:rsidR="000A0AA1" w:rsidRPr="000A0AA1" w:rsidSect="00AB3F8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83602" w14:textId="77777777" w:rsidR="00AB3F87" w:rsidRDefault="00AB3F87" w:rsidP="00AB3F87">
      <w:pPr>
        <w:spacing w:after="0" w:line="240" w:lineRule="auto"/>
      </w:pPr>
      <w:r>
        <w:separator/>
      </w:r>
    </w:p>
  </w:endnote>
  <w:endnote w:type="continuationSeparator" w:id="0">
    <w:p w14:paraId="2155FA4A" w14:textId="77777777" w:rsidR="00AB3F87" w:rsidRDefault="00AB3F87" w:rsidP="00AB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4FF98" w14:textId="77777777" w:rsidR="00AB3F87" w:rsidRDefault="00AB3F87">
    <w:pPr>
      <w:pStyle w:val="Rodap"/>
      <w:jc w:val="right"/>
    </w:pPr>
  </w:p>
  <w:p w14:paraId="4E7E3AC4" w14:textId="77777777" w:rsidR="00AB3F87" w:rsidRDefault="00AB3F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3433931"/>
      <w:docPartObj>
        <w:docPartGallery w:val="Page Numbers (Bottom of Page)"/>
        <w:docPartUnique/>
      </w:docPartObj>
    </w:sdtPr>
    <w:sdtEndPr/>
    <w:sdtContent>
      <w:p w14:paraId="574CC535" w14:textId="77777777" w:rsidR="00AB3F87" w:rsidRDefault="00AB3F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66EC0" w14:textId="77777777" w:rsidR="00AB3F87" w:rsidRDefault="00AB3F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EF2AD" w14:textId="77777777" w:rsidR="00AB3F87" w:rsidRDefault="00AB3F87" w:rsidP="00AB3F87">
      <w:pPr>
        <w:spacing w:after="0" w:line="240" w:lineRule="auto"/>
      </w:pPr>
      <w:r>
        <w:separator/>
      </w:r>
    </w:p>
  </w:footnote>
  <w:footnote w:type="continuationSeparator" w:id="0">
    <w:p w14:paraId="1E9245D3" w14:textId="77777777" w:rsidR="00AB3F87" w:rsidRDefault="00AB3F87" w:rsidP="00AB3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2B2"/>
    <w:multiLevelType w:val="multilevel"/>
    <w:tmpl w:val="4956C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8605B"/>
    <w:multiLevelType w:val="multilevel"/>
    <w:tmpl w:val="7900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F03A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BC7476"/>
    <w:multiLevelType w:val="multilevel"/>
    <w:tmpl w:val="67605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BD249B"/>
    <w:multiLevelType w:val="multilevel"/>
    <w:tmpl w:val="1D5A5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1920FE"/>
    <w:multiLevelType w:val="hybridMultilevel"/>
    <w:tmpl w:val="D2860F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01206F"/>
    <w:multiLevelType w:val="hybridMultilevel"/>
    <w:tmpl w:val="07444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84BB3"/>
    <w:multiLevelType w:val="hybridMultilevel"/>
    <w:tmpl w:val="21A63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01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570F95"/>
    <w:multiLevelType w:val="multilevel"/>
    <w:tmpl w:val="C172C4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710019"/>
    <w:multiLevelType w:val="multilevel"/>
    <w:tmpl w:val="CC962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331431">
    <w:abstractNumId w:val="6"/>
  </w:num>
  <w:num w:numId="2" w16cid:durableId="402141879">
    <w:abstractNumId w:val="8"/>
  </w:num>
  <w:num w:numId="3" w16cid:durableId="1419865377">
    <w:abstractNumId w:val="9"/>
  </w:num>
  <w:num w:numId="4" w16cid:durableId="2042436253">
    <w:abstractNumId w:val="2"/>
  </w:num>
  <w:num w:numId="5" w16cid:durableId="576092857">
    <w:abstractNumId w:val="7"/>
  </w:num>
  <w:num w:numId="6" w16cid:durableId="1891838360">
    <w:abstractNumId w:val="4"/>
  </w:num>
  <w:num w:numId="7" w16cid:durableId="1852137344">
    <w:abstractNumId w:val="10"/>
  </w:num>
  <w:num w:numId="8" w16cid:durableId="843131632">
    <w:abstractNumId w:val="0"/>
  </w:num>
  <w:num w:numId="9" w16cid:durableId="1420519731">
    <w:abstractNumId w:val="1"/>
  </w:num>
  <w:num w:numId="10" w16cid:durableId="397286301">
    <w:abstractNumId w:val="3"/>
  </w:num>
  <w:num w:numId="11" w16cid:durableId="70936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E6"/>
    <w:rsid w:val="00086086"/>
    <w:rsid w:val="000A0AA1"/>
    <w:rsid w:val="00162F1A"/>
    <w:rsid w:val="00167B8D"/>
    <w:rsid w:val="00216B2E"/>
    <w:rsid w:val="00262F3A"/>
    <w:rsid w:val="00287AE8"/>
    <w:rsid w:val="004B7216"/>
    <w:rsid w:val="005E1F3A"/>
    <w:rsid w:val="0060175B"/>
    <w:rsid w:val="00686DE3"/>
    <w:rsid w:val="007079F9"/>
    <w:rsid w:val="0071116E"/>
    <w:rsid w:val="00754967"/>
    <w:rsid w:val="007573F7"/>
    <w:rsid w:val="00787BDC"/>
    <w:rsid w:val="007C6826"/>
    <w:rsid w:val="009F080E"/>
    <w:rsid w:val="009F66E7"/>
    <w:rsid w:val="00A27049"/>
    <w:rsid w:val="00A62051"/>
    <w:rsid w:val="00AB3F87"/>
    <w:rsid w:val="00D32C83"/>
    <w:rsid w:val="00D469B2"/>
    <w:rsid w:val="00DC6AE6"/>
    <w:rsid w:val="00E16F77"/>
    <w:rsid w:val="00E61487"/>
    <w:rsid w:val="00F34BAD"/>
    <w:rsid w:val="00FA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E4E2"/>
  <w15:chartTrackingRefBased/>
  <w15:docId w15:val="{BE0B8562-092E-45C4-8E12-B2A4CA6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1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6AE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16B2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0175B"/>
    <w:pPr>
      <w:spacing w:after="100"/>
    </w:pPr>
  </w:style>
  <w:style w:type="character" w:styleId="Hyperlink">
    <w:name w:val="Hyperlink"/>
    <w:basedOn w:val="Fontepargpadro"/>
    <w:uiPriority w:val="99"/>
    <w:unhideWhenUsed/>
    <w:rsid w:val="0060175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017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0175B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0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1">
    <w:name w:val="Grid Table 2 Accent 1"/>
    <w:basedOn w:val="Tabelanormal"/>
    <w:uiPriority w:val="47"/>
    <w:rsid w:val="007079F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AB3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3F87"/>
  </w:style>
  <w:style w:type="paragraph" w:styleId="Rodap">
    <w:name w:val="footer"/>
    <w:basedOn w:val="Normal"/>
    <w:link w:val="RodapChar"/>
    <w:uiPriority w:val="99"/>
    <w:unhideWhenUsed/>
    <w:rsid w:val="00AB3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3F87"/>
  </w:style>
  <w:style w:type="paragraph" w:styleId="Bibliografia">
    <w:name w:val="Bibliography"/>
    <w:basedOn w:val="Normal"/>
    <w:next w:val="Normal"/>
    <w:uiPriority w:val="37"/>
    <w:unhideWhenUsed/>
    <w:rsid w:val="0026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Cru25</b:Tag>
    <b:SourceType>Book</b:SourceType>
    <b:Guid>{41FF7A02-B7DA-455F-9CA7-19E0E6B35369}</b:Guid>
    <b:Author>
      <b:Author>
        <b:NameList>
          <b:Person>
            <b:Last>Cruz</b:Last>
            <b:First>Gabriel</b:First>
            <b:Middle>Soares da</b:Middle>
          </b:Person>
        </b:NameList>
      </b:Author>
    </b:Author>
    <b:Title>Fluxograma</b:Title>
    <b:Year>2025</b:Year>
    <b:City>Limeira</b:City>
    <b:Publisher>Senai-sp</b:Publisher>
    <b:RefOrder>1</b:RefOrder>
  </b:Source>
  <b:Source>
    <b:Tag>Gab25</b:Tag>
    <b:SourceType>InternetSite</b:SourceType>
    <b:Guid>{CCAD3B52-F186-4A82-B19F-7556C716EED6}</b:Guid>
    <b:Title>Bing</b:Title>
    <b:Year>2025</b:Year>
    <b:Author>
      <b:Author>
        <b:NameList>
          <b:Person>
            <b:Last>Cruz</b:Last>
            <b:First>Gabriel</b:First>
          </b:Person>
        </b:NameList>
      </b:Author>
    </b:Author>
    <b:InternetSiteTitle>Microsoft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A27F9FF5-B9C5-4520-AD47-38C478663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1270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SOARES DA CRUZ</dc:creator>
  <cp:keywords>Pizzaria Champions</cp:keywords>
  <dc:description/>
  <cp:lastModifiedBy>CFP 505  Escola SENAI - Limeira</cp:lastModifiedBy>
  <cp:revision>9</cp:revision>
  <cp:lastPrinted>2025-04-16T19:48:00Z</cp:lastPrinted>
  <dcterms:created xsi:type="dcterms:W3CDTF">2025-04-16T16:34:00Z</dcterms:created>
  <dcterms:modified xsi:type="dcterms:W3CDTF">2025-09-10T18:04:00Z</dcterms:modified>
</cp:coreProperties>
</file>