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0F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  <w:r w:rsidRPr="002109A6">
        <w:rPr>
          <w:b/>
          <w:kern w:val="28"/>
          <w:sz w:val="36"/>
          <w:szCs w:val="36"/>
          <w:lang w:val="pt-BR"/>
        </w:rPr>
        <w:t>Relatório Final</w:t>
      </w:r>
    </w:p>
    <w:p w:rsidR="00ED340F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</w:p>
    <w:p w:rsidR="00F15735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  <w:r w:rsidRPr="002109A6">
        <w:rPr>
          <w:b/>
          <w:kern w:val="28"/>
          <w:sz w:val="36"/>
          <w:szCs w:val="36"/>
          <w:lang w:val="pt-BR"/>
        </w:rPr>
        <w:t>Desenvolvimento de um Robô Móvel Transportador Semi-Autônomo para Navegação em Labirinto</w:t>
      </w:r>
    </w:p>
    <w:p w:rsidR="00F15735" w:rsidRPr="002109A6" w:rsidRDefault="00F15735" w:rsidP="009D100B">
      <w:pPr>
        <w:rPr>
          <w:lang w:eastAsia="en-US"/>
        </w:rPr>
      </w:pPr>
    </w:p>
    <w:p w:rsidR="00F15735" w:rsidRDefault="001F19B1" w:rsidP="009D100B">
      <w:pPr>
        <w:pStyle w:val="Authors"/>
        <w:framePr w:w="0" w:hSpace="0" w:vSpace="0" w:wrap="auto" w:vAnchor="margin" w:hAnchor="text" w:xAlign="left" w:yAlign="inline"/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Aluno:</w:t>
      </w:r>
    </w:p>
    <w:p w:rsidR="001F19B1" w:rsidRPr="001F19B1" w:rsidRDefault="001F19B1" w:rsidP="001F19B1">
      <w:pPr>
        <w:jc w:val="center"/>
        <w:rPr>
          <w:lang w:eastAsia="en-US"/>
        </w:rPr>
      </w:pPr>
      <w:r>
        <w:rPr>
          <w:lang w:eastAsia="en-US"/>
        </w:rPr>
        <w:t>Professor</w:t>
      </w: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i/>
          <w:sz w:val="24"/>
          <w:szCs w:val="24"/>
          <w:lang w:val="pt-BR"/>
        </w:rPr>
      </w:pPr>
      <w:r w:rsidRPr="002109A6">
        <w:rPr>
          <w:i/>
          <w:sz w:val="24"/>
          <w:szCs w:val="24"/>
          <w:lang w:val="pt-BR"/>
        </w:rPr>
        <w:t>Universidade Estadual de Campinas, Faculdade de Engenharia Mecânica - UNICAMP/FEM, Campinas, Brasil</w:t>
      </w:r>
    </w:p>
    <w:p w:rsidR="00F15735" w:rsidRPr="002109A6" w:rsidRDefault="00BC025F" w:rsidP="009D100B">
      <w:pPr>
        <w:pStyle w:val="Corpodetexto"/>
        <w:spacing w:line="240" w:lineRule="auto"/>
        <w:jc w:val="center"/>
        <w:rPr>
          <w:i/>
          <w:szCs w:val="24"/>
          <w:lang w:val="pt-BR"/>
        </w:rPr>
      </w:pPr>
      <w:r w:rsidRPr="002109A6">
        <w:rPr>
          <w:i/>
          <w:szCs w:val="24"/>
          <w:lang w:val="pt-BR"/>
        </w:rPr>
        <w:t>e-mail: contact</w:t>
      </w:r>
      <w:r w:rsidR="00F15735" w:rsidRPr="002109A6">
        <w:rPr>
          <w:i/>
          <w:szCs w:val="24"/>
          <w:lang w:val="pt-BR"/>
        </w:rPr>
        <w:t>author@</w:t>
      </w:r>
      <w:r w:rsidR="00ED340F" w:rsidRPr="002109A6">
        <w:rPr>
          <w:i/>
          <w:szCs w:val="24"/>
          <w:lang w:val="pt-BR"/>
        </w:rPr>
        <w:t>gmail.com</w:t>
      </w:r>
      <w:r w:rsidR="00F15735" w:rsidRPr="002109A6">
        <w:rPr>
          <w:i/>
          <w:szCs w:val="24"/>
          <w:lang w:val="pt-BR"/>
        </w:rPr>
        <w:t>.br</w:t>
      </w: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ED340F" w:rsidP="00023757">
      <w:pPr>
        <w:jc w:val="both"/>
      </w:pPr>
      <w:r w:rsidRPr="002109A6">
        <w:rPr>
          <w:b/>
        </w:rPr>
        <w:t>Resumo</w:t>
      </w:r>
      <w:r w:rsidR="009F1363" w:rsidRPr="002109A6">
        <w:rPr>
          <w:b/>
        </w:rPr>
        <w:t>:</w:t>
      </w:r>
      <w:r w:rsidR="009F1363" w:rsidRPr="002109A6">
        <w:t xml:space="preserve"> </w:t>
      </w:r>
      <w:r w:rsidR="004F7C07" w:rsidRPr="002109A6">
        <w:t>A proposta deste projeto t</w:t>
      </w:r>
      <w:r w:rsidR="008375E8" w:rsidRPr="002109A6">
        <w:t>em</w:t>
      </w:r>
      <w:r w:rsidR="004F7C07" w:rsidRPr="002109A6">
        <w:t xml:space="preserve"> como objetivo a construção de um robô móvel de pequeno porte, cuja a missão é de transportar um material de pequeno porte ao longo de um labirinto, com isso, proporcionar a integração de alunos do ensino médio nas atividades do Laboratório de Automação e Robótica. </w:t>
      </w:r>
      <w:r w:rsidR="00023757" w:rsidRPr="002109A6">
        <w:t>O projeto teve</w:t>
      </w:r>
      <w:r w:rsidR="004F7C07" w:rsidRPr="002109A6">
        <w:t xml:space="preserve"> o apoio de um Professor responsável (Dr. Paulo Kurka) e p</w:t>
      </w:r>
      <w:r w:rsidR="00023757" w:rsidRPr="002109A6">
        <w:t>articipação de 3 pós-graduandos</w:t>
      </w:r>
      <w:r w:rsidR="004F7C07" w:rsidRPr="002109A6">
        <w:t xml:space="preserve"> 1 graduando. O projeto e construção do </w:t>
      </w:r>
      <w:r w:rsidR="008375E8" w:rsidRPr="002109A6">
        <w:t>robô</w:t>
      </w:r>
      <w:r w:rsidR="004F7C07" w:rsidRPr="002109A6">
        <w:t xml:space="preserve"> permitirão </w:t>
      </w:r>
      <w:r w:rsidR="00023757" w:rsidRPr="002109A6">
        <w:t>uma abordagem</w:t>
      </w:r>
      <w:r w:rsidR="004F7C07" w:rsidRPr="002109A6">
        <w:t xml:space="preserve"> </w:t>
      </w:r>
      <w:r w:rsidR="008375E8" w:rsidRPr="002109A6">
        <w:t>prática das</w:t>
      </w:r>
      <w:r w:rsidR="004F7C07" w:rsidRPr="002109A6">
        <w:t xml:space="preserve"> disciplinas </w:t>
      </w:r>
      <w:r w:rsidR="008375E8" w:rsidRPr="002109A6">
        <w:t>de</w:t>
      </w:r>
      <w:r w:rsidR="004F7C07" w:rsidRPr="002109A6">
        <w:t xml:space="preserve"> física e matemática.</w:t>
      </w:r>
      <w:r w:rsidR="00023757" w:rsidRPr="002109A6">
        <w:t xml:space="preserve"> </w:t>
      </w:r>
      <w:r w:rsidR="004F7C07" w:rsidRPr="002109A6">
        <w:t>Novos conceitos</w:t>
      </w:r>
      <w:r w:rsidR="00023757" w:rsidRPr="002109A6">
        <w:t>,</w:t>
      </w:r>
      <w:r w:rsidR="004F7C07" w:rsidRPr="002109A6">
        <w:t xml:space="preserve"> </w:t>
      </w:r>
      <w:r w:rsidR="00023757" w:rsidRPr="002109A6">
        <w:t>como de</w:t>
      </w:r>
      <w:r w:rsidR="004F7C07" w:rsidRPr="002109A6">
        <w:t xml:space="preserve"> engenharia básica foram oferecidas aos alunos, </w:t>
      </w:r>
      <w:r w:rsidR="00023757" w:rsidRPr="002109A6">
        <w:t>dentre eles</w:t>
      </w:r>
      <w:r w:rsidR="004F7C07" w:rsidRPr="002109A6">
        <w:t>: lógica de programação; eletricidade geral; sistemas embarcados e instrumentação eletrônica.</w:t>
      </w:r>
      <w:r w:rsidR="008375E8" w:rsidRPr="002109A6">
        <w:t xml:space="preserve"> </w:t>
      </w:r>
      <w:r w:rsidR="00023757" w:rsidRPr="002109A6">
        <w:t>O projeto foi</w:t>
      </w:r>
      <w:r w:rsidR="004F7C07" w:rsidRPr="002109A6">
        <w:t xml:space="preserve"> desenvolvido </w:t>
      </w:r>
      <w:r w:rsidR="00023757" w:rsidRPr="002109A6">
        <w:t>através de um kit robótico com chassi do modelo 2</w:t>
      </w:r>
      <w:r w:rsidR="008375E8" w:rsidRPr="002109A6">
        <w:t>WD, onde realizou-se a montado mecânica do robô diferencial</w:t>
      </w:r>
      <w:r w:rsidR="004F7C07" w:rsidRPr="002109A6">
        <w:t xml:space="preserve"> utilizando uma placa de circuito embarcado Arduino</w:t>
      </w:r>
      <w:r w:rsidR="008375E8" w:rsidRPr="002109A6">
        <w:t xml:space="preserve"> para realizar seu controle. Elaborou-se a programação do percurso a ser seguido no labirinto através das aulas... onde adquiriu-se conhecimentos sobre ...  </w:t>
      </w:r>
    </w:p>
    <w:p w:rsidR="004F7C07" w:rsidRPr="002109A6" w:rsidRDefault="004F7C07" w:rsidP="004F7C07">
      <w:pPr>
        <w:jc w:val="both"/>
      </w:pPr>
    </w:p>
    <w:p w:rsidR="009F1363" w:rsidRPr="002109A6" w:rsidRDefault="00ED340F" w:rsidP="009D100B">
      <w:pPr>
        <w:tabs>
          <w:tab w:val="left" w:pos="1674"/>
        </w:tabs>
        <w:jc w:val="both"/>
        <w:rPr>
          <w:b/>
        </w:rPr>
      </w:pPr>
      <w:r w:rsidRPr="002109A6">
        <w:rPr>
          <w:i/>
        </w:rPr>
        <w:t>Palavra</w:t>
      </w:r>
      <w:r w:rsidR="002109A6">
        <w:rPr>
          <w:i/>
        </w:rPr>
        <w:t>s</w:t>
      </w:r>
      <w:r w:rsidRPr="002109A6">
        <w:rPr>
          <w:i/>
        </w:rPr>
        <w:t>-chave</w:t>
      </w:r>
      <w:r w:rsidR="009F1363" w:rsidRPr="002109A6">
        <w:t>:</w:t>
      </w:r>
      <w:r w:rsidRPr="002109A6">
        <w:t xml:space="preserve"> </w:t>
      </w:r>
      <w:r w:rsidR="008375E8" w:rsidRPr="002109A6">
        <w:rPr>
          <w:i/>
        </w:rPr>
        <w:t>Robótica;</w:t>
      </w:r>
      <w:r w:rsidR="009F1363" w:rsidRPr="002109A6">
        <w:rPr>
          <w:i/>
        </w:rPr>
        <w:t xml:space="preserve"> </w:t>
      </w:r>
      <w:r w:rsidR="008375E8" w:rsidRPr="002109A6">
        <w:rPr>
          <w:i/>
        </w:rPr>
        <w:t>Microcontrolador;</w:t>
      </w:r>
      <w:r w:rsidR="00683D51" w:rsidRPr="002109A6">
        <w:rPr>
          <w:i/>
        </w:rPr>
        <w:t xml:space="preserve"> </w:t>
      </w:r>
      <w:r w:rsidR="008375E8" w:rsidRPr="002109A6">
        <w:rPr>
          <w:i/>
        </w:rPr>
        <w:t>Linguagem de Programação</w:t>
      </w:r>
      <w:r w:rsidR="00683D51" w:rsidRPr="002109A6">
        <w:t>.</w:t>
      </w:r>
    </w:p>
    <w:p w:rsidR="009F1363" w:rsidRPr="002109A6" w:rsidRDefault="009F1363" w:rsidP="009D100B">
      <w:pPr>
        <w:jc w:val="both"/>
      </w:pPr>
    </w:p>
    <w:p w:rsidR="009F1363" w:rsidRPr="002109A6" w:rsidRDefault="00ED340F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Introdução</w:t>
      </w:r>
    </w:p>
    <w:p w:rsidR="009F1363" w:rsidRPr="002109A6" w:rsidRDefault="009F1363" w:rsidP="009D100B">
      <w:pPr>
        <w:jc w:val="both"/>
      </w:pPr>
      <w:r w:rsidRPr="002109A6">
        <w:t>Xxxxx</w:t>
      </w:r>
    </w:p>
    <w:p w:rsidR="002109A6" w:rsidRPr="002109A6" w:rsidRDefault="002109A6" w:rsidP="009D100B">
      <w:pPr>
        <w:jc w:val="both"/>
      </w:pPr>
    </w:p>
    <w:p w:rsidR="002109A6" w:rsidRDefault="002109A6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Objetivo</w:t>
      </w:r>
    </w:p>
    <w:p w:rsidR="002109A6" w:rsidRPr="002109A6" w:rsidRDefault="002109A6" w:rsidP="002109A6">
      <w:pPr>
        <w:pStyle w:val="PargrafodaLista"/>
        <w:jc w:val="both"/>
        <w:rPr>
          <w:b/>
        </w:rPr>
      </w:pPr>
    </w:p>
    <w:p w:rsidR="009F1363" w:rsidRDefault="002109A6" w:rsidP="009D100B">
      <w:pPr>
        <w:jc w:val="both"/>
      </w:pPr>
      <w:r>
        <w:tab/>
      </w:r>
      <w:r w:rsidRPr="002109A6">
        <w:t>A proposta deste projeto tem como objetivo a construção de um robô móvel de pequeno porte, cuja a missão é de transportar um material de pequeno porte ao longo de um labirinto, com isso, proporcionar a integração de alunos do ensino médio nas atividades do Laboratório de Automação e Robótica.</w:t>
      </w:r>
    </w:p>
    <w:p w:rsidR="002109A6" w:rsidRDefault="002109A6" w:rsidP="009D100B">
      <w:pPr>
        <w:jc w:val="both"/>
      </w:pPr>
    </w:p>
    <w:p w:rsidR="002109A6" w:rsidRPr="002109A6" w:rsidRDefault="002109A6" w:rsidP="009D100B">
      <w:pPr>
        <w:jc w:val="both"/>
      </w:pPr>
    </w:p>
    <w:p w:rsidR="009F1363" w:rsidRPr="002109A6" w:rsidRDefault="00ED340F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Procedimento Experimental</w:t>
      </w:r>
      <w:r w:rsidR="002109A6" w:rsidRPr="002109A6">
        <w:rPr>
          <w:b/>
        </w:rPr>
        <w:t xml:space="preserve"> (Atividades)</w:t>
      </w:r>
    </w:p>
    <w:p w:rsidR="008375E8" w:rsidRPr="002109A6" w:rsidRDefault="009F1363" w:rsidP="009D100B">
      <w:pPr>
        <w:jc w:val="both"/>
      </w:pPr>
      <w:r w:rsidRPr="002109A6">
        <w:t>XXXX</w:t>
      </w:r>
      <w:r w:rsidR="008375E8" w:rsidRPr="002109A6">
        <w:t xml:space="preserve"> </w:t>
      </w:r>
    </w:p>
    <w:p w:rsidR="008375E8" w:rsidRPr="002109A6" w:rsidRDefault="008375E8" w:rsidP="009D100B">
      <w:pPr>
        <w:jc w:val="both"/>
      </w:pPr>
    </w:p>
    <w:p w:rsidR="002109A6" w:rsidRPr="002109A6" w:rsidRDefault="002109A6" w:rsidP="009D100B">
      <w:pPr>
        <w:jc w:val="both"/>
      </w:pPr>
      <w:r w:rsidRPr="002109A6">
        <w:t>-cronograma de atividades</w:t>
      </w:r>
    </w:p>
    <w:p w:rsidR="002109A6" w:rsidRPr="002109A6" w:rsidRDefault="002109A6" w:rsidP="009D100B">
      <w:pPr>
        <w:jc w:val="both"/>
      </w:pPr>
      <w:r w:rsidRPr="002109A6">
        <w:t>-estudos e temas estudados</w:t>
      </w:r>
    </w:p>
    <w:p w:rsidR="002109A6" w:rsidRPr="002109A6" w:rsidRDefault="002109A6" w:rsidP="009D100B">
      <w:pPr>
        <w:jc w:val="both"/>
      </w:pPr>
      <w:r w:rsidRPr="002109A6">
        <w:t>-descrição das etapas realizadas(passo a passo)</w:t>
      </w:r>
    </w:p>
    <w:p w:rsidR="002109A6" w:rsidRPr="002109A6" w:rsidRDefault="002109A6" w:rsidP="009D100B">
      <w:pPr>
        <w:jc w:val="both"/>
      </w:pPr>
      <w:r w:rsidRPr="002109A6">
        <w:t>-materiais utilizados:</w:t>
      </w:r>
    </w:p>
    <w:p w:rsidR="009F1363" w:rsidRPr="002109A6" w:rsidRDefault="008375E8" w:rsidP="009D100B">
      <w:pPr>
        <w:jc w:val="both"/>
      </w:pPr>
      <w:r w:rsidRPr="002109A6">
        <w:lastRenderedPageBreak/>
        <w:t>dimensões aproximadas de 20x14 cm (L x W) e tamanho da roda de 6.5cm (Diâmetro) x 2.7cm (H)</w:t>
      </w:r>
    </w:p>
    <w:p w:rsidR="002109A6" w:rsidRPr="002109A6" w:rsidRDefault="002109A6" w:rsidP="009D100B">
      <w:pPr>
        <w:jc w:val="both"/>
      </w:pPr>
      <w:r w:rsidRPr="002109A6">
        <w:t>-testes efetuados, instrumentos utilizados para teste</w:t>
      </w:r>
    </w:p>
    <w:p w:rsidR="00683D51" w:rsidRPr="002109A6" w:rsidRDefault="00683D51" w:rsidP="009D100B">
      <w:pPr>
        <w:jc w:val="both"/>
      </w:pPr>
    </w:p>
    <w:tbl>
      <w:tblPr>
        <w:tblW w:w="0" w:type="auto"/>
        <w:tblLook w:val="01E0"/>
      </w:tblPr>
      <w:tblGrid>
        <w:gridCol w:w="4643"/>
        <w:gridCol w:w="4643"/>
      </w:tblGrid>
      <w:tr w:rsidR="00F15735" w:rsidRPr="002109A6" w:rsidTr="00B63272">
        <w:tc>
          <w:tcPr>
            <w:tcW w:w="4643" w:type="dxa"/>
          </w:tcPr>
          <w:p w:rsidR="00F15735" w:rsidRPr="002109A6" w:rsidRDefault="003761C9" w:rsidP="009D100B">
            <w:pPr>
              <w:jc w:val="center"/>
            </w:pPr>
            <w:r w:rsidRPr="002109A6">
              <w:rPr>
                <w:noProof/>
              </w:rPr>
              <w:drawing>
                <wp:inline distT="0" distB="0" distL="0" distR="0">
                  <wp:extent cx="1790700" cy="1333500"/>
                  <wp:effectExtent l="19050" t="19050" r="0" b="0"/>
                  <wp:docPr id="1" name="Imagem 4" descr="Descrição: I:\GISELE\Compactado\DC\DC 1 a 14\Fotos\Novo método\DC 3 - 500-700 MPa\sem ataque\DC 3-500-700 MPa - 2088x1550-200x-5_com ba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Descrição: I:\GISELE\Compactado\DC\DC 1 a 14\Fotos\Novo método\DC 3 - 500-700 MPa\sem ataque\DC 3-500-700 MPa - 2088x1550-200x-5_com ba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335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F15735" w:rsidRPr="002109A6" w:rsidRDefault="003761C9" w:rsidP="009D100B">
            <w:pPr>
              <w:jc w:val="center"/>
            </w:pPr>
            <w:r w:rsidRPr="002109A6">
              <w:rPr>
                <w:noProof/>
              </w:rPr>
              <w:drawing>
                <wp:inline distT="0" distB="0" distL="0" distR="0">
                  <wp:extent cx="1800225" cy="1333500"/>
                  <wp:effectExtent l="19050" t="19050" r="9525" b="0"/>
                  <wp:docPr id="2" name="Imagem 2" descr="Descrição: I:\GISELE\Compactado\DC\DC 33 a 38\DC 37 - 500-700 MPa\sem ataque\DC 37-500-700 MPa - 2088x1550-200x-1_com ba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Descrição: I:\GISELE\Compactado\DC\DC 33 a 38\DC 37 - 500-700 MPa\sem ataque\DC 37-500-700 MPa - 2088x1550-200x-1_com ba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3335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7521B" w:rsidRPr="0087521B">
              <w:rPr>
                <w:b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6" type="#_x0000_t202" style="position:absolute;left:0;text-align:left;margin-left:23.85pt;margin-top:1.65pt;width:31.15pt;height:22.2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cSLwIAAFsEAAAOAAAAZHJzL2Uyb0RvYy54bWysVNuO2yAQfa/Uf0C8N3bcZLux4qy22aaq&#10;tL1Iu/0AjLGNCgwFEjv9+g44m0bb9qWqHxADw+HMOYPXN6NW5CCcl2AqOp/llAjDoZGmq+jXx92r&#10;a0p8YKZhCoyo6FF4erN5+WI92FIU0INqhCMIYnw52Ir2IdgyyzzvhWZ+BlYY3GzBaRYwdF3WODYg&#10;ulZZkedX2QCusQ648B5X76ZNukn4bSt4+Ny2XgSiKorcQhpdGus4Zps1KzvHbC/5iQb7BxaaSYOX&#10;nqHuWGBk7+RvUFpyBx7aMOOgM2hbyUWqAauZ58+qeeiZFakWFMfbs0z+/8HyT4cvjsimomiUYRot&#10;ehRjIG9hJMUqyjNYX2LWg8W8MOI62pxK9fYe+DdPDGx7Zjpx6xwMvWAN0pvHk9nF0QnHR5B6+AgN&#10;3sP2ARLQ2DodtUM1CKKjTcezNZELx8XXq+VVvqSE41ZxPV8tknUZK58OW+fDewGaxElFHTqfwNnh&#10;3odIhpVPKfEuD0o2O6lUClxXb5UjB4Zdsktf4v8sTRkyVHS1LJZT/X+FyNP3JwgtA7a7khr1Piex&#10;Mqr2zjSpGQOTapojZWUiPxThVERUNIo4yRnGejw5VENzRG0dTB2OLxInPbgflAzY3RX13/fMCUrU&#10;B4P+rOYLVJCEFCyWbwoM3OVOfbnDDEeoigZKpuk2TE9ob53serxp6ggDt+hpK5PekerE6tQJ2MHJ&#10;htNri0/kMk5Zv/4Jm58AAAD//wMAUEsDBBQABgAIAAAAIQCFwWP53AAAAAcBAAAPAAAAZHJzL2Rv&#10;d25yZXYueG1sTI/BTsMwEETvSPyDtUhcEHVKqqaEOBVCAsENCoLrNt4mEfY62G4a/h5XHOA4O6OZ&#10;t9V6skaM5EPvWMF8loEgbpzuuVXw9np/uQIRIrJG45gUfFOAdX16UmGp3YFfaNzEVqQSDiUq6GIc&#10;SilD05HFMHMDcfJ2zluMSfpWao+HVG6NvMqypbTYc1rocKC7jprPzd4qWC0ex4/wlD+/N8uduY4X&#10;xfjw5ZU6P5tub0BEmuJfGI74CR3qxLR1e9ZBGAWLokhJBXkO4mjPs/Ta9vcu60r+569/AAAA//8D&#10;AFBLAQItABQABgAIAAAAIQC2gziS/gAAAOEBAAATAAAAAAAAAAAAAAAAAAAAAABbQ29udGVudF9U&#10;eXBlc10ueG1sUEsBAi0AFAAGAAgAAAAhADj9If/WAAAAlAEAAAsAAAAAAAAAAAAAAAAALwEAAF9y&#10;ZWxzLy5yZWxzUEsBAi0AFAAGAAgAAAAhAGPJJxIvAgAAWwQAAA4AAAAAAAAAAAAAAAAALgIAAGRy&#10;cy9lMm9Eb2MueG1sUEsBAi0AFAAGAAgAAAAhAIXBY/ncAAAABwEAAA8AAAAAAAAAAAAAAAAAiQQA&#10;AGRycy9kb3ducmV2LnhtbFBLBQYAAAAABAAEAPMAAACSBQAAAAA=&#10;">
                  <v:textbox>
                    <w:txbxContent>
                      <w:p w:rsidR="00D84660" w:rsidRPr="0003743F" w:rsidRDefault="00D84660" w:rsidP="00F157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(b)</w:t>
                        </w:r>
                      </w:p>
                      <w:p w:rsidR="00D84660" w:rsidRDefault="00D84660" w:rsidP="00F15735"/>
                    </w:txbxContent>
                  </v:textbox>
                  <w10:anchorlock/>
                </v:shape>
              </w:pict>
            </w:r>
          </w:p>
        </w:tc>
      </w:tr>
    </w:tbl>
    <w:p w:rsidR="00F15735" w:rsidRPr="002109A6" w:rsidRDefault="0087521B" w:rsidP="009D100B">
      <w:pPr>
        <w:jc w:val="center"/>
      </w:pPr>
      <w:r w:rsidRPr="0087521B">
        <w:rPr>
          <w:b/>
          <w:noProof/>
          <w:sz w:val="20"/>
          <w:szCs w:val="20"/>
        </w:rPr>
        <w:pict>
          <v:shape id="_x0000_s1027" type="#_x0000_t202" style="position:absolute;left:0;text-align:left;margin-left:24.05pt;margin-top:-106.75pt;width:31.15pt;height:29.2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D/MgIAAGIEAAAOAAAAZHJzL2Uyb0RvYy54bWysVNtu2zAMfR+wfxD0vti5uGmMOEWXLsOA&#10;7gK0+wBZlm1hsqhJSuzs60vJaZrdXob5QSBF6pA8JL2+GTpFDsI6Cbqg00lKidAcKqmbgn593L25&#10;psR5piumQIuCHoWjN5vXr9a9ycUMWlCVsARBtMt7U9DWe5MnieOt6JibgBEajTXYjnlUbZNUlvWI&#10;3qlklqZXSQ+2Mha4cA5v70Yj3UT8uhbcf65rJzxRBcXcfDxtPMtwJps1yxvLTCv5KQ32D1l0TGoM&#10;eoa6Y56RvZW/QXWSW3BQ+wmHLoG6llzEGrCaafpLNQ8tMyLWguQ4c6bJ/T9Y/unwxRJZFXROiWYd&#10;tuhRDJ68hYHMVoGe3rgcvR4M+vkB77HNsVRn7oF/c0TDtmW6EbfWQt8KVmF60/AyuXg64rgAUvYf&#10;ocI4bO8hAg217QJ3yAZBdGzT8dyakAvHy/kqu0ozSjia5svpYpnFCCx/fmys8+8FdCQIBbXY+QjO&#10;DvfOh2RY/uwSYjlQstpJpaJim3KrLDkwnJJd/E7oP7kpTfqCrrJZNtb/V4g0fn+C6KTHcVeyK+j1&#10;2YnlgbV3uorD6JlUo4wpKx3yQxJORQRGA4kjnX4oh9i7SHewlVAdkWIL46DjYqLQgv1BSY9DXlD3&#10;fc+soER90Nim1XSxCFsRlUW2nKFiLy3lpYVpjlAF9ZSM4taPm7Q3VjYtRhoHQ8MttraWkfaXrE4D&#10;gYMcu3FaurApl3r0evk1bJ4AAAD//wMAUEsDBBQABgAIAAAAIQBPCHXw4gAAAAwBAAAPAAAAZHJz&#10;L2Rvd25yZXYueG1sTI/LTsMwEEX3SPyDNUhsUGu7TdoQ4lQICQQ7KBVs3XiaRPgRbDcNf4+7guXM&#10;HN05t9pMRpMRfeidFcDnDAjaxqnetgJ274+zAkiI0iqpnUUBPxhgU19eVLJU7mTfcNzGlqQQG0op&#10;oItxKCkNTYdGhrkb0KbbwXkjYxp9S5WXpxRuNF0wtqJG9jZ96OSADx02X9ujEVBkz+NneFm+fjSr&#10;g76NN+vx6dsLcX013d8BiTjFPxjO+kkd6uS0d0erAtECsoInUsBswZc5kDPBWQZkn1Y8zxnQuqL/&#10;S9S/AAAA//8DAFBLAQItABQABgAIAAAAIQC2gziS/gAAAOEBAAATAAAAAAAAAAAAAAAAAAAAAABb&#10;Q29udGVudF9UeXBlc10ueG1sUEsBAi0AFAAGAAgAAAAhADj9If/WAAAAlAEAAAsAAAAAAAAAAAAA&#10;AAAALwEAAF9yZWxzLy5yZWxzUEsBAi0AFAAGAAgAAAAhAEEkIP8yAgAAYgQAAA4AAAAAAAAAAAAA&#10;AAAALgIAAGRycy9lMm9Eb2MueG1sUEsBAi0AFAAGAAgAAAAhAE8IdfDiAAAADAEAAA8AAAAAAAAA&#10;AAAAAAAAjAQAAGRycy9kb3ducmV2LnhtbFBLBQYAAAAABAAEAPMAAACbBQAAAAA=&#10;">
            <v:textbox>
              <w:txbxContent>
                <w:p w:rsidR="00D84660" w:rsidRPr="0003743F" w:rsidRDefault="00D84660" w:rsidP="00F157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(a)</w:t>
                  </w:r>
                </w:p>
                <w:p w:rsidR="00D84660" w:rsidRDefault="00D84660" w:rsidP="00F15735"/>
              </w:txbxContent>
            </v:textbox>
            <w10:anchorlock/>
          </v:shape>
        </w:pict>
      </w:r>
      <w:r w:rsidR="00ED340F" w:rsidRPr="002109A6">
        <w:t>Figura</w:t>
      </w:r>
      <w:r w:rsidR="00F15735" w:rsidRPr="002109A6">
        <w:t xml:space="preserve"> 1: </w:t>
      </w:r>
      <w:r w:rsidR="00141B05" w:rsidRPr="002109A6">
        <w:t>xxx. (a) xxx; (b) xxx.</w:t>
      </w:r>
    </w:p>
    <w:p w:rsidR="00F15735" w:rsidRPr="002109A6" w:rsidRDefault="00F15735" w:rsidP="009D100B"/>
    <w:p w:rsidR="00141B05" w:rsidRPr="002109A6" w:rsidRDefault="00ED340F" w:rsidP="009D100B">
      <w:pPr>
        <w:jc w:val="both"/>
        <w:rPr>
          <w:b/>
        </w:rPr>
      </w:pPr>
      <w:r w:rsidRPr="002109A6">
        <w:rPr>
          <w:b/>
        </w:rPr>
        <w:t>Conclusões</w:t>
      </w:r>
      <w:r w:rsidR="00141B05" w:rsidRPr="002109A6">
        <w:rPr>
          <w:b/>
        </w:rPr>
        <w:t xml:space="preserve"> </w:t>
      </w:r>
    </w:p>
    <w:p w:rsidR="00141B05" w:rsidRDefault="00141B05" w:rsidP="009D100B">
      <w:pPr>
        <w:jc w:val="both"/>
      </w:pPr>
      <w:r w:rsidRPr="002109A6">
        <w:tab/>
        <w:t>Xxxxxx</w:t>
      </w:r>
    </w:p>
    <w:p w:rsidR="002109A6" w:rsidRPr="002109A6" w:rsidRDefault="002109A6" w:rsidP="009D100B">
      <w:pPr>
        <w:jc w:val="both"/>
      </w:pPr>
      <w:r>
        <w:t>resultas alcançados... discussão sobre os conhecimentos adquiridos.. sobre os métodos utilizados... sobre as dificuldades encontradas... eventuais soluções inventivas ... importância e relevância do conhecimento adquirido</w:t>
      </w:r>
    </w:p>
    <w:p w:rsidR="00BC025F" w:rsidRPr="002109A6" w:rsidRDefault="00BC025F" w:rsidP="009D100B">
      <w:pPr>
        <w:jc w:val="both"/>
      </w:pPr>
    </w:p>
    <w:p w:rsidR="00F15735" w:rsidRPr="001F19B1" w:rsidRDefault="00ED340F" w:rsidP="009D100B">
      <w:pPr>
        <w:jc w:val="both"/>
        <w:rPr>
          <w:b/>
          <w:lang w:val="en-US"/>
        </w:rPr>
      </w:pPr>
      <w:r w:rsidRPr="001F19B1">
        <w:rPr>
          <w:b/>
          <w:lang w:val="en-US"/>
        </w:rPr>
        <w:t>Referencias</w:t>
      </w:r>
    </w:p>
    <w:p w:rsidR="009F1363" w:rsidRPr="001F19B1" w:rsidRDefault="009F1363" w:rsidP="009D100B">
      <w:pPr>
        <w:jc w:val="both"/>
        <w:rPr>
          <w:b/>
          <w:lang w:val="en-US"/>
        </w:rPr>
      </w:pPr>
    </w:p>
    <w:p w:rsidR="00F15735" w:rsidRPr="001F19B1" w:rsidRDefault="00F15735" w:rsidP="009D100B">
      <w:pPr>
        <w:jc w:val="both"/>
        <w:rPr>
          <w:lang w:val="en-US"/>
        </w:rPr>
      </w:pPr>
      <w:r w:rsidRPr="001F19B1">
        <w:rPr>
          <w:lang w:val="en-US"/>
        </w:rPr>
        <w:t>[1] J. van der Geer, J.A.J. Hanraads, R.A. Lupton, The art of writing a scientific article, J. Sci. Commun. 163 (2010) 51–59.</w:t>
      </w:r>
    </w:p>
    <w:p w:rsidR="00F15735" w:rsidRPr="001F19B1" w:rsidRDefault="00F15735" w:rsidP="009D100B">
      <w:pPr>
        <w:jc w:val="both"/>
        <w:rPr>
          <w:lang w:val="en-US"/>
        </w:rPr>
      </w:pPr>
      <w:r w:rsidRPr="001F19B1">
        <w:rPr>
          <w:lang w:val="en-US"/>
        </w:rPr>
        <w:t>[2] W. Strunk Jr., E.B. White, The Elements of Style, fourth ed., Longman, New York, 2000.</w:t>
      </w:r>
    </w:p>
    <w:p w:rsidR="00CD6DA3" w:rsidRPr="001F19B1" w:rsidRDefault="00CD6DA3" w:rsidP="00CD6DA3">
      <w:pPr>
        <w:rPr>
          <w:lang w:val="en-US"/>
        </w:rPr>
      </w:pPr>
    </w:p>
    <w:p w:rsidR="00CD6DA3" w:rsidRPr="001F19B1" w:rsidRDefault="00CD6DA3" w:rsidP="00CD6DA3">
      <w:pPr>
        <w:rPr>
          <w:lang w:val="en-US"/>
        </w:rPr>
      </w:pPr>
    </w:p>
    <w:p w:rsidR="00CD6DA3" w:rsidRPr="001F19B1" w:rsidRDefault="00CD6DA3" w:rsidP="00CD6DA3">
      <w:pPr>
        <w:rPr>
          <w:lang w:val="en-US"/>
        </w:rPr>
      </w:pPr>
    </w:p>
    <w:p w:rsidR="000227D9" w:rsidRPr="001F19B1" w:rsidRDefault="00CD6DA3" w:rsidP="00CD6DA3">
      <w:pPr>
        <w:tabs>
          <w:tab w:val="left" w:pos="2321"/>
        </w:tabs>
        <w:rPr>
          <w:lang w:val="en-US"/>
        </w:rPr>
      </w:pPr>
      <w:r w:rsidRPr="001F19B1">
        <w:rPr>
          <w:lang w:val="en-US"/>
        </w:rPr>
        <w:tab/>
      </w:r>
      <w:bookmarkStart w:id="0" w:name="_GoBack"/>
      <w:bookmarkEnd w:id="0"/>
    </w:p>
    <w:sectPr w:rsidR="000227D9" w:rsidRPr="001F19B1" w:rsidSect="00A57213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659" w:rsidRDefault="00E76659" w:rsidP="00EA5F54">
      <w:r>
        <w:separator/>
      </w:r>
    </w:p>
  </w:endnote>
  <w:endnote w:type="continuationSeparator" w:id="1">
    <w:p w:rsidR="00E76659" w:rsidRDefault="00E76659" w:rsidP="00EA5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(Usar fonte para texto asiátic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659" w:rsidRDefault="00E76659" w:rsidP="00EA5F54">
      <w:r>
        <w:separator/>
      </w:r>
    </w:p>
  </w:footnote>
  <w:footnote w:type="continuationSeparator" w:id="1">
    <w:p w:rsidR="00E76659" w:rsidRDefault="00E76659" w:rsidP="00EA5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101FA"/>
    <w:multiLevelType w:val="hybridMultilevel"/>
    <w:tmpl w:val="A0FEE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8DC"/>
    <w:rsid w:val="000059A4"/>
    <w:rsid w:val="00012263"/>
    <w:rsid w:val="000166A5"/>
    <w:rsid w:val="000227D9"/>
    <w:rsid w:val="00023757"/>
    <w:rsid w:val="00024EA0"/>
    <w:rsid w:val="0003743F"/>
    <w:rsid w:val="00045C2F"/>
    <w:rsid w:val="00055E4A"/>
    <w:rsid w:val="00070D5C"/>
    <w:rsid w:val="000759A5"/>
    <w:rsid w:val="000777DC"/>
    <w:rsid w:val="000865DA"/>
    <w:rsid w:val="000A7FB5"/>
    <w:rsid w:val="000B097C"/>
    <w:rsid w:val="000B396A"/>
    <w:rsid w:val="000B43C7"/>
    <w:rsid w:val="000B75D1"/>
    <w:rsid w:val="000C0488"/>
    <w:rsid w:val="000C38D6"/>
    <w:rsid w:val="000C5910"/>
    <w:rsid w:val="000C6319"/>
    <w:rsid w:val="00103F5D"/>
    <w:rsid w:val="001049C3"/>
    <w:rsid w:val="00105939"/>
    <w:rsid w:val="00106D6C"/>
    <w:rsid w:val="00111272"/>
    <w:rsid w:val="00125834"/>
    <w:rsid w:val="0013624F"/>
    <w:rsid w:val="00137454"/>
    <w:rsid w:val="00140EF8"/>
    <w:rsid w:val="00141B05"/>
    <w:rsid w:val="00163C37"/>
    <w:rsid w:val="00173AE2"/>
    <w:rsid w:val="00174038"/>
    <w:rsid w:val="00174603"/>
    <w:rsid w:val="001900EC"/>
    <w:rsid w:val="00191A8E"/>
    <w:rsid w:val="001D50CE"/>
    <w:rsid w:val="001D5A68"/>
    <w:rsid w:val="001E5B22"/>
    <w:rsid w:val="001E64B8"/>
    <w:rsid w:val="001F19B1"/>
    <w:rsid w:val="001F20F2"/>
    <w:rsid w:val="001F6126"/>
    <w:rsid w:val="00201C3B"/>
    <w:rsid w:val="002023A7"/>
    <w:rsid w:val="002109A6"/>
    <w:rsid w:val="00211FC5"/>
    <w:rsid w:val="00213101"/>
    <w:rsid w:val="00213B9A"/>
    <w:rsid w:val="00216B62"/>
    <w:rsid w:val="00220FC5"/>
    <w:rsid w:val="00226464"/>
    <w:rsid w:val="0022658E"/>
    <w:rsid w:val="00227CB8"/>
    <w:rsid w:val="002316A1"/>
    <w:rsid w:val="00231AF5"/>
    <w:rsid w:val="00241134"/>
    <w:rsid w:val="00241D61"/>
    <w:rsid w:val="00244B7F"/>
    <w:rsid w:val="00256F33"/>
    <w:rsid w:val="00262972"/>
    <w:rsid w:val="002769C5"/>
    <w:rsid w:val="0028302F"/>
    <w:rsid w:val="0028506C"/>
    <w:rsid w:val="0028642B"/>
    <w:rsid w:val="002B3039"/>
    <w:rsid w:val="002B5A84"/>
    <w:rsid w:val="002B7238"/>
    <w:rsid w:val="002E0F89"/>
    <w:rsid w:val="002E2E34"/>
    <w:rsid w:val="002F797B"/>
    <w:rsid w:val="00303270"/>
    <w:rsid w:val="00310CE8"/>
    <w:rsid w:val="0032651A"/>
    <w:rsid w:val="0034394A"/>
    <w:rsid w:val="003761C9"/>
    <w:rsid w:val="00384091"/>
    <w:rsid w:val="003866CD"/>
    <w:rsid w:val="00390186"/>
    <w:rsid w:val="00397871"/>
    <w:rsid w:val="003A677C"/>
    <w:rsid w:val="003A7177"/>
    <w:rsid w:val="003B7675"/>
    <w:rsid w:val="003C20BA"/>
    <w:rsid w:val="003C63BE"/>
    <w:rsid w:val="003D4376"/>
    <w:rsid w:val="003E017F"/>
    <w:rsid w:val="003E308B"/>
    <w:rsid w:val="003E63F1"/>
    <w:rsid w:val="003F70E7"/>
    <w:rsid w:val="00403488"/>
    <w:rsid w:val="004118C1"/>
    <w:rsid w:val="004118FA"/>
    <w:rsid w:val="00411F13"/>
    <w:rsid w:val="004133CE"/>
    <w:rsid w:val="00417BDC"/>
    <w:rsid w:val="00421918"/>
    <w:rsid w:val="00423F58"/>
    <w:rsid w:val="004253AF"/>
    <w:rsid w:val="004505E8"/>
    <w:rsid w:val="004505F4"/>
    <w:rsid w:val="00454DC6"/>
    <w:rsid w:val="00461F0C"/>
    <w:rsid w:val="004917AD"/>
    <w:rsid w:val="00491CCA"/>
    <w:rsid w:val="004A1687"/>
    <w:rsid w:val="004A4228"/>
    <w:rsid w:val="004A64D9"/>
    <w:rsid w:val="004C0541"/>
    <w:rsid w:val="004C3B66"/>
    <w:rsid w:val="004D0817"/>
    <w:rsid w:val="004D3290"/>
    <w:rsid w:val="004D4841"/>
    <w:rsid w:val="004E2681"/>
    <w:rsid w:val="004E6206"/>
    <w:rsid w:val="004F24A1"/>
    <w:rsid w:val="004F2A43"/>
    <w:rsid w:val="004F6C89"/>
    <w:rsid w:val="004F7C07"/>
    <w:rsid w:val="005133D4"/>
    <w:rsid w:val="005145C8"/>
    <w:rsid w:val="005341F1"/>
    <w:rsid w:val="00541D16"/>
    <w:rsid w:val="005727C6"/>
    <w:rsid w:val="005909E1"/>
    <w:rsid w:val="00597A67"/>
    <w:rsid w:val="005A0BE2"/>
    <w:rsid w:val="005A74E5"/>
    <w:rsid w:val="005B2F6A"/>
    <w:rsid w:val="005B4C37"/>
    <w:rsid w:val="005B591B"/>
    <w:rsid w:val="005C24E4"/>
    <w:rsid w:val="005C4867"/>
    <w:rsid w:val="005C61B6"/>
    <w:rsid w:val="005D1317"/>
    <w:rsid w:val="005D552B"/>
    <w:rsid w:val="005E51AD"/>
    <w:rsid w:val="005E5E2D"/>
    <w:rsid w:val="005E6FA7"/>
    <w:rsid w:val="005E7317"/>
    <w:rsid w:val="005F791B"/>
    <w:rsid w:val="006145E9"/>
    <w:rsid w:val="0062668A"/>
    <w:rsid w:val="00644B90"/>
    <w:rsid w:val="00645742"/>
    <w:rsid w:val="00652AB7"/>
    <w:rsid w:val="00673131"/>
    <w:rsid w:val="00683D51"/>
    <w:rsid w:val="00687309"/>
    <w:rsid w:val="00691FD3"/>
    <w:rsid w:val="006A24F6"/>
    <w:rsid w:val="006A42B7"/>
    <w:rsid w:val="006B5ADD"/>
    <w:rsid w:val="006C0ABA"/>
    <w:rsid w:val="006C3A3B"/>
    <w:rsid w:val="006D023D"/>
    <w:rsid w:val="006D1395"/>
    <w:rsid w:val="006D1399"/>
    <w:rsid w:val="006D28EB"/>
    <w:rsid w:val="006E23B9"/>
    <w:rsid w:val="0070041B"/>
    <w:rsid w:val="00704C1F"/>
    <w:rsid w:val="00707DBF"/>
    <w:rsid w:val="007232B9"/>
    <w:rsid w:val="00727DEE"/>
    <w:rsid w:val="00731560"/>
    <w:rsid w:val="00734C60"/>
    <w:rsid w:val="0074392D"/>
    <w:rsid w:val="00747109"/>
    <w:rsid w:val="0077024A"/>
    <w:rsid w:val="00772A1A"/>
    <w:rsid w:val="00777CF8"/>
    <w:rsid w:val="007825AA"/>
    <w:rsid w:val="00786E56"/>
    <w:rsid w:val="007928D3"/>
    <w:rsid w:val="00795852"/>
    <w:rsid w:val="007974D4"/>
    <w:rsid w:val="007A0097"/>
    <w:rsid w:val="007A16F5"/>
    <w:rsid w:val="007B69EB"/>
    <w:rsid w:val="007C37F3"/>
    <w:rsid w:val="007F4E2C"/>
    <w:rsid w:val="00801DBA"/>
    <w:rsid w:val="00801F38"/>
    <w:rsid w:val="00811017"/>
    <w:rsid w:val="008143DC"/>
    <w:rsid w:val="008169DB"/>
    <w:rsid w:val="00822EEB"/>
    <w:rsid w:val="00833894"/>
    <w:rsid w:val="008375E8"/>
    <w:rsid w:val="0085049C"/>
    <w:rsid w:val="008745E8"/>
    <w:rsid w:val="0087521B"/>
    <w:rsid w:val="00877522"/>
    <w:rsid w:val="00884D8C"/>
    <w:rsid w:val="0089250F"/>
    <w:rsid w:val="0089520D"/>
    <w:rsid w:val="008A16B0"/>
    <w:rsid w:val="008B1D18"/>
    <w:rsid w:val="008B44BB"/>
    <w:rsid w:val="008C03D5"/>
    <w:rsid w:val="008C1725"/>
    <w:rsid w:val="008C3FBC"/>
    <w:rsid w:val="008E3C38"/>
    <w:rsid w:val="008F02D7"/>
    <w:rsid w:val="008F2A27"/>
    <w:rsid w:val="008F6ED3"/>
    <w:rsid w:val="009026C1"/>
    <w:rsid w:val="00902DB1"/>
    <w:rsid w:val="00913386"/>
    <w:rsid w:val="00921774"/>
    <w:rsid w:val="00935B62"/>
    <w:rsid w:val="0096113E"/>
    <w:rsid w:val="009633EB"/>
    <w:rsid w:val="00992CD1"/>
    <w:rsid w:val="00994A28"/>
    <w:rsid w:val="009A112F"/>
    <w:rsid w:val="009A1D1A"/>
    <w:rsid w:val="009D0C0A"/>
    <w:rsid w:val="009D100B"/>
    <w:rsid w:val="009D3974"/>
    <w:rsid w:val="009E366C"/>
    <w:rsid w:val="009E3FEE"/>
    <w:rsid w:val="009E6795"/>
    <w:rsid w:val="009F1363"/>
    <w:rsid w:val="009F585F"/>
    <w:rsid w:val="00A237E6"/>
    <w:rsid w:val="00A32C5A"/>
    <w:rsid w:val="00A34294"/>
    <w:rsid w:val="00A378A7"/>
    <w:rsid w:val="00A47CFD"/>
    <w:rsid w:val="00A53D45"/>
    <w:rsid w:val="00A569E3"/>
    <w:rsid w:val="00A57213"/>
    <w:rsid w:val="00A611E3"/>
    <w:rsid w:val="00A664AD"/>
    <w:rsid w:val="00A70DC1"/>
    <w:rsid w:val="00A716CE"/>
    <w:rsid w:val="00A83DBE"/>
    <w:rsid w:val="00A8619D"/>
    <w:rsid w:val="00A95ABF"/>
    <w:rsid w:val="00AC0245"/>
    <w:rsid w:val="00AD3089"/>
    <w:rsid w:val="00AD5BD6"/>
    <w:rsid w:val="00AF52EA"/>
    <w:rsid w:val="00B02B40"/>
    <w:rsid w:val="00B0734E"/>
    <w:rsid w:val="00B10979"/>
    <w:rsid w:val="00B12FB1"/>
    <w:rsid w:val="00B14CC7"/>
    <w:rsid w:val="00B17FA1"/>
    <w:rsid w:val="00B30197"/>
    <w:rsid w:val="00B438DB"/>
    <w:rsid w:val="00B53708"/>
    <w:rsid w:val="00B63272"/>
    <w:rsid w:val="00B732BA"/>
    <w:rsid w:val="00B759A0"/>
    <w:rsid w:val="00B762BC"/>
    <w:rsid w:val="00B85270"/>
    <w:rsid w:val="00B87FBE"/>
    <w:rsid w:val="00BA0E09"/>
    <w:rsid w:val="00BA542F"/>
    <w:rsid w:val="00BA549D"/>
    <w:rsid w:val="00BA7573"/>
    <w:rsid w:val="00BC025F"/>
    <w:rsid w:val="00BC1189"/>
    <w:rsid w:val="00BD0015"/>
    <w:rsid w:val="00BE2691"/>
    <w:rsid w:val="00BE6503"/>
    <w:rsid w:val="00BF2959"/>
    <w:rsid w:val="00BF3C9A"/>
    <w:rsid w:val="00BF421E"/>
    <w:rsid w:val="00C06573"/>
    <w:rsid w:val="00C204C8"/>
    <w:rsid w:val="00C264C8"/>
    <w:rsid w:val="00C278D7"/>
    <w:rsid w:val="00C31A9D"/>
    <w:rsid w:val="00C31DB2"/>
    <w:rsid w:val="00C34BCB"/>
    <w:rsid w:val="00C501BF"/>
    <w:rsid w:val="00C5196D"/>
    <w:rsid w:val="00C64483"/>
    <w:rsid w:val="00C73404"/>
    <w:rsid w:val="00C768DC"/>
    <w:rsid w:val="00C8221C"/>
    <w:rsid w:val="00C82AFA"/>
    <w:rsid w:val="00C84013"/>
    <w:rsid w:val="00C85633"/>
    <w:rsid w:val="00C86CF6"/>
    <w:rsid w:val="00CD6DA3"/>
    <w:rsid w:val="00CE28F1"/>
    <w:rsid w:val="00CE6093"/>
    <w:rsid w:val="00CE7D09"/>
    <w:rsid w:val="00CF64F3"/>
    <w:rsid w:val="00D056E7"/>
    <w:rsid w:val="00D20C70"/>
    <w:rsid w:val="00D22C67"/>
    <w:rsid w:val="00D25F50"/>
    <w:rsid w:val="00D3148A"/>
    <w:rsid w:val="00D63AF1"/>
    <w:rsid w:val="00D741E9"/>
    <w:rsid w:val="00D84660"/>
    <w:rsid w:val="00DA77F3"/>
    <w:rsid w:val="00DC26B1"/>
    <w:rsid w:val="00DD5358"/>
    <w:rsid w:val="00DE62A0"/>
    <w:rsid w:val="00DF0746"/>
    <w:rsid w:val="00DF7EA1"/>
    <w:rsid w:val="00E1319D"/>
    <w:rsid w:val="00E42B64"/>
    <w:rsid w:val="00E76659"/>
    <w:rsid w:val="00E778DE"/>
    <w:rsid w:val="00E77FE2"/>
    <w:rsid w:val="00E830CA"/>
    <w:rsid w:val="00E83308"/>
    <w:rsid w:val="00E8765D"/>
    <w:rsid w:val="00EA1C59"/>
    <w:rsid w:val="00EA5F54"/>
    <w:rsid w:val="00EA6267"/>
    <w:rsid w:val="00EA7492"/>
    <w:rsid w:val="00EA7EE7"/>
    <w:rsid w:val="00EC1ADE"/>
    <w:rsid w:val="00EC39CE"/>
    <w:rsid w:val="00EC4709"/>
    <w:rsid w:val="00ED1435"/>
    <w:rsid w:val="00ED340F"/>
    <w:rsid w:val="00EE0534"/>
    <w:rsid w:val="00EE6207"/>
    <w:rsid w:val="00EF6402"/>
    <w:rsid w:val="00F15735"/>
    <w:rsid w:val="00F22817"/>
    <w:rsid w:val="00F26E85"/>
    <w:rsid w:val="00F27CBE"/>
    <w:rsid w:val="00F3023E"/>
    <w:rsid w:val="00F40CCE"/>
    <w:rsid w:val="00F45490"/>
    <w:rsid w:val="00F52BC4"/>
    <w:rsid w:val="00F63F11"/>
    <w:rsid w:val="00F656EB"/>
    <w:rsid w:val="00F7287C"/>
    <w:rsid w:val="00F76677"/>
    <w:rsid w:val="00F76CA4"/>
    <w:rsid w:val="00F834DB"/>
    <w:rsid w:val="00F84F90"/>
    <w:rsid w:val="00FB7C18"/>
    <w:rsid w:val="00FC7DEF"/>
    <w:rsid w:val="00FD22DC"/>
    <w:rsid w:val="00FF2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C67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22C67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en-US" w:eastAsia="en-US"/>
    </w:rPr>
  </w:style>
  <w:style w:type="paragraph" w:customStyle="1" w:styleId="Authors">
    <w:name w:val="Authors"/>
    <w:basedOn w:val="Normal"/>
    <w:next w:val="Normal"/>
    <w:rsid w:val="00D22C67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  <w:lang w:val="en-US" w:eastAsia="en-US"/>
    </w:rPr>
  </w:style>
  <w:style w:type="character" w:customStyle="1" w:styleId="MemberType">
    <w:name w:val="MemberType"/>
    <w:rsid w:val="00D22C67"/>
    <w:rPr>
      <w:rFonts w:ascii="Times New Roman" w:hAnsi="Times New Roman" w:cs="Times New Roman"/>
      <w:i/>
      <w:iCs/>
      <w:sz w:val="22"/>
      <w:szCs w:val="22"/>
    </w:rPr>
  </w:style>
  <w:style w:type="paragraph" w:customStyle="1" w:styleId="Text">
    <w:name w:val="Text"/>
    <w:basedOn w:val="Normal"/>
    <w:rsid w:val="00D22C67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character" w:styleId="Hyperlink">
    <w:name w:val="Hyperlink"/>
    <w:rsid w:val="00D22C67"/>
    <w:rPr>
      <w:color w:val="0000FF"/>
      <w:u w:val="single"/>
    </w:rPr>
  </w:style>
  <w:style w:type="paragraph" w:styleId="Corpodetexto">
    <w:name w:val="Body Text"/>
    <w:basedOn w:val="Normal"/>
    <w:rsid w:val="00D22C67"/>
    <w:pPr>
      <w:spacing w:line="480" w:lineRule="auto"/>
      <w:jc w:val="both"/>
    </w:pPr>
    <w:rPr>
      <w:szCs w:val="20"/>
      <w:lang w:val="en-US"/>
    </w:rPr>
  </w:style>
  <w:style w:type="paragraph" w:styleId="Textodenotaderodap">
    <w:name w:val="footnote text"/>
    <w:basedOn w:val="Normal"/>
    <w:link w:val="TextodenotaderodapChar"/>
    <w:semiHidden/>
    <w:rsid w:val="00D22C67"/>
    <w:rPr>
      <w:sz w:val="20"/>
      <w:szCs w:val="20"/>
    </w:rPr>
  </w:style>
  <w:style w:type="paragraph" w:styleId="Textodebalo">
    <w:name w:val="Balloon Text"/>
    <w:basedOn w:val="Normal"/>
    <w:semiHidden/>
    <w:rsid w:val="00D22C67"/>
    <w:rPr>
      <w:rFonts w:ascii="Tahoma" w:hAnsi="Tahoma" w:cs="Tahoma"/>
      <w:sz w:val="16"/>
      <w:szCs w:val="16"/>
    </w:rPr>
  </w:style>
  <w:style w:type="paragraph" w:customStyle="1" w:styleId="tabelatimes12">
    <w:name w:val="tabela times12"/>
    <w:basedOn w:val="Normal"/>
    <w:autoRedefine/>
    <w:rsid w:val="005E6FA7"/>
    <w:pPr>
      <w:framePr w:hSpace="141" w:wrap="around" w:vAnchor="text" w:hAnchor="text" w:xAlign="center" w:y="1"/>
      <w:spacing w:line="360" w:lineRule="auto"/>
      <w:ind w:firstLine="709"/>
      <w:suppressOverlap/>
      <w:jc w:val="center"/>
    </w:pPr>
    <w:rPr>
      <w:rFonts w:ascii="(Usar fonte para texto asiático" w:hAnsi="(Usar fonte para texto asiático"/>
      <w:bCs/>
    </w:rPr>
  </w:style>
  <w:style w:type="table" w:styleId="Tabelaemlista5">
    <w:name w:val="Table List 5"/>
    <w:basedOn w:val="Tabelanormal"/>
    <w:rsid w:val="008F02D7"/>
    <w:pPr>
      <w:spacing w:line="360" w:lineRule="auto"/>
      <w:ind w:firstLine="709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autoRedefine/>
    <w:qFormat/>
    <w:rsid w:val="008F02D7"/>
    <w:pPr>
      <w:tabs>
        <w:tab w:val="left" w:pos="1080"/>
      </w:tabs>
      <w:spacing w:before="120"/>
      <w:jc w:val="center"/>
    </w:pPr>
    <w:rPr>
      <w:bCs/>
      <w:iCs/>
      <w:szCs w:val="22"/>
    </w:rPr>
  </w:style>
  <w:style w:type="paragraph" w:customStyle="1" w:styleId="figura">
    <w:name w:val="figura"/>
    <w:basedOn w:val="Normal"/>
    <w:next w:val="Normal"/>
    <w:autoRedefine/>
    <w:rsid w:val="008F02D7"/>
    <w:pPr>
      <w:jc w:val="center"/>
    </w:pPr>
    <w:rPr>
      <w:sz w:val="20"/>
      <w:szCs w:val="20"/>
    </w:rPr>
  </w:style>
  <w:style w:type="paragraph" w:customStyle="1" w:styleId="Legendatabela">
    <w:name w:val="Legenda tabela"/>
    <w:basedOn w:val="Legenda"/>
    <w:autoRedefine/>
    <w:rsid w:val="008F02D7"/>
    <w:pPr>
      <w:spacing w:before="0" w:after="120"/>
    </w:pPr>
  </w:style>
  <w:style w:type="table" w:styleId="Tabelaemlista3">
    <w:name w:val="Table List 3"/>
    <w:basedOn w:val="Tabelanormal"/>
    <w:rsid w:val="008F02D7"/>
    <w:pPr>
      <w:spacing w:line="360" w:lineRule="auto"/>
      <w:ind w:firstLine="709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8B1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B85270"/>
    <w:rPr>
      <w:color w:val="800080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E0534"/>
  </w:style>
  <w:style w:type="paragraph" w:customStyle="1" w:styleId="Tabelamatriz">
    <w:name w:val="Tabela matriz"/>
    <w:basedOn w:val="Normal"/>
    <w:autoRedefine/>
    <w:rsid w:val="00B87FBE"/>
    <w:pPr>
      <w:tabs>
        <w:tab w:val="right" w:leader="dot" w:pos="8494"/>
      </w:tabs>
      <w:jc w:val="center"/>
    </w:pPr>
    <w:rPr>
      <w:sz w:val="22"/>
      <w:szCs w:val="18"/>
    </w:rPr>
  </w:style>
  <w:style w:type="table" w:styleId="Tabelaclssica1">
    <w:name w:val="Table Classic 1"/>
    <w:basedOn w:val="Tabelanormal"/>
    <w:rsid w:val="00B5370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0abstractbody">
    <w:name w:val="00_abstract_body"/>
    <w:rsid w:val="00045C2F"/>
    <w:pPr>
      <w:spacing w:before="120" w:line="320" w:lineRule="exact"/>
      <w:jc w:val="both"/>
    </w:pPr>
    <w:rPr>
      <w:rFonts w:ascii="Times" w:hAnsi="Times"/>
      <w:sz w:val="24"/>
      <w:lang w:val="de-DE"/>
    </w:rPr>
  </w:style>
  <w:style w:type="character" w:customStyle="1" w:styleId="InternetLink">
    <w:name w:val="Internet Link"/>
    <w:rsid w:val="00E830CA"/>
    <w:rPr>
      <w:color w:val="0000FF"/>
      <w:u w:val="single"/>
      <w:lang w:val="en-US" w:eastAsia="en-US" w:bidi="en-US"/>
    </w:rPr>
  </w:style>
  <w:style w:type="paragraph" w:styleId="Cabealho">
    <w:name w:val="header"/>
    <w:basedOn w:val="Normal"/>
    <w:link w:val="CabealhoChar"/>
    <w:rsid w:val="00EA5F5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rsid w:val="00EA5F54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rsid w:val="00EA5F5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rsid w:val="00EA5F54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210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8B56F-1698-48EF-BC60-25DB3BE2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396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Preparation of Abstract for the IV Meeting of SBPMAT</vt:lpstr>
      <vt:lpstr>Preparation of Abstract for the IV Meeting of SBPMAT</vt:lpstr>
    </vt:vector>
  </TitlesOfParts>
  <Company>UFPE BR</Company>
  <LinksUpToDate>false</LinksUpToDate>
  <CharactersWithSpaces>2534</CharactersWithSpaces>
  <SharedDoc>false</SharedDoc>
  <HLinks>
    <vt:vector size="6" baseType="variant">
      <vt:variant>
        <vt:i4>6422641</vt:i4>
      </vt:variant>
      <vt:variant>
        <vt:i4>0</vt:i4>
      </vt:variant>
      <vt:variant>
        <vt:i4>0</vt:i4>
      </vt:variant>
      <vt:variant>
        <vt:i4>5</vt:i4>
      </vt:variant>
      <vt:variant>
        <vt:lpwstr>http://sbpmat.org.br/13encontro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Abstract for the IV Meeting of SBPMAT</dc:title>
  <dc:subject/>
  <dc:creator>Henrique Cezar Pavanati</dc:creator>
  <cp:keywords/>
  <cp:lastModifiedBy>Alan Tavares</cp:lastModifiedBy>
  <cp:revision>8</cp:revision>
  <cp:lastPrinted>2013-01-23T10:10:00Z</cp:lastPrinted>
  <dcterms:created xsi:type="dcterms:W3CDTF">2017-03-13T18:05:00Z</dcterms:created>
  <dcterms:modified xsi:type="dcterms:W3CDTF">2017-07-04T17:54:00Z</dcterms:modified>
</cp:coreProperties>
</file>