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LUKS Commands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Noto Serif" w:hAnsi="Noto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oto Serif" w:hAnsi="Noto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Command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Noto Serif" w:hAnsi="Noto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oto Serif" w:hAnsi="Noto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Purpose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lsblk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Displays all storage devices available.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udo umount /dev/[DEVICE NAME]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Unmounts a device, so it can be encrypted.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udo cryptsetup luksFormat /dev/[DEVICE NAME]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Encrypts the device/partition.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udo cryptsetup luksOpen /dev/[DEVICE NAME]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Opens the encrypted device.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udo mkfs.ext4 /dev/mapper/[ENCRYPTED DEVICE NAME]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Formats the device to use the ext4 file system.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udo mount /dev/mapper/[ENCRYPTED DEVICE NAME]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Mounts the encrypted device.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udo cryptsetup luksHeaderBackup /dev/[DEVICE NAME] –header-backup-file /root/luks-header-backup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Backs up the LUKS header (STORE THIS SECURELY!).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udo cryptsetup luksHeaderRestore /dev/[DEVICE NAME]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Restores LUKS header.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udo cryptsetup luksChangePassphrase /dev/[DEVICE NAME]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Changes the password on for the device.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udo cryptsetup luksDump /dev/[DEVICE NAME]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Lists all devices encrypted with LUKS.</w:t>
            </w:r>
          </w:p>
        </w:tc>
      </w:tr>
    </w:tbl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FreeSerif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Free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FreeSerif" w:hAnsi="FreeSerif" w:eastAsia="Free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LibreOffice/25.2.0.3$Linux_X86_64 LibreOffice_project/520$Build-3</Application>
  <AppVersion>15.0000</AppVersion>
  <Pages>1</Pages>
  <Words>108</Words>
  <Characters>766</Characters>
  <CharactersWithSpaces>851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2024-11-24T01:58:05Z</dcterms:created>
  <dc:creator/>
  <dc:description/>
  <dc:language>en-US</dc:language>
  <cp:lastModifiedBy/>
  <dcterms:modified xsi:type="dcterms:W3CDTF">2025-02-16T16:23:14Z</dcterms:modified>
  <cp:revision>3</cp:revision>
  <dc:subject/>
  <dc:title/>
</cp:coreProperties>
</file>