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EB6A" w14:textId="24F07000" w:rsidR="000B22B0" w:rsidRDefault="000B22B0" w:rsidP="000B22B0">
      <w:pPr>
        <w:rPr>
          <w:rtl/>
        </w:rPr>
      </w:pPr>
      <w:r>
        <w:rPr>
          <w:rFonts w:hint="cs"/>
          <w:rtl/>
        </w:rPr>
        <w:t>מטלה 2 חלק 2</w:t>
      </w:r>
    </w:p>
    <w:p w14:paraId="2EDB2C09" w14:textId="486EA229" w:rsidR="000B22B0" w:rsidRDefault="000B22B0" w:rsidP="000B22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סכמת הנתונים שנבחר הוא </w:t>
      </w:r>
      <w:r>
        <w:rPr>
          <w:rFonts w:hint="cs"/>
        </w:rPr>
        <w:t>STAR</w:t>
      </w:r>
    </w:p>
    <w:p w14:paraId="2F8D7B33" w14:textId="2AFA3D28" w:rsidR="000B22B0" w:rsidRDefault="000B22B0" w:rsidP="000B22B0">
      <w:pPr>
        <w:pStyle w:val="a3"/>
        <w:rPr>
          <w:rtl/>
        </w:rPr>
      </w:pPr>
      <w:r>
        <w:rPr>
          <w:rFonts w:hint="cs"/>
          <w:rtl/>
        </w:rPr>
        <w:t xml:space="preserve">הנתונים שלנו בנויים מטבלה אחת מרכזית </w:t>
      </w:r>
      <w:r>
        <w:rPr>
          <w:rFonts w:hint="cs"/>
        </w:rPr>
        <w:t>FACT</w:t>
      </w:r>
      <w:r>
        <w:rPr>
          <w:rFonts w:hint="cs"/>
          <w:rtl/>
        </w:rPr>
        <w:t xml:space="preserve"> </w:t>
      </w:r>
      <w:r w:rsidR="002F7865">
        <w:rPr>
          <w:rFonts w:hint="cs"/>
          <w:rtl/>
        </w:rPr>
        <w:t>ואין צורך בטבלאות קטנות.</w:t>
      </w:r>
    </w:p>
    <w:p w14:paraId="066F4EB3" w14:textId="59BFCC94" w:rsidR="002F7865" w:rsidRPr="002F7865" w:rsidRDefault="002F7865" w:rsidP="002F7865">
      <w:pPr>
        <w:pStyle w:val="a3"/>
        <w:numPr>
          <w:ilvl w:val="0"/>
          <w:numId w:val="1"/>
        </w:numPr>
      </w:pPr>
      <w:r>
        <w:rPr>
          <w:rFonts w:hint="cs"/>
          <w:rtl/>
        </w:rPr>
        <w:t>ה-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שלנו יראה זהה ל</w:t>
      </w:r>
      <w:r>
        <w:t xml:space="preserve">Data </w:t>
      </w:r>
      <w:r>
        <w:rPr>
          <w:rFonts w:hint="cs"/>
          <w:rtl/>
        </w:rPr>
        <w:t xml:space="preserve"> המקורי יציג את העמודות לאחר ניקוי של </w:t>
      </w:r>
      <w:r w:rsidR="00AC4383">
        <w:rPr>
          <w:rFonts w:hint="cs"/>
          <w:rtl/>
        </w:rPr>
        <w:t xml:space="preserve">ערכי </w:t>
      </w:r>
      <w:r w:rsidR="00AC4383">
        <w:rPr>
          <w:rFonts w:hint="cs"/>
        </w:rPr>
        <w:t>NULL</w:t>
      </w:r>
      <w:r w:rsidR="00AC4383">
        <w:rPr>
          <w:rFonts w:hint="cs"/>
          <w:rtl/>
        </w:rPr>
        <w:t xml:space="preserve"> , </w:t>
      </w:r>
      <w:r>
        <w:rPr>
          <w:rFonts w:hint="cs"/>
          <w:rtl/>
        </w:rPr>
        <w:t>אותיות גדולות ו</w:t>
      </w:r>
      <w:r>
        <w:t xml:space="preserve">mapping </w:t>
      </w:r>
      <w:r>
        <w:rPr>
          <w:rFonts w:hint="cs"/>
          <w:rtl/>
        </w:rPr>
        <w:t xml:space="preserve"> ועוד </w:t>
      </w:r>
      <w:r w:rsidRPr="002F7865">
        <w:rPr>
          <w:rFonts w:hint="cs"/>
          <w:b/>
          <w:bCs/>
          <w:rtl/>
        </w:rPr>
        <w:t>משהו</w:t>
      </w:r>
    </w:p>
    <w:p w14:paraId="73AA2128" w14:textId="192B5511" w:rsidR="002F7865" w:rsidRDefault="002F7865" w:rsidP="00BF1DE9">
      <w:pPr>
        <w:pStyle w:val="a3"/>
        <w:rPr>
          <w:rtl/>
        </w:rPr>
      </w:pPr>
      <w:r>
        <w:rPr>
          <w:rFonts w:hint="cs"/>
          <w:rtl/>
        </w:rPr>
        <w:t xml:space="preserve">העמודות שיוצגו הם: </w:t>
      </w:r>
      <w:r>
        <w:t xml:space="preserve">title, </w:t>
      </w:r>
      <w:proofErr w:type="spellStart"/>
      <w:r>
        <w:t>selftext</w:t>
      </w:r>
      <w:proofErr w:type="spellEnd"/>
      <w:r>
        <w:t xml:space="preserve">, over_18, </w:t>
      </w:r>
      <w:r w:rsidR="00AC4383" w:rsidRPr="00AC4383">
        <w:t>diagnosis</w:t>
      </w:r>
    </w:p>
    <w:p w14:paraId="779C46EF" w14:textId="341B7265" w:rsidR="00BF1DE9" w:rsidRDefault="00BF1DE9" w:rsidP="00BF1DE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</w:t>
      </w:r>
      <w:r>
        <w:rPr>
          <w:rFonts w:hint="cs"/>
        </w:rPr>
        <w:t>USE</w:t>
      </w:r>
      <w:r>
        <w:t>-CASE</w:t>
      </w:r>
      <w:r>
        <w:rPr>
          <w:rFonts w:hint="cs"/>
          <w:rtl/>
        </w:rPr>
        <w:t xml:space="preserve">: </w:t>
      </w:r>
    </w:p>
    <w:p w14:paraId="56B7DD96" w14:textId="66BCA0B3" w:rsidR="00BF1DE9" w:rsidRDefault="00BF1DE9" w:rsidP="00BF1DE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D6DF1BB" wp14:editId="2C58CC69">
            <wp:extent cx="3962400" cy="849154"/>
            <wp:effectExtent l="0" t="0" r="0" b="8255"/>
            <wp:docPr id="912002273" name="תמונה 912002273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273" name="תמונה 2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70" cy="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868" w14:textId="103CB2B2" w:rsidR="00BF1DE9" w:rsidRDefault="003B24F4" w:rsidP="00BF1DE9">
      <w:pPr>
        <w:pStyle w:val="a3"/>
        <w:rPr>
          <w:rtl/>
        </w:rPr>
      </w:pPr>
      <w:r>
        <w:rPr>
          <w:rFonts w:hint="cs"/>
          <w:rtl/>
        </w:rPr>
        <w:t>מה שנרצה לראות נמצא בטבלה אחת מרכזית וכך מתבצע שליפה מהירה יותר.</w:t>
      </w:r>
    </w:p>
    <w:p w14:paraId="317D6D0A" w14:textId="5F741EB5" w:rsidR="003B24F4" w:rsidRPr="002F7865" w:rsidRDefault="003B24F4" w:rsidP="00155592">
      <w:pPr>
        <w:rPr>
          <w:rFonts w:hint="cs"/>
          <w:rtl/>
        </w:rPr>
      </w:pPr>
    </w:p>
    <w:sectPr w:rsidR="003B24F4" w:rsidRPr="002F7865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61A"/>
    <w:multiLevelType w:val="hybridMultilevel"/>
    <w:tmpl w:val="7040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0"/>
    <w:rsid w:val="00040611"/>
    <w:rsid w:val="000B22B0"/>
    <w:rsid w:val="00155592"/>
    <w:rsid w:val="002F7865"/>
    <w:rsid w:val="003657D2"/>
    <w:rsid w:val="003B24F4"/>
    <w:rsid w:val="00496767"/>
    <w:rsid w:val="007B442A"/>
    <w:rsid w:val="00AC4383"/>
    <w:rsid w:val="00BF1DE9"/>
    <w:rsid w:val="00C2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B6D"/>
  <w15:chartTrackingRefBased/>
  <w15:docId w15:val="{69F5F546-A114-46B3-BF57-3007B35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1</cp:revision>
  <dcterms:created xsi:type="dcterms:W3CDTF">2023-05-18T09:51:00Z</dcterms:created>
  <dcterms:modified xsi:type="dcterms:W3CDTF">2023-05-18T10:47:00Z</dcterms:modified>
</cp:coreProperties>
</file>