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6D2" w:rsidRDefault="000216D2" w:rsidP="000216D2">
      <w:pPr>
        <w:rPr>
          <w:b/>
          <w:szCs w:val="20"/>
        </w:rPr>
      </w:pPr>
      <w:r>
        <w:rPr>
          <w:b/>
          <w:szCs w:val="20"/>
        </w:rPr>
        <w:t>Peerreview</w:t>
      </w:r>
    </w:p>
    <w:p w:rsidR="000216D2" w:rsidRDefault="000216D2" w:rsidP="000216D2">
      <w:pPr>
        <w:rPr>
          <w:b/>
          <w:szCs w:val="20"/>
        </w:rPr>
      </w:pPr>
    </w:p>
    <w:p w:rsidR="000216D2" w:rsidRPr="009373CB" w:rsidRDefault="000216D2" w:rsidP="000216D2">
      <w:pPr>
        <w:rPr>
          <w:szCs w:val="20"/>
        </w:rPr>
      </w:pPr>
      <w:r w:rsidRPr="009373CB">
        <w:rPr>
          <w:b/>
          <w:szCs w:val="20"/>
        </w:rPr>
        <w:t>IPV-formulier</w:t>
      </w:r>
      <w:r w:rsidRPr="009373CB">
        <w:rPr>
          <w:szCs w:val="20"/>
        </w:rPr>
        <w:tab/>
        <w:t xml:space="preserve">Project: </w:t>
      </w:r>
      <w:proofErr w:type="spellStart"/>
      <w:r>
        <w:rPr>
          <w:szCs w:val="20"/>
        </w:rPr>
        <w:t>TopiaTrainer</w:t>
      </w:r>
      <w:proofErr w:type="spellEnd"/>
      <w:r>
        <w:rPr>
          <w:szCs w:val="20"/>
        </w:rPr>
        <w:tab/>
      </w:r>
      <w:r>
        <w:rPr>
          <w:szCs w:val="20"/>
        </w:rPr>
        <w:tab/>
      </w:r>
      <w:r w:rsidRPr="009373CB">
        <w:rPr>
          <w:szCs w:val="20"/>
        </w:rPr>
        <w:t xml:space="preserve">Groep: </w:t>
      </w:r>
      <w:r>
        <w:rPr>
          <w:szCs w:val="20"/>
        </w:rPr>
        <w:t>8</w:t>
      </w:r>
      <w:r>
        <w:rPr>
          <w:szCs w:val="20"/>
        </w:rPr>
        <w:tab/>
      </w:r>
      <w:r>
        <w:rPr>
          <w:szCs w:val="20"/>
        </w:rPr>
        <w:tab/>
        <w:t>Datum: 15-01-2015</w:t>
      </w:r>
      <w:r w:rsidRPr="009373CB">
        <w:rPr>
          <w:szCs w:val="20"/>
        </w:rPr>
        <w:t xml:space="preserve">   </w:t>
      </w: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 xml:space="preserve">                                     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84"/>
        <w:gridCol w:w="1159"/>
        <w:gridCol w:w="1159"/>
        <w:gridCol w:w="1159"/>
        <w:gridCol w:w="1159"/>
        <w:gridCol w:w="1160"/>
      </w:tblGrid>
      <w:tr w:rsidR="000216D2" w:rsidRPr="009373CB" w:rsidTr="009C555B">
        <w:trPr>
          <w:gridAfter w:val="5"/>
          <w:wAfter w:w="5796" w:type="dxa"/>
        </w:trPr>
        <w:tc>
          <w:tcPr>
            <w:tcW w:w="3384" w:type="dxa"/>
            <w:tcBorders>
              <w:bottom w:val="single" w:sz="4" w:space="0" w:color="auto"/>
            </w:tcBorders>
          </w:tcPr>
          <w:p w:rsidR="000216D2" w:rsidRPr="009373CB" w:rsidRDefault="000216D2" w:rsidP="00D063C4">
            <w:pPr>
              <w:rPr>
                <w:szCs w:val="20"/>
              </w:rPr>
            </w:pPr>
            <w:r w:rsidRPr="009373CB">
              <w:rPr>
                <w:szCs w:val="20"/>
              </w:rPr>
              <w:t>Ingevuld door:</w:t>
            </w:r>
            <w:r>
              <w:rPr>
                <w:szCs w:val="20"/>
              </w:rPr>
              <w:t xml:space="preserve"> </w:t>
            </w:r>
            <w:r w:rsidR="00D063C4">
              <w:rPr>
                <w:b/>
                <w:szCs w:val="20"/>
              </w:rPr>
              <w:t>Bart</w:t>
            </w:r>
          </w:p>
        </w:tc>
      </w:tr>
      <w:tr w:rsidR="009C555B" w:rsidRPr="009373CB" w:rsidTr="009C555B">
        <w:tc>
          <w:tcPr>
            <w:tcW w:w="3384" w:type="dxa"/>
            <w:tcBorders>
              <w:top w:val="single" w:sz="4" w:space="0" w:color="auto"/>
            </w:tcBorders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Teamleden (inclusief jezelf):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Bart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Alexander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Ineke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Diana</w:t>
            </w:r>
          </w:p>
        </w:tc>
        <w:tc>
          <w:tcPr>
            <w:tcW w:w="1160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Melanie</w:t>
            </w: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1. Kwaliteit van het werk</w:t>
            </w:r>
          </w:p>
          <w:p w:rsidR="009C555B" w:rsidRPr="009373CB" w:rsidRDefault="009C555B" w:rsidP="00CE2D19">
            <w:pPr>
              <w:ind w:left="360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60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2. Hoeveelheid verzet werk</w:t>
            </w:r>
          </w:p>
          <w:p w:rsidR="009C555B" w:rsidRPr="009373CB" w:rsidRDefault="009C555B" w:rsidP="00CE2D19">
            <w:pPr>
              <w:ind w:left="360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160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  <w:bookmarkStart w:id="0" w:name="_GoBack"/>
            <w:bookmarkEnd w:id="0"/>
          </w:p>
        </w:tc>
      </w:tr>
      <w:tr w:rsidR="009C555B" w:rsidRPr="009373CB" w:rsidTr="009C555B">
        <w:tc>
          <w:tcPr>
            <w:tcW w:w="3384" w:type="dxa"/>
          </w:tcPr>
          <w:p w:rsidR="009C555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3. Opereren als lid van het team</w:t>
            </w:r>
          </w:p>
          <w:p w:rsidR="00325711" w:rsidRPr="009373CB" w:rsidRDefault="00325711" w:rsidP="00CE2D19">
            <w:pPr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60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4. Motivatie</w:t>
            </w:r>
          </w:p>
          <w:p w:rsidR="009C555B" w:rsidRPr="009373CB" w:rsidRDefault="009C555B" w:rsidP="00CE2D19">
            <w:pPr>
              <w:ind w:left="360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60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5. Communicatie</w:t>
            </w:r>
          </w:p>
          <w:p w:rsidR="009C555B" w:rsidRPr="009373CB" w:rsidRDefault="009C555B" w:rsidP="00CE2D19">
            <w:pPr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1159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160" w:type="dxa"/>
          </w:tcPr>
          <w:p w:rsidR="009C555B" w:rsidRPr="009373CB" w:rsidRDefault="00D063C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</w:tbl>
    <w:p w:rsidR="000216D2" w:rsidRPr="009373CB" w:rsidRDefault="000216D2" w:rsidP="000216D2">
      <w:pPr>
        <w:rPr>
          <w:szCs w:val="20"/>
        </w:rPr>
      </w:pP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>Per punt wordt aangegeven waar je aan kunt denken.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 xml:space="preserve">De bruikbaarheid van het geleverde werk. Het organiseren van werk. De mate waarin het afgeleverde werk voldoet aan de vooraf gestelde normen. Het nakomen van afspraken. 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>Werktempo, opvangen van pieken, doelgericht gebruikmaken van de beschikbare tijd en de beschikbare middelen.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>Inbreng in het (werk)overleg</w:t>
      </w:r>
      <w:r w:rsidRPr="009373CB">
        <w:rPr>
          <w:b/>
          <w:szCs w:val="20"/>
        </w:rPr>
        <w:t>,</w:t>
      </w:r>
      <w:r w:rsidRPr="009373CB">
        <w:rPr>
          <w:color w:val="FF0000"/>
          <w:szCs w:val="20"/>
        </w:rPr>
        <w:t xml:space="preserve"> </w:t>
      </w:r>
      <w:r w:rsidRPr="009373CB">
        <w:rPr>
          <w:szCs w:val="20"/>
        </w:rPr>
        <w:t>tijdens vergaderingen, bijdrage aan de werksfeer, onderhandelingsvaardigheid en in het algemeen  invloed op medestudenten en docenten.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>Werkhouding, betrokkenheid bij het project, nemen van initiatieven.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 xml:space="preserve">Geef je goede feedback aan anderen. Sta je open voor feedback van anderen. Op welke wijze communiceer je met medestudenten, docenten en medewerkers van de practicumruimtes. </w:t>
      </w: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>Per punt zijn de volgende beoordelingen mogelijk: ++, +, 0, - en -- .</w:t>
      </w:r>
    </w:p>
    <w:p w:rsidR="000216D2" w:rsidRPr="009373CB" w:rsidRDefault="000216D2" w:rsidP="000216D2">
      <w:pPr>
        <w:rPr>
          <w:szCs w:val="20"/>
        </w:rPr>
      </w:pP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 xml:space="preserve">Gebruik 0 als het werk op een onopvallende manier aan de eis voldoet. </w:t>
      </w: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 xml:space="preserve">Zeer goed is ++, goed is +, matig is – en slecht is --. </w:t>
      </w:r>
    </w:p>
    <w:p w:rsidR="00863BA2" w:rsidRDefault="00863BA2"/>
    <w:sectPr w:rsidR="00863BA2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031C6"/>
    <w:multiLevelType w:val="hybridMultilevel"/>
    <w:tmpl w:val="FC3E629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D2"/>
    <w:rsid w:val="00002CF5"/>
    <w:rsid w:val="00007857"/>
    <w:rsid w:val="000216D2"/>
    <w:rsid w:val="000357A0"/>
    <w:rsid w:val="00112416"/>
    <w:rsid w:val="001905FF"/>
    <w:rsid w:val="00192D75"/>
    <w:rsid w:val="00243143"/>
    <w:rsid w:val="002521D0"/>
    <w:rsid w:val="00254FAE"/>
    <w:rsid w:val="00256B17"/>
    <w:rsid w:val="00325711"/>
    <w:rsid w:val="0037341A"/>
    <w:rsid w:val="003E2969"/>
    <w:rsid w:val="003E41C8"/>
    <w:rsid w:val="004127F3"/>
    <w:rsid w:val="004B3032"/>
    <w:rsid w:val="0050586E"/>
    <w:rsid w:val="00505954"/>
    <w:rsid w:val="005328EF"/>
    <w:rsid w:val="0068665B"/>
    <w:rsid w:val="00727371"/>
    <w:rsid w:val="007435FC"/>
    <w:rsid w:val="007C4DD6"/>
    <w:rsid w:val="007F007E"/>
    <w:rsid w:val="008174E1"/>
    <w:rsid w:val="008408DD"/>
    <w:rsid w:val="00860E1D"/>
    <w:rsid w:val="0086390E"/>
    <w:rsid w:val="00863BA2"/>
    <w:rsid w:val="008700A0"/>
    <w:rsid w:val="008A2BEE"/>
    <w:rsid w:val="00927B9E"/>
    <w:rsid w:val="00930E2E"/>
    <w:rsid w:val="009843E2"/>
    <w:rsid w:val="009C555B"/>
    <w:rsid w:val="00A1346A"/>
    <w:rsid w:val="00B61EFC"/>
    <w:rsid w:val="00B647CB"/>
    <w:rsid w:val="00C16A1D"/>
    <w:rsid w:val="00D063C4"/>
    <w:rsid w:val="00D53C3E"/>
    <w:rsid w:val="00DC43AD"/>
    <w:rsid w:val="00E439D6"/>
    <w:rsid w:val="00EB5C12"/>
    <w:rsid w:val="00EC464F"/>
    <w:rsid w:val="00EC6E5E"/>
    <w:rsid w:val="00F73579"/>
    <w:rsid w:val="00F91020"/>
    <w:rsid w:val="00FD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0C11F2-9139-4199-A28A-96D284DA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16D2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Bart Bouten</cp:lastModifiedBy>
  <cp:revision>2</cp:revision>
  <dcterms:created xsi:type="dcterms:W3CDTF">2015-01-15T14:54:00Z</dcterms:created>
  <dcterms:modified xsi:type="dcterms:W3CDTF">2015-01-15T14:54:00Z</dcterms:modified>
</cp:coreProperties>
</file>