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328BB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kern w:val="0"/>
          <w:sz w:val="20"/>
          <w:szCs w:val="20"/>
        </w:rPr>
        <w:t>完成情况说明：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</w:p>
    <w:p w14:paraId="1D0E8C1E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文档完善（再议）</w:t>
      </w:r>
    </w:p>
    <w:p w14:paraId="522209E1" w14:textId="5F3786C6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展示层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</w:t>
      </w:r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大体框架搭建完毕，从</w:t>
      </w:r>
      <w:proofErr w:type="spellStart"/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joinquant</w:t>
      </w:r>
      <w:proofErr w:type="spellEnd"/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上引用的</w:t>
      </w:r>
      <w:proofErr w:type="spellStart"/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css</w:t>
      </w:r>
      <w:proofErr w:type="spellEnd"/>
      <w:r w:rsidR="00814526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样式表需要重新写</w:t>
      </w:r>
    </w:p>
    <w:p w14:paraId="7EE1D24E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1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（社区模块）：逻辑层剩余帖子中内容的处理</w:t>
      </w:r>
    </w:p>
    <w:p w14:paraId="384DE4CF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2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（用户模块）：逻辑层完成</w:t>
      </w:r>
    </w:p>
    <w:p w14:paraId="1F4FB763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3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（策略研究）：完成情况较好</w:t>
      </w:r>
    </w:p>
    <w:p w14:paraId="503B10CE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4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（实盘交易）：起步</w:t>
      </w:r>
    </w:p>
    <w:p w14:paraId="05007F63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5</w:t>
      </w:r>
      <w:r w:rsidR="004670C4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（回测）：剩下连接部分</w:t>
      </w:r>
    </w:p>
    <w:p w14:paraId="7F23B68D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</w:p>
    <w:p w14:paraId="181F4B44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</w:p>
    <w:p w14:paraId="039735EA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任务分工：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文档完善：许卓尔，陈一锋，田泽昱</w:t>
      </w:r>
    </w:p>
    <w:p w14:paraId="5AFC0D0D" w14:textId="593DCEDA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 w:rsidR="003207C5"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展示层</w:t>
      </w:r>
      <w:bookmarkStart w:id="0" w:name="_GoBack"/>
      <w:bookmarkEnd w:id="0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（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html+css+JavaScript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）：许卓尔（和</w:t>
      </w:r>
      <w:proofErr w:type="spellStart"/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rjw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一起美工），陈一锋，田泽昱</w:t>
      </w:r>
    </w:p>
    <w:p w14:paraId="128D8AA9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持久层：王嘉琛，王梦麟</w:t>
      </w:r>
    </w:p>
    <w:p w14:paraId="5B0D2E30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1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：王梦麟，徐江成</w:t>
      </w:r>
    </w:p>
    <w:p w14:paraId="23B1DB81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2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：王梦麟，徐江成</w:t>
      </w:r>
    </w:p>
    <w:p w14:paraId="793EA533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3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：徐亚帆</w:t>
      </w:r>
    </w:p>
    <w:p w14:paraId="73547E59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 Light" w:eastAsia="Heiti SC Light" w:hAnsi="Helvetica Neue Light" w:cs="Helvetica Neue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4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：张晨剑</w:t>
      </w:r>
    </w:p>
    <w:p w14:paraId="0B802109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hAnsi="Helvetica Neue Light" w:cs="Heiti SC Light"/>
          <w:kern w:val="0"/>
          <w:sz w:val="20"/>
          <w:szCs w:val="20"/>
        </w:rPr>
      </w:pP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ab/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模块</w:t>
      </w:r>
      <w:r>
        <w:rPr>
          <w:rFonts w:ascii="Helvetica Neue Light" w:eastAsia="Heiti SC Light" w:hAnsi="Helvetica Neue Light" w:cs="Helvetica Neue Light"/>
          <w:kern w:val="0"/>
          <w:sz w:val="20"/>
          <w:szCs w:val="20"/>
        </w:rPr>
        <w:t>5</w:t>
      </w:r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：张斯栋，程翔</w:t>
      </w:r>
    </w:p>
    <w:p w14:paraId="4D7FFDC2" w14:textId="77777777" w:rsidR="00017480" w:rsidRDefault="00017480" w:rsidP="0001748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hAnsi="Helvetica Neue Light" w:cs="Heiti SC Light"/>
          <w:kern w:val="0"/>
          <w:sz w:val="20"/>
          <w:szCs w:val="20"/>
        </w:rPr>
      </w:pPr>
    </w:p>
    <w:p w14:paraId="4236CAC0" w14:textId="77777777" w:rsidR="00706810" w:rsidRDefault="00017480" w:rsidP="00017480"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无关紧要：</w:t>
      </w:r>
      <w:proofErr w:type="spellStart"/>
      <w:r>
        <w:rPr>
          <w:rFonts w:ascii="Heiti SC Light" w:eastAsia="Heiti SC Light" w:hAnsi="Helvetica Neue Light" w:cs="Heiti SC Light"/>
          <w:kern w:val="0"/>
          <w:sz w:val="20"/>
          <w:szCs w:val="20"/>
        </w:rPr>
        <w:t>git</w:t>
      </w:r>
      <w:proofErr w:type="spellEnd"/>
      <w:r>
        <w:rPr>
          <w:rFonts w:ascii="Heiti SC Light" w:eastAsia="Heiti SC Light" w:hAnsi="Helvetica Neue Light" w:cs="Heiti SC Light" w:hint="eastAsia"/>
          <w:kern w:val="0"/>
          <w:sz w:val="20"/>
          <w:szCs w:val="20"/>
        </w:rPr>
        <w:t>还有问题或者不熟悉使用的筒子们及时解决</w:t>
      </w:r>
    </w:p>
    <w:sectPr w:rsidR="00706810" w:rsidSect="007068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80"/>
    <w:rsid w:val="00017480"/>
    <w:rsid w:val="003207C5"/>
    <w:rsid w:val="004670C4"/>
    <w:rsid w:val="00706810"/>
    <w:rsid w:val="008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58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Macintosh Word</Application>
  <DocSecurity>0</DocSecurity>
  <Lines>2</Lines>
  <Paragraphs>1</Paragraphs>
  <ScaleCrop>false</ScaleCrop>
  <Company>nju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徐</dc:creator>
  <cp:keywords/>
  <dc:description/>
  <cp:lastModifiedBy>jc 徐</cp:lastModifiedBy>
  <cp:revision>4</cp:revision>
  <dcterms:created xsi:type="dcterms:W3CDTF">2016-08-15T02:18:00Z</dcterms:created>
  <dcterms:modified xsi:type="dcterms:W3CDTF">2016-08-15T15:10:00Z</dcterms:modified>
</cp:coreProperties>
</file>