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5A64" w14:textId="77777777" w:rsidR="00372752" w:rsidRPr="00372752" w:rsidRDefault="00372752" w:rsidP="00372752">
      <w:pPr>
        <w:rPr>
          <w:b/>
          <w:bCs/>
          <w:sz w:val="40"/>
          <w:szCs w:val="40"/>
        </w:rPr>
      </w:pPr>
      <w:r w:rsidRPr="00372752">
        <w:rPr>
          <w:b/>
          <w:bCs/>
          <w:sz w:val="40"/>
          <w:szCs w:val="40"/>
        </w:rPr>
        <w:t>TECHNICAL ARCHITECTURE</w:t>
      </w:r>
    </w:p>
    <w:p w14:paraId="580170B7" w14:textId="77777777" w:rsidR="00372752" w:rsidRPr="00372752" w:rsidRDefault="00372752" w:rsidP="00372752">
      <w:pPr>
        <w:rPr>
          <w:sz w:val="40"/>
          <w:szCs w:val="40"/>
        </w:rPr>
      </w:pPr>
      <w:r w:rsidRPr="00372752">
        <w:rPr>
          <w:b/>
          <w:bCs/>
          <w:sz w:val="40"/>
          <w:szCs w:val="40"/>
        </w:rPr>
        <w:t>Backend Architecture (Node.js + Express)</w:t>
      </w:r>
    </w:p>
    <w:p w14:paraId="4A4DF3C6" w14:textId="77777777" w:rsidR="00372752" w:rsidRPr="00372752" w:rsidRDefault="00372752" w:rsidP="00372752">
      <w:pPr>
        <w:rPr>
          <w:sz w:val="40"/>
          <w:szCs w:val="40"/>
        </w:rPr>
      </w:pPr>
      <w:r w:rsidRPr="00372752">
        <w:rPr>
          <w:sz w:val="40"/>
          <w:szCs w:val="40"/>
        </w:rPr>
        <w:t xml:space="preserve"> • </w:t>
      </w:r>
      <w:r w:rsidRPr="00372752">
        <w:rPr>
          <w:b/>
          <w:bCs/>
          <w:sz w:val="40"/>
          <w:szCs w:val="40"/>
        </w:rPr>
        <w:t>Controllers</w:t>
      </w:r>
      <w:r w:rsidRPr="00372752">
        <w:rPr>
          <w:sz w:val="40"/>
          <w:szCs w:val="40"/>
        </w:rPr>
        <w:t>: Handle authentication and product logic</w:t>
      </w:r>
      <w:r w:rsidRPr="00372752">
        <w:rPr>
          <w:sz w:val="40"/>
          <w:szCs w:val="40"/>
        </w:rPr>
        <w:br/>
        <w:t xml:space="preserve">• </w:t>
      </w:r>
      <w:r w:rsidRPr="00372752">
        <w:rPr>
          <w:b/>
          <w:bCs/>
          <w:sz w:val="40"/>
          <w:szCs w:val="40"/>
        </w:rPr>
        <w:t>Models</w:t>
      </w:r>
      <w:r w:rsidRPr="00372752">
        <w:rPr>
          <w:sz w:val="40"/>
          <w:szCs w:val="40"/>
        </w:rPr>
        <w:t>: Define database schema</w:t>
      </w:r>
      <w:r w:rsidRPr="00372752">
        <w:rPr>
          <w:sz w:val="40"/>
          <w:szCs w:val="40"/>
        </w:rPr>
        <w:br/>
        <w:t xml:space="preserve">• </w:t>
      </w:r>
      <w:r w:rsidRPr="00372752">
        <w:rPr>
          <w:b/>
          <w:bCs/>
          <w:sz w:val="40"/>
          <w:szCs w:val="40"/>
        </w:rPr>
        <w:t>Routes</w:t>
      </w:r>
      <w:r w:rsidRPr="00372752">
        <w:rPr>
          <w:sz w:val="40"/>
          <w:szCs w:val="40"/>
        </w:rPr>
        <w:t>: API endpoints for authentication and products</w:t>
      </w:r>
      <w:r w:rsidRPr="00372752">
        <w:rPr>
          <w:sz w:val="40"/>
          <w:szCs w:val="40"/>
        </w:rPr>
        <w:br/>
        <w:t xml:space="preserve">• </w:t>
      </w:r>
      <w:r w:rsidRPr="00372752">
        <w:rPr>
          <w:b/>
          <w:bCs/>
          <w:sz w:val="40"/>
          <w:szCs w:val="40"/>
        </w:rPr>
        <w:t>Middleware</w:t>
      </w:r>
      <w:r w:rsidRPr="00372752">
        <w:rPr>
          <w:sz w:val="40"/>
          <w:szCs w:val="40"/>
        </w:rPr>
        <w:t>: JWT verification and error handling</w:t>
      </w:r>
      <w:r w:rsidRPr="00372752">
        <w:rPr>
          <w:sz w:val="40"/>
          <w:szCs w:val="40"/>
        </w:rPr>
        <w:br/>
        <w:t xml:space="preserve">• </w:t>
      </w:r>
      <w:r w:rsidRPr="00372752">
        <w:rPr>
          <w:b/>
          <w:bCs/>
          <w:sz w:val="40"/>
          <w:szCs w:val="40"/>
        </w:rPr>
        <w:t>Configuration</w:t>
      </w:r>
      <w:r w:rsidRPr="00372752">
        <w:rPr>
          <w:sz w:val="40"/>
          <w:szCs w:val="40"/>
        </w:rPr>
        <w:t>: Environment variables and database connection</w:t>
      </w:r>
    </w:p>
    <w:p w14:paraId="2B8DBDDC" w14:textId="77777777" w:rsidR="00372752" w:rsidRPr="00372752" w:rsidRDefault="00372752" w:rsidP="00372752">
      <w:pPr>
        <w:rPr>
          <w:b/>
          <w:bCs/>
          <w:sz w:val="40"/>
          <w:szCs w:val="40"/>
        </w:rPr>
      </w:pPr>
      <w:r w:rsidRPr="00372752">
        <w:rPr>
          <w:b/>
          <w:bCs/>
          <w:sz w:val="40"/>
          <w:szCs w:val="40"/>
        </w:rPr>
        <w:t>Database Architecture (MongoDB)</w:t>
      </w:r>
    </w:p>
    <w:p w14:paraId="77B96CF9" w14:textId="77777777" w:rsidR="00372752" w:rsidRPr="00372752" w:rsidRDefault="00372752" w:rsidP="00372752">
      <w:pPr>
        <w:rPr>
          <w:sz w:val="40"/>
          <w:szCs w:val="40"/>
        </w:rPr>
      </w:pPr>
      <w:r w:rsidRPr="00372752">
        <w:rPr>
          <w:b/>
          <w:bCs/>
          <w:sz w:val="40"/>
          <w:szCs w:val="40"/>
        </w:rPr>
        <w:t>Users Collection:</w:t>
      </w:r>
    </w:p>
    <w:p w14:paraId="1F96744F" w14:textId="77777777" w:rsidR="00372752" w:rsidRPr="00372752" w:rsidRDefault="00372752" w:rsidP="00372752">
      <w:pPr>
        <w:rPr>
          <w:sz w:val="40"/>
          <w:szCs w:val="40"/>
        </w:rPr>
      </w:pPr>
      <w:r w:rsidRPr="00372752">
        <w:rPr>
          <w:sz w:val="40"/>
          <w:szCs w:val="40"/>
        </w:rPr>
        <w:t> • _id</w:t>
      </w:r>
      <w:r w:rsidRPr="00372752">
        <w:rPr>
          <w:sz w:val="40"/>
          <w:szCs w:val="40"/>
        </w:rPr>
        <w:br/>
        <w:t>• name</w:t>
      </w:r>
      <w:r w:rsidRPr="00372752">
        <w:rPr>
          <w:sz w:val="40"/>
          <w:szCs w:val="40"/>
        </w:rPr>
        <w:br/>
        <w:t>• email</w:t>
      </w:r>
      <w:r w:rsidRPr="00372752">
        <w:rPr>
          <w:sz w:val="40"/>
          <w:szCs w:val="40"/>
        </w:rPr>
        <w:br/>
        <w:t>• password (hashed)</w:t>
      </w:r>
      <w:r w:rsidRPr="00372752">
        <w:rPr>
          <w:sz w:val="40"/>
          <w:szCs w:val="40"/>
        </w:rPr>
        <w:br/>
        <w:t>• timestamps</w:t>
      </w:r>
    </w:p>
    <w:p w14:paraId="69F8CB3F" w14:textId="77777777" w:rsidR="00372752" w:rsidRPr="00372752" w:rsidRDefault="00372752" w:rsidP="00372752">
      <w:pPr>
        <w:rPr>
          <w:sz w:val="40"/>
          <w:szCs w:val="40"/>
        </w:rPr>
      </w:pPr>
      <w:r w:rsidRPr="00372752">
        <w:rPr>
          <w:b/>
          <w:bCs/>
          <w:sz w:val="40"/>
          <w:szCs w:val="40"/>
        </w:rPr>
        <w:t>Products Collection:</w:t>
      </w:r>
    </w:p>
    <w:p w14:paraId="089A13D8" w14:textId="77777777" w:rsidR="00372752" w:rsidRPr="00372752" w:rsidRDefault="00372752" w:rsidP="00372752">
      <w:pPr>
        <w:rPr>
          <w:sz w:val="40"/>
          <w:szCs w:val="40"/>
        </w:rPr>
      </w:pPr>
      <w:r w:rsidRPr="00372752">
        <w:rPr>
          <w:sz w:val="40"/>
          <w:szCs w:val="40"/>
        </w:rPr>
        <w:t> • _id</w:t>
      </w:r>
      <w:r w:rsidRPr="00372752">
        <w:rPr>
          <w:sz w:val="40"/>
          <w:szCs w:val="40"/>
        </w:rPr>
        <w:br/>
        <w:t xml:space="preserve">• </w:t>
      </w:r>
      <w:proofErr w:type="spellStart"/>
      <w:r w:rsidRPr="00372752">
        <w:rPr>
          <w:sz w:val="40"/>
          <w:szCs w:val="40"/>
        </w:rPr>
        <w:t>userId</w:t>
      </w:r>
      <w:proofErr w:type="spellEnd"/>
      <w:r w:rsidRPr="00372752">
        <w:rPr>
          <w:sz w:val="40"/>
          <w:szCs w:val="40"/>
        </w:rPr>
        <w:t xml:space="preserve"> (reference to user)</w:t>
      </w:r>
      <w:r w:rsidRPr="00372752">
        <w:rPr>
          <w:sz w:val="40"/>
          <w:szCs w:val="40"/>
        </w:rPr>
        <w:br/>
        <w:t>• name</w:t>
      </w:r>
      <w:r w:rsidRPr="00372752">
        <w:rPr>
          <w:sz w:val="40"/>
          <w:szCs w:val="40"/>
        </w:rPr>
        <w:br/>
        <w:t>• price</w:t>
      </w:r>
      <w:r w:rsidRPr="00372752">
        <w:rPr>
          <w:sz w:val="40"/>
          <w:szCs w:val="40"/>
        </w:rPr>
        <w:br/>
      </w:r>
      <w:r w:rsidRPr="00372752">
        <w:rPr>
          <w:sz w:val="40"/>
          <w:szCs w:val="40"/>
        </w:rPr>
        <w:lastRenderedPageBreak/>
        <w:t>• quantity</w:t>
      </w:r>
      <w:r w:rsidRPr="00372752">
        <w:rPr>
          <w:sz w:val="40"/>
          <w:szCs w:val="40"/>
        </w:rPr>
        <w:br/>
        <w:t>• description</w:t>
      </w:r>
      <w:r w:rsidRPr="00372752">
        <w:rPr>
          <w:sz w:val="40"/>
          <w:szCs w:val="40"/>
        </w:rPr>
        <w:br/>
        <w:t>• timestamps</w:t>
      </w:r>
    </w:p>
    <w:p w14:paraId="19F804C9" w14:textId="77777777" w:rsidR="00372752" w:rsidRPr="00372752" w:rsidRDefault="00372752" w:rsidP="00372752">
      <w:pPr>
        <w:rPr>
          <w:sz w:val="40"/>
          <w:szCs w:val="40"/>
        </w:rPr>
      </w:pPr>
      <w:r w:rsidRPr="00372752">
        <w:rPr>
          <w:b/>
          <w:bCs/>
          <w:sz w:val="40"/>
          <w:szCs w:val="40"/>
        </w:rPr>
        <w:t xml:space="preserve">Relationship: </w:t>
      </w:r>
      <w:r w:rsidRPr="00372752">
        <w:rPr>
          <w:sz w:val="40"/>
          <w:szCs w:val="40"/>
        </w:rPr>
        <w:t>One User → Many Products</w:t>
      </w:r>
    </w:p>
    <w:p w14:paraId="5ADC5927" w14:textId="77777777" w:rsidR="00372752" w:rsidRPr="00372752" w:rsidRDefault="00372752" w:rsidP="00372752">
      <w:pPr>
        <w:rPr>
          <w:sz w:val="40"/>
          <w:szCs w:val="40"/>
        </w:rPr>
      </w:pPr>
      <w:r w:rsidRPr="00372752">
        <w:rPr>
          <w:b/>
          <w:bCs/>
          <w:sz w:val="40"/>
          <w:szCs w:val="40"/>
        </w:rPr>
        <w:t>Indexes:</w:t>
      </w:r>
    </w:p>
    <w:p w14:paraId="5255079B" w14:textId="77777777" w:rsidR="00372752" w:rsidRPr="00372752" w:rsidRDefault="00372752" w:rsidP="00372752">
      <w:pPr>
        <w:rPr>
          <w:sz w:val="40"/>
          <w:szCs w:val="40"/>
        </w:rPr>
      </w:pPr>
      <w:r w:rsidRPr="00372752">
        <w:rPr>
          <w:sz w:val="40"/>
          <w:szCs w:val="40"/>
        </w:rPr>
        <w:t> • email (unique)</w:t>
      </w:r>
      <w:r w:rsidRPr="00372752">
        <w:rPr>
          <w:sz w:val="40"/>
          <w:szCs w:val="40"/>
        </w:rPr>
        <w:br/>
        <w:t xml:space="preserve">• </w:t>
      </w:r>
      <w:proofErr w:type="spellStart"/>
      <w:r w:rsidRPr="00372752">
        <w:rPr>
          <w:sz w:val="40"/>
          <w:szCs w:val="40"/>
        </w:rPr>
        <w:t>userId</w:t>
      </w:r>
      <w:proofErr w:type="spellEnd"/>
      <w:r w:rsidRPr="00372752">
        <w:rPr>
          <w:sz w:val="40"/>
          <w:szCs w:val="40"/>
        </w:rPr>
        <w:br/>
        <w:t>• product name</w:t>
      </w:r>
    </w:p>
    <w:p w14:paraId="0C99F21E" w14:textId="77777777" w:rsidR="00372752" w:rsidRPr="00372752" w:rsidRDefault="00372752">
      <w:pPr>
        <w:rPr>
          <w:sz w:val="40"/>
          <w:szCs w:val="40"/>
        </w:rPr>
      </w:pPr>
    </w:p>
    <w:sectPr w:rsidR="00372752" w:rsidRPr="00372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52"/>
    <w:rsid w:val="00372752"/>
    <w:rsid w:val="006F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2B8E"/>
  <w15:chartTrackingRefBased/>
  <w15:docId w15:val="{D997F6A1-2F12-42CA-80B6-EB95DD52C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</dc:creator>
  <cp:keywords/>
  <dc:description/>
  <cp:lastModifiedBy>ganesh p</cp:lastModifiedBy>
  <cp:revision>1</cp:revision>
  <dcterms:created xsi:type="dcterms:W3CDTF">2026-03-04T22:05:00Z</dcterms:created>
  <dcterms:modified xsi:type="dcterms:W3CDTF">2026-03-04T22:12:00Z</dcterms:modified>
</cp:coreProperties>
</file>