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1FB" w:rsidRDefault="009B3A3C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8711FB" w:rsidRDefault="009B3A3C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制定日期：2020年9月18日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8711F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第五组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云作业平台</w:t>
            </w:r>
          </w:p>
        </w:tc>
      </w:tr>
      <w:tr w:rsidR="008711FB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-10</w:t>
            </w:r>
            <w:r>
              <w:rPr>
                <w:rFonts w:hint="eastAsia"/>
                <w:szCs w:val="21"/>
              </w:rPr>
              <w:t>月</w:t>
            </w:r>
            <w:r w:rsidR="00625FBE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711F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2295"/>
              <w:gridCol w:w="2126"/>
              <w:gridCol w:w="3237"/>
            </w:tblGrid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高瑞泽：</w:t>
                  </w:r>
                  <w:r>
                    <w:rPr>
                      <w:rFonts w:hint="eastAsia"/>
                      <w:szCs w:val="21"/>
                    </w:rPr>
                    <w:t>1-2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孙云帆：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杨宇晗：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曹韫琪：</w:t>
                  </w:r>
                  <w:r>
                    <w:rPr>
                      <w:rFonts w:hint="eastAsia"/>
                      <w:szCs w:val="21"/>
                    </w:rPr>
                    <w:t>5-6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伊丹翔：</w:t>
                  </w:r>
                  <w:r>
                    <w:rPr>
                      <w:rFonts w:hint="eastAsia"/>
                      <w:szCs w:val="21"/>
                    </w:rPr>
                    <w:t>7-10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编写软件需求规约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24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高瑞泽：</w:t>
                  </w:r>
                  <w:r>
                    <w:rPr>
                      <w:rFonts w:hint="eastAsia"/>
                      <w:szCs w:val="21"/>
                    </w:rPr>
                    <w:t>1-2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孙云帆：</w:t>
                  </w:r>
                  <w:r>
                    <w:rPr>
                      <w:rFonts w:hint="eastAsia"/>
                      <w:szCs w:val="21"/>
                    </w:rPr>
                    <w:t>3.1-3.2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杨宇晗：</w:t>
                  </w:r>
                  <w:r>
                    <w:rPr>
                      <w:rFonts w:hint="eastAsia"/>
                      <w:szCs w:val="21"/>
                    </w:rPr>
                    <w:t>3.3-3.4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曹韫琪：</w:t>
                  </w:r>
                  <w:r>
                    <w:rPr>
                      <w:rFonts w:hint="eastAsia"/>
                      <w:szCs w:val="21"/>
                    </w:rPr>
                    <w:t>3.5-3.6</w:t>
                  </w:r>
                </w:p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伊丹翔：</w:t>
                  </w:r>
                  <w:r>
                    <w:rPr>
                      <w:rFonts w:hint="eastAsia"/>
                      <w:szCs w:val="21"/>
                    </w:rPr>
                    <w:t>3.7-3.9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选择语言，工具，框架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分析功能点，设计界面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625FBE"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3</w:t>
                  </w:r>
                  <w:r w:rsidR="00625FBE"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625FBE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  <w:tr w:rsidR="00625FBE" w:rsidTr="003533F6">
              <w:tc>
                <w:tcPr>
                  <w:tcW w:w="704" w:type="dxa"/>
                  <w:shd w:val="clear" w:color="auto" w:fill="auto"/>
                </w:tcPr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实现界面原型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学生查看课程详情界面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课程列表界面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曹韫琪：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教师查看课程详情界面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 w:rsidR="003533F6">
                    <w:rPr>
                      <w:rFonts w:hint="eastAsia"/>
                      <w:szCs w:val="21"/>
                    </w:rPr>
                    <w:t>教师</w:t>
                  </w:r>
                  <w:r>
                    <w:rPr>
                      <w:rFonts w:hint="eastAsia"/>
                      <w:szCs w:val="21"/>
                    </w:rPr>
                    <w:t>发布新作业界面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伊丹翔：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注册，登陆界面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用户个人信息界面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杨宇晗：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学生查看所有作业界面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学生查看作业详情</w:t>
                  </w:r>
                  <w:r w:rsidR="003533F6">
                    <w:rPr>
                      <w:rFonts w:hint="eastAsia"/>
                      <w:szCs w:val="21"/>
                    </w:rPr>
                    <w:t>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高瑞泽：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教师提交课程申请</w:t>
                  </w:r>
                  <w:r w:rsidR="003533F6">
                    <w:rPr>
                      <w:rFonts w:hint="eastAsia"/>
                      <w:szCs w:val="21"/>
                    </w:rPr>
                    <w:t>界面</w:t>
                  </w:r>
                </w:p>
                <w:p w:rsidR="00625FBE" w:rsidRDefault="00625F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教师</w:t>
                  </w:r>
                  <w:r w:rsidR="003533F6">
                    <w:rPr>
                      <w:rFonts w:hint="eastAsia"/>
                      <w:szCs w:val="21"/>
                    </w:rPr>
                    <w:t>查看学生列表界面</w:t>
                  </w:r>
                </w:p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教师批改祖作业界面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6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改进</w:t>
                  </w:r>
                  <w:r w:rsidR="00C2787D">
                    <w:rPr>
                      <w:rFonts w:hint="eastAsia"/>
                      <w:szCs w:val="21"/>
                    </w:rPr>
                    <w:t>软件</w:t>
                  </w:r>
                  <w:r>
                    <w:rPr>
                      <w:rFonts w:hint="eastAsia"/>
                      <w:szCs w:val="21"/>
                    </w:rPr>
                    <w:t>需求</w:t>
                  </w:r>
                  <w:r w:rsidR="00C2787D">
                    <w:rPr>
                      <w:rFonts w:hint="eastAsia"/>
                      <w:szCs w:val="21"/>
                    </w:rPr>
                    <w:t>规约</w:t>
                  </w:r>
                  <w:r>
                    <w:rPr>
                      <w:rFonts w:hint="eastAsia"/>
                      <w:szCs w:val="21"/>
                    </w:rPr>
                    <w:t>文档和界面原型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  <w:r w:rsidR="003533F6">
                    <w:rPr>
                      <w:rFonts w:hint="eastAsia"/>
                      <w:szCs w:val="21"/>
                    </w:rPr>
                    <w:t>，修改各自对应的界面并汇总</w:t>
                  </w:r>
                </w:p>
              </w:tc>
            </w:tr>
            <w:tr w:rsidR="008711FB" w:rsidTr="003533F6">
              <w:tc>
                <w:tcPr>
                  <w:tcW w:w="704" w:type="dxa"/>
                  <w:shd w:val="clear" w:color="auto" w:fill="auto"/>
                </w:tcPr>
                <w:p w:rsidR="008711FB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8711FB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 w:rsidR="00625FBE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625FBE" w:rsidRDefault="009B3A3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  <w:tr w:rsidR="003533F6" w:rsidTr="003533F6">
              <w:tc>
                <w:tcPr>
                  <w:tcW w:w="704" w:type="dxa"/>
                  <w:shd w:val="clear" w:color="auto" w:fill="auto"/>
                </w:tcPr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295" w:type="dxa"/>
                  <w:shd w:val="clear" w:color="auto" w:fill="auto"/>
                </w:tcPr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制作迭代成果展示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</w:t>
                  </w:r>
                  <w:r>
                    <w:rPr>
                      <w:rFonts w:hint="eastAsia"/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3237" w:type="dxa"/>
                  <w:shd w:val="clear" w:color="auto" w:fill="auto"/>
                </w:tcPr>
                <w:p w:rsidR="003533F6" w:rsidRDefault="003533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孙云帆，曹韫琪，伊丹翔，杨宇晗，高瑞泽</w:t>
                  </w:r>
                </w:p>
              </w:tc>
            </w:tr>
          </w:tbl>
          <w:p w:rsidR="008711FB" w:rsidRDefault="008711F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711FB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文档第二代</w:t>
            </w: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软件需求规约文档</w:t>
            </w: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</w:t>
            </w:r>
            <w:r w:rsidR="003533F6">
              <w:rPr>
                <w:rFonts w:hint="eastAsia"/>
                <w:szCs w:val="21"/>
              </w:rPr>
              <w:t>源代码</w:t>
            </w: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usd</w:t>
            </w:r>
            <w:proofErr w:type="spellEnd"/>
            <w:r>
              <w:rPr>
                <w:rFonts w:hint="eastAsia"/>
                <w:szCs w:val="21"/>
              </w:rPr>
              <w:t>-case</w:t>
            </w:r>
            <w:r>
              <w:rPr>
                <w:rFonts w:hint="eastAsia"/>
                <w:szCs w:val="21"/>
              </w:rPr>
              <w:t>模型</w:t>
            </w:r>
          </w:p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迭代评估报告文档</w:t>
            </w:r>
          </w:p>
          <w:p w:rsidR="003533F6" w:rsidRDefault="003533F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完整的迭代计划</w:t>
            </w:r>
          </w:p>
        </w:tc>
      </w:tr>
      <w:tr w:rsidR="008711FB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3533F6" w:rsidRDefault="003533F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主要风险：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需求变更风险，进度控制风险，成员技能风险，开发工具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环境配置风险</w:t>
            </w:r>
          </w:p>
          <w:p w:rsidR="008711FB" w:rsidRDefault="009B3A3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风险缓解和应急措施：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需求变更风险：首先修改需求规约文档，之后若时间充裕修改界面及相关的代码，若时间不足则优先完成其他核心需求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进度控制风险：定期检查进度，必要时修改进度计划或加班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成员技能风险：寻找可替代的技术栈，若无可替代向助教等寻求帮助</w:t>
            </w:r>
          </w:p>
          <w:p w:rsidR="008711FB" w:rsidRDefault="009B3A3C" w:rsidP="003533F6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开发工具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环境配置风险：使用主流的开发工具和环境配置，若出现问题及时寻求帮助</w:t>
            </w:r>
          </w:p>
          <w:p w:rsidR="008711FB" w:rsidRDefault="008711F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533F6" w:rsidRDefault="009B3A3C">
            <w:pPr>
              <w:adjustRightInd w:val="0"/>
              <w:snapToGrid w:val="0"/>
              <w:spacing w:line="46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备注：</w:t>
            </w:r>
          </w:p>
          <w:p w:rsidR="008711FB" w:rsidRPr="003533F6" w:rsidRDefault="003533F6" w:rsidP="003533F6">
            <w:pPr>
              <w:adjustRightInd w:val="0"/>
              <w:snapToGrid w:val="0"/>
              <w:spacing w:line="46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1. </w:t>
            </w:r>
            <w:r w:rsidR="009B3A3C">
              <w:rPr>
                <w:rFonts w:ascii="宋体" w:hAnsi="宋体" w:cs="宋体" w:hint="eastAsia"/>
                <w:sz w:val="18"/>
                <w:szCs w:val="18"/>
              </w:rPr>
              <w:t>9月</w:t>
            </w:r>
            <w:r w:rsidR="009B3A3C">
              <w:rPr>
                <w:rFonts w:ascii="宋体" w:hAnsi="宋体" w:cs="宋体"/>
                <w:sz w:val="18"/>
                <w:szCs w:val="18"/>
              </w:rPr>
              <w:t>23号为备选时间，即如果前一个任务进度慢了，可以使用该日赶上进度，如果前一个任务进度正常，则提前开始下一个任务，以此来减少进度控制风险</w:t>
            </w:r>
          </w:p>
          <w:p w:rsidR="008711FB" w:rsidRPr="003533F6" w:rsidRDefault="003533F6">
            <w:pPr>
              <w:adjustRightInd w:val="0"/>
              <w:snapToGrid w:val="0"/>
              <w:spacing w:line="460" w:lineRule="atLeast"/>
              <w:rPr>
                <w:rFonts w:ascii="宋体" w:hAnsi="宋体" w:cs="宋体"/>
                <w:sz w:val="18"/>
                <w:szCs w:val="18"/>
              </w:rPr>
            </w:pPr>
            <w:r w:rsidRPr="003533F6">
              <w:rPr>
                <w:rFonts w:ascii="宋体" w:hAnsi="宋体" w:cs="宋体"/>
                <w:sz w:val="18"/>
                <w:szCs w:val="18"/>
              </w:rPr>
              <w:t>2.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3533F6">
              <w:rPr>
                <w:rFonts w:ascii="宋体" w:hAnsi="宋体" w:cs="宋体" w:hint="eastAsia"/>
                <w:sz w:val="18"/>
                <w:szCs w:val="18"/>
              </w:rPr>
              <w:t>在1</w:t>
            </w:r>
            <w:r w:rsidRPr="003533F6">
              <w:rPr>
                <w:rFonts w:ascii="宋体" w:hAnsi="宋体" w:cs="宋体"/>
                <w:sz w:val="18"/>
                <w:szCs w:val="18"/>
              </w:rPr>
              <w:t>0</w:t>
            </w:r>
            <w:r w:rsidRPr="003533F6">
              <w:rPr>
                <w:rFonts w:ascii="宋体" w:hAnsi="宋体" w:cs="宋体" w:hint="eastAsia"/>
                <w:sz w:val="18"/>
                <w:szCs w:val="18"/>
              </w:rPr>
              <w:t>月初由于放假，每个人的时间安排有所出入，故在该时间段的每个项目时间跨度较长，便于组员合理调整安排时间</w:t>
            </w:r>
          </w:p>
          <w:p w:rsidR="008711FB" w:rsidRDefault="008711F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8711FB" w:rsidRDefault="008711FB">
      <w:pPr>
        <w:pStyle w:val="a8"/>
        <w:ind w:firstLineChars="0" w:firstLine="0"/>
      </w:pPr>
    </w:p>
    <w:sectPr w:rsidR="0087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33F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25FBE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711FB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B3A3C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2787D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A82031D"/>
    <w:rsid w:val="598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12461B"/>
  <w15:docId w15:val="{A24B8F36-587B-794D-B240-929B65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171</Words>
  <Characters>980</Characters>
  <Application>Microsoft Office Word</Application>
  <DocSecurity>0</DocSecurity>
  <Lines>8</Lines>
  <Paragraphs>2</Paragraphs>
  <ScaleCrop>false</ScaleCrop>
  <Company>SJTU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630659134@qq.com</cp:lastModifiedBy>
  <cp:revision>5</cp:revision>
  <dcterms:created xsi:type="dcterms:W3CDTF">2020-09-03T10:57:00Z</dcterms:created>
  <dcterms:modified xsi:type="dcterms:W3CDTF">2020-10-09T13:46:00Z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