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F834" w14:textId="1FF084D8" w:rsidR="00041D80" w:rsidRPr="009C01AA" w:rsidRDefault="00594B65" w:rsidP="007578CD">
      <w:pPr>
        <w:spacing w:after="120" w:line="240" w:lineRule="auto"/>
        <w:ind w:firstLineChars="0" w:firstLine="0"/>
        <w:jc w:val="center"/>
        <w:rPr>
          <w:rFonts w:ascii="Palatino Linotype" w:hAnsi="Palatino Linotype"/>
          <w:b/>
          <w:bCs/>
          <w:sz w:val="36"/>
          <w:szCs w:val="36"/>
        </w:rPr>
      </w:pPr>
      <w:bookmarkStart w:id="0" w:name="OLE_LINK10"/>
      <w:bookmarkStart w:id="1" w:name="OLE_LINK11"/>
      <w:r w:rsidRPr="00594B65">
        <w:rPr>
          <w:rFonts w:ascii="Palatino Linotype" w:hAnsi="Palatino Linotype"/>
          <w:b/>
          <w:bCs/>
          <w:sz w:val="36"/>
          <w:szCs w:val="36"/>
        </w:rPr>
        <w:t xml:space="preserve">A </w:t>
      </w:r>
      <w:r w:rsidR="006A1C76" w:rsidRPr="00594B65">
        <w:rPr>
          <w:rFonts w:ascii="Palatino Linotype" w:hAnsi="Palatino Linotype"/>
          <w:b/>
          <w:bCs/>
          <w:sz w:val="36"/>
          <w:szCs w:val="36"/>
        </w:rPr>
        <w:t>High-Quality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Reprocessed MODIS </w:t>
      </w:r>
      <w:r w:rsidRPr="009C01AA">
        <w:rPr>
          <w:rFonts w:ascii="Palatino Linotype" w:hAnsi="Palatino Linotype"/>
          <w:b/>
          <w:bCs/>
          <w:sz w:val="36"/>
          <w:szCs w:val="36"/>
        </w:rPr>
        <w:t>Leaf Area Index</w:t>
      </w:r>
      <w:r w:rsidRPr="00594B65">
        <w:rPr>
          <w:rFonts w:ascii="Palatino Linotype" w:hAnsi="Palatino Linotype"/>
          <w:b/>
          <w:bCs/>
          <w:sz w:val="36"/>
          <w:szCs w:val="36"/>
        </w:rPr>
        <w:t xml:space="preserve"> Dataset </w:t>
      </w:r>
      <w:r>
        <w:rPr>
          <w:rFonts w:ascii="Palatino Linotype" w:hAnsi="Palatino Linotype"/>
          <w:b/>
          <w:bCs/>
          <w:sz w:val="36"/>
          <w:szCs w:val="36"/>
        </w:rPr>
        <w:t>(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HiQ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>-LAI)</w:t>
      </w:r>
    </w:p>
    <w:p w14:paraId="501F5900" w14:textId="2E31C21D" w:rsidR="000D2589" w:rsidRPr="009C01AA" w:rsidRDefault="005762F7" w:rsidP="005762F7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2" w:name="OLE_LINK13"/>
      <w:bookmarkStart w:id="3" w:name="OLE_LINK14"/>
      <w:bookmarkStart w:id="4" w:name="OLE_LINK3"/>
      <w:bookmarkStart w:id="5" w:name="OLE_LINK4"/>
      <w:bookmarkEnd w:id="0"/>
      <w:bookmarkEnd w:id="1"/>
      <w:r w:rsidRPr="009C01AA">
        <w:rPr>
          <w:rFonts w:ascii="Palatino Linotype" w:hAnsi="Palatino Linotype"/>
          <w:b/>
          <w:bCs/>
          <w:sz w:val="30"/>
          <w:szCs w:val="30"/>
        </w:rPr>
        <w:t>1</w:t>
      </w:r>
      <w:r w:rsidRPr="009C01AA">
        <w:rPr>
          <w:rFonts w:ascii="Palatino Linotype" w:hAnsi="Palatino Linotype"/>
          <w:b/>
          <w:bCs/>
          <w:sz w:val="30"/>
          <w:szCs w:val="30"/>
        </w:rPr>
        <w:t>．</w:t>
      </w:r>
      <w:r w:rsidR="000D2589" w:rsidRPr="009C01AA">
        <w:rPr>
          <w:rFonts w:ascii="Palatino Linotype" w:hAnsi="Palatino Linotype"/>
          <w:b/>
          <w:bCs/>
          <w:sz w:val="30"/>
          <w:szCs w:val="30"/>
        </w:rPr>
        <w:t>Data Description</w:t>
      </w:r>
    </w:p>
    <w:p w14:paraId="7548CF57" w14:textId="6D3CCACF" w:rsidR="005762F7" w:rsidRPr="009C01AA" w:rsidRDefault="005762F7" w:rsidP="00F170DE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6" w:name="OLE_LINK5"/>
      <w:bookmarkStart w:id="7" w:name="OLE_LINK6"/>
      <w:bookmarkStart w:id="8" w:name="OLE_LINK47"/>
      <w:bookmarkStart w:id="9" w:name="OLE_LINK48"/>
      <w:r w:rsidRPr="009C01AA">
        <w:rPr>
          <w:rFonts w:ascii="Palatino Linotype" w:hAnsi="Palatino Linotype"/>
          <w:sz w:val="24"/>
        </w:rPr>
        <w:t xml:space="preserve">The </w:t>
      </w:r>
      <w:r w:rsidR="006A1C76" w:rsidRPr="005C6794">
        <w:rPr>
          <w:rFonts w:ascii="Palatino Linotype" w:hAnsi="Palatino Linotype"/>
          <w:sz w:val="24"/>
        </w:rPr>
        <w:t>High-Quality</w:t>
      </w:r>
      <w:r w:rsidRPr="009C01AA">
        <w:rPr>
          <w:rFonts w:ascii="Palatino Linotype" w:hAnsi="Palatino Linotype"/>
          <w:sz w:val="24"/>
        </w:rPr>
        <w:t xml:space="preserve"> Leaf Area Index (</w:t>
      </w:r>
      <w:proofErr w:type="spellStart"/>
      <w:r w:rsidR="005C6794">
        <w:rPr>
          <w:rFonts w:ascii="Palatino Linotype" w:hAnsi="Palatino Linotype"/>
          <w:sz w:val="24"/>
        </w:rPr>
        <w:t>HiQ</w:t>
      </w:r>
      <w:proofErr w:type="spellEnd"/>
      <w:r w:rsidR="005C6794">
        <w:rPr>
          <w:rFonts w:ascii="Palatino Linotype" w:hAnsi="Palatino Linotype"/>
          <w:sz w:val="24"/>
        </w:rPr>
        <w:t>-</w:t>
      </w:r>
      <w:r w:rsidRPr="009C01AA">
        <w:rPr>
          <w:rFonts w:ascii="Palatino Linotype" w:hAnsi="Palatino Linotype"/>
          <w:sz w:val="24"/>
        </w:rPr>
        <w:t>LAI)</w:t>
      </w:r>
      <w:r w:rsidR="00F10BDF" w:rsidRPr="009C01AA">
        <w:rPr>
          <w:rFonts w:ascii="Palatino Linotype" w:hAnsi="Palatino Linotype"/>
          <w:sz w:val="24"/>
        </w:rPr>
        <w:t xml:space="preserve"> is derived from reprocessed MODIS LAI C6.1</w:t>
      </w:r>
      <w:bookmarkEnd w:id="6"/>
      <w:bookmarkEnd w:id="7"/>
      <w:r w:rsidR="00F10BDF" w:rsidRPr="009C01AA">
        <w:rPr>
          <w:rFonts w:ascii="Palatino Linotype" w:hAnsi="Palatino Linotype"/>
          <w:sz w:val="24"/>
        </w:rPr>
        <w:t xml:space="preserve"> product by Spatio</w:t>
      </w:r>
      <w:r w:rsidR="006A1C76">
        <w:rPr>
          <w:rFonts w:ascii="Palatino Linotype" w:hAnsi="Palatino Linotype"/>
          <w:sz w:val="24"/>
        </w:rPr>
        <w:t>-</w:t>
      </w:r>
      <w:r w:rsidR="00F10BDF" w:rsidRPr="009C01AA">
        <w:rPr>
          <w:rFonts w:ascii="Palatino Linotype" w:hAnsi="Palatino Linotype"/>
          <w:sz w:val="24"/>
        </w:rPr>
        <w:t>Temporal Information Compositing Algorithm (STICA).</w:t>
      </w:r>
      <w:r w:rsidR="00181B2A" w:rsidRPr="009C01AA">
        <w:rPr>
          <w:rFonts w:ascii="Palatino Linotype" w:hAnsi="Palatino Linotype"/>
          <w:sz w:val="24"/>
        </w:rPr>
        <w:t xml:space="preserve"> This method integrates information from multiple dimensions, including pixel quality information, spatiotemporal correlation, and original observations, to improve the raw MODIS LAI retrievals with poor quality. </w:t>
      </w:r>
      <w:bookmarkStart w:id="10" w:name="OLE_LINK238"/>
      <w:bookmarkStart w:id="11" w:name="OLE_LINK239"/>
      <w:r w:rsidR="003E0DDB" w:rsidRPr="003E0DDB">
        <w:rPr>
          <w:rFonts w:ascii="Palatino Linotype" w:hAnsi="Palatino Linotype"/>
          <w:sz w:val="24"/>
        </w:rPr>
        <w:t xml:space="preserve">The </w:t>
      </w:r>
      <w:bookmarkStart w:id="12" w:name="OLE_LINK309"/>
      <w:bookmarkStart w:id="13" w:name="OLE_LINK310"/>
      <w:bookmarkStart w:id="14" w:name="OLE_LINK7"/>
      <w:proofErr w:type="spellStart"/>
      <w:r w:rsidR="008F0839">
        <w:rPr>
          <w:rFonts w:ascii="Palatino Linotype" w:hAnsi="Palatino Linotype"/>
          <w:sz w:val="24"/>
        </w:rPr>
        <w:t>HiQ</w:t>
      </w:r>
      <w:proofErr w:type="spellEnd"/>
      <w:r w:rsidR="008F0839">
        <w:rPr>
          <w:rFonts w:ascii="Palatino Linotype" w:hAnsi="Palatino Linotype"/>
          <w:sz w:val="24"/>
        </w:rPr>
        <w:t>-</w:t>
      </w:r>
      <w:r w:rsidR="008F0839" w:rsidRPr="009C01AA">
        <w:rPr>
          <w:rFonts w:ascii="Palatino Linotype" w:hAnsi="Palatino Linotype"/>
          <w:sz w:val="24"/>
        </w:rPr>
        <w:t>LAI</w:t>
      </w:r>
      <w:bookmarkEnd w:id="12"/>
      <w:bookmarkEnd w:id="13"/>
      <w:bookmarkEnd w:id="14"/>
      <w:r w:rsidR="003E0DDB" w:rsidRPr="003E0DDB">
        <w:rPr>
          <w:rFonts w:ascii="Palatino Linotype" w:hAnsi="Palatino Linotype"/>
          <w:sz w:val="24"/>
        </w:rPr>
        <w:t xml:space="preserve"> is available in various projections and spatial resolutions.</w:t>
      </w:r>
      <w:bookmarkEnd w:id="10"/>
      <w:bookmarkEnd w:id="11"/>
      <w:r w:rsidR="003E0DDB" w:rsidRPr="003E0DDB">
        <w:rPr>
          <w:rFonts w:ascii="Palatino Linotype" w:hAnsi="Palatino Linotype"/>
          <w:sz w:val="24"/>
        </w:rPr>
        <w:t xml:space="preserve"> Essential details regarding the product are outlined in Table 1.</w:t>
      </w:r>
    </w:p>
    <w:bookmarkEnd w:id="8"/>
    <w:bookmarkEnd w:id="9"/>
    <w:p w14:paraId="4F7E0191" w14:textId="33BF98D0" w:rsidR="00B54A12" w:rsidRPr="009C01AA" w:rsidRDefault="00B54A12" w:rsidP="000068DB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color w:val="000000" w:themeColor="text1"/>
          <w:sz w:val="21"/>
          <w:szCs w:val="21"/>
        </w:rPr>
      </w:pPr>
      <w:r w:rsidRPr="009C01AA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Table 1.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Data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set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characteristics </w:t>
      </w:r>
      <w:r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of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the </w:t>
      </w:r>
      <w:proofErr w:type="spellStart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8F0839" w:rsidRPr="008F0839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-LAI </w:t>
      </w:r>
      <w:r w:rsidR="001D52E3" w:rsidRPr="009C01AA">
        <w:rPr>
          <w:rFonts w:ascii="Palatino Linotype" w:hAnsi="Palatino Linotype" w:cs="Times New Roman"/>
          <w:color w:val="000000" w:themeColor="text1"/>
          <w:sz w:val="21"/>
          <w:szCs w:val="21"/>
        </w:rPr>
        <w:t>Product</w:t>
      </w: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5288"/>
      </w:tblGrid>
      <w:tr w:rsidR="00B54A12" w:rsidRPr="009C01AA" w14:paraId="7484A86E" w14:textId="77777777" w:rsidTr="005F3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00F0572" w14:textId="23F4ECC0" w:rsidR="00B54A12" w:rsidRPr="009C01AA" w:rsidRDefault="001D52E3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bookmarkStart w:id="15" w:name="OLE_LINK150"/>
            <w:bookmarkStart w:id="16" w:name="OLE_LINK151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Characteristics</w:t>
            </w:r>
          </w:p>
        </w:tc>
        <w:tc>
          <w:tcPr>
            <w:tcW w:w="3183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B50C439" w14:textId="63CC17F3" w:rsidR="00B54A12" w:rsidRPr="009C01AA" w:rsidRDefault="008F0839" w:rsidP="006C3C2A">
            <w:pPr>
              <w:ind w:firstLine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HiQ</w:t>
            </w:r>
            <w:proofErr w:type="spellEnd"/>
            <w:r w:rsidRPr="008F0839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-LAI </w:t>
            </w:r>
            <w:r w:rsidR="001D52E3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Product</w:t>
            </w:r>
          </w:p>
        </w:tc>
      </w:tr>
      <w:tr w:rsidR="00AF30BF" w:rsidRPr="009C01AA" w14:paraId="3A8DC110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03E691E" w14:textId="3A02B5D2" w:rsidR="00AF30BF" w:rsidRPr="009C01AA" w:rsidRDefault="00AF30BF" w:rsidP="00AF30BF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Coverage</w:t>
            </w:r>
          </w:p>
        </w:tc>
        <w:tc>
          <w:tcPr>
            <w:tcW w:w="3183" w:type="pct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15535FC5" w14:textId="261E3EE5" w:rsidR="00AF30BF" w:rsidRPr="009C01AA" w:rsidRDefault="00AF30BF" w:rsidP="00AF30BF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February 18, 2000 – December 31,2022</w:t>
            </w:r>
          </w:p>
        </w:tc>
      </w:tr>
      <w:tr w:rsidR="00B54A12" w:rsidRPr="009C01AA" w14:paraId="13E47D67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6B345B00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Area</w:t>
            </w:r>
          </w:p>
        </w:tc>
        <w:tc>
          <w:tcPr>
            <w:tcW w:w="3183" w:type="pct"/>
            <w:vAlign w:val="center"/>
          </w:tcPr>
          <w:p w14:paraId="5294072F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Global Vegetated Land</w:t>
            </w:r>
          </w:p>
        </w:tc>
      </w:tr>
      <w:tr w:rsidR="00B54A12" w:rsidRPr="009C01AA" w14:paraId="38989FAB" w14:textId="77777777" w:rsidTr="005F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AB9E67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E8A1EC" w14:textId="5F12604F" w:rsidR="00B54A12" w:rsidRPr="009C01AA" w:rsidRDefault="00631548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</w:t>
            </w:r>
            <w:bookmarkStart w:id="17" w:name="OLE_LINK152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inusoidal</w:t>
            </w:r>
            <w:bookmarkEnd w:id="17"/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DD628B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="00B54A12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</w:p>
        </w:tc>
      </w:tr>
      <w:tr w:rsidR="00B54A12" w:rsidRPr="009C01AA" w14:paraId="5F3931E6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2324128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6CFA73CB" w14:textId="0A034565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500m/</w:t>
            </w:r>
            <w:r w:rsidR="007948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</w:tr>
      <w:tr w:rsidR="00B54A12" w:rsidRPr="009C01AA" w14:paraId="047C1967" w14:textId="77777777" w:rsidTr="0089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3C27D6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D10A12" w14:textId="67BF7CD3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</w:tr>
      <w:tr w:rsidR="00B54A12" w:rsidRPr="009C01AA" w14:paraId="47553478" w14:textId="77777777" w:rsidTr="005F31E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1513A393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2D76F301" w14:textId="725E5FDE" w:rsidR="00B54A12" w:rsidRPr="009C01AA" w:rsidRDefault="005C351D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255</w:t>
            </w:r>
          </w:p>
        </w:tc>
      </w:tr>
      <w:tr w:rsidR="00B54A12" w:rsidRPr="009C01AA" w14:paraId="41CDECED" w14:textId="77777777" w:rsidTr="0089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CAC7E5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 Type</w:t>
            </w:r>
          </w:p>
        </w:tc>
        <w:tc>
          <w:tcPr>
            <w:tcW w:w="31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637009" w14:textId="77777777" w:rsidR="00B54A12" w:rsidRPr="009C01AA" w:rsidRDefault="00B54A12" w:rsidP="006C3C2A">
            <w:pPr>
              <w:ind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Uint8</w:t>
            </w:r>
          </w:p>
        </w:tc>
      </w:tr>
      <w:tr w:rsidR="00B54A12" w:rsidRPr="009C01AA" w14:paraId="54EC1A2F" w14:textId="77777777" w:rsidTr="0089785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tcBorders>
              <w:bottom w:val="single" w:sz="24" w:space="0" w:color="auto"/>
            </w:tcBorders>
            <w:vAlign w:val="center"/>
          </w:tcPr>
          <w:p w14:paraId="4EDE3F6E" w14:textId="77777777" w:rsidR="00B54A12" w:rsidRPr="009C01AA" w:rsidRDefault="00B54A12" w:rsidP="006C3C2A">
            <w:pPr>
              <w:ind w:firstLine="428"/>
              <w:jc w:val="center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File Format</w:t>
            </w:r>
          </w:p>
        </w:tc>
        <w:tc>
          <w:tcPr>
            <w:tcW w:w="3183" w:type="pct"/>
            <w:tcBorders>
              <w:bottom w:val="single" w:sz="24" w:space="0" w:color="auto"/>
            </w:tcBorders>
            <w:vAlign w:val="center"/>
          </w:tcPr>
          <w:p w14:paraId="3F344FF4" w14:textId="77777777" w:rsidR="00B54A12" w:rsidRPr="009C01AA" w:rsidRDefault="00B54A12" w:rsidP="006C3C2A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</w:pPr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TIFF(.</w:t>
            </w:r>
            <w:proofErr w:type="spellStart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tif</w:t>
            </w:r>
            <w:proofErr w:type="spellEnd"/>
            <w:r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</w:tbl>
    <w:p w14:paraId="66987AA0" w14:textId="0D48407E" w:rsidR="0064664A" w:rsidRPr="000068DB" w:rsidRDefault="000068DB" w:rsidP="00D119D9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18" w:name="OLE_LINK153"/>
      <w:bookmarkEnd w:id="15"/>
      <w:bookmarkEnd w:id="16"/>
      <w:r w:rsidRPr="000068DB">
        <w:rPr>
          <w:rFonts w:ascii="Palatino Linotype" w:hAnsi="Palatino Linotype"/>
          <w:sz w:val="24"/>
        </w:rPr>
        <w:t xml:space="preserve">The </w:t>
      </w:r>
      <w:proofErr w:type="spellStart"/>
      <w:r w:rsidR="00717D93">
        <w:rPr>
          <w:rFonts w:ascii="Palatino Linotype" w:hAnsi="Palatino Linotype"/>
          <w:sz w:val="24"/>
        </w:rPr>
        <w:t>HiQ</w:t>
      </w:r>
      <w:proofErr w:type="spellEnd"/>
      <w:r w:rsidR="00717D93">
        <w:rPr>
          <w:rFonts w:ascii="Palatino Linotype" w:hAnsi="Palatino Linotype"/>
          <w:sz w:val="24"/>
        </w:rPr>
        <w:t>-</w:t>
      </w:r>
      <w:r w:rsidR="00717D93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product offers </w:t>
      </w:r>
      <w:r w:rsidR="0053610A" w:rsidRPr="000068DB">
        <w:rPr>
          <w:rFonts w:ascii="Palatino Linotype" w:hAnsi="Palatino Linotype"/>
          <w:sz w:val="24"/>
        </w:rPr>
        <w:t>a</w:t>
      </w:r>
      <w:r w:rsidRPr="000068DB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/>
          <w:sz w:val="24"/>
        </w:rPr>
        <w:t>5</w:t>
      </w:r>
      <w:r w:rsidRPr="000068DB">
        <w:rPr>
          <w:rFonts w:ascii="Palatino Linotype" w:hAnsi="Palatino Linotype"/>
          <w:sz w:val="24"/>
        </w:rPr>
        <w:t xml:space="preserve"> Science Data</w:t>
      </w:r>
      <w:r w:rsidR="009162ED">
        <w:rPr>
          <w:rFonts w:ascii="Palatino Linotype" w:hAnsi="Palatino Linotype" w:hint="eastAsia"/>
          <w:sz w:val="24"/>
        </w:rPr>
        <w:t>sets</w:t>
      </w:r>
      <w:r w:rsidR="009162ED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(Fig. 1), </w:t>
      </w:r>
      <w:r w:rsidRPr="000068DB">
        <w:rPr>
          <w:rFonts w:ascii="Palatino Linotype" w:hAnsi="Palatino Linotype"/>
          <w:sz w:val="24"/>
        </w:rPr>
        <w:t xml:space="preserve">comprising LAI, original quality control information, relative temporal stability of </w:t>
      </w:r>
      <w:r w:rsidR="00F421F2">
        <w:rPr>
          <w:rFonts w:ascii="Palatino Linotype" w:hAnsi="Palatino Linotype" w:hint="eastAsia"/>
          <w:sz w:val="24"/>
        </w:rPr>
        <w:t>MODIS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LAI</w:t>
      </w:r>
      <w:r w:rsidR="00F421F2">
        <w:rPr>
          <w:rFonts w:ascii="Palatino Linotype" w:hAnsi="Palatino Linotype"/>
          <w:sz w:val="24"/>
        </w:rPr>
        <w:t xml:space="preserve"> </w:t>
      </w:r>
      <w:r w:rsidR="00F421F2">
        <w:rPr>
          <w:rFonts w:ascii="Palatino Linotype" w:hAnsi="Palatino Linotype" w:hint="eastAsia"/>
          <w:sz w:val="24"/>
        </w:rPr>
        <w:t>and</w:t>
      </w:r>
      <w:r w:rsidR="00F421F2">
        <w:rPr>
          <w:rFonts w:ascii="Palatino Linotype" w:hAnsi="Palatino Linotype"/>
          <w:sz w:val="24"/>
        </w:rPr>
        <w:t xml:space="preserve"> </w:t>
      </w:r>
      <w:proofErr w:type="spellStart"/>
      <w:r w:rsidR="00F421F2">
        <w:rPr>
          <w:rFonts w:ascii="Palatino Linotype" w:hAnsi="Palatino Linotype" w:hint="eastAsia"/>
          <w:sz w:val="24"/>
        </w:rPr>
        <w:t>HiQ</w:t>
      </w:r>
      <w:proofErr w:type="spellEnd"/>
      <w:r w:rsidR="00F421F2">
        <w:rPr>
          <w:rFonts w:ascii="Palatino Linotype" w:hAnsi="Palatino Linotype"/>
          <w:sz w:val="24"/>
        </w:rPr>
        <w:t>-</w:t>
      </w:r>
      <w:r w:rsidR="00F421F2">
        <w:rPr>
          <w:rFonts w:ascii="Palatino Linotype" w:hAnsi="Palatino Linotype" w:hint="eastAsia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, and the absolute difference between </w:t>
      </w:r>
      <w:proofErr w:type="spellStart"/>
      <w:r w:rsidR="00DC168F">
        <w:rPr>
          <w:rFonts w:ascii="Palatino Linotype" w:hAnsi="Palatino Linotype"/>
          <w:sz w:val="24"/>
        </w:rPr>
        <w:t>HiQ</w:t>
      </w:r>
      <w:proofErr w:type="spellEnd"/>
      <w:r w:rsidR="00DC168F">
        <w:rPr>
          <w:rFonts w:ascii="Palatino Linotype" w:hAnsi="Palatino Linotype"/>
          <w:sz w:val="24"/>
        </w:rPr>
        <w:t>-</w:t>
      </w:r>
      <w:r w:rsidR="00DC168F" w:rsidRPr="009C01AA">
        <w:rPr>
          <w:rFonts w:ascii="Palatino Linotype" w:hAnsi="Palatino Linotype"/>
          <w:sz w:val="24"/>
        </w:rPr>
        <w:t>LAI</w:t>
      </w:r>
      <w:r w:rsidRPr="000068DB">
        <w:rPr>
          <w:rFonts w:ascii="Palatino Linotype" w:hAnsi="Palatino Linotype"/>
          <w:sz w:val="24"/>
        </w:rPr>
        <w:t xml:space="preserve"> and MODIS </w:t>
      </w:r>
      <w:r w:rsidR="00F421F2">
        <w:rPr>
          <w:rFonts w:ascii="Palatino Linotype" w:hAnsi="Palatino Linotype" w:hint="eastAsia"/>
          <w:sz w:val="24"/>
        </w:rPr>
        <w:t>LAI</w:t>
      </w:r>
      <w:r w:rsidR="0068169F">
        <w:rPr>
          <w:rFonts w:ascii="Palatino Linotype" w:hAnsi="Palatino Linotype"/>
          <w:sz w:val="24"/>
        </w:rPr>
        <w:t xml:space="preserve">. </w:t>
      </w:r>
      <w:r w:rsidR="0068169F" w:rsidRPr="0068169F">
        <w:rPr>
          <w:rFonts w:ascii="Palatino Linotype" w:hAnsi="Palatino Linotype"/>
          <w:sz w:val="24"/>
        </w:rPr>
        <w:t>To address considerations regarding data storage size, the original values have been adjusted to integers. Users are advised to refer to the scaling factors provided in Table 2 for value restoration when utilizing the data.</w:t>
      </w:r>
    </w:p>
    <w:bookmarkEnd w:id="18"/>
    <w:p w14:paraId="521E27EE" w14:textId="4F70CDC6" w:rsidR="0064664A" w:rsidRPr="009C01AA" w:rsidRDefault="00F022BF" w:rsidP="0064664A">
      <w:pPr>
        <w:ind w:firstLineChars="0" w:firstLine="0"/>
        <w:rPr>
          <w:rFonts w:ascii="Palatino Linotype" w:hAnsi="Palatino Linotype"/>
        </w:rPr>
      </w:pPr>
      <w:r w:rsidRPr="00F022BF">
        <w:rPr>
          <w:rFonts w:ascii="Palatino Linotype" w:hAnsi="Palatino Linotype"/>
          <w:noProof/>
        </w:rPr>
        <w:lastRenderedPageBreak/>
        <w:drawing>
          <wp:inline distT="0" distB="0" distL="0" distR="0" wp14:anchorId="6B96E077" wp14:editId="359300B8">
            <wp:extent cx="5274310" cy="2188210"/>
            <wp:effectExtent l="0" t="0" r="0" b="0"/>
            <wp:docPr id="116269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41B" w14:textId="4F4E6AD8" w:rsidR="0064664A" w:rsidRPr="00020793" w:rsidRDefault="0064664A" w:rsidP="00020793">
      <w:pPr>
        <w:ind w:firstLineChars="0" w:firstLine="0"/>
        <w:jc w:val="center"/>
        <w:rPr>
          <w:rFonts w:ascii="Palatino Linotype" w:hAnsi="Palatino Linotype"/>
          <w:sz w:val="24"/>
        </w:rPr>
      </w:pPr>
      <w:r w:rsidRPr="009C01AA">
        <w:rPr>
          <w:rFonts w:ascii="Palatino Linotype" w:hAnsi="Palatino Linotype"/>
          <w:sz w:val="24"/>
        </w:rPr>
        <w:t xml:space="preserve">Fig. 1 </w:t>
      </w:r>
      <w:r w:rsidR="006A1C76" w:rsidRPr="006A1C76">
        <w:rPr>
          <w:rFonts w:ascii="Palatino Linotype" w:hAnsi="Palatino Linotype"/>
          <w:sz w:val="24"/>
        </w:rPr>
        <w:t>Scientific Data</w:t>
      </w:r>
      <w:r w:rsidR="006A1C76">
        <w:rPr>
          <w:rFonts w:ascii="Palatino Linotype" w:hAnsi="Palatino Linotype"/>
          <w:sz w:val="24"/>
        </w:rPr>
        <w:t>s</w:t>
      </w:r>
      <w:r w:rsidR="006A1C76" w:rsidRPr="006A1C76">
        <w:rPr>
          <w:rFonts w:ascii="Palatino Linotype" w:hAnsi="Palatino Linotype"/>
          <w:sz w:val="24"/>
        </w:rPr>
        <w:t xml:space="preserve">ets </w:t>
      </w:r>
      <w:r w:rsidRPr="009C01AA">
        <w:rPr>
          <w:rFonts w:ascii="Palatino Linotype" w:hAnsi="Palatino Linotype"/>
          <w:sz w:val="24"/>
        </w:rPr>
        <w:t xml:space="preserve">of the </w:t>
      </w:r>
      <w:proofErr w:type="spellStart"/>
      <w:r w:rsidR="00E35491">
        <w:rPr>
          <w:rFonts w:ascii="Palatino Linotype" w:hAnsi="Palatino Linotype"/>
          <w:sz w:val="24"/>
        </w:rPr>
        <w:t>HiQ</w:t>
      </w:r>
      <w:proofErr w:type="spellEnd"/>
      <w:r w:rsidR="00E35491">
        <w:rPr>
          <w:rFonts w:ascii="Palatino Linotype" w:hAnsi="Palatino Linotype"/>
          <w:sz w:val="24"/>
        </w:rPr>
        <w:t>-</w:t>
      </w:r>
      <w:r w:rsidR="00E35491" w:rsidRPr="009C01AA">
        <w:rPr>
          <w:rFonts w:ascii="Palatino Linotype" w:hAnsi="Palatino Linotype"/>
          <w:sz w:val="24"/>
        </w:rPr>
        <w:t>LAI</w:t>
      </w:r>
    </w:p>
    <w:p w14:paraId="1B38CF75" w14:textId="3BBE986A" w:rsidR="005F31E4" w:rsidRPr="00020793" w:rsidRDefault="00020793" w:rsidP="00020793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020793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T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able </w:t>
      </w:r>
      <w:r w:rsidR="005F31E4"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2</w:t>
      </w:r>
      <w:r w:rsidRPr="00020793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.</w:t>
      </w:r>
      <w:r w:rsidR="005F31E4"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bookmarkStart w:id="19" w:name="_Hlk144630185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Scientific Data</w:t>
      </w:r>
      <w:r w:rsidR="006A1C76">
        <w:rPr>
          <w:rFonts w:ascii="Palatino Linotype" w:hAnsi="Palatino Linotype" w:cs="Times New Roman"/>
          <w:color w:val="000000" w:themeColor="text1"/>
          <w:sz w:val="21"/>
          <w:szCs w:val="21"/>
        </w:rPr>
        <w:t>s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ets </w:t>
      </w:r>
      <w:bookmarkEnd w:id="19"/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included in the </w:t>
      </w:r>
      <w:proofErr w:type="spellStart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HiQ</w:t>
      </w:r>
      <w:proofErr w:type="spellEnd"/>
      <w:r w:rsidR="005B38D7" w:rsidRPr="005B38D7">
        <w:rPr>
          <w:rFonts w:ascii="Palatino Linotype" w:hAnsi="Palatino Linotype" w:cs="Times New Roman"/>
          <w:color w:val="000000" w:themeColor="text1"/>
          <w:sz w:val="21"/>
          <w:szCs w:val="21"/>
        </w:rPr>
        <w:t>-LAI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 xml:space="preserve"> </w:t>
      </w:r>
      <w:r w:rsidR="00A422E3">
        <w:rPr>
          <w:rFonts w:ascii="Palatino Linotype" w:hAnsi="Palatino Linotype" w:cs="Times New Roman"/>
          <w:color w:val="000000" w:themeColor="text1"/>
          <w:sz w:val="21"/>
          <w:szCs w:val="21"/>
        </w:rPr>
        <w:t>P</w:t>
      </w:r>
      <w:r w:rsidRPr="00020793">
        <w:rPr>
          <w:rFonts w:ascii="Palatino Linotype" w:hAnsi="Palatino Linotype" w:cs="Times New Roman"/>
          <w:color w:val="000000" w:themeColor="text1"/>
          <w:sz w:val="21"/>
          <w:szCs w:val="21"/>
        </w:rPr>
        <w:t>roduct</w:t>
      </w:r>
    </w:p>
    <w:tbl>
      <w:tblPr>
        <w:tblStyle w:val="a6"/>
        <w:tblW w:w="87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3042"/>
        <w:gridCol w:w="1151"/>
        <w:gridCol w:w="904"/>
        <w:gridCol w:w="1068"/>
        <w:gridCol w:w="1127"/>
      </w:tblGrid>
      <w:tr w:rsidR="008070DC" w:rsidRPr="0065092F" w14:paraId="6296FD2F" w14:textId="77777777" w:rsidTr="00665305">
        <w:trPr>
          <w:trHeight w:val="956"/>
          <w:jc w:val="center"/>
        </w:trPr>
        <w:tc>
          <w:tcPr>
            <w:tcW w:w="149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2F40AE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bookmarkStart w:id="20" w:name="OLE_LINK1"/>
            <w:bookmarkStart w:id="21" w:name="OLE_LINK2"/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 xml:space="preserve">Scientific </w:t>
            </w:r>
          </w:p>
          <w:p w14:paraId="6D7B74E6" w14:textId="35AA57B8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Data Sets</w:t>
            </w:r>
            <w:bookmarkEnd w:id="20"/>
            <w:bookmarkEnd w:id="21"/>
          </w:p>
        </w:tc>
        <w:tc>
          <w:tcPr>
            <w:tcW w:w="30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9B44792" w14:textId="1735F2C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4407AA4" w14:textId="4863EF8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B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ite Type</w:t>
            </w:r>
          </w:p>
        </w:tc>
        <w:tc>
          <w:tcPr>
            <w:tcW w:w="90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ADAC63" w14:textId="3E56A19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F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ill Value</w:t>
            </w:r>
          </w:p>
        </w:tc>
        <w:tc>
          <w:tcPr>
            <w:tcW w:w="106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9BB1E65" w14:textId="193A8E1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 w:hint="eastAsia"/>
                <w:b/>
                <w:bCs/>
                <w:sz w:val="18"/>
                <w:szCs w:val="18"/>
              </w:rPr>
              <w:t>V</w:t>
            </w: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alid Range</w:t>
            </w:r>
          </w:p>
        </w:tc>
        <w:tc>
          <w:tcPr>
            <w:tcW w:w="112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89C6A9" w14:textId="776A653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b/>
                <w:bCs/>
                <w:sz w:val="18"/>
                <w:szCs w:val="18"/>
              </w:rPr>
              <w:t>Scale Factor</w:t>
            </w:r>
          </w:p>
        </w:tc>
      </w:tr>
      <w:tr w:rsidR="008070DC" w:rsidRPr="0065092F" w14:paraId="3D60732B" w14:textId="77777777" w:rsidTr="00665305">
        <w:trPr>
          <w:trHeight w:val="534"/>
          <w:jc w:val="center"/>
        </w:trPr>
        <w:tc>
          <w:tcPr>
            <w:tcW w:w="1494" w:type="dxa"/>
            <w:tcBorders>
              <w:top w:val="single" w:sz="4" w:space="0" w:color="auto"/>
            </w:tcBorders>
            <w:vAlign w:val="center"/>
          </w:tcPr>
          <w:p w14:paraId="557BF25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LAI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5AA48558" w14:textId="3275E2B9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bookmarkStart w:id="22" w:name="OLE_LINK19"/>
            <w:bookmarkStart w:id="23" w:name="OLE_LINK20"/>
            <w:r w:rsidRPr="00BE7307">
              <w:rPr>
                <w:rFonts w:ascii="Palatino Linotype" w:hAnsi="Palatino Linotype"/>
                <w:sz w:val="18"/>
                <w:szCs w:val="18"/>
              </w:rPr>
              <w:t>500M Leaf Area Index</w:t>
            </w:r>
            <w:bookmarkEnd w:id="22"/>
            <w:bookmarkEnd w:id="23"/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14:paraId="0F0C5CD5" w14:textId="73A0EA4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14:paraId="68520276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249-255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2D3553B7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1D96E11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0.1</w:t>
            </w:r>
          </w:p>
        </w:tc>
      </w:tr>
      <w:tr w:rsidR="008070DC" w:rsidRPr="0065092F" w14:paraId="05471B89" w14:textId="77777777" w:rsidTr="00665305">
        <w:trPr>
          <w:trHeight w:val="487"/>
          <w:jc w:val="center"/>
        </w:trPr>
        <w:tc>
          <w:tcPr>
            <w:tcW w:w="1494" w:type="dxa"/>
            <w:vAlign w:val="center"/>
          </w:tcPr>
          <w:p w14:paraId="382F0F2A" w14:textId="44CD39BF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bookmarkStart w:id="24" w:name="OLE_LINK41"/>
            <w:bookmarkStart w:id="25" w:name="OLE_LINK42"/>
            <w:r w:rsidRPr="00BE7307">
              <w:rPr>
                <w:rFonts w:ascii="Palatino Linotype" w:hAnsi="Palatino Linotype"/>
                <w:sz w:val="18"/>
                <w:szCs w:val="18"/>
              </w:rPr>
              <w:t>LAI_QC</w:t>
            </w:r>
            <w:bookmarkEnd w:id="24"/>
            <w:bookmarkEnd w:id="25"/>
          </w:p>
        </w:tc>
        <w:tc>
          <w:tcPr>
            <w:tcW w:w="3042" w:type="dxa"/>
            <w:vAlign w:val="center"/>
          </w:tcPr>
          <w:p w14:paraId="31149DAD" w14:textId="4023B845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QC for LAI</w:t>
            </w:r>
          </w:p>
        </w:tc>
        <w:tc>
          <w:tcPr>
            <w:tcW w:w="1151" w:type="dxa"/>
            <w:vAlign w:val="center"/>
          </w:tcPr>
          <w:p w14:paraId="0065903C" w14:textId="47FFF924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535AF65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63A8FEFC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0-254</w:t>
            </w:r>
          </w:p>
        </w:tc>
        <w:tc>
          <w:tcPr>
            <w:tcW w:w="1127" w:type="dxa"/>
            <w:vAlign w:val="center"/>
          </w:tcPr>
          <w:p w14:paraId="654AE52F" w14:textId="7F6AE28E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</w:tr>
      <w:tr w:rsidR="008070DC" w:rsidRPr="0065092F" w14:paraId="5B3E576C" w14:textId="77777777" w:rsidTr="00665305">
        <w:trPr>
          <w:trHeight w:val="976"/>
          <w:jc w:val="center"/>
        </w:trPr>
        <w:tc>
          <w:tcPr>
            <w:tcW w:w="1494" w:type="dxa"/>
            <w:vAlign w:val="center"/>
          </w:tcPr>
          <w:p w14:paraId="13F819FC" w14:textId="5EE4628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Re_TSS_M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OD</w:t>
            </w:r>
            <w:proofErr w:type="spellEnd"/>
          </w:p>
        </w:tc>
        <w:tc>
          <w:tcPr>
            <w:tcW w:w="3042" w:type="dxa"/>
            <w:vAlign w:val="center"/>
          </w:tcPr>
          <w:p w14:paraId="189CA44B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1E5A5D5F" w14:textId="6544B9E6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for MODIS-LAI</w:t>
            </w:r>
          </w:p>
        </w:tc>
        <w:tc>
          <w:tcPr>
            <w:tcW w:w="1151" w:type="dxa"/>
            <w:vAlign w:val="center"/>
          </w:tcPr>
          <w:p w14:paraId="30098967" w14:textId="6EF3DA21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78E8F86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1C8D716A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7944B0C4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5CBE63A" w14:textId="77777777" w:rsidTr="00883A0B">
        <w:trPr>
          <w:trHeight w:val="856"/>
          <w:jc w:val="center"/>
        </w:trPr>
        <w:tc>
          <w:tcPr>
            <w:tcW w:w="1494" w:type="dxa"/>
            <w:vAlign w:val="center"/>
          </w:tcPr>
          <w:p w14:paraId="565DE4BB" w14:textId="5B83CAB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Re_TSS_</w:t>
            </w:r>
            <w:r w:rsidR="00883A0B">
              <w:rPr>
                <w:rFonts w:ascii="Palatino Linotype" w:hAnsi="Palatino Linotype"/>
                <w:sz w:val="18"/>
                <w:szCs w:val="18"/>
              </w:rPr>
              <w:t>HiQ</w:t>
            </w:r>
            <w:proofErr w:type="spellEnd"/>
          </w:p>
        </w:tc>
        <w:tc>
          <w:tcPr>
            <w:tcW w:w="3042" w:type="dxa"/>
            <w:vAlign w:val="center"/>
          </w:tcPr>
          <w:p w14:paraId="0A15A5A4" w14:textId="77777777" w:rsidR="00665305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Relative Time-series Stability </w:t>
            </w:r>
          </w:p>
          <w:p w14:paraId="6717E059" w14:textId="7FB97DA2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for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vAlign w:val="center"/>
          </w:tcPr>
          <w:p w14:paraId="6B1CB86A" w14:textId="47479C0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vAlign w:val="center"/>
          </w:tcPr>
          <w:p w14:paraId="47DBBC95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255</w:t>
            </w:r>
          </w:p>
        </w:tc>
        <w:tc>
          <w:tcPr>
            <w:tcW w:w="1068" w:type="dxa"/>
            <w:vAlign w:val="center"/>
          </w:tcPr>
          <w:p w14:paraId="53DE868E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0-10</w:t>
            </w:r>
          </w:p>
        </w:tc>
        <w:tc>
          <w:tcPr>
            <w:tcW w:w="1127" w:type="dxa"/>
            <w:vAlign w:val="center"/>
          </w:tcPr>
          <w:p w14:paraId="1ADCDB0B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0.001</w:t>
            </w:r>
          </w:p>
        </w:tc>
      </w:tr>
      <w:tr w:rsidR="008070DC" w:rsidRPr="0065092F" w14:paraId="2C9A5B36" w14:textId="77777777" w:rsidTr="00883A0B">
        <w:trPr>
          <w:trHeight w:val="1040"/>
          <w:jc w:val="center"/>
        </w:trPr>
        <w:tc>
          <w:tcPr>
            <w:tcW w:w="1494" w:type="dxa"/>
            <w:tcBorders>
              <w:bottom w:val="single" w:sz="24" w:space="0" w:color="auto"/>
            </w:tcBorders>
            <w:vAlign w:val="center"/>
          </w:tcPr>
          <w:p w14:paraId="1A4BFF83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 w:rsidRPr="00BE7307">
              <w:rPr>
                <w:rFonts w:ascii="Palatino Linotype" w:hAnsi="Palatino Linotype"/>
                <w:sz w:val="18"/>
                <w:szCs w:val="18"/>
              </w:rPr>
              <w:t>LAI_Diff</w:t>
            </w:r>
            <w:proofErr w:type="spellEnd"/>
          </w:p>
        </w:tc>
        <w:tc>
          <w:tcPr>
            <w:tcW w:w="3042" w:type="dxa"/>
            <w:tcBorders>
              <w:bottom w:val="single" w:sz="24" w:space="0" w:color="auto"/>
            </w:tcBorders>
            <w:vAlign w:val="center"/>
          </w:tcPr>
          <w:p w14:paraId="0C455216" w14:textId="3E75EC2A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Difference of Leaf Area Index between MODIS </w:t>
            </w:r>
            <w:r w:rsidRPr="00BE7307">
              <w:rPr>
                <w:rFonts w:ascii="Palatino Linotype" w:hAnsi="Palatino Linotype" w:hint="eastAsia"/>
                <w:sz w:val="18"/>
                <w:szCs w:val="18"/>
              </w:rPr>
              <w:t>LAI</w:t>
            </w:r>
            <w:r w:rsidRPr="00BE7307">
              <w:rPr>
                <w:rFonts w:ascii="Palatino Linotype" w:hAnsi="Palatino Linotype"/>
                <w:sz w:val="18"/>
                <w:szCs w:val="18"/>
              </w:rPr>
              <w:t xml:space="preserve"> and </w:t>
            </w:r>
            <w:proofErr w:type="spellStart"/>
            <w:r w:rsidRPr="00BE7307">
              <w:rPr>
                <w:rFonts w:ascii="Palatino Linotype" w:hAnsi="Palatino Linotype" w:hint="eastAsia"/>
                <w:sz w:val="18"/>
                <w:szCs w:val="18"/>
              </w:rPr>
              <w:t>HiQ</w:t>
            </w:r>
            <w:proofErr w:type="spellEnd"/>
            <w:r w:rsidRPr="00BE7307">
              <w:rPr>
                <w:rFonts w:ascii="Palatino Linotype" w:hAnsi="Palatino Linotype"/>
                <w:sz w:val="18"/>
                <w:szCs w:val="18"/>
              </w:rPr>
              <w:t>-LAI</w:t>
            </w:r>
          </w:p>
        </w:tc>
        <w:tc>
          <w:tcPr>
            <w:tcW w:w="1151" w:type="dxa"/>
            <w:tcBorders>
              <w:bottom w:val="single" w:sz="24" w:space="0" w:color="auto"/>
            </w:tcBorders>
            <w:vAlign w:val="center"/>
          </w:tcPr>
          <w:p w14:paraId="70960028" w14:textId="5BE94EAD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uint8</w:t>
            </w:r>
          </w:p>
        </w:tc>
        <w:tc>
          <w:tcPr>
            <w:tcW w:w="904" w:type="dxa"/>
            <w:tcBorders>
              <w:bottom w:val="single" w:sz="24" w:space="0" w:color="auto"/>
            </w:tcBorders>
            <w:vAlign w:val="center"/>
          </w:tcPr>
          <w:p w14:paraId="4590E7E1" w14:textId="7A7C8240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N</w:t>
            </w:r>
            <w:r w:rsidR="002A5F0D">
              <w:rPr>
                <w:rFonts w:ascii="Palatino Linotype" w:hAnsi="Palatino Linotype" w:hint="eastAsia"/>
                <w:sz w:val="18"/>
                <w:szCs w:val="18"/>
              </w:rPr>
              <w:t>ull</w:t>
            </w:r>
          </w:p>
        </w:tc>
        <w:tc>
          <w:tcPr>
            <w:tcW w:w="1068" w:type="dxa"/>
            <w:tcBorders>
              <w:bottom w:val="single" w:sz="24" w:space="0" w:color="auto"/>
            </w:tcBorders>
            <w:vAlign w:val="center"/>
          </w:tcPr>
          <w:p w14:paraId="631C8B90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BE7307">
              <w:rPr>
                <w:rFonts w:ascii="Palatino Linotype" w:hAnsi="Palatino Linotype"/>
                <w:sz w:val="18"/>
                <w:szCs w:val="18"/>
              </w:rPr>
              <w:t>0-255</w:t>
            </w:r>
          </w:p>
        </w:tc>
        <w:tc>
          <w:tcPr>
            <w:tcW w:w="1127" w:type="dxa"/>
            <w:tcBorders>
              <w:bottom w:val="single" w:sz="24" w:space="0" w:color="auto"/>
            </w:tcBorders>
            <w:vAlign w:val="center"/>
          </w:tcPr>
          <w:p w14:paraId="5922F192" w14:textId="77777777" w:rsidR="0065092F" w:rsidRPr="00BE7307" w:rsidRDefault="0065092F" w:rsidP="0065092F">
            <w:pPr>
              <w:ind w:firstLineChars="0" w:firstLine="0"/>
              <w:jc w:val="center"/>
              <w:rPr>
                <w:rFonts w:ascii="Palatino Linotype" w:hAnsi="Palatino Linotype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oMath>
            <w:r w:rsidRPr="00BE7307">
              <w:rPr>
                <w:rFonts w:ascii="Palatino Linotype" w:hAnsi="Palatino Linotype"/>
                <w:sz w:val="18"/>
                <w:szCs w:val="18"/>
              </w:rPr>
              <w:t>100</w:t>
            </w:r>
          </w:p>
        </w:tc>
      </w:tr>
    </w:tbl>
    <w:p w14:paraId="47798038" w14:textId="77777777" w:rsidR="005F31E4" w:rsidRDefault="005F31E4" w:rsidP="00012537">
      <w:pPr>
        <w:ind w:firstLine="560"/>
        <w:rPr>
          <w:rFonts w:ascii="Palatino Linotype" w:hAnsi="Palatino Linotype"/>
        </w:rPr>
      </w:pPr>
    </w:p>
    <w:p w14:paraId="15355CA7" w14:textId="5C49DBEE" w:rsidR="00883A0B" w:rsidRDefault="004E10B7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26" w:name="OLE_LINK154"/>
      <w:r w:rsidRPr="004E10B7">
        <w:rPr>
          <w:rFonts w:ascii="Palatino Linotype" w:hAnsi="Palatino Linotype"/>
          <w:sz w:val="24"/>
        </w:rPr>
        <w:t xml:space="preserve">The </w:t>
      </w:r>
      <w:proofErr w:type="spellStart"/>
      <w:r w:rsidR="005B38D7" w:rsidRPr="005B38D7">
        <w:rPr>
          <w:rFonts w:ascii="Palatino Linotype" w:hAnsi="Palatino Linotype"/>
          <w:sz w:val="24"/>
        </w:rPr>
        <w:t>HiQ</w:t>
      </w:r>
      <w:proofErr w:type="spellEnd"/>
      <w:r w:rsidR="005B38D7" w:rsidRPr="005B38D7">
        <w:rPr>
          <w:rFonts w:ascii="Palatino Linotype" w:hAnsi="Palatino Linotype"/>
          <w:sz w:val="24"/>
        </w:rPr>
        <w:t>-LAI</w:t>
      </w:r>
      <w:r w:rsidRPr="004E10B7">
        <w:rPr>
          <w:rFonts w:ascii="Palatino Linotype" w:hAnsi="Palatino Linotype"/>
          <w:sz w:val="24"/>
        </w:rPr>
        <w:t xml:space="preserve"> </w:t>
      </w:r>
      <w:r>
        <w:rPr>
          <w:rFonts w:ascii="Palatino Linotype" w:hAnsi="Palatino Linotype"/>
          <w:sz w:val="24"/>
        </w:rPr>
        <w:t>is</w:t>
      </w:r>
      <w:r w:rsidRPr="004E10B7">
        <w:rPr>
          <w:rFonts w:ascii="Palatino Linotype" w:hAnsi="Palatino Linotype"/>
          <w:sz w:val="24"/>
        </w:rPr>
        <w:t xml:space="preserve"> available in two projections of different spatial resolutions (Table </w:t>
      </w:r>
      <w:r>
        <w:rPr>
          <w:rFonts w:ascii="Palatino Linotype" w:hAnsi="Palatino Linotype"/>
          <w:sz w:val="24"/>
        </w:rPr>
        <w:t>3</w:t>
      </w:r>
      <w:r w:rsidRPr="004E10B7">
        <w:rPr>
          <w:rFonts w:ascii="Palatino Linotype" w:hAnsi="Palatino Linotype"/>
          <w:sz w:val="24"/>
        </w:rPr>
        <w:t>).</w:t>
      </w:r>
      <w:bookmarkStart w:id="27" w:name="OLE_LINK27"/>
      <w:bookmarkStart w:id="28" w:name="OLE_LINK28"/>
      <w:r w:rsidRPr="004E10B7">
        <w:rPr>
          <w:rFonts w:ascii="Palatino Linotype" w:hAnsi="Palatino Linotype" w:hint="eastAsia"/>
          <w:sz w:val="24"/>
        </w:rPr>
        <w:t xml:space="preserve"> </w:t>
      </w:r>
      <w:r w:rsidRPr="004E10B7">
        <w:rPr>
          <w:rFonts w:ascii="Palatino Linotype" w:hAnsi="Palatino Linotype"/>
          <w:sz w:val="24"/>
        </w:rPr>
        <w:t xml:space="preserve">Data sets at 500m were </w:t>
      </w:r>
      <w:r w:rsidR="00E275D9">
        <w:rPr>
          <w:rFonts w:ascii="Palatino Linotype" w:hAnsi="Palatino Linotype"/>
          <w:sz w:val="24"/>
        </w:rPr>
        <w:t>stored</w:t>
      </w:r>
      <w:r w:rsidRPr="004E10B7">
        <w:rPr>
          <w:rFonts w:ascii="Palatino Linotype" w:hAnsi="Palatino Linotype"/>
          <w:sz w:val="24"/>
        </w:rPr>
        <w:t xml:space="preserve"> </w:t>
      </w:r>
      <w:r w:rsidR="00E275D9">
        <w:rPr>
          <w:rFonts w:ascii="Palatino Linotype" w:hAnsi="Palatino Linotype"/>
          <w:sz w:val="24"/>
        </w:rPr>
        <w:t>in</w:t>
      </w:r>
      <w:r w:rsidRPr="004E10B7">
        <w:rPr>
          <w:rFonts w:ascii="Palatino Linotype" w:hAnsi="Palatino Linotype"/>
          <w:sz w:val="24"/>
        </w:rPr>
        <w:t xml:space="preserve"> Google Earth Engine for users to mix and match with other datasets and the</w:t>
      </w:r>
      <w:bookmarkEnd w:id="27"/>
      <w:bookmarkEnd w:id="28"/>
      <w:r w:rsidR="00E275D9" w:rsidRPr="00E275D9">
        <w:rPr>
          <w:rFonts w:ascii="Palatino Linotype" w:hAnsi="Palatino Linotype"/>
          <w:sz w:val="24"/>
        </w:rPr>
        <w:t xml:space="preserve"> availability of this dataset in the GEE platform would significantly benefit the GEE community, fostering easier access and utilization of this valuable resource.</w:t>
      </w:r>
      <w:r w:rsidR="00995289" w:rsidRPr="00995289">
        <w:rPr>
          <w:rFonts w:ascii="Palatino Linotype" w:hAnsi="Palatino Linotype"/>
          <w:sz w:val="24"/>
        </w:rPr>
        <w:t xml:space="preserve"> </w:t>
      </w:r>
      <w:r w:rsidR="003D7B70">
        <w:rPr>
          <w:rFonts w:ascii="Palatino Linotype" w:hAnsi="Palatino Linotype"/>
          <w:sz w:val="24"/>
        </w:rPr>
        <w:t>A 5</w:t>
      </w:r>
      <w:r w:rsidR="003D7B70">
        <w:rPr>
          <w:rFonts w:ascii="Palatino Linotype" w:hAnsi="Palatino Linotype" w:hint="eastAsia"/>
          <w:sz w:val="24"/>
        </w:rPr>
        <w:t>km</w:t>
      </w:r>
      <w:r w:rsidR="00995289" w:rsidRPr="00995289">
        <w:rPr>
          <w:rFonts w:ascii="Palatino Linotype" w:hAnsi="Palatino Linotype"/>
          <w:sz w:val="24"/>
        </w:rPr>
        <w:t xml:space="preserve"> projection of </w:t>
      </w:r>
      <w:proofErr w:type="spellStart"/>
      <w:r w:rsidR="003246F5">
        <w:rPr>
          <w:rFonts w:ascii="Palatino Linotype" w:hAnsi="Palatino Linotype"/>
          <w:sz w:val="24"/>
        </w:rPr>
        <w:t>HiQ</w:t>
      </w:r>
      <w:proofErr w:type="spellEnd"/>
      <w:r w:rsidR="003246F5">
        <w:rPr>
          <w:rFonts w:ascii="Palatino Linotype" w:hAnsi="Palatino Linotype"/>
          <w:sz w:val="24"/>
        </w:rPr>
        <w:t>-</w:t>
      </w:r>
      <w:r w:rsidR="003246F5" w:rsidRPr="009C01AA">
        <w:rPr>
          <w:rFonts w:ascii="Palatino Linotype" w:hAnsi="Palatino Linotype"/>
          <w:sz w:val="24"/>
        </w:rPr>
        <w:t>LAI</w:t>
      </w:r>
      <w:r w:rsidR="00995289" w:rsidRPr="00995289">
        <w:rPr>
          <w:rFonts w:ascii="Palatino Linotype" w:hAnsi="Palatino Linotype"/>
          <w:sz w:val="24"/>
        </w:rPr>
        <w:t xml:space="preserve"> for WGS84</w:t>
      </w:r>
      <w:r w:rsidR="00995289">
        <w:rPr>
          <w:rFonts w:ascii="Palatino Linotype" w:hAnsi="Palatino Linotype"/>
          <w:sz w:val="24"/>
        </w:rPr>
        <w:t xml:space="preserve"> (</w:t>
      </w:r>
      <w:r w:rsidR="00995289" w:rsidRPr="004E10B7">
        <w:rPr>
          <w:rFonts w:ascii="Palatino Linotype" w:hAnsi="Palatino Linotype"/>
          <w:sz w:val="24"/>
        </w:rPr>
        <w:t>EPSG:4326</w:t>
      </w:r>
      <w:r w:rsidR="00995289">
        <w:rPr>
          <w:rFonts w:ascii="Palatino Linotype" w:hAnsi="Palatino Linotype"/>
          <w:sz w:val="24"/>
        </w:rPr>
        <w:t>)</w:t>
      </w:r>
      <w:r w:rsidR="00995289" w:rsidRPr="00995289">
        <w:rPr>
          <w:rFonts w:ascii="Palatino Linotype" w:hAnsi="Palatino Linotype"/>
          <w:sz w:val="24"/>
        </w:rPr>
        <w:t xml:space="preserve"> can be found in </w:t>
      </w:r>
      <w:proofErr w:type="spellStart"/>
      <w:r w:rsidR="00995289" w:rsidRPr="00995289">
        <w:rPr>
          <w:rFonts w:ascii="Palatino Linotype" w:hAnsi="Palatino Linotype"/>
          <w:sz w:val="24"/>
        </w:rPr>
        <w:t>Zenodo</w:t>
      </w:r>
      <w:proofErr w:type="spellEnd"/>
      <w:r w:rsidR="00FA5726">
        <w:rPr>
          <w:rFonts w:ascii="Palatino Linotype" w:hAnsi="Palatino Linotype"/>
          <w:sz w:val="24"/>
        </w:rPr>
        <w:t>.</w:t>
      </w:r>
    </w:p>
    <w:bookmarkEnd w:id="26"/>
    <w:p w14:paraId="1107C221" w14:textId="77777777" w:rsidR="00F022BF" w:rsidRDefault="00F022BF" w:rsidP="00F022BF">
      <w:pPr>
        <w:spacing w:line="420" w:lineRule="exact"/>
        <w:ind w:firstLine="480"/>
        <w:rPr>
          <w:rFonts w:ascii="Palatino Linotype" w:hAnsi="Palatino Linotype"/>
          <w:sz w:val="24"/>
        </w:rPr>
      </w:pPr>
    </w:p>
    <w:p w14:paraId="01080294" w14:textId="17BECD66" w:rsidR="003922F1" w:rsidRPr="004E21D6" w:rsidRDefault="003922F1" w:rsidP="004E21D6">
      <w:pPr>
        <w:spacing w:beforeLines="50" w:before="156" w:afterLines="25" w:after="78"/>
        <w:ind w:firstLineChars="0" w:firstLine="0"/>
        <w:jc w:val="center"/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</w:pP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lastRenderedPageBreak/>
        <w:t xml:space="preserve">Table </w:t>
      </w:r>
      <w:r w:rsidR="00FD4FD8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3</w:t>
      </w:r>
      <w:r w:rsidRPr="004E21D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 xml:space="preserve">. Projections and spatial/temporal resolutions of </w:t>
      </w:r>
      <w:proofErr w:type="spellStart"/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HiQ</w:t>
      </w:r>
      <w:proofErr w:type="spellEnd"/>
      <w:r w:rsidR="00F46AB6">
        <w:rPr>
          <w:rFonts w:ascii="Palatino Linotype" w:hAnsi="Palatino Linotype" w:cs="Times New Roman"/>
          <w:b/>
          <w:bCs/>
          <w:color w:val="000000" w:themeColor="text1"/>
          <w:sz w:val="21"/>
          <w:szCs w:val="21"/>
        </w:rPr>
        <w:t>-</w:t>
      </w:r>
      <w:r w:rsidR="00F46AB6">
        <w:rPr>
          <w:rFonts w:ascii="Palatino Linotype" w:hAnsi="Palatino Linotype" w:cs="Times New Roman" w:hint="eastAsia"/>
          <w:b/>
          <w:bCs/>
          <w:color w:val="000000" w:themeColor="text1"/>
          <w:sz w:val="21"/>
          <w:szCs w:val="21"/>
        </w:rPr>
        <w:t>LAI</w:t>
      </w:r>
    </w:p>
    <w:tbl>
      <w:tblPr>
        <w:tblStyle w:val="2"/>
        <w:tblW w:w="8327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1838"/>
        <w:gridCol w:w="1531"/>
        <w:gridCol w:w="1534"/>
        <w:gridCol w:w="1381"/>
      </w:tblGrid>
      <w:tr w:rsidR="004E21D6" w:rsidRPr="004E21D6" w14:paraId="256EF67E" w14:textId="77777777" w:rsidTr="0089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B57A7D5" w14:textId="5A801641" w:rsidR="004E21D6" w:rsidRPr="004E21D6" w:rsidRDefault="006A1C7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Dataset</w:t>
            </w:r>
          </w:p>
        </w:tc>
        <w:tc>
          <w:tcPr>
            <w:tcW w:w="1838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CCE5578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Projection</w:t>
            </w:r>
          </w:p>
        </w:tc>
        <w:tc>
          <w:tcPr>
            <w:tcW w:w="153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2B1BFAF" w14:textId="77777777" w:rsidR="004E21D6" w:rsidRPr="004E21D6" w:rsidRDefault="004E21D6" w:rsidP="004E21D6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bookmarkStart w:id="29" w:name="_Hlk135316148"/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Spatial Resolution</w:t>
            </w:r>
            <w:bookmarkEnd w:id="29"/>
          </w:p>
        </w:tc>
        <w:tc>
          <w:tcPr>
            <w:tcW w:w="15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139210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Temporal Resolution</w:t>
            </w:r>
          </w:p>
        </w:tc>
        <w:tc>
          <w:tcPr>
            <w:tcW w:w="138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A1D69C2" w14:textId="77777777" w:rsidR="004E21D6" w:rsidRPr="004E21D6" w:rsidRDefault="004E21D6" w:rsidP="004E21D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Repository</w:t>
            </w:r>
          </w:p>
        </w:tc>
      </w:tr>
      <w:tr w:rsidR="004E21D6" w:rsidRPr="004E21D6" w14:paraId="5BF8C594" w14:textId="77777777" w:rsidTr="0089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CF31066" w14:textId="77777777" w:rsidR="004E21D6" w:rsidRPr="004E21D6" w:rsidRDefault="004E21D6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500m_8day</w:t>
            </w:r>
          </w:p>
        </w:tc>
        <w:tc>
          <w:tcPr>
            <w:tcW w:w="1838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3C8DD9E" w14:textId="1DDF4122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</w:t>
            </w:r>
            <w:r w:rsidR="00351DDE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19</w:t>
            </w: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84</w:t>
            </w:r>
            <w:r w:rsidR="006372D0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/</w:t>
            </w:r>
            <w:r w:rsidR="006372D0" w:rsidRPr="009C01AA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 xml:space="preserve"> Sinusoidal</w:t>
            </w:r>
          </w:p>
        </w:tc>
        <w:tc>
          <w:tcPr>
            <w:tcW w:w="153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BEAB197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500m</w:t>
            </w:r>
          </w:p>
        </w:tc>
        <w:tc>
          <w:tcPr>
            <w:tcW w:w="1534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5ABDAB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DCDD1DB" w14:textId="77777777" w:rsidR="004E21D6" w:rsidRPr="004E21D6" w:rsidRDefault="004E21D6" w:rsidP="004E21D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GEE</w:t>
            </w:r>
          </w:p>
        </w:tc>
      </w:tr>
      <w:tr w:rsidR="004E21D6" w:rsidRPr="004E21D6" w14:paraId="43197112" w14:textId="77777777" w:rsidTr="008942FF">
        <w:trPr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bottom w:val="single" w:sz="24" w:space="0" w:color="auto"/>
            </w:tcBorders>
            <w:vAlign w:val="center"/>
          </w:tcPr>
          <w:p w14:paraId="28972627" w14:textId="18E4A9AF" w:rsidR="004E21D6" w:rsidRPr="004E21D6" w:rsidRDefault="00D601C2" w:rsidP="004E21D6">
            <w:pPr>
              <w:ind w:firstLineChars="0" w:firstLine="0"/>
              <w:rPr>
                <w:rFonts w:ascii="Palatino Linotype" w:hAnsi="Palatino Linotype" w:cs="Times New Roman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  <w:r w:rsidR="004E21D6"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_8day</w:t>
            </w:r>
          </w:p>
        </w:tc>
        <w:tc>
          <w:tcPr>
            <w:tcW w:w="1838" w:type="dxa"/>
            <w:tcBorders>
              <w:bottom w:val="single" w:sz="24" w:space="0" w:color="auto"/>
            </w:tcBorders>
            <w:vAlign w:val="center"/>
          </w:tcPr>
          <w:p w14:paraId="499F5CC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WGS1984</w:t>
            </w:r>
          </w:p>
        </w:tc>
        <w:tc>
          <w:tcPr>
            <w:tcW w:w="1531" w:type="dxa"/>
            <w:tcBorders>
              <w:bottom w:val="single" w:sz="24" w:space="0" w:color="auto"/>
            </w:tcBorders>
            <w:vAlign w:val="center"/>
          </w:tcPr>
          <w:p w14:paraId="01B79B30" w14:textId="26B0F2C9" w:rsidR="004E21D6" w:rsidRPr="004E21D6" w:rsidRDefault="001A1FB0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5km</w:t>
            </w:r>
          </w:p>
        </w:tc>
        <w:tc>
          <w:tcPr>
            <w:tcW w:w="1534" w:type="dxa"/>
            <w:tcBorders>
              <w:bottom w:val="single" w:sz="24" w:space="0" w:color="auto"/>
            </w:tcBorders>
            <w:vAlign w:val="center"/>
          </w:tcPr>
          <w:p w14:paraId="7BC91FD4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r w:rsidRPr="004E21D6">
              <w:rPr>
                <w:rFonts w:ascii="Palatino Linotype" w:hAnsi="Palatino Linotype" w:cs="Times New Roman"/>
                <w:color w:val="000000" w:themeColor="text1"/>
                <w:sz w:val="21"/>
                <w:szCs w:val="21"/>
              </w:rPr>
              <w:t>8 days</w:t>
            </w:r>
          </w:p>
        </w:tc>
        <w:tc>
          <w:tcPr>
            <w:tcW w:w="1381" w:type="dxa"/>
            <w:tcBorders>
              <w:bottom w:val="single" w:sz="24" w:space="0" w:color="auto"/>
            </w:tcBorders>
            <w:vAlign w:val="center"/>
          </w:tcPr>
          <w:p w14:paraId="6E014DFA" w14:textId="77777777" w:rsidR="004E21D6" w:rsidRPr="004E21D6" w:rsidRDefault="004E21D6" w:rsidP="004E21D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4E21D6">
              <w:rPr>
                <w:rFonts w:ascii="Palatino Linotype" w:hAnsi="Palatino Linotype" w:cs="Times New Roman"/>
                <w:bCs/>
                <w:color w:val="000000" w:themeColor="text1"/>
                <w:sz w:val="21"/>
                <w:szCs w:val="21"/>
              </w:rPr>
              <w:t>Zenodo</w:t>
            </w:r>
            <w:proofErr w:type="spellEnd"/>
          </w:p>
        </w:tc>
      </w:tr>
    </w:tbl>
    <w:p w14:paraId="63C9864A" w14:textId="77777777" w:rsidR="003922F1" w:rsidRPr="000741EF" w:rsidRDefault="003922F1" w:rsidP="003922F1">
      <w:pPr>
        <w:ind w:firstLine="571"/>
        <w:jc w:val="center"/>
        <w:rPr>
          <w:rFonts w:cs="Times New Roman"/>
          <w:b/>
          <w:color w:val="000000" w:themeColor="text1"/>
        </w:rPr>
      </w:pPr>
    </w:p>
    <w:p w14:paraId="73A32675" w14:textId="1615BE01" w:rsidR="004E10B7" w:rsidRPr="00717684" w:rsidRDefault="000C51CB" w:rsidP="00717684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717684">
        <w:rPr>
          <w:rFonts w:ascii="Palatino Linotype" w:hAnsi="Palatino Linotype" w:hint="eastAsia"/>
          <w:b/>
          <w:bCs/>
          <w:sz w:val="30"/>
          <w:szCs w:val="30"/>
        </w:rPr>
        <w:t>2</w:t>
      </w:r>
      <w:r w:rsidRPr="00717684">
        <w:rPr>
          <w:rFonts w:ascii="Palatino Linotype" w:hAnsi="Palatino Linotype"/>
          <w:b/>
          <w:bCs/>
          <w:sz w:val="30"/>
          <w:szCs w:val="30"/>
        </w:rPr>
        <w:t>. Filenames Convention</w:t>
      </w:r>
    </w:p>
    <w:p w14:paraId="49E9C867" w14:textId="42F5D2BE" w:rsidR="00CD658D" w:rsidRDefault="00CD658D" w:rsidP="005C68C7">
      <w:pPr>
        <w:spacing w:line="420" w:lineRule="exact"/>
        <w:ind w:firstLine="480"/>
        <w:rPr>
          <w:rFonts w:ascii="Palatino Linotype" w:hAnsi="Palatino Linotype"/>
          <w:sz w:val="24"/>
        </w:rPr>
      </w:pPr>
      <w:bookmarkStart w:id="30" w:name="OLE_LINK12"/>
      <w:bookmarkStart w:id="31" w:name="OLE_LINK31"/>
      <w:bookmarkStart w:id="32" w:name="OLE_LINK32"/>
      <w:r w:rsidRPr="005C68C7">
        <w:rPr>
          <w:rFonts w:ascii="Palatino Linotype" w:hAnsi="Palatino Linotype"/>
          <w:sz w:val="24"/>
        </w:rPr>
        <w:t xml:space="preserve">The </w:t>
      </w:r>
      <w:bookmarkStart w:id="33" w:name="OLE_LINK8"/>
      <w:bookmarkStart w:id="34" w:name="OLE_LINK9"/>
      <w:proofErr w:type="spellStart"/>
      <w:r w:rsidR="001A1FB0" w:rsidRPr="001A1FB0">
        <w:rPr>
          <w:rFonts w:ascii="Palatino Linotype" w:hAnsi="Palatino Linotype"/>
          <w:sz w:val="24"/>
        </w:rPr>
        <w:t>HiQ</w:t>
      </w:r>
      <w:proofErr w:type="spellEnd"/>
      <w:r w:rsidR="001A1FB0" w:rsidRPr="001A1FB0">
        <w:rPr>
          <w:rFonts w:ascii="Palatino Linotype" w:hAnsi="Palatino Linotype"/>
          <w:sz w:val="24"/>
        </w:rPr>
        <w:t>-LAI</w:t>
      </w:r>
      <w:bookmarkEnd w:id="33"/>
      <w:bookmarkEnd w:id="34"/>
      <w:r w:rsidRPr="005C68C7">
        <w:rPr>
          <w:rFonts w:ascii="Palatino Linotype" w:hAnsi="Palatino Linotype"/>
          <w:sz w:val="24"/>
        </w:rPr>
        <w:t xml:space="preserve"> product</w:t>
      </w:r>
      <w:r w:rsidRPr="00CD658D">
        <w:rPr>
          <w:rFonts w:ascii="Palatino Linotype" w:hAnsi="Palatino Linotype"/>
          <w:sz w:val="24"/>
        </w:rPr>
        <w:t xml:space="preserve"> file name </w:t>
      </w:r>
      <w:r w:rsidR="00596885" w:rsidRPr="00CD658D">
        <w:rPr>
          <w:rFonts w:ascii="Palatino Linotype" w:hAnsi="Palatino Linotype"/>
          <w:sz w:val="24"/>
        </w:rPr>
        <w:t>follows</w:t>
      </w:r>
      <w:r w:rsidRPr="00CD658D">
        <w:rPr>
          <w:rFonts w:ascii="Palatino Linotype" w:hAnsi="Palatino Linotype"/>
          <w:sz w:val="24"/>
        </w:rPr>
        <w:t xml:space="preserve"> certain naming convention, providing useful information about a specific produc</w:t>
      </w:r>
      <w:r>
        <w:rPr>
          <w:rFonts w:ascii="Palatino Linotype" w:hAnsi="Palatino Linotype"/>
          <w:sz w:val="24"/>
        </w:rPr>
        <w:t>t</w:t>
      </w:r>
      <w:r w:rsidRPr="00CD658D">
        <w:rPr>
          <w:rFonts w:ascii="Palatino Linotype" w:hAnsi="Palatino Linotype"/>
          <w:sz w:val="24"/>
        </w:rPr>
        <w:t>.</w:t>
      </w:r>
      <w:bookmarkEnd w:id="30"/>
      <w:r w:rsidRPr="00CD658D">
        <w:rPr>
          <w:rFonts w:ascii="Palatino Linotype" w:hAnsi="Palatino Linotype"/>
          <w:sz w:val="24"/>
        </w:rPr>
        <w:t xml:space="preserve"> For example, the filename </w:t>
      </w:r>
      <w:bookmarkStart w:id="35" w:name="OLE_LINK29"/>
      <w:bookmarkStart w:id="36" w:name="OLE_LINK30"/>
      <w:bookmarkStart w:id="37" w:name="OLE_LINK49"/>
      <w:bookmarkStart w:id="38" w:name="OLE_LINK50"/>
      <w:r w:rsidR="00CB2DD4">
        <w:rPr>
          <w:rFonts w:ascii="Palatino Linotype" w:hAnsi="Palatino Linotype"/>
          <w:sz w:val="24"/>
        </w:rPr>
        <w:t>HiQ</w:t>
      </w:r>
      <w:r>
        <w:rPr>
          <w:rFonts w:ascii="Palatino Linotype" w:hAnsi="Palatino Linotype"/>
          <w:sz w:val="24"/>
        </w:rPr>
        <w:t>_LAI_WGS84_</w:t>
      </w:r>
      <w:r w:rsidR="002B4D41">
        <w:rPr>
          <w:rFonts w:ascii="Palatino Linotype" w:hAnsi="Palatino Linotype"/>
          <w:sz w:val="24"/>
        </w:rPr>
        <w:t>5</w:t>
      </w:r>
      <w:r w:rsidR="002B4D41">
        <w:rPr>
          <w:rFonts w:ascii="Palatino Linotype" w:hAnsi="Palatino Linotype" w:hint="eastAsia"/>
          <w:sz w:val="24"/>
        </w:rPr>
        <w:t>km</w:t>
      </w:r>
      <w:r w:rsidR="002B4D41">
        <w:rPr>
          <w:rFonts w:ascii="Palatino Linotype" w:hAnsi="Palatino Linotype"/>
          <w:sz w:val="24"/>
        </w:rPr>
        <w:t>_</w:t>
      </w:r>
      <w:r w:rsidR="00CB00D5">
        <w:rPr>
          <w:rFonts w:ascii="Palatino Linotype" w:hAnsi="Palatino Linotype"/>
          <w:sz w:val="24"/>
        </w:rPr>
        <w:t>8day_</w:t>
      </w:r>
      <w:bookmarkEnd w:id="35"/>
      <w:bookmarkEnd w:id="36"/>
      <w:r>
        <w:rPr>
          <w:rFonts w:ascii="Palatino Linotype" w:hAnsi="Palatino Linotype"/>
          <w:sz w:val="24"/>
        </w:rPr>
        <w:t>2022361.tif</w:t>
      </w:r>
      <w:bookmarkEnd w:id="37"/>
      <w:bookmarkEnd w:id="38"/>
      <w:r>
        <w:rPr>
          <w:rFonts w:ascii="Palatino Linotype" w:hAnsi="Palatino Linotype"/>
          <w:sz w:val="24"/>
        </w:rPr>
        <w:t xml:space="preserve"> </w:t>
      </w:r>
      <w:r w:rsidRPr="00CD658D">
        <w:rPr>
          <w:rFonts w:ascii="Palatino Linotype" w:hAnsi="Palatino Linotype"/>
          <w:sz w:val="24"/>
        </w:rPr>
        <w:t>indicates</w:t>
      </w:r>
      <w:r w:rsidR="00416023">
        <w:rPr>
          <w:rFonts w:ascii="Palatino Linotype" w:hAnsi="Palatino Linotype"/>
          <w:sz w:val="24"/>
        </w:rPr>
        <w:t>:</w:t>
      </w:r>
    </w:p>
    <w:p w14:paraId="372B28B2" w14:textId="0042E0C7" w:rsidR="00416023" w:rsidRPr="00416023" w:rsidRDefault="00CB2DD4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HiQ</w:t>
      </w:r>
      <w:proofErr w:type="spellEnd"/>
      <w:r w:rsidR="00416023" w:rsidRPr="00416023">
        <w:rPr>
          <w:rFonts w:ascii="Palatino Linotype" w:hAnsi="Palatino Linotype" w:hint="eastAsia"/>
          <w:sz w:val="24"/>
        </w:rPr>
        <w:t>：</w:t>
      </w:r>
      <w:r w:rsidR="00C225A2" w:rsidRPr="00C225A2">
        <w:rPr>
          <w:rFonts w:ascii="Palatino Linotype" w:hAnsi="Palatino Linotype"/>
          <w:sz w:val="24"/>
        </w:rPr>
        <w:t>Product Short Name</w:t>
      </w:r>
    </w:p>
    <w:p w14:paraId="0DC50212" w14:textId="6A6BBA81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LAI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L</w:t>
      </w:r>
      <w:r w:rsidR="00C225A2">
        <w:rPr>
          <w:rFonts w:ascii="Palatino Linotype" w:hAnsi="Palatino Linotype"/>
          <w:sz w:val="24"/>
        </w:rPr>
        <w:t xml:space="preserve">and </w:t>
      </w:r>
      <w:r w:rsidR="002B4D41">
        <w:rPr>
          <w:rFonts w:ascii="Palatino Linotype" w:hAnsi="Palatino Linotype"/>
          <w:sz w:val="24"/>
        </w:rPr>
        <w:t>S</w:t>
      </w:r>
      <w:r w:rsidR="00C225A2" w:rsidRPr="00C225A2">
        <w:rPr>
          <w:rFonts w:ascii="Palatino Linotype" w:hAnsi="Palatino Linotype"/>
          <w:sz w:val="24"/>
        </w:rPr>
        <w:t xml:space="preserve">urface </w:t>
      </w:r>
      <w:r w:rsidR="002B4D41">
        <w:rPr>
          <w:rFonts w:ascii="Palatino Linotype" w:hAnsi="Palatino Linotype"/>
          <w:sz w:val="24"/>
        </w:rPr>
        <w:t>T</w:t>
      </w:r>
      <w:r w:rsidR="00C225A2">
        <w:rPr>
          <w:rFonts w:ascii="Palatino Linotype" w:hAnsi="Palatino Linotype"/>
          <w:sz w:val="24"/>
        </w:rPr>
        <w:t>ype</w:t>
      </w:r>
    </w:p>
    <w:p w14:paraId="59ED1201" w14:textId="1A7CA9AE" w:rsid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WGS84</w:t>
      </w:r>
      <w:r w:rsidRPr="00416023">
        <w:rPr>
          <w:rFonts w:ascii="Palatino Linotype" w:hAnsi="Palatino Linotype" w:hint="eastAsia"/>
          <w:sz w:val="24"/>
        </w:rPr>
        <w:t>：</w:t>
      </w:r>
      <w:r w:rsidR="002B4D41">
        <w:rPr>
          <w:rFonts w:ascii="Palatino Linotype" w:hAnsi="Palatino Linotype"/>
          <w:sz w:val="24"/>
        </w:rPr>
        <w:t>P</w:t>
      </w:r>
      <w:r w:rsidR="00E95CCB" w:rsidRPr="005C68C7">
        <w:rPr>
          <w:rFonts w:ascii="Palatino Linotype" w:hAnsi="Palatino Linotype"/>
          <w:sz w:val="24"/>
        </w:rPr>
        <w:t>rojection</w:t>
      </w:r>
      <w:r w:rsidR="00E95CCB">
        <w:rPr>
          <w:rFonts w:ascii="Palatino Linotype" w:hAnsi="Palatino Linotype"/>
          <w:sz w:val="24"/>
        </w:rPr>
        <w:t xml:space="preserve"> </w:t>
      </w:r>
      <w:r w:rsidR="002B4D41">
        <w:rPr>
          <w:rFonts w:ascii="Palatino Linotype" w:hAnsi="Palatino Linotype"/>
          <w:sz w:val="24"/>
        </w:rPr>
        <w:t>I</w:t>
      </w:r>
      <w:r w:rsidR="00E95CCB">
        <w:rPr>
          <w:rFonts w:ascii="Palatino Linotype" w:hAnsi="Palatino Linotype"/>
          <w:sz w:val="24"/>
        </w:rPr>
        <w:t>nformation.</w:t>
      </w:r>
    </w:p>
    <w:p w14:paraId="6B378282" w14:textId="50ED2EFB" w:rsidR="002B4D41" w:rsidRDefault="002B4D41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5</w:t>
      </w:r>
      <w:r>
        <w:rPr>
          <w:rFonts w:ascii="Palatino Linotype" w:hAnsi="Palatino Linotype" w:hint="eastAsia"/>
          <w:sz w:val="24"/>
        </w:rPr>
        <w:t>km</w:t>
      </w:r>
      <w:r>
        <w:rPr>
          <w:rFonts w:ascii="Palatino Linotype" w:hAnsi="Palatino Linotype"/>
          <w:sz w:val="24"/>
        </w:rPr>
        <w:t>: Spatial Resolution</w:t>
      </w:r>
    </w:p>
    <w:p w14:paraId="5890DA25" w14:textId="15A59931" w:rsidR="00CB00D5" w:rsidRPr="00416023" w:rsidRDefault="00CB00D5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 w:hint="eastAsia"/>
          <w:sz w:val="24"/>
        </w:rPr>
        <w:t>8</w:t>
      </w:r>
      <w:r>
        <w:rPr>
          <w:rFonts w:ascii="Palatino Linotype" w:hAnsi="Palatino Linotype"/>
          <w:sz w:val="24"/>
        </w:rPr>
        <w:t>day: Temporal Resolution</w:t>
      </w:r>
    </w:p>
    <w:p w14:paraId="6B324A75" w14:textId="6F82FC0C" w:rsidR="00416023" w:rsidRPr="00416023" w:rsidRDefault="00416023" w:rsidP="00416023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2022361</w:t>
      </w:r>
      <w:r w:rsidRPr="00416023">
        <w:rPr>
          <w:rFonts w:ascii="Palatino Linotype" w:hAnsi="Palatino Linotype" w:hint="eastAsia"/>
          <w:sz w:val="24"/>
        </w:rPr>
        <w:t>：</w:t>
      </w:r>
      <w:r w:rsidR="009C3BAC" w:rsidRPr="009C3BAC">
        <w:rPr>
          <w:rFonts w:ascii="Palatino Linotype" w:hAnsi="Palatino Linotype"/>
          <w:sz w:val="24"/>
        </w:rPr>
        <w:t>Julian Date of Acquisition</w:t>
      </w:r>
      <w:r w:rsidRPr="00416023">
        <w:rPr>
          <w:rFonts w:ascii="Palatino Linotype" w:hAnsi="Palatino Linotype" w:hint="eastAsia"/>
          <w:sz w:val="24"/>
        </w:rPr>
        <w:t>（</w:t>
      </w:r>
      <w:r w:rsidRPr="00416023">
        <w:rPr>
          <w:rFonts w:ascii="Palatino Linotype" w:hAnsi="Palatino Linotype"/>
          <w:sz w:val="24"/>
        </w:rPr>
        <w:t>YYYY</w:t>
      </w:r>
      <w:r w:rsidR="009C3BAC">
        <w:rPr>
          <w:rFonts w:ascii="Palatino Linotype" w:hAnsi="Palatino Linotype"/>
          <w:sz w:val="24"/>
        </w:rPr>
        <w:t>D</w:t>
      </w:r>
      <w:r w:rsidRPr="00416023">
        <w:rPr>
          <w:rFonts w:ascii="Palatino Linotype" w:hAnsi="Palatino Linotype"/>
          <w:sz w:val="24"/>
        </w:rPr>
        <w:t>DD</w:t>
      </w:r>
      <w:r w:rsidRPr="00416023">
        <w:rPr>
          <w:rFonts w:ascii="Palatino Linotype" w:hAnsi="Palatino Linotype" w:hint="eastAsia"/>
          <w:sz w:val="24"/>
        </w:rPr>
        <w:t>）</w:t>
      </w:r>
      <w:r w:rsidR="00466D90">
        <w:rPr>
          <w:rFonts w:ascii="Palatino Linotype" w:hAnsi="Palatino Linotype" w:hint="eastAsia"/>
          <w:sz w:val="24"/>
        </w:rPr>
        <w:t>,</w:t>
      </w:r>
      <w:r w:rsidR="00466D90">
        <w:rPr>
          <w:rFonts w:ascii="Palatino Linotype" w:hAnsi="Palatino Linotype"/>
          <w:sz w:val="24"/>
        </w:rPr>
        <w:t xml:space="preserve"> DDD=DOY</w:t>
      </w:r>
      <w:r w:rsidR="002750A1">
        <w:rPr>
          <w:rFonts w:ascii="Palatino Linotype" w:hAnsi="Palatino Linotype"/>
          <w:sz w:val="24"/>
        </w:rPr>
        <w:t xml:space="preserve"> (Day of Year)</w:t>
      </w:r>
    </w:p>
    <w:p w14:paraId="5F157506" w14:textId="2429545D" w:rsidR="003A5785" w:rsidRPr="0063638C" w:rsidRDefault="00416023" w:rsidP="0063638C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Palatino Linotype" w:hAnsi="Palatino Linotype"/>
          <w:sz w:val="24"/>
        </w:rPr>
      </w:pPr>
      <w:r w:rsidRPr="00416023">
        <w:rPr>
          <w:rFonts w:ascii="Palatino Linotype" w:hAnsi="Palatino Linotype"/>
          <w:sz w:val="24"/>
        </w:rPr>
        <w:t>.</w:t>
      </w:r>
      <w:proofErr w:type="spellStart"/>
      <w:r>
        <w:rPr>
          <w:rFonts w:ascii="Palatino Linotype" w:hAnsi="Palatino Linotype"/>
          <w:sz w:val="24"/>
        </w:rPr>
        <w:t>tif</w:t>
      </w:r>
      <w:proofErr w:type="spellEnd"/>
      <w:r w:rsidRPr="00416023">
        <w:rPr>
          <w:rFonts w:ascii="Palatino Linotype" w:hAnsi="Palatino Linotype" w:hint="eastAsia"/>
          <w:sz w:val="24"/>
        </w:rPr>
        <w:t>：</w:t>
      </w:r>
      <w:r w:rsidR="00972126" w:rsidRPr="00972126">
        <w:rPr>
          <w:rFonts w:ascii="Palatino Linotype" w:hAnsi="Palatino Linotype"/>
          <w:sz w:val="24"/>
        </w:rPr>
        <w:t>Data Format</w:t>
      </w:r>
      <w:r w:rsidR="00972126">
        <w:rPr>
          <w:rFonts w:ascii="Palatino Linotype" w:hAnsi="Palatino Linotype"/>
          <w:sz w:val="24"/>
        </w:rPr>
        <w:t xml:space="preserve"> </w:t>
      </w:r>
      <w:bookmarkEnd w:id="31"/>
      <w:bookmarkEnd w:id="32"/>
    </w:p>
    <w:p w14:paraId="6A2152BC" w14:textId="77777777" w:rsidR="00D119D9" w:rsidRDefault="00D119D9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</w:p>
    <w:p w14:paraId="5D5456FD" w14:textId="3658076B" w:rsidR="00C00370" w:rsidRDefault="00C00370" w:rsidP="00390C82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390C82">
        <w:rPr>
          <w:rFonts w:ascii="Palatino Linotype" w:hAnsi="Palatino Linotype"/>
          <w:b/>
          <w:bCs/>
          <w:sz w:val="30"/>
          <w:szCs w:val="30"/>
        </w:rPr>
        <w:t>3. Data Availability</w:t>
      </w:r>
    </w:p>
    <w:p w14:paraId="347A6D37" w14:textId="77777777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bookmarkStart w:id="39" w:name="OLE_LINK15"/>
      <w:bookmarkStart w:id="40" w:name="OLE_LINK16"/>
      <w:r w:rsidRPr="00A47765">
        <w:rPr>
          <w:rFonts w:ascii="Palatino Linotype" w:hAnsi="Palatino Linotype"/>
          <w:sz w:val="24"/>
        </w:rPr>
        <w:t>The dataset links are as follows:</w:t>
      </w:r>
    </w:p>
    <w:p w14:paraId="57BCA129" w14:textId="5F29ED3F" w:rsidR="00A47765" w:rsidRPr="00A47765" w:rsidRDefault="00A47765" w:rsidP="007D5506">
      <w:pPr>
        <w:spacing w:line="420" w:lineRule="exact"/>
        <w:ind w:firstLineChars="0" w:firstLine="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1)</w:t>
      </w:r>
      <w:r w:rsidR="007D5506">
        <w:rPr>
          <w:rFonts w:ascii="Palatino Linotype" w:hAnsi="Palatino Linotype"/>
          <w:sz w:val="24"/>
        </w:rPr>
        <w:t xml:space="preserve"> </w:t>
      </w:r>
      <w:hyperlink r:id="rId7" w:history="1">
        <w:r w:rsidR="00A85C45" w:rsidRPr="00A85C45">
          <w:rPr>
            <w:rStyle w:val="a7"/>
            <w:rFonts w:ascii="Palatino Linotype" w:hAnsi="Palatino Linotype"/>
            <w:sz w:val="24"/>
          </w:rPr>
          <w:t>https://doi.org/10.5281/zenodo.8296768</w:t>
        </w:r>
      </w:hyperlink>
      <w:r w:rsid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 xml:space="preserve">(spatial resolution is </w:t>
      </w:r>
      <w:r w:rsidR="00D97464">
        <w:rPr>
          <w:rFonts w:ascii="Palatino Linotype" w:hAnsi="Palatino Linotype"/>
          <w:sz w:val="24"/>
        </w:rPr>
        <w:t>5km</w:t>
      </w:r>
      <w:r w:rsidRPr="00A47765">
        <w:rPr>
          <w:rFonts w:ascii="Palatino Linotype" w:hAnsi="Palatino Linotype"/>
          <w:sz w:val="24"/>
        </w:rPr>
        <w:t xml:space="preserve"> and temporal resolution is 8 days)</w:t>
      </w:r>
    </w:p>
    <w:p w14:paraId="1CA7A5B4" w14:textId="126E0FF9" w:rsidR="00390C82" w:rsidRPr="00D57F90" w:rsidRDefault="00A47765" w:rsidP="00A85C45">
      <w:pPr>
        <w:spacing w:line="420" w:lineRule="exact"/>
        <w:ind w:firstLineChars="0" w:firstLine="0"/>
        <w:jc w:val="left"/>
        <w:rPr>
          <w:rFonts w:ascii="Palatino Linotype" w:hAnsi="Palatino Linotype"/>
          <w:sz w:val="24"/>
        </w:rPr>
      </w:pPr>
      <w:r w:rsidRPr="00A47765">
        <w:rPr>
          <w:rFonts w:ascii="Palatino Linotype" w:hAnsi="Palatino Linotype"/>
          <w:sz w:val="24"/>
        </w:rPr>
        <w:t>2</w:t>
      </w:r>
      <w:r>
        <w:rPr>
          <w:rFonts w:ascii="Palatino Linotype" w:hAnsi="Palatino Linotype"/>
          <w:sz w:val="24"/>
        </w:rPr>
        <w:t>)</w:t>
      </w:r>
      <w:r w:rsidR="00A85C45">
        <w:rPr>
          <w:rFonts w:ascii="Palatino Linotype" w:hAnsi="Palatino Linotype"/>
          <w:sz w:val="24"/>
        </w:rPr>
        <w:t xml:space="preserve"> </w:t>
      </w:r>
      <w:hyperlink r:id="rId8" w:history="1">
        <w:r w:rsidR="00A85C45" w:rsidRPr="00A85C45">
          <w:rPr>
            <w:rStyle w:val="a7"/>
            <w:rFonts w:ascii="Palatino Linotype" w:hAnsi="Palatino Linotype"/>
            <w:sz w:val="24"/>
          </w:rPr>
          <w:t>https://code.earthengine.google.com/?asset=projects/verselab-398313/assets/HiQ_LAI/wgs_500m_8d</w:t>
        </w:r>
      </w:hyperlink>
      <w:r w:rsidR="00A85C45" w:rsidRPr="00A85C45">
        <w:rPr>
          <w:rFonts w:ascii="Palatino Linotype" w:hAnsi="Palatino Linotype"/>
          <w:sz w:val="24"/>
        </w:rPr>
        <w:t xml:space="preserve"> </w:t>
      </w:r>
      <w:r w:rsidRPr="00A47765">
        <w:rPr>
          <w:rFonts w:ascii="Palatino Linotype" w:hAnsi="Palatino Linotype"/>
          <w:sz w:val="24"/>
        </w:rPr>
        <w:t>(spatial resolution is 500m and temporal resolution is 8 days)</w:t>
      </w:r>
    </w:p>
    <w:p w14:paraId="4358F55B" w14:textId="0857D4F5" w:rsidR="003A5785" w:rsidRDefault="003A5785" w:rsidP="003A5785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bookmarkStart w:id="41" w:name="OLE_LINK45"/>
      <w:bookmarkStart w:id="42" w:name="OLE_LINK46"/>
      <w:bookmarkEnd w:id="39"/>
      <w:bookmarkEnd w:id="40"/>
      <w:r w:rsidRPr="003A5785">
        <w:rPr>
          <w:rFonts w:ascii="Palatino Linotype" w:hAnsi="Palatino Linotype"/>
          <w:b/>
          <w:bCs/>
          <w:sz w:val="30"/>
          <w:szCs w:val="30"/>
        </w:rPr>
        <w:t xml:space="preserve">4. </w:t>
      </w:r>
      <w:bookmarkStart w:id="43" w:name="OLE_LINK17"/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411E1E" w:rsidRPr="003A5785">
        <w:rPr>
          <w:rFonts w:ascii="Palatino Linotype" w:hAnsi="Palatino Linotype"/>
          <w:b/>
          <w:bCs/>
          <w:sz w:val="30"/>
          <w:szCs w:val="30"/>
        </w:rPr>
        <w:t>xample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 (For Google Earth Engine)</w:t>
      </w:r>
      <w:bookmarkEnd w:id="43"/>
    </w:p>
    <w:bookmarkEnd w:id="41"/>
    <w:bookmarkEnd w:id="42"/>
    <w:p w14:paraId="36A09E7D" w14:textId="00962613" w:rsidR="00710431" w:rsidRDefault="003E27E9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lastRenderedPageBreak/>
        <w:t>Here is a Google Earth Engine example for the version that spatial resolution is 500m and temporal resolution is 8 days:</w:t>
      </w:r>
    </w:p>
    <w:p w14:paraId="12B56414" w14:textId="57992A1F" w:rsidR="00107F94" w:rsidRPr="00880691" w:rsidRDefault="00107F94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ar Year = 2021</w:t>
      </w:r>
    </w:p>
    <w:p w14:paraId="2A969867" w14:textId="0F24904C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bookmarkStart w:id="44" w:name="OLE_LINK23"/>
      <w:bookmarkStart w:id="45" w:name="OLE_LINK24"/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bookmarkEnd w:id="44"/>
      <w:bookmarkEnd w:id="45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ee.ImageCollection('</w:t>
      </w:r>
      <w:r w:rsidR="00480250" w:rsidRPr="00480250">
        <w:rPr>
          <w:rFonts w:ascii="Palatino Linotype" w:hAnsi="Palatino Linotype"/>
          <w:color w:val="1F4E79" w:themeColor="accent5" w:themeShade="80"/>
          <w:sz w:val="18"/>
          <w:szCs w:val="18"/>
        </w:rPr>
        <w:t>projects/verselab-398313/assets/HiQ_LAI/wgs_500m_8d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5865B05B" w14:textId="5BB91207" w:rsidR="001624F2" w:rsidRPr="00880691" w:rsidRDefault="001624F2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gramStart"/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rint(</w:t>
      </w:r>
      <w:proofErr w:type="spellStart"/>
      <w:proofErr w:type="gram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01535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//</w:t>
      </w:r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print </w:t>
      </w:r>
      <w:proofErr w:type="spellStart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502CB7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dataset information to console</w:t>
      </w:r>
    </w:p>
    <w:p w14:paraId="05ECA688" w14:textId="77777777" w:rsidR="00A06D46" w:rsidRPr="00880691" w:rsidRDefault="00A06D46" w:rsidP="001624F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B63E03B" w14:textId="19F2D4AF" w:rsidR="00A06D46" w:rsidRPr="00880691" w:rsidRDefault="00A06D46" w:rsidP="00A06D46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v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ar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_filter = </w:t>
      </w:r>
      <w:proofErr w:type="spellStart"/>
      <w:r w:rsidR="00107F94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.filterDate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(Year+'-01-01', Year+'-12-31')</w:t>
      </w:r>
    </w:p>
    <w:p w14:paraId="79AD1014" w14:textId="69F8945A" w:rsidR="00F07E39" w:rsidRDefault="00E93F46" w:rsidP="00AD50CC">
      <w:pPr>
        <w:spacing w:line="420" w:lineRule="exact"/>
        <w:ind w:left="1680" w:firstLineChars="0" w:firstLine="42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</w:t>
      </w:r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.select</w:t>
      </w:r>
      <w:proofErr w:type="gramEnd"/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AI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', </w:t>
      </w:r>
      <w:r w:rsidR="009D2CBE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'LAI_QC</w:t>
      </w:r>
      <w:r w:rsidR="00A06D46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</w:t>
      </w:r>
    </w:p>
    <w:p w14:paraId="460F9307" w14:textId="7495629A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// 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If user wants to filter the year or month</w:t>
      </w:r>
      <w:r w:rsidR="00966E1C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: </w:t>
      </w:r>
    </w:p>
    <w:p w14:paraId="2AC0243E" w14:textId="22FAD134" w:rsidR="007A7155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HiQ_Filtet_Y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proofErr w:type="gram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proofErr w:type="gram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year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47F5C134" w14:textId="4475DDA6" w:rsidR="007A7155" w:rsidRPr="00880691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// var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HiQ_Filtet_M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.filter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proofErr w:type="gram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ee.Filter.calendarRange</w:t>
      </w:r>
      <w:proofErr w:type="spellEnd"/>
      <w:proofErr w:type="gram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i</w:t>
      </w:r>
      <w:proofErr w:type="spellEnd"/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j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, 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month</w:t>
      </w:r>
      <w:r w:rsidRPr="007A7155">
        <w:rPr>
          <w:rFonts w:ascii="Palatino Linotype" w:hAnsi="Palatino Linotype"/>
          <w:color w:val="1F4E79" w:themeColor="accent5" w:themeShade="80"/>
          <w:sz w:val="18"/>
          <w:szCs w:val="18"/>
        </w:rPr>
        <w:t>'))</w:t>
      </w:r>
    </w:p>
    <w:p w14:paraId="754DE276" w14:textId="77777777" w:rsidR="007A7155" w:rsidRPr="00966E1C" w:rsidRDefault="007A7155" w:rsidP="007A7155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54F8345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50FC16C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0,</w:t>
      </w:r>
    </w:p>
    <w:p w14:paraId="72022309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100, // 10, 100,</w:t>
      </w:r>
    </w:p>
    <w:p w14:paraId="5706F532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40F972C7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'FFFFFF', 'CE7E45', 'DF923D', 'F1B555', 'FCD163', '99B718', '74A901',</w:t>
      </w:r>
    </w:p>
    <w:p w14:paraId="3CB5208C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'66A000', '529400', '3E8601', '207401', '056201', '004C00', '023B01',</w:t>
      </w:r>
    </w:p>
    <w:p w14:paraId="0BAE760D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'012E01', '011D01', '011301'</w:t>
      </w:r>
    </w:p>
    <w:p w14:paraId="3EF3865F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1F76C673" w14:textId="77777777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7CAACF55" w14:textId="40629F9E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var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LandCoverVis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{</w:t>
      </w:r>
    </w:p>
    <w:p w14:paraId="3FE0E7EA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min: 1.0,</w:t>
      </w:r>
    </w:p>
    <w:p w14:paraId="322DD58C" w14:textId="3D2D1358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max: 10,</w:t>
      </w:r>
    </w:p>
    <w:p w14:paraId="23663806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palette: [</w:t>
      </w:r>
    </w:p>
    <w:p w14:paraId="238001B1" w14:textId="2B786925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'05450a', '086a10', '54a708', '78d203', '009900',</w:t>
      </w:r>
    </w:p>
    <w:p w14:paraId="00CDB008" w14:textId="5B32765B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'dade48', 'fbff13', 'b6ff05', '27ff87', 'c24f44',</w:t>
      </w:r>
    </w:p>
    <w:p w14:paraId="4BBB3F46" w14:textId="77777777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],</w:t>
      </w:r>
    </w:p>
    <w:p w14:paraId="7554F764" w14:textId="6977455B" w:rsidR="00231222" w:rsidRPr="00880691" w:rsidRDefault="00231222" w:rsidP="00231222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};</w:t>
      </w:r>
    </w:p>
    <w:p w14:paraId="300F9E6A" w14:textId="4B9F6888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// add special band to map layer</w:t>
      </w:r>
    </w:p>
    <w:p w14:paraId="691C203F" w14:textId="507290DC" w:rsidR="00EB4FB3" w:rsidRPr="00880691" w:rsidRDefault="00EB4FB3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880691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/</w:t>
      </w:r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/ .first</w:t>
      </w:r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(): add the first image of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imageCollection</w:t>
      </w:r>
      <w:proofErr w:type="spellEnd"/>
    </w:p>
    <w:p w14:paraId="0F292CF2" w14:textId="34364F45" w:rsidR="00F07E39" w:rsidRPr="00880691" w:rsidRDefault="00F07E39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846F00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('LAI').first(),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colorizedVis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, 'LAI');</w:t>
      </w:r>
    </w:p>
    <w:p w14:paraId="22859004" w14:textId="691EFF90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('LAI_QC'), {}, 'QC');</w:t>
      </w:r>
    </w:p>
    <w:p w14:paraId="3ADCAB08" w14:textId="1AE3E332" w:rsidR="00846F00" w:rsidRPr="00880691" w:rsidRDefault="00846F00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="00EB4FB3" w:rsidRPr="00880691">
        <w:rPr>
          <w:sz w:val="18"/>
          <w:szCs w:val="18"/>
        </w:rPr>
        <w:t xml:space="preserve"> </w:t>
      </w:r>
      <w:proofErr w:type="spellStart"/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Re_TSS_M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OD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{},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'</w:t>
      </w:r>
      <w:r w:rsidR="00EB4FB3"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TSS_M</w:t>
      </w:r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089AFC29" w14:textId="250D9C51" w:rsidR="003536A4" w:rsidRPr="00880691" w:rsidRDefault="003536A4" w:rsidP="003536A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Re_TSS_</w:t>
      </w:r>
      <w:r w:rsidR="00D32BBA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TSS_Overall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7190EA7C" w14:textId="49E663C8" w:rsidR="00BC04F3" w:rsidRDefault="004A5E1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Map.addLayer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_</w:t>
      </w:r>
      <w:proofErr w:type="spellStart"/>
      <w:proofErr w:type="gram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filter.select</w:t>
      </w:r>
      <w:proofErr w:type="spellEnd"/>
      <w:proofErr w:type="gram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('</w:t>
      </w:r>
      <w:r w:rsidRPr="00880691">
        <w:rPr>
          <w:sz w:val="18"/>
          <w:szCs w:val="18"/>
        </w:rPr>
        <w:t xml:space="preserve"> </w:t>
      </w:r>
      <w:bookmarkStart w:id="46" w:name="OLE_LINK25"/>
      <w:bookmarkStart w:id="47" w:name="OLE_LINK26"/>
      <w:proofErr w:type="spellStart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bookmarkEnd w:id="46"/>
      <w:bookmarkEnd w:id="47"/>
      <w:proofErr w:type="spellEnd"/>
      <w:r w:rsidRPr="00880691">
        <w:rPr>
          <w:rFonts w:ascii="Palatino Linotype" w:hAnsi="Palatino Linotype"/>
          <w:color w:val="1F4E79" w:themeColor="accent5" w:themeShade="80"/>
          <w:sz w:val="18"/>
          <w:szCs w:val="18"/>
        </w:rPr>
        <w:t>'),{}, 'Diff');</w:t>
      </w:r>
    </w:p>
    <w:p w14:paraId="10AD4943" w14:textId="77777777" w:rsidR="004C073A" w:rsidRPr="004C073A" w:rsidRDefault="004C073A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390C5D08" w14:textId="47357F60" w:rsidR="00BC04F3" w:rsidRDefault="00BC04F3" w:rsidP="00BC04F3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5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. Data </w:t>
      </w:r>
      <w:r w:rsidR="006A1C76"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 w:rsidR="006A1C76">
        <w:rPr>
          <w:rFonts w:ascii="Palatino Linotype" w:hAnsi="Palatino Linotype"/>
          <w:b/>
          <w:bCs/>
          <w:sz w:val="30"/>
          <w:szCs w:val="30"/>
        </w:rPr>
        <w:t>E</w:t>
      </w:r>
      <w:r w:rsidR="006A1C76"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r w:rsidR="006A1C76">
        <w:rPr>
          <w:rFonts w:ascii="Palatino Linotype" w:hAnsi="Palatino Linotype"/>
          <w:b/>
          <w:bCs/>
          <w:sz w:val="30"/>
          <w:szCs w:val="30"/>
        </w:rPr>
        <w:t>P</w:t>
      </w:r>
      <w:r>
        <w:rPr>
          <w:rFonts w:ascii="Palatino Linotype" w:hAnsi="Palatino Linotype"/>
          <w:b/>
          <w:bCs/>
          <w:sz w:val="30"/>
          <w:szCs w:val="30"/>
        </w:rPr>
        <w:t>ython</w:t>
      </w:r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0A585310" w14:textId="5CA042C1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r w:rsidR="00AE6EE2">
        <w:rPr>
          <w:rFonts w:ascii="Palatino Linotype" w:hAnsi="Palatino Linotype"/>
          <w:sz w:val="24"/>
        </w:rPr>
        <w:t>python</w:t>
      </w:r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AE6EE2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7E3DB017" w14:textId="318A858C" w:rsidR="001215F1" w:rsidRPr="00154355" w:rsidRDefault="001215F1" w:rsidP="00391444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numpy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np</w:t>
      </w:r>
      <w:proofErr w:type="gramEnd"/>
    </w:p>
    <w:p w14:paraId="1F995A2B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from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osgeo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import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</w:t>
      </w:r>
      <w:proofErr w:type="spellEnd"/>
    </w:p>
    <w:p w14:paraId="11F5D672" w14:textId="5924E82E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import </w:t>
      </w: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matplotlib.pyplot</w:t>
      </w:r>
      <w:proofErr w:type="spellEnd"/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as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spellEnd"/>
    </w:p>
    <w:p w14:paraId="493E271C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05DD0418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):</w:t>
      </w:r>
    </w:p>
    <w:p w14:paraId="0AF2BD3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dataset = </w:t>
      </w: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gdal.Open</w:t>
      </w:r>
      <w:proofErr w:type="spellEnd"/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1D511503" w14:textId="77777777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dataset == None:</w:t>
      </w:r>
    </w:p>
    <w:p w14:paraId="4A9FD281" w14:textId="2F106721" w:rsidR="001215F1" w:rsidRPr="00154355" w:rsidRDefault="001215F1" w:rsidP="001215F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 xml:space="preserve">        </w:t>
      </w:r>
      <w:proofErr w:type="gramStart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print(</w:t>
      </w:r>
      <w:proofErr w:type="spellStart"/>
      <w:proofErr w:type="gram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fileName</w:t>
      </w:r>
      <w:proofErr w:type="spellEnd"/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+"</w:t>
      </w:r>
      <w:r w:rsidR="00EE5470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Failed to open</w:t>
      </w:r>
      <w:r w:rsidRPr="00154355"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")</w:t>
      </w:r>
    </w:p>
    <w:p w14:paraId="35EC3393" w14:textId="4C71AD64" w:rsidR="001215F1" w:rsidRDefault="001215F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return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dataset</w:t>
      </w:r>
      <w:proofErr w:type="gramEnd"/>
    </w:p>
    <w:p w14:paraId="16F18D2B" w14:textId="77777777" w:rsidR="00EE6491" w:rsidRDefault="00EE6491" w:rsidP="00EE6491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64B7DAB" w14:textId="576ECFA1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def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(data, title=''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='', </w:t>
      </w:r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color=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'off'):</w:t>
      </w:r>
    </w:p>
    <w:p w14:paraId="492102F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plt.imshow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(data,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color)  #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cmap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=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plt.cm.jet</w:t>
      </w:r>
      <w:proofErr w:type="spellEnd"/>
    </w:p>
    <w:p w14:paraId="127B31F8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plt.title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(title, family='Times New Roman', 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=18)</w:t>
      </w:r>
    </w:p>
    <w:p w14:paraId="1B38BD1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font.size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13</w:t>
      </w:r>
    </w:p>
    <w:p w14:paraId="6ABA74C4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plt.rcParams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['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font.family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'] = 'Times New Roman'</w:t>
      </w:r>
    </w:p>
    <w:p w14:paraId="0E1E6E81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#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plt.colorbar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4082028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plt.axis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axisType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</w:p>
    <w:p w14:paraId="56A81A09" w14:textId="77777777" w:rsidR="00EE6491" w:rsidRPr="00EE6491" w:rsidRDefault="00EE6491" w:rsidP="00EE6491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   if </w:t>
      </w: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issave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: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</w:t>
      </w:r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.savefig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savepath</w:t>
      </w:r>
      <w:proofErr w:type="spell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, dpi=300)</w:t>
      </w:r>
    </w:p>
    <w:p w14:paraId="00FB86DE" w14:textId="14A497BD" w:rsidR="00EE6491" w:rsidRDefault="00EE6491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proofErr w:type="gram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plt.show</w:t>
      </w:r>
      <w:proofErr w:type="spellEnd"/>
      <w:proofErr w:type="gramEnd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6638305F" w14:textId="77777777" w:rsidR="00DF4C35" w:rsidRPr="00154355" w:rsidRDefault="00DF4C35" w:rsidP="00DF4C35">
      <w:pPr>
        <w:spacing w:line="420" w:lineRule="exact"/>
        <w:ind w:firstLineChars="0" w:firstLine="360"/>
        <w:rPr>
          <w:rFonts w:ascii="Palatino Linotype" w:hAnsi="Palatino Linotype"/>
          <w:color w:val="1F4E79" w:themeColor="accent5" w:themeShade="80"/>
          <w:sz w:val="18"/>
          <w:szCs w:val="18"/>
        </w:rPr>
      </w:pPr>
    </w:p>
    <w:p w14:paraId="779174A3" w14:textId="7E3FEB2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bookmarkStart w:id="48" w:name="OLE_LINK33"/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y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ear = 2021</w:t>
      </w:r>
    </w:p>
    <w:p w14:paraId="145E2F4B" w14:textId="395B1DC2" w:rsidR="00A707D1" w:rsidRDefault="00A707D1" w:rsidP="00F07E3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for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idx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in 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range(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1, 362, 8):</w:t>
      </w:r>
    </w:p>
    <w:p w14:paraId="45AEF728" w14:textId="712DBD2B" w:rsidR="00EF3B93" w:rsidRDefault="00EF3B93" w:rsidP="00EF3B93">
      <w:pPr>
        <w:spacing w:line="420" w:lineRule="exact"/>
        <w:ind w:firstLineChars="0" w:firstLine="28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/>
          <w:color w:val="1F4E79" w:themeColor="accent5" w:themeShade="80"/>
          <w:sz w:val="18"/>
          <w:szCs w:val="18"/>
        </w:rPr>
        <w:t>## read data</w:t>
      </w:r>
    </w:p>
    <w:bookmarkEnd w:id="48"/>
    <w:p w14:paraId="6173F860" w14:textId="1A2193C4" w:rsidR="00BC04F3" w:rsidRPr="00154355" w:rsidRDefault="003E6EF8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file = readTif</w:t>
      </w:r>
      <w:bookmarkStart w:id="49" w:name="OLE_LINK34"/>
      <w:bookmarkStart w:id="50" w:name="OLE_LINK35"/>
      <w:bookmarkStart w:id="51" w:name="OLE_LINK36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DB6460" w:rsidRPr="00DB6460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{year}{idx</w:t>
      </w:r>
      <w:r w:rsidR="005734B2" w:rsidRPr="005734B2">
        <w:rPr>
          <w:rFonts w:ascii="Palatino Linotype" w:hAnsi="Palatino Linotype"/>
          <w:color w:val="1F4E79" w:themeColor="accent5" w:themeShade="80"/>
          <w:sz w:val="18"/>
          <w:szCs w:val="18"/>
        </w:rPr>
        <w:t>:03d</w:t>
      </w:r>
      <w:r w:rsidR="00A707D1">
        <w:rPr>
          <w:rFonts w:ascii="Palatino Linotype" w:hAnsi="Palatino Linotype"/>
          <w:color w:val="1F4E79" w:themeColor="accent5" w:themeShade="80"/>
          <w:sz w:val="18"/>
          <w:szCs w:val="18"/>
        </w:rPr>
        <w:t>}</w:t>
      </w:r>
      <w:r w:rsidR="007C784F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.tif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bookmarkEnd w:id="49"/>
      <w:bookmarkEnd w:id="50"/>
      <w:bookmarkEnd w:id="51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.ReadAsArray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()</w:t>
      </w:r>
    </w:p>
    <w:p w14:paraId="7369AC1B" w14:textId="0BA2B181" w:rsidR="00EF3B93" w:rsidRDefault="00EF3B93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>
        <w:rPr>
          <w:rFonts w:ascii="Palatino Linotype" w:hAnsi="Palatino Linotype" w:hint="eastAsia"/>
          <w:color w:val="1F4E79" w:themeColor="accent5" w:themeShade="80"/>
          <w:sz w:val="18"/>
          <w:szCs w:val="18"/>
        </w:rPr>
        <w:t>#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# 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Visually 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-LAI and LAI_QC</w:t>
      </w:r>
    </w:p>
    <w:p w14:paraId="13AFF6EE" w14:textId="0AC2EF79" w:rsidR="00EE6491" w:rsidRDefault="00EE6491" w:rsidP="00A707D1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lastRenderedPageBreak/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file[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0]</w:t>
      </w:r>
      <w:r w:rsidR="00614330">
        <w:rPr>
          <w:rFonts w:ascii="Palatino Linotype" w:hAnsi="Palatino Linotype"/>
          <w:color w:val="1F4E79" w:themeColor="accent5" w:themeShade="80"/>
          <w:sz w:val="18"/>
          <w:szCs w:val="18"/>
        </w:rPr>
        <w:t>/10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, title=’LAI’)</w:t>
      </w:r>
    </w:p>
    <w:bookmarkEnd w:id="2"/>
    <w:bookmarkEnd w:id="3"/>
    <w:bookmarkEnd w:id="4"/>
    <w:bookmarkEnd w:id="5"/>
    <w:p w14:paraId="4F5A4013" w14:textId="268EC4ED" w:rsidR="009A70E8" w:rsidRPr="00154355" w:rsidRDefault="00EE6491" w:rsidP="004C073A">
      <w:pPr>
        <w:spacing w:line="420" w:lineRule="exact"/>
        <w:ind w:leftChars="100" w:left="280"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EE6491">
        <w:rPr>
          <w:rFonts w:ascii="Palatino Linotype" w:hAnsi="Palatino Linotype"/>
          <w:color w:val="1F4E79" w:themeColor="accent5" w:themeShade="80"/>
          <w:sz w:val="18"/>
          <w:szCs w:val="18"/>
        </w:rPr>
        <w:t>render_Img</w:t>
      </w:r>
      <w:proofErr w:type="spell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file[</w:t>
      </w:r>
      <w:proofErr w:type="gram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], title=’QC’)</w:t>
      </w:r>
    </w:p>
    <w:p w14:paraId="049E7E7E" w14:textId="77777777" w:rsidR="009162ED" w:rsidRDefault="009162ED" w:rsidP="00AB0CFE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149EC9E1" w14:textId="353F367D" w:rsidR="0061271B" w:rsidRDefault="0061271B" w:rsidP="0061271B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 w:rsidRPr="0061271B">
        <w:rPr>
          <w:rFonts w:ascii="Palatino Linotype" w:hAnsi="Palatino Linotype"/>
          <w:b/>
          <w:bCs/>
          <w:sz w:val="30"/>
          <w:szCs w:val="30"/>
        </w:rPr>
        <w:t xml:space="preserve">6. 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Data </w:t>
      </w:r>
      <w:r>
        <w:rPr>
          <w:rFonts w:ascii="Palatino Linotype" w:hAnsi="Palatino Linotype"/>
          <w:b/>
          <w:bCs/>
          <w:sz w:val="30"/>
          <w:szCs w:val="30"/>
        </w:rPr>
        <w:t>R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ead </w:t>
      </w:r>
      <w:r>
        <w:rPr>
          <w:rFonts w:ascii="Palatino Linotype" w:hAnsi="Palatino Linotype"/>
          <w:b/>
          <w:bCs/>
          <w:sz w:val="30"/>
          <w:szCs w:val="30"/>
        </w:rPr>
        <w:t>E</w:t>
      </w:r>
      <w:r>
        <w:rPr>
          <w:rFonts w:ascii="Palatino Linotype" w:hAnsi="Palatino Linotype" w:hint="eastAsia"/>
          <w:b/>
          <w:bCs/>
          <w:sz w:val="30"/>
          <w:szCs w:val="30"/>
        </w:rPr>
        <w:t>x</w:t>
      </w:r>
      <w:r w:rsidRPr="003A5785">
        <w:rPr>
          <w:rFonts w:ascii="Palatino Linotype" w:hAnsi="Palatino Linotype"/>
          <w:b/>
          <w:bCs/>
          <w:sz w:val="30"/>
          <w:szCs w:val="30"/>
        </w:rPr>
        <w:t xml:space="preserve">ample (For </w:t>
      </w:r>
      <w:proofErr w:type="spellStart"/>
      <w:r>
        <w:rPr>
          <w:rFonts w:ascii="Palatino Linotype" w:hAnsi="Palatino Linotype"/>
          <w:b/>
          <w:bCs/>
          <w:sz w:val="30"/>
          <w:szCs w:val="30"/>
        </w:rPr>
        <w:t>Matlab</w:t>
      </w:r>
      <w:proofErr w:type="spellEnd"/>
      <w:r w:rsidRPr="003A5785">
        <w:rPr>
          <w:rFonts w:ascii="Palatino Linotype" w:hAnsi="Palatino Linotype"/>
          <w:b/>
          <w:bCs/>
          <w:sz w:val="30"/>
          <w:szCs w:val="30"/>
        </w:rPr>
        <w:t>)</w:t>
      </w:r>
    </w:p>
    <w:p w14:paraId="22D8B527" w14:textId="10D376AC" w:rsidR="004C073A" w:rsidRPr="004C073A" w:rsidRDefault="004C073A" w:rsidP="004C073A">
      <w:pPr>
        <w:spacing w:line="420" w:lineRule="exact"/>
        <w:ind w:firstLine="480"/>
        <w:rPr>
          <w:rFonts w:ascii="Palatino Linotype" w:hAnsi="Palatino Linotype"/>
          <w:sz w:val="24"/>
        </w:rPr>
      </w:pPr>
      <w:r w:rsidRPr="003E27E9">
        <w:rPr>
          <w:rFonts w:ascii="Palatino Linotype" w:hAnsi="Palatino Linotype"/>
          <w:sz w:val="24"/>
        </w:rPr>
        <w:t xml:space="preserve">Here is a </w:t>
      </w:r>
      <w:proofErr w:type="spellStart"/>
      <w:r w:rsidR="006F3106">
        <w:rPr>
          <w:rFonts w:ascii="Palatino Linotype" w:hAnsi="Palatino Linotype"/>
          <w:sz w:val="24"/>
        </w:rPr>
        <w:t>matlab</w:t>
      </w:r>
      <w:proofErr w:type="spellEnd"/>
      <w:r w:rsidRPr="003E27E9">
        <w:rPr>
          <w:rFonts w:ascii="Palatino Linotype" w:hAnsi="Palatino Linotype"/>
          <w:sz w:val="24"/>
        </w:rPr>
        <w:t xml:space="preserve"> example for the version that spatial resolution is 5</w:t>
      </w:r>
      <w:r w:rsidR="006F3106">
        <w:rPr>
          <w:rFonts w:ascii="Palatino Linotype" w:hAnsi="Palatino Linotype"/>
          <w:sz w:val="24"/>
        </w:rPr>
        <w:t>k</w:t>
      </w:r>
      <w:r w:rsidRPr="003E27E9">
        <w:rPr>
          <w:rFonts w:ascii="Palatino Linotype" w:hAnsi="Palatino Linotype"/>
          <w:sz w:val="24"/>
        </w:rPr>
        <w:t>m and temporal resolution is 8 days:</w:t>
      </w:r>
    </w:p>
    <w:p w14:paraId="569304EE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clear;clc</w:t>
      </w:r>
      <w:proofErr w:type="spellEnd"/>
      <w:proofErr w:type="gramEnd"/>
    </w:p>
    <w:p w14:paraId="61311093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set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input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dir</w:t>
      </w:r>
      <w:proofErr w:type="spellEnd"/>
    </w:p>
    <w:p w14:paraId="3255C9BE" w14:textId="2052AC7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.\</w:t>
      </w:r>
      <w:proofErr w:type="spellStart"/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HiQ_LAI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\WGS84_</w:t>
      </w:r>
      <w:r w:rsidR="008C105C">
        <w:rPr>
          <w:rFonts w:ascii="Palatino Linotype" w:hAnsi="Palatino Linotype"/>
          <w:color w:val="1F4E79" w:themeColor="accent5" w:themeShade="80"/>
          <w:sz w:val="18"/>
          <w:szCs w:val="18"/>
        </w:rPr>
        <w:t>5km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_8d\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</w:p>
    <w:p w14:paraId="20295EE8" w14:textId="2B46C8FB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year =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202</w:t>
      </w:r>
      <w:r w:rsidR="001E2614">
        <w:rPr>
          <w:rFonts w:ascii="Palatino Linotype" w:hAnsi="Palatino Linotype"/>
          <w:color w:val="1F4E79" w:themeColor="accent5" w:themeShade="80"/>
          <w:sz w:val="18"/>
          <w:szCs w:val="18"/>
        </w:rPr>
        <w:t>1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;</w:t>
      </w:r>
      <w:proofErr w:type="gramEnd"/>
    </w:p>
    <w:p w14:paraId="6E2ABECC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for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doy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=161 %1:8:361</w:t>
      </w:r>
    </w:p>
    <w:p w14:paraId="78E6941D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check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prefix</w:t>
      </w:r>
    </w:p>
    <w:p w14:paraId="40CD0E0D" w14:textId="7CE04B6D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prefix = '</w:t>
      </w:r>
      <w:r w:rsidR="001E2614" w:rsidRPr="001E2614">
        <w:t xml:space="preserve"> </w:t>
      </w:r>
      <w:r w:rsidR="001E2614" w:rsidRPr="001E2614">
        <w:rPr>
          <w:rFonts w:ascii="Palatino Linotype" w:hAnsi="Palatino Linotype"/>
          <w:color w:val="1F4E79" w:themeColor="accent5" w:themeShade="80"/>
          <w:sz w:val="18"/>
          <w:szCs w:val="18"/>
        </w:rPr>
        <w:t>HiQ_LAI_WGS84_5km_8day_</w:t>
      </w:r>
      <w:r w:rsidR="001E2614"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';</w:t>
      </w:r>
      <w:proofErr w:type="gramEnd"/>
    </w:p>
    <w:p w14:paraId="15A0E9C2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strcat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inpath,prefix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,num2str(year*1000+doy),'.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tif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');</w:t>
      </w:r>
    </w:p>
    <w:p w14:paraId="5934739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read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</w:t>
      </w:r>
    </w:p>
    <w:p w14:paraId="4C42757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imread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inname</w:t>
      </w:r>
      <w:proofErr w:type="spellEnd"/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  <w:proofErr w:type="gramEnd"/>
    </w:p>
    <w:p w14:paraId="2CA03BE1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data = double(data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  <w:proofErr w:type="gramEnd"/>
    </w:p>
    <w:p w14:paraId="1A25F9B0" w14:textId="77777777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data(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data == 255) = nan;</w:t>
      </w:r>
    </w:p>
    <w:p w14:paraId="4B63A02C" w14:textId="6C07F1B7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LAI=data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(:,:,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1)/10;</w:t>
      </w:r>
    </w:p>
    <w:p w14:paraId="3F525BB1" w14:textId="3124CE37" w:rsidR="00C641F5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_Diff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=data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(:,:,</w:t>
      </w:r>
      <w:proofErr w:type="gramEnd"/>
      <w:r>
        <w:rPr>
          <w:rFonts w:ascii="Palatino Linotype" w:hAnsi="Palatino Linotype"/>
          <w:color w:val="1F4E79" w:themeColor="accent5" w:themeShade="80"/>
          <w:sz w:val="18"/>
          <w:szCs w:val="18"/>
        </w:rPr>
        <w:t>7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)</w:t>
      </w:r>
      <w:r>
        <w:rPr>
          <w:rFonts w:ascii="Palatino Linotype" w:hAnsi="Palatino Linotype"/>
          <w:color w:val="1F4E79" w:themeColor="accent5" w:themeShade="80"/>
          <w:sz w:val="18"/>
          <w:szCs w:val="18"/>
        </w:rPr>
        <w:t>-100;</w:t>
      </w:r>
    </w:p>
    <w:p w14:paraId="43EE0BD6" w14:textId="07D329BF" w:rsidR="002136BD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% Visually 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display</w:t>
      </w: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the </w:t>
      </w:r>
      <w:proofErr w:type="spellStart"/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9946E1">
        <w:rPr>
          <w:rFonts w:ascii="Palatino Linotype" w:hAnsi="Palatino Linotype"/>
          <w:color w:val="1F4E79" w:themeColor="accent5" w:themeShade="80"/>
          <w:sz w:val="18"/>
          <w:szCs w:val="18"/>
        </w:rPr>
        <w:t>-</w:t>
      </w:r>
      <w:r w:rsidR="002E7A31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r w:rsidR="00274022">
        <w:rPr>
          <w:rFonts w:ascii="Palatino Linotype" w:hAnsi="Palatino Linotype"/>
          <w:color w:val="1F4E79" w:themeColor="accent5" w:themeShade="80"/>
          <w:sz w:val="18"/>
          <w:szCs w:val="18"/>
        </w:rPr>
        <w:t>,</w:t>
      </w:r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Difference of LAI between MODIS </w:t>
      </w:r>
      <w:proofErr w:type="gram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LAI</w:t>
      </w:r>
      <w:proofErr w:type="gram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and </w:t>
      </w:r>
      <w:proofErr w:type="spellStart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HiQ</w:t>
      </w:r>
      <w:proofErr w:type="spellEnd"/>
      <w:r w:rsidR="00C641F5">
        <w:rPr>
          <w:rFonts w:ascii="Palatino Linotype" w:hAnsi="Palatino Linotype"/>
          <w:color w:val="1F4E79" w:themeColor="accent5" w:themeShade="80"/>
          <w:sz w:val="18"/>
          <w:szCs w:val="18"/>
        </w:rPr>
        <w:t>-LAI</w:t>
      </w:r>
    </w:p>
    <w:p w14:paraId="7AE1EEF3" w14:textId="765CF7C9" w:rsidR="000B2C99" w:rsidRPr="000B2C99" w:rsidRDefault="002136BD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figure(</w:t>
      </w:r>
      <w:proofErr w:type="gram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1); </w:t>
      </w:r>
      <w:proofErr w:type="spellStart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>(LAI);</w:t>
      </w:r>
    </w:p>
    <w:p w14:paraId="461E7E6A" w14:textId="3F6DE7A8" w:rsidR="00345308" w:rsidRPr="00154355" w:rsidRDefault="000B2C99" w:rsidP="000B2C99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</w:t>
      </w:r>
      <w:proofErr w:type="gram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figure(</w:t>
      </w:r>
      <w:proofErr w:type="gram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2); </w:t>
      </w:r>
      <w:proofErr w:type="spellStart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imagesc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(</w:t>
      </w:r>
      <w:proofErr w:type="spellStart"/>
      <w:r>
        <w:rPr>
          <w:rFonts w:ascii="Palatino Linotype" w:hAnsi="Palatino Linotype"/>
          <w:color w:val="1F4E79" w:themeColor="accent5" w:themeShade="80"/>
          <w:sz w:val="18"/>
          <w:szCs w:val="18"/>
        </w:rPr>
        <w:t>LAI_Diff</w:t>
      </w:r>
      <w:proofErr w:type="spellEnd"/>
      <w:r w:rsidRPr="000B2C99">
        <w:rPr>
          <w:rFonts w:ascii="Palatino Linotype" w:hAnsi="Palatino Linotype"/>
          <w:color w:val="1F4E79" w:themeColor="accent5" w:themeShade="80"/>
          <w:sz w:val="18"/>
          <w:szCs w:val="18"/>
        </w:rPr>
        <w:t>);</w:t>
      </w:r>
    </w:p>
    <w:p w14:paraId="6ED29505" w14:textId="1B70487E" w:rsidR="0061271B" w:rsidRPr="00154355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18"/>
          <w:szCs w:val="18"/>
        </w:rPr>
      </w:pPr>
      <w:r w:rsidRPr="00154355">
        <w:rPr>
          <w:rFonts w:ascii="Palatino Linotype" w:hAnsi="Palatino Linotype"/>
          <w:color w:val="1F4E79" w:themeColor="accent5" w:themeShade="80"/>
          <w:sz w:val="18"/>
          <w:szCs w:val="18"/>
        </w:rPr>
        <w:t xml:space="preserve"> end</w:t>
      </w:r>
    </w:p>
    <w:p w14:paraId="397E572E" w14:textId="77777777" w:rsidR="002136BD" w:rsidRPr="002136BD" w:rsidRDefault="002136BD" w:rsidP="002136BD">
      <w:pPr>
        <w:spacing w:line="420" w:lineRule="exact"/>
        <w:ind w:firstLineChars="0" w:firstLine="0"/>
        <w:rPr>
          <w:rFonts w:ascii="Palatino Linotype" w:hAnsi="Palatino Linotype"/>
          <w:color w:val="1F4E79" w:themeColor="accent5" w:themeShade="80"/>
          <w:sz w:val="21"/>
          <w:szCs w:val="21"/>
        </w:rPr>
      </w:pPr>
    </w:p>
    <w:p w14:paraId="23759122" w14:textId="5F82EDD1" w:rsidR="009162ED" w:rsidRDefault="0061271B" w:rsidP="009162ED">
      <w:pPr>
        <w:ind w:firstLineChars="0" w:firstLine="0"/>
        <w:rPr>
          <w:rFonts w:ascii="Palatino Linotype" w:hAnsi="Palatino Linotype"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  <w:t>7</w:t>
      </w:r>
      <w:r w:rsidR="009162ED" w:rsidRPr="003A5785">
        <w:rPr>
          <w:rFonts w:ascii="Palatino Linotype" w:hAnsi="Palatino Linotype"/>
          <w:b/>
          <w:bCs/>
          <w:sz w:val="30"/>
          <w:szCs w:val="30"/>
        </w:rPr>
        <w:t xml:space="preserve">. </w:t>
      </w:r>
      <w:r w:rsidR="009162ED">
        <w:rPr>
          <w:rFonts w:ascii="Palatino Linotype" w:hAnsi="Palatino Linotype"/>
          <w:b/>
          <w:bCs/>
          <w:sz w:val="30"/>
          <w:szCs w:val="30"/>
        </w:rPr>
        <w:t>C</w:t>
      </w:r>
      <w:r w:rsidR="009162ED">
        <w:rPr>
          <w:rFonts w:ascii="Palatino Linotype" w:hAnsi="Palatino Linotype" w:hint="eastAsia"/>
          <w:b/>
          <w:bCs/>
          <w:sz w:val="30"/>
          <w:szCs w:val="30"/>
        </w:rPr>
        <w:t>ontact</w:t>
      </w:r>
    </w:p>
    <w:p w14:paraId="44AFB312" w14:textId="6A985F10" w:rsidR="009162ED" w:rsidRPr="009162ED" w:rsidRDefault="00000000" w:rsidP="009162ED">
      <w:pPr>
        <w:ind w:firstLineChars="0" w:firstLine="0"/>
        <w:rPr>
          <w:rFonts w:cs="Times New Roman"/>
          <w:sz w:val="30"/>
          <w:szCs w:val="30"/>
        </w:rPr>
      </w:pPr>
      <w:hyperlink r:id="rId9" w:history="1">
        <w:r w:rsidR="009162ED" w:rsidRPr="009162ED">
          <w:rPr>
            <w:rStyle w:val="a7"/>
            <w:rFonts w:cs="Times New Roman"/>
            <w:sz w:val="30"/>
            <w:szCs w:val="30"/>
          </w:rPr>
          <w:t>kaiyan@bnu.edu.cn</w:t>
        </w:r>
      </w:hyperlink>
    </w:p>
    <w:sectPr w:rsidR="009162ED" w:rsidRPr="0091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446"/>
    <w:multiLevelType w:val="hybridMultilevel"/>
    <w:tmpl w:val="36189C78"/>
    <w:lvl w:ilvl="0" w:tplc="BCD6EE14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986BF1"/>
    <w:multiLevelType w:val="hybridMultilevel"/>
    <w:tmpl w:val="9152A0EC"/>
    <w:lvl w:ilvl="0" w:tplc="125A4D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F096F2E"/>
    <w:multiLevelType w:val="hybridMultilevel"/>
    <w:tmpl w:val="2910D2EE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45435532"/>
    <w:multiLevelType w:val="hybridMultilevel"/>
    <w:tmpl w:val="3C8AF68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8540541"/>
    <w:multiLevelType w:val="hybridMultilevel"/>
    <w:tmpl w:val="0E262FA0"/>
    <w:lvl w:ilvl="0" w:tplc="73A88DD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ED3975"/>
    <w:multiLevelType w:val="hybridMultilevel"/>
    <w:tmpl w:val="35A0B8A8"/>
    <w:lvl w:ilvl="0" w:tplc="030668D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F90027E"/>
    <w:multiLevelType w:val="hybridMultilevel"/>
    <w:tmpl w:val="4802007E"/>
    <w:lvl w:ilvl="0" w:tplc="12442D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19C579F"/>
    <w:multiLevelType w:val="hybridMultilevel"/>
    <w:tmpl w:val="7F46287C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75BC090F"/>
    <w:multiLevelType w:val="hybridMultilevel"/>
    <w:tmpl w:val="F09647C0"/>
    <w:lvl w:ilvl="0" w:tplc="AA4CD2F0">
      <w:numFmt w:val="bullet"/>
      <w:lvlText w:val="−"/>
      <w:lvlJc w:val="left"/>
      <w:pPr>
        <w:ind w:left="360" w:hanging="360"/>
      </w:pPr>
      <w:rPr>
        <w:rFonts w:ascii="Cambria Math" w:eastAsia="宋体" w:hAnsi="Cambria Math" w:cs="Times New Roman (正文 CS 字体)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4200710">
    <w:abstractNumId w:val="3"/>
  </w:num>
  <w:num w:numId="2" w16cid:durableId="1530097163">
    <w:abstractNumId w:val="8"/>
  </w:num>
  <w:num w:numId="3" w16cid:durableId="1945569708">
    <w:abstractNumId w:val="5"/>
  </w:num>
  <w:num w:numId="4" w16cid:durableId="2126924170">
    <w:abstractNumId w:val="6"/>
  </w:num>
  <w:num w:numId="5" w16cid:durableId="591160091">
    <w:abstractNumId w:val="0"/>
  </w:num>
  <w:num w:numId="6" w16cid:durableId="1753621037">
    <w:abstractNumId w:val="9"/>
  </w:num>
  <w:num w:numId="7" w16cid:durableId="805125811">
    <w:abstractNumId w:val="1"/>
  </w:num>
  <w:num w:numId="8" w16cid:durableId="1797794279">
    <w:abstractNumId w:val="4"/>
  </w:num>
  <w:num w:numId="9" w16cid:durableId="1131094341">
    <w:abstractNumId w:val="2"/>
  </w:num>
  <w:num w:numId="10" w16cid:durableId="1156649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D"/>
    <w:rsid w:val="0000253A"/>
    <w:rsid w:val="000046ED"/>
    <w:rsid w:val="000068DB"/>
    <w:rsid w:val="00012537"/>
    <w:rsid w:val="00015353"/>
    <w:rsid w:val="00020793"/>
    <w:rsid w:val="00022D1B"/>
    <w:rsid w:val="0003159E"/>
    <w:rsid w:val="00041D80"/>
    <w:rsid w:val="00045111"/>
    <w:rsid w:val="00054922"/>
    <w:rsid w:val="00067A9A"/>
    <w:rsid w:val="00077358"/>
    <w:rsid w:val="000841DA"/>
    <w:rsid w:val="000B2C99"/>
    <w:rsid w:val="000C44BC"/>
    <w:rsid w:val="000C51CB"/>
    <w:rsid w:val="000C65F4"/>
    <w:rsid w:val="000D0362"/>
    <w:rsid w:val="000D2589"/>
    <w:rsid w:val="000D3722"/>
    <w:rsid w:val="000E484F"/>
    <w:rsid w:val="000E5187"/>
    <w:rsid w:val="000E7E60"/>
    <w:rsid w:val="0010718F"/>
    <w:rsid w:val="00107F94"/>
    <w:rsid w:val="00112B90"/>
    <w:rsid w:val="001215F1"/>
    <w:rsid w:val="00146FA4"/>
    <w:rsid w:val="00147D68"/>
    <w:rsid w:val="00154355"/>
    <w:rsid w:val="00160B91"/>
    <w:rsid w:val="001619A7"/>
    <w:rsid w:val="001624F2"/>
    <w:rsid w:val="00173448"/>
    <w:rsid w:val="00181B2A"/>
    <w:rsid w:val="00194B12"/>
    <w:rsid w:val="001A10AF"/>
    <w:rsid w:val="001A1FB0"/>
    <w:rsid w:val="001B3D6D"/>
    <w:rsid w:val="001D52E3"/>
    <w:rsid w:val="001E2614"/>
    <w:rsid w:val="001F5113"/>
    <w:rsid w:val="001F5AEE"/>
    <w:rsid w:val="002019AA"/>
    <w:rsid w:val="00213062"/>
    <w:rsid w:val="002136BD"/>
    <w:rsid w:val="00222092"/>
    <w:rsid w:val="00222132"/>
    <w:rsid w:val="00227A0F"/>
    <w:rsid w:val="00231222"/>
    <w:rsid w:val="00242C77"/>
    <w:rsid w:val="00246208"/>
    <w:rsid w:val="0025357F"/>
    <w:rsid w:val="00253D91"/>
    <w:rsid w:val="002610EE"/>
    <w:rsid w:val="002640D6"/>
    <w:rsid w:val="00274022"/>
    <w:rsid w:val="0027494E"/>
    <w:rsid w:val="002750A1"/>
    <w:rsid w:val="00287DAB"/>
    <w:rsid w:val="00297227"/>
    <w:rsid w:val="002A0313"/>
    <w:rsid w:val="002A15A2"/>
    <w:rsid w:val="002A5F0D"/>
    <w:rsid w:val="002A64C0"/>
    <w:rsid w:val="002B35AC"/>
    <w:rsid w:val="002B4D41"/>
    <w:rsid w:val="002B6935"/>
    <w:rsid w:val="002C34A3"/>
    <w:rsid w:val="002D04CD"/>
    <w:rsid w:val="002D6FEA"/>
    <w:rsid w:val="002E082D"/>
    <w:rsid w:val="002E7916"/>
    <w:rsid w:val="002E7A31"/>
    <w:rsid w:val="002F008B"/>
    <w:rsid w:val="002F785F"/>
    <w:rsid w:val="002F7D60"/>
    <w:rsid w:val="00314A4F"/>
    <w:rsid w:val="003246F5"/>
    <w:rsid w:val="003262BE"/>
    <w:rsid w:val="003404FF"/>
    <w:rsid w:val="003406B8"/>
    <w:rsid w:val="00342E3A"/>
    <w:rsid w:val="00345139"/>
    <w:rsid w:val="00345308"/>
    <w:rsid w:val="00346C85"/>
    <w:rsid w:val="00351DDE"/>
    <w:rsid w:val="003536A4"/>
    <w:rsid w:val="003678F9"/>
    <w:rsid w:val="00370FCB"/>
    <w:rsid w:val="003767D7"/>
    <w:rsid w:val="00380B2F"/>
    <w:rsid w:val="00390C82"/>
    <w:rsid w:val="00391444"/>
    <w:rsid w:val="003922F1"/>
    <w:rsid w:val="003A120F"/>
    <w:rsid w:val="003A5785"/>
    <w:rsid w:val="003D7B70"/>
    <w:rsid w:val="003E0DDB"/>
    <w:rsid w:val="003E1638"/>
    <w:rsid w:val="003E27E9"/>
    <w:rsid w:val="003E6EF8"/>
    <w:rsid w:val="003E6F04"/>
    <w:rsid w:val="003F175C"/>
    <w:rsid w:val="00402956"/>
    <w:rsid w:val="00411E1E"/>
    <w:rsid w:val="00416023"/>
    <w:rsid w:val="00430F4F"/>
    <w:rsid w:val="00446AFE"/>
    <w:rsid w:val="00450FEC"/>
    <w:rsid w:val="00451E03"/>
    <w:rsid w:val="00465A1D"/>
    <w:rsid w:val="00466D90"/>
    <w:rsid w:val="00476A62"/>
    <w:rsid w:val="00480250"/>
    <w:rsid w:val="00487D5F"/>
    <w:rsid w:val="00497954"/>
    <w:rsid w:val="004A5E11"/>
    <w:rsid w:val="004A7452"/>
    <w:rsid w:val="004C073A"/>
    <w:rsid w:val="004C16C1"/>
    <w:rsid w:val="004C66DA"/>
    <w:rsid w:val="004C6A76"/>
    <w:rsid w:val="004D42C0"/>
    <w:rsid w:val="004E10B7"/>
    <w:rsid w:val="004E21D6"/>
    <w:rsid w:val="005020B0"/>
    <w:rsid w:val="00502CB7"/>
    <w:rsid w:val="00506F90"/>
    <w:rsid w:val="00517D8A"/>
    <w:rsid w:val="00524845"/>
    <w:rsid w:val="00524F6A"/>
    <w:rsid w:val="00534AB6"/>
    <w:rsid w:val="0053610A"/>
    <w:rsid w:val="00537ED9"/>
    <w:rsid w:val="00540764"/>
    <w:rsid w:val="00566CCC"/>
    <w:rsid w:val="005734B2"/>
    <w:rsid w:val="005762F7"/>
    <w:rsid w:val="005873C4"/>
    <w:rsid w:val="00594B65"/>
    <w:rsid w:val="00596885"/>
    <w:rsid w:val="00597CAA"/>
    <w:rsid w:val="005A129E"/>
    <w:rsid w:val="005B271D"/>
    <w:rsid w:val="005B38D7"/>
    <w:rsid w:val="005C351D"/>
    <w:rsid w:val="005C6794"/>
    <w:rsid w:val="005C68C7"/>
    <w:rsid w:val="005D651E"/>
    <w:rsid w:val="005D7E4D"/>
    <w:rsid w:val="005F31E4"/>
    <w:rsid w:val="00602A6A"/>
    <w:rsid w:val="0060657C"/>
    <w:rsid w:val="0060699C"/>
    <w:rsid w:val="0061271B"/>
    <w:rsid w:val="00614330"/>
    <w:rsid w:val="006235B6"/>
    <w:rsid w:val="00631548"/>
    <w:rsid w:val="0063210A"/>
    <w:rsid w:val="0063590F"/>
    <w:rsid w:val="0063638C"/>
    <w:rsid w:val="006372D0"/>
    <w:rsid w:val="0064664A"/>
    <w:rsid w:val="0065092F"/>
    <w:rsid w:val="00665305"/>
    <w:rsid w:val="00670116"/>
    <w:rsid w:val="00673CEE"/>
    <w:rsid w:val="006755D1"/>
    <w:rsid w:val="006811B1"/>
    <w:rsid w:val="0068169F"/>
    <w:rsid w:val="006A193D"/>
    <w:rsid w:val="006A1C76"/>
    <w:rsid w:val="006B676B"/>
    <w:rsid w:val="006C50EE"/>
    <w:rsid w:val="006D4160"/>
    <w:rsid w:val="006D5A6A"/>
    <w:rsid w:val="006E224C"/>
    <w:rsid w:val="006F057C"/>
    <w:rsid w:val="006F3106"/>
    <w:rsid w:val="006F419C"/>
    <w:rsid w:val="006F6C75"/>
    <w:rsid w:val="00701754"/>
    <w:rsid w:val="00701EE9"/>
    <w:rsid w:val="00710431"/>
    <w:rsid w:val="00717684"/>
    <w:rsid w:val="00717D93"/>
    <w:rsid w:val="00721222"/>
    <w:rsid w:val="00742E4F"/>
    <w:rsid w:val="00743401"/>
    <w:rsid w:val="007439FA"/>
    <w:rsid w:val="007507B0"/>
    <w:rsid w:val="00755EBD"/>
    <w:rsid w:val="007578CD"/>
    <w:rsid w:val="00777780"/>
    <w:rsid w:val="00781D62"/>
    <w:rsid w:val="00790737"/>
    <w:rsid w:val="007948D0"/>
    <w:rsid w:val="0079692E"/>
    <w:rsid w:val="007A636D"/>
    <w:rsid w:val="007A7155"/>
    <w:rsid w:val="007B180D"/>
    <w:rsid w:val="007C0C51"/>
    <w:rsid w:val="007C784F"/>
    <w:rsid w:val="007D5506"/>
    <w:rsid w:val="007F3EA4"/>
    <w:rsid w:val="008070DC"/>
    <w:rsid w:val="008153F0"/>
    <w:rsid w:val="008352FD"/>
    <w:rsid w:val="00846F00"/>
    <w:rsid w:val="00867395"/>
    <w:rsid w:val="008678A7"/>
    <w:rsid w:val="00880691"/>
    <w:rsid w:val="00883A0B"/>
    <w:rsid w:val="00886B8B"/>
    <w:rsid w:val="008871B8"/>
    <w:rsid w:val="008906E3"/>
    <w:rsid w:val="008942FF"/>
    <w:rsid w:val="00897115"/>
    <w:rsid w:val="00897858"/>
    <w:rsid w:val="008A2DA4"/>
    <w:rsid w:val="008A4706"/>
    <w:rsid w:val="008B50CF"/>
    <w:rsid w:val="008C0E1F"/>
    <w:rsid w:val="008C105C"/>
    <w:rsid w:val="008F0839"/>
    <w:rsid w:val="00914331"/>
    <w:rsid w:val="009162ED"/>
    <w:rsid w:val="009439DA"/>
    <w:rsid w:val="00944A84"/>
    <w:rsid w:val="00966E1C"/>
    <w:rsid w:val="00972126"/>
    <w:rsid w:val="00981454"/>
    <w:rsid w:val="00983CB7"/>
    <w:rsid w:val="009858A7"/>
    <w:rsid w:val="00987817"/>
    <w:rsid w:val="00992A05"/>
    <w:rsid w:val="009946E1"/>
    <w:rsid w:val="00995289"/>
    <w:rsid w:val="009A70E8"/>
    <w:rsid w:val="009A7835"/>
    <w:rsid w:val="009B0335"/>
    <w:rsid w:val="009B203D"/>
    <w:rsid w:val="009C01AA"/>
    <w:rsid w:val="009C3BAC"/>
    <w:rsid w:val="009D2CBE"/>
    <w:rsid w:val="009D7D74"/>
    <w:rsid w:val="009E2295"/>
    <w:rsid w:val="009F7556"/>
    <w:rsid w:val="00A012D9"/>
    <w:rsid w:val="00A0503D"/>
    <w:rsid w:val="00A06D46"/>
    <w:rsid w:val="00A07A7F"/>
    <w:rsid w:val="00A14E20"/>
    <w:rsid w:val="00A301C2"/>
    <w:rsid w:val="00A4174D"/>
    <w:rsid w:val="00A422E3"/>
    <w:rsid w:val="00A4246C"/>
    <w:rsid w:val="00A43577"/>
    <w:rsid w:val="00A44359"/>
    <w:rsid w:val="00A46832"/>
    <w:rsid w:val="00A47765"/>
    <w:rsid w:val="00A626EE"/>
    <w:rsid w:val="00A707D1"/>
    <w:rsid w:val="00A802C9"/>
    <w:rsid w:val="00A808AE"/>
    <w:rsid w:val="00A83B54"/>
    <w:rsid w:val="00A85C45"/>
    <w:rsid w:val="00A9674C"/>
    <w:rsid w:val="00AA2A11"/>
    <w:rsid w:val="00AA3751"/>
    <w:rsid w:val="00AB0CFE"/>
    <w:rsid w:val="00AC5A53"/>
    <w:rsid w:val="00AD50CC"/>
    <w:rsid w:val="00AE6EE2"/>
    <w:rsid w:val="00AF30BF"/>
    <w:rsid w:val="00AF328F"/>
    <w:rsid w:val="00B109FD"/>
    <w:rsid w:val="00B271B4"/>
    <w:rsid w:val="00B464C5"/>
    <w:rsid w:val="00B54A12"/>
    <w:rsid w:val="00B668D9"/>
    <w:rsid w:val="00B678BB"/>
    <w:rsid w:val="00B725A0"/>
    <w:rsid w:val="00B73D3C"/>
    <w:rsid w:val="00B74408"/>
    <w:rsid w:val="00B87D08"/>
    <w:rsid w:val="00B95742"/>
    <w:rsid w:val="00BA7C17"/>
    <w:rsid w:val="00BB67DF"/>
    <w:rsid w:val="00BC04F3"/>
    <w:rsid w:val="00BC2664"/>
    <w:rsid w:val="00BD2F19"/>
    <w:rsid w:val="00BE08C3"/>
    <w:rsid w:val="00BE7307"/>
    <w:rsid w:val="00BF1FEF"/>
    <w:rsid w:val="00C00288"/>
    <w:rsid w:val="00C00370"/>
    <w:rsid w:val="00C04389"/>
    <w:rsid w:val="00C225A2"/>
    <w:rsid w:val="00C35DAE"/>
    <w:rsid w:val="00C641F5"/>
    <w:rsid w:val="00C65CF4"/>
    <w:rsid w:val="00C71205"/>
    <w:rsid w:val="00C76077"/>
    <w:rsid w:val="00C92FF9"/>
    <w:rsid w:val="00C94104"/>
    <w:rsid w:val="00C9643D"/>
    <w:rsid w:val="00C96D93"/>
    <w:rsid w:val="00CB00D5"/>
    <w:rsid w:val="00CB2DD4"/>
    <w:rsid w:val="00CC1946"/>
    <w:rsid w:val="00CD658D"/>
    <w:rsid w:val="00CD697A"/>
    <w:rsid w:val="00CE4454"/>
    <w:rsid w:val="00CF4149"/>
    <w:rsid w:val="00CF7ADD"/>
    <w:rsid w:val="00D119D9"/>
    <w:rsid w:val="00D11B10"/>
    <w:rsid w:val="00D11C60"/>
    <w:rsid w:val="00D22967"/>
    <w:rsid w:val="00D32BBA"/>
    <w:rsid w:val="00D427DB"/>
    <w:rsid w:val="00D57F90"/>
    <w:rsid w:val="00D601C2"/>
    <w:rsid w:val="00D6373D"/>
    <w:rsid w:val="00D656F5"/>
    <w:rsid w:val="00D671BD"/>
    <w:rsid w:val="00D779FF"/>
    <w:rsid w:val="00D900BD"/>
    <w:rsid w:val="00D9027D"/>
    <w:rsid w:val="00D97464"/>
    <w:rsid w:val="00DA086F"/>
    <w:rsid w:val="00DB6460"/>
    <w:rsid w:val="00DC168F"/>
    <w:rsid w:val="00DC5AFC"/>
    <w:rsid w:val="00DC743A"/>
    <w:rsid w:val="00DD25FA"/>
    <w:rsid w:val="00DD273D"/>
    <w:rsid w:val="00DD4BE2"/>
    <w:rsid w:val="00DD628B"/>
    <w:rsid w:val="00DD6B00"/>
    <w:rsid w:val="00DD7945"/>
    <w:rsid w:val="00DE2896"/>
    <w:rsid w:val="00DF4C35"/>
    <w:rsid w:val="00E10FB4"/>
    <w:rsid w:val="00E1303C"/>
    <w:rsid w:val="00E2031A"/>
    <w:rsid w:val="00E275D9"/>
    <w:rsid w:val="00E35491"/>
    <w:rsid w:val="00E43E81"/>
    <w:rsid w:val="00E446AB"/>
    <w:rsid w:val="00E461CD"/>
    <w:rsid w:val="00E522F5"/>
    <w:rsid w:val="00E53E3E"/>
    <w:rsid w:val="00E5608A"/>
    <w:rsid w:val="00E93F46"/>
    <w:rsid w:val="00E95CCB"/>
    <w:rsid w:val="00EA5510"/>
    <w:rsid w:val="00EA76F0"/>
    <w:rsid w:val="00EB07B1"/>
    <w:rsid w:val="00EB4FB3"/>
    <w:rsid w:val="00EB721A"/>
    <w:rsid w:val="00EC0EFB"/>
    <w:rsid w:val="00ED3508"/>
    <w:rsid w:val="00EE2018"/>
    <w:rsid w:val="00EE53C8"/>
    <w:rsid w:val="00EE5470"/>
    <w:rsid w:val="00EE6491"/>
    <w:rsid w:val="00EE78C5"/>
    <w:rsid w:val="00EF3B93"/>
    <w:rsid w:val="00EF7CF1"/>
    <w:rsid w:val="00F022BF"/>
    <w:rsid w:val="00F07E39"/>
    <w:rsid w:val="00F10BDF"/>
    <w:rsid w:val="00F163C3"/>
    <w:rsid w:val="00F170DE"/>
    <w:rsid w:val="00F24477"/>
    <w:rsid w:val="00F275BE"/>
    <w:rsid w:val="00F3152D"/>
    <w:rsid w:val="00F31D24"/>
    <w:rsid w:val="00F421F2"/>
    <w:rsid w:val="00F437EE"/>
    <w:rsid w:val="00F46AB6"/>
    <w:rsid w:val="00F52724"/>
    <w:rsid w:val="00F65325"/>
    <w:rsid w:val="00F705F7"/>
    <w:rsid w:val="00F81DD2"/>
    <w:rsid w:val="00F92E38"/>
    <w:rsid w:val="00F9571B"/>
    <w:rsid w:val="00F96A44"/>
    <w:rsid w:val="00FA5351"/>
    <w:rsid w:val="00FA5726"/>
    <w:rsid w:val="00FD4BC0"/>
    <w:rsid w:val="00FD4FD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F77D"/>
  <w15:chartTrackingRefBased/>
  <w15:docId w15:val="{A66C7128-A99A-4949-8561-89FD56EA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C3"/>
    <w:pPr>
      <w:ind w:firstLine="420"/>
    </w:pPr>
  </w:style>
  <w:style w:type="character" w:styleId="a4">
    <w:name w:val="Placeholder Text"/>
    <w:basedOn w:val="a0"/>
    <w:uiPriority w:val="99"/>
    <w:semiHidden/>
    <w:rsid w:val="005D651E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94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rsid w:val="00F9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54A12"/>
    <w:rPr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7">
    <w:name w:val="Hyperlink"/>
    <w:basedOn w:val="a0"/>
    <w:uiPriority w:val="99"/>
    <w:unhideWhenUsed/>
    <w:rsid w:val="00A477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D5506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A1C7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A1C76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6A1C76"/>
    <w:rPr>
      <w:rFonts w:ascii="Times New Roman" w:eastAsia="宋体" w:hAnsi="Times New Roman" w:cs="Times New Roman (正文 CS 字体)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A1C7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A1C76"/>
    <w:rPr>
      <w:rFonts w:ascii="Times New Roman" w:eastAsia="宋体" w:hAnsi="Times New Roman" w:cs="Times New Roman (正文 CS 字体)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verselab-398313/assets/HiQ_LAI/wgs_500m_8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5281/zenodo.8296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kaiyan@bn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D0970-2B2F-684B-8D7E-CC22A17A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Jingrui W</dc:creator>
  <cp:keywords/>
  <dc:description/>
  <cp:lastModifiedBy>Jingrui W</cp:lastModifiedBy>
  <cp:revision>106</cp:revision>
  <dcterms:created xsi:type="dcterms:W3CDTF">2023-09-03T03:37:00Z</dcterms:created>
  <dcterms:modified xsi:type="dcterms:W3CDTF">2023-09-20T13:47:00Z</dcterms:modified>
</cp:coreProperties>
</file>