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231B" w14:textId="77777777" w:rsidR="002E2EC6" w:rsidRPr="005B75C6" w:rsidRDefault="002E2EC6" w:rsidP="002E2EC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7C0CDA7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9E4978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757D93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5F4958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8D7FC0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6AA6DF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905C60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34C4E4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72159A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B38652" w14:textId="0AAAC510" w:rsidR="002E2EC6" w:rsidRP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2E2EC6">
        <w:rPr>
          <w:rFonts w:ascii="Times New Roman" w:hAnsi="Times New Roman" w:cs="Times New Roman"/>
          <w:sz w:val="40"/>
          <w:szCs w:val="40"/>
        </w:rPr>
        <w:t>Отчёт лабораторной работы №</w:t>
      </w:r>
      <w:r w:rsidR="00383FA1">
        <w:rPr>
          <w:rFonts w:ascii="Times New Roman" w:hAnsi="Times New Roman" w:cs="Times New Roman"/>
          <w:sz w:val="40"/>
          <w:szCs w:val="40"/>
        </w:rPr>
        <w:t>3</w:t>
      </w:r>
    </w:p>
    <w:p w14:paraId="7334CC4E" w14:textId="77777777" w:rsidR="002E2EC6" w:rsidRP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2E2EC6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14:paraId="4B8EC858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3FA8A31F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4386BD38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2315E8D5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1A9204E7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6ED2DD5E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2A835BFB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0C6C7757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82AFF33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48D2303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58521FA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F753F46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00936E6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C8BE08F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32A0F8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A562DD2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728C86D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29DD03E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B4AC1C7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DF8AE4F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843DD52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выполнил:            </w:t>
      </w:r>
    </w:p>
    <w:p w14:paraId="38220C71" w14:textId="77777777" w:rsidR="001649FA" w:rsidRDefault="001649FA" w:rsidP="002E2E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0035C" w14:textId="78999CD2" w:rsidR="002E2EC6" w:rsidRPr="005A2A81" w:rsidRDefault="002E2EC6" w:rsidP="002E2E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383FA1">
        <w:rPr>
          <w:rFonts w:ascii="Times New Roman" w:hAnsi="Times New Roman" w:cs="Times New Roman"/>
          <w:sz w:val="28"/>
          <w:szCs w:val="28"/>
        </w:rPr>
        <w:t>3</w:t>
      </w:r>
    </w:p>
    <w:p w14:paraId="587D910D" w14:textId="77777777" w:rsidR="00B61B84" w:rsidRDefault="00B61B84"/>
    <w:p w14:paraId="64327524" w14:textId="77777777" w:rsidR="002E2EC6" w:rsidRDefault="002E2EC6"/>
    <w:p w14:paraId="7EC4D99D" w14:textId="77777777" w:rsidR="002E2EC6" w:rsidRDefault="002E2EC6"/>
    <w:p w14:paraId="60DD5FAF" w14:textId="77777777" w:rsidR="002E2EC6" w:rsidRDefault="002E2EC6"/>
    <w:p w14:paraId="27AC9BF6" w14:textId="77777777" w:rsidR="002E2EC6" w:rsidRDefault="002E2EC6" w:rsidP="002E2EC6">
      <w:pPr>
        <w:jc w:val="center"/>
      </w:pPr>
      <w:r>
        <w:t>г. Москва 2019</w:t>
      </w:r>
    </w:p>
    <w:p w14:paraId="23E7E89D" w14:textId="77777777" w:rsidR="00973B18" w:rsidRPr="0031580D" w:rsidRDefault="00973B18" w:rsidP="00973B18">
      <w:pPr>
        <w:pStyle w:val="NormalWeb"/>
        <w:jc w:val="center"/>
        <w:rPr>
          <w:rFonts w:eastAsia="Arial"/>
          <w:sz w:val="52"/>
          <w:szCs w:val="52"/>
          <w:lang w:val="ru"/>
        </w:rPr>
      </w:pPr>
      <w:r w:rsidRPr="0031580D">
        <w:rPr>
          <w:rFonts w:eastAsia="Arial"/>
          <w:sz w:val="52"/>
          <w:szCs w:val="52"/>
          <w:lang w:val="ru"/>
        </w:rPr>
        <w:lastRenderedPageBreak/>
        <w:t>Отчет</w:t>
      </w:r>
    </w:p>
    <w:p w14:paraId="12D38403" w14:textId="77777777" w:rsidR="00973B18" w:rsidRDefault="00973B18" w:rsidP="0005458E">
      <w:pPr>
        <w:pStyle w:val="Heading3"/>
        <w:spacing w:before="120" w:after="120" w:line="360" w:lineRule="auto"/>
        <w:ind w:left="0" w:right="-81"/>
        <w:jc w:val="both"/>
        <w:rPr>
          <w:rFonts w:ascii="Times New Roman" w:hAnsi="Times New Roman" w:cs="Times New Roman"/>
          <w:szCs w:val="26"/>
        </w:rPr>
      </w:pPr>
    </w:p>
    <w:p w14:paraId="577C2AAD" w14:textId="77777777" w:rsidR="0005458E" w:rsidRDefault="002E2EC6" w:rsidP="0005458E">
      <w:pPr>
        <w:pStyle w:val="Heading3"/>
        <w:spacing w:before="120" w:after="120" w:line="360" w:lineRule="auto"/>
        <w:ind w:left="0" w:right="-81"/>
        <w:jc w:val="both"/>
        <w:rPr>
          <w:rFonts w:ascii="Times New Roman" w:hAnsi="Times New Roman" w:cs="Times New Roman"/>
          <w:b w:val="0"/>
        </w:rPr>
      </w:pPr>
      <w:r w:rsidRPr="0005458E">
        <w:rPr>
          <w:rFonts w:ascii="Times New Roman" w:hAnsi="Times New Roman" w:cs="Times New Roman"/>
          <w:szCs w:val="26"/>
        </w:rPr>
        <w:t>Цель работы</w:t>
      </w:r>
      <w:r w:rsidR="0005458E">
        <w:rPr>
          <w:rFonts w:ascii="Times New Roman" w:hAnsi="Times New Roman" w:cs="Times New Roman"/>
          <w:b w:val="0"/>
          <w:szCs w:val="26"/>
        </w:rPr>
        <w:t>:</w:t>
      </w:r>
    </w:p>
    <w:p w14:paraId="475B3D6E" w14:textId="07BD077C" w:rsidR="00383FA1" w:rsidRPr="00383FA1" w:rsidRDefault="00383FA1" w:rsidP="00383FA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Реализовать алгоритмы обработки разреженных матриц, сравнить эффективность использования этих алгоритмов (по времени выполнения и по требуемой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 </w:t>
      </w:r>
    </w:p>
    <w:p w14:paraId="6A346436" w14:textId="5CD063ED" w:rsidR="0005458E" w:rsidRDefault="00C57287" w:rsidP="000545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Условие </w:t>
      </w:r>
      <w:r w:rsidR="0005458E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№</w:t>
      </w:r>
      <w:r w:rsidR="0005458E">
        <w:rPr>
          <w:rFonts w:ascii="Times New Roman" w:hAnsi="Times New Roman" w:cs="Times New Roman"/>
          <w:b/>
          <w:bCs/>
        </w:rPr>
        <w:t xml:space="preserve"> </w:t>
      </w:r>
      <w:r w:rsidR="00383FA1">
        <w:rPr>
          <w:rFonts w:ascii="Times New Roman" w:hAnsi="Times New Roman" w:cs="Times New Roman"/>
          <w:b/>
          <w:bCs/>
        </w:rPr>
        <w:t>6</w:t>
      </w:r>
      <w:r w:rsidR="0005458E" w:rsidRPr="00F77B29">
        <w:rPr>
          <w:rFonts w:ascii="Times New Roman" w:hAnsi="Times New Roman" w:cs="Times New Roman"/>
          <w:b/>
          <w:bCs/>
        </w:rPr>
        <w:t>)</w:t>
      </w:r>
      <w:r w:rsidR="0005458E" w:rsidRPr="00F77B29">
        <w:rPr>
          <w:rFonts w:ascii="Times New Roman" w:hAnsi="Times New Roman" w:cs="Times New Roman"/>
        </w:rPr>
        <w:t>:</w:t>
      </w:r>
    </w:p>
    <w:p w14:paraId="088CC2E3" w14:textId="77777777" w:rsidR="00383FA1" w:rsidRPr="00383FA1" w:rsidRDefault="00383FA1" w:rsidP="00383FA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t>Разреженная (содержащая много нулей) матрица хранится в форме 3-х объектов: - вектор A содержит значения ненулевых элементов;</w:t>
      </w: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br/>
        <w:t>- вектор IA содержит номера строк для элементов вектора A;</w:t>
      </w: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br/>
        <w:t xml:space="preserve">- связный список JA, в элементе Nk которого находится номер компонент </w:t>
      </w:r>
    </w:p>
    <w:p w14:paraId="1B1D364A" w14:textId="77777777" w:rsidR="00383FA1" w:rsidRPr="00383FA1" w:rsidRDefault="00383FA1" w:rsidP="00383FA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в A и IA, с которых начинается описание столбца Nk матрицы A. </w:t>
      </w:r>
    </w:p>
    <w:p w14:paraId="4AB874B9" w14:textId="77777777" w:rsidR="00383FA1" w:rsidRPr="00383FA1" w:rsidRDefault="00383FA1" w:rsidP="00383FA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1. Смоделировать операцию умножения вектора-строки и матрицы, хранящихся в этой форме, с получением результата в той же форме. </w:t>
      </w:r>
    </w:p>
    <w:p w14:paraId="2162ADC2" w14:textId="77777777" w:rsidR="00383FA1" w:rsidRPr="00383FA1" w:rsidRDefault="00383FA1" w:rsidP="00383FA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2. Произвести операцию умножения, применяя стандартный алгоритм работы с матрицами. </w:t>
      </w:r>
    </w:p>
    <w:p w14:paraId="61B0A911" w14:textId="77777777" w:rsidR="00383FA1" w:rsidRPr="00383FA1" w:rsidRDefault="00383FA1" w:rsidP="00383FA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3. Сравнить время выполнения операций и объем памяти при использовании этих 2-х алгоритмов при различном проценте заполнения матриц. </w:t>
      </w:r>
    </w:p>
    <w:p w14:paraId="444F915B" w14:textId="77777777" w:rsidR="00054FDB" w:rsidRPr="004B2B77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Описание ТЗ:</w:t>
      </w:r>
    </w:p>
    <w:p w14:paraId="3B88288D" w14:textId="77777777" w:rsidR="009B6999" w:rsidRPr="009B6999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1.Введение:</w:t>
      </w:r>
    </w:p>
    <w:p w14:paraId="7188708D" w14:textId="77777777" w:rsidR="00054FDB" w:rsidRPr="009B6999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1.1 Наименование программы:</w:t>
      </w:r>
    </w:p>
    <w:p w14:paraId="28CBD2CB" w14:textId="2E627536" w:rsidR="00383FA1" w:rsidRPr="00383FA1" w:rsidRDefault="00383FA1" w:rsidP="00383FA1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383FA1">
        <w:rPr>
          <w:rFonts w:ascii="Times New Roman" w:eastAsia="Times New Roman" w:hAnsi="Times New Roman" w:cs="Times New Roman"/>
          <w:bCs/>
          <w:szCs w:val="26"/>
          <w:lang w:eastAsia="ru-RU"/>
        </w:rPr>
        <w:t>Мультипликатор и обработчик разреженных матриц.</w:t>
      </w:r>
    </w:p>
    <w:p w14:paraId="12376CB1" w14:textId="77777777" w:rsidR="00383FA1" w:rsidRPr="00B20656" w:rsidRDefault="00383FA1" w:rsidP="00383FA1">
      <w:pPr>
        <w:ind w:left="720"/>
        <w:rPr>
          <w:rFonts w:ascii="Times New Roman" w:eastAsia="Times New Roman" w:hAnsi="Times New Roman"/>
          <w:lang w:eastAsia="ru-RU"/>
        </w:rPr>
      </w:pPr>
    </w:p>
    <w:p w14:paraId="75C61984" w14:textId="77777777" w:rsidR="00054FDB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9B6999">
        <w:rPr>
          <w:rFonts w:ascii="Times New Roman" w:hAnsi="Times New Roman" w:cs="Times New Roman"/>
          <w:szCs w:val="26"/>
        </w:rPr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>1.</w:t>
      </w:r>
      <w:r w:rsidRPr="009B6999">
        <w:rPr>
          <w:rFonts w:ascii="Times New Roman" w:hAnsi="Times New Roman" w:cs="Times New Roman"/>
          <w:szCs w:val="26"/>
        </w:rPr>
        <w:t>2</w:t>
      </w:r>
      <w:r w:rsidR="00054FDB" w:rsidRPr="009B6999">
        <w:rPr>
          <w:rFonts w:ascii="Times New Roman" w:hAnsi="Times New Roman" w:cs="Times New Roman"/>
          <w:szCs w:val="26"/>
        </w:rPr>
        <w:t>. Срок выполнения работы:</w:t>
      </w:r>
    </w:p>
    <w:p w14:paraId="4BCDC8B3" w14:textId="77777777" w:rsidR="009B6999" w:rsidRPr="009B6999" w:rsidRDefault="009B6999" w:rsidP="009B6999">
      <w:pPr>
        <w:rPr>
          <w:lang w:eastAsia="ru-RU"/>
        </w:rPr>
      </w:pPr>
    </w:p>
    <w:p w14:paraId="30995CA9" w14:textId="52747D36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2 недели с момента выдачи задачи.</w:t>
      </w:r>
    </w:p>
    <w:p w14:paraId="59F45908" w14:textId="77777777" w:rsidR="00A456F3" w:rsidRDefault="00A456F3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E7610EF" w14:textId="04B414A2" w:rsidR="00A456F3" w:rsidRDefault="00A456F3" w:rsidP="00A456F3">
      <w:pPr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A456F3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3</w:t>
      </w:r>
      <w:r w:rsidRPr="00A456F3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 xml:space="preserve"> Краткая характеристика области применения</w:t>
      </w:r>
      <w:r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:</w:t>
      </w:r>
    </w:p>
    <w:p w14:paraId="12264821" w14:textId="5633FE37" w:rsidR="00383FA1" w:rsidRPr="00383FA1" w:rsidRDefault="00A456F3" w:rsidP="00383FA1">
      <w:pPr>
        <w:pStyle w:val="NormalWeb"/>
        <w:rPr>
          <w:bCs/>
          <w:szCs w:val="26"/>
          <w:lang w:eastAsia="ru-RU"/>
        </w:rPr>
      </w:pPr>
      <w:r>
        <w:rPr>
          <w:bCs/>
          <w:szCs w:val="26"/>
          <w:lang w:eastAsia="ru-RU"/>
        </w:rPr>
        <w:t xml:space="preserve">Программа </w:t>
      </w:r>
      <w:r w:rsidR="00383FA1">
        <w:rPr>
          <w:bCs/>
          <w:szCs w:val="26"/>
          <w:lang w:eastAsia="ru-RU"/>
        </w:rPr>
        <w:t>п</w:t>
      </w:r>
      <w:r>
        <w:rPr>
          <w:bCs/>
          <w:szCs w:val="26"/>
          <w:lang w:eastAsia="ru-RU"/>
        </w:rPr>
        <w:t xml:space="preserve">озволяет </w:t>
      </w:r>
      <w:r w:rsidR="00A64ECD">
        <w:rPr>
          <w:bCs/>
          <w:szCs w:val="26"/>
          <w:lang w:eastAsia="ru-RU"/>
        </w:rPr>
        <w:t xml:space="preserve">обрабатывать и </w:t>
      </w:r>
      <w:r>
        <w:rPr>
          <w:bCs/>
          <w:szCs w:val="26"/>
          <w:lang w:eastAsia="ru-RU"/>
        </w:rPr>
        <w:t>оценивать эффективность</w:t>
      </w:r>
      <w:r w:rsidR="00A64ECD">
        <w:rPr>
          <w:bCs/>
          <w:szCs w:val="26"/>
          <w:lang w:eastAsia="ru-RU"/>
        </w:rPr>
        <w:t xml:space="preserve">, </w:t>
      </w:r>
      <w:r w:rsidR="00383FA1">
        <w:rPr>
          <w:bCs/>
          <w:szCs w:val="26"/>
          <w:lang w:eastAsia="ru-RU"/>
        </w:rPr>
        <w:t>время работы умножения матрицы на вектор-строку</w:t>
      </w:r>
      <w:r w:rsidR="00383FA1" w:rsidRPr="00383FA1">
        <w:rPr>
          <w:bCs/>
          <w:szCs w:val="26"/>
          <w:lang w:eastAsia="ru-RU"/>
        </w:rPr>
        <w:t xml:space="preserve"> стандартными алгоритмами обработки матриц при различном процентном заполнении матриц </w:t>
      </w:r>
      <w:r w:rsidR="00A64ECD">
        <w:rPr>
          <w:bCs/>
          <w:szCs w:val="26"/>
          <w:lang w:eastAsia="ru-RU"/>
        </w:rPr>
        <w:t xml:space="preserve">и векторов-строк </w:t>
      </w:r>
      <w:r w:rsidR="00383FA1" w:rsidRPr="00383FA1">
        <w:rPr>
          <w:bCs/>
          <w:szCs w:val="26"/>
          <w:lang w:eastAsia="ru-RU"/>
        </w:rPr>
        <w:t>ненулевыми значениями и при различных размерах матриц</w:t>
      </w:r>
      <w:r w:rsidR="00A64ECD">
        <w:rPr>
          <w:bCs/>
          <w:szCs w:val="26"/>
          <w:lang w:eastAsia="ru-RU"/>
        </w:rPr>
        <w:t xml:space="preserve"> и векторов-строк</w:t>
      </w:r>
      <w:r w:rsidR="00383FA1" w:rsidRPr="00383FA1">
        <w:rPr>
          <w:bCs/>
          <w:szCs w:val="26"/>
          <w:lang w:eastAsia="ru-RU"/>
        </w:rPr>
        <w:t xml:space="preserve">. </w:t>
      </w:r>
    </w:p>
    <w:p w14:paraId="74C5CCB3" w14:textId="3446909B" w:rsidR="00383FA1" w:rsidRPr="00383FA1" w:rsidRDefault="00383FA1" w:rsidP="00383FA1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06848CE0" w14:textId="5455AA1C" w:rsidR="00054FDB" w:rsidRPr="009B6999" w:rsidRDefault="00054FDB" w:rsidP="00383FA1">
      <w:pPr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2. Основания для  разработки:</w:t>
      </w:r>
    </w:p>
    <w:p w14:paraId="261D19CF" w14:textId="77777777" w:rsidR="00054FDB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9B6999">
        <w:rPr>
          <w:rFonts w:ascii="Times New Roman" w:hAnsi="Times New Roman" w:cs="Times New Roman"/>
          <w:szCs w:val="26"/>
        </w:rPr>
        <w:lastRenderedPageBreak/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>2.1. Заказчик</w:t>
      </w:r>
    </w:p>
    <w:p w14:paraId="4573E906" w14:textId="77777777" w:rsidR="009B6999" w:rsidRPr="009B6999" w:rsidRDefault="009B6999" w:rsidP="009B6999">
      <w:pPr>
        <w:rPr>
          <w:lang w:eastAsia="ru-RU"/>
        </w:rPr>
      </w:pPr>
    </w:p>
    <w:p w14:paraId="0ABF6852" w14:textId="77777777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Силантьева Александра Васильевна</w:t>
      </w:r>
    </w:p>
    <w:p w14:paraId="6C11BCCC" w14:textId="77777777" w:rsidR="009B6999" w:rsidRPr="009B6999" w:rsidRDefault="009B6999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F84C1FC" w14:textId="77777777" w:rsidR="00054FDB" w:rsidRDefault="00054FDB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bookmarkStart w:id="0" w:name="_9ti3ytjcrhy" w:colFirst="0" w:colLast="0"/>
      <w:bookmarkEnd w:id="0"/>
      <w:r w:rsidRPr="009B6999">
        <w:rPr>
          <w:rFonts w:ascii="Times New Roman" w:hAnsi="Times New Roman" w:cs="Times New Roman"/>
          <w:szCs w:val="26"/>
        </w:rPr>
        <w:t xml:space="preserve"> </w:t>
      </w:r>
      <w:r w:rsidR="009B6999" w:rsidRPr="009B6999">
        <w:rPr>
          <w:rFonts w:ascii="Times New Roman" w:hAnsi="Times New Roman" w:cs="Times New Roman"/>
          <w:szCs w:val="26"/>
        </w:rPr>
        <w:t xml:space="preserve"> </w:t>
      </w:r>
      <w:r w:rsidRPr="009B6999">
        <w:rPr>
          <w:rFonts w:ascii="Times New Roman" w:hAnsi="Times New Roman" w:cs="Times New Roman"/>
          <w:szCs w:val="26"/>
        </w:rPr>
        <w:t>2.2. Исполнитель</w:t>
      </w:r>
    </w:p>
    <w:p w14:paraId="2312E5B2" w14:textId="77777777" w:rsidR="009B6999" w:rsidRPr="009B6999" w:rsidRDefault="009B6999" w:rsidP="009B6999">
      <w:pPr>
        <w:rPr>
          <w:lang w:eastAsia="ru-RU"/>
        </w:rPr>
      </w:pPr>
    </w:p>
    <w:p w14:paraId="2702AEF7" w14:textId="0255F7AA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Исполнитель – Савинов Егор Дмитриевич, студент группы ИУ7-34б.</w:t>
      </w:r>
    </w:p>
    <w:p w14:paraId="370AF785" w14:textId="77777777" w:rsidR="00A456F3" w:rsidRPr="009B6999" w:rsidRDefault="00A456F3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CFEF048" w14:textId="77777777" w:rsidR="00054FDB" w:rsidRPr="009B6999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bookmarkStart w:id="1" w:name="_wsq1vm56tkqi" w:colFirst="0" w:colLast="0"/>
      <w:bookmarkEnd w:id="1"/>
      <w:r w:rsidRPr="009B6999">
        <w:rPr>
          <w:rFonts w:ascii="Times New Roman" w:hAnsi="Times New Roman" w:cs="Times New Roman"/>
          <w:szCs w:val="26"/>
        </w:rPr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 xml:space="preserve">2.3. Основания для разработки </w:t>
      </w:r>
    </w:p>
    <w:p w14:paraId="4B54B69F" w14:textId="5AED87F6" w:rsidR="00054FDB" w:rsidRDefault="00054FDB" w:rsidP="009B6999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Учебная программа 3 семестра программы ИУ7.</w:t>
      </w:r>
    </w:p>
    <w:p w14:paraId="49FCE4F0" w14:textId="77777777" w:rsidR="00101AAE" w:rsidRP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 Назначение разработки</w:t>
      </w:r>
    </w:p>
    <w:p w14:paraId="05E7B990" w14:textId="1BEC1720" w:rsid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3.1 Общая концепция системы:</w:t>
      </w:r>
    </w:p>
    <w:p w14:paraId="17E7D5BD" w14:textId="33FF71C7" w:rsidR="00A64ECD" w:rsidRPr="00A64ECD" w:rsidRDefault="00A64ECD" w:rsidP="00A64ECD">
      <w:pPr>
        <w:pStyle w:val="NormalWeb"/>
        <w:rPr>
          <w:bCs/>
          <w:szCs w:val="26"/>
          <w:lang w:eastAsia="ru-RU"/>
        </w:rPr>
      </w:pPr>
      <w:r>
        <w:rPr>
          <w:bCs/>
          <w:szCs w:val="26"/>
          <w:lang w:eastAsia="ru-RU"/>
        </w:rPr>
        <w:t>Программа позволяет обрабатывать и оценивать эффективность, время работы умножения матрицы на вектор-строку</w:t>
      </w:r>
      <w:r w:rsidRPr="00383FA1">
        <w:rPr>
          <w:bCs/>
          <w:szCs w:val="26"/>
          <w:lang w:eastAsia="ru-RU"/>
        </w:rPr>
        <w:t xml:space="preserve"> стандартными алгоритмами обработки матриц при различном процентном заполнении матриц </w:t>
      </w:r>
      <w:r>
        <w:rPr>
          <w:bCs/>
          <w:szCs w:val="26"/>
          <w:lang w:eastAsia="ru-RU"/>
        </w:rPr>
        <w:t xml:space="preserve">и векторов-строк </w:t>
      </w:r>
      <w:r w:rsidRPr="00383FA1">
        <w:rPr>
          <w:bCs/>
          <w:szCs w:val="26"/>
          <w:lang w:eastAsia="ru-RU"/>
        </w:rPr>
        <w:t>ненулевыми значениями и при различных размерах матриц</w:t>
      </w:r>
      <w:r>
        <w:rPr>
          <w:bCs/>
          <w:szCs w:val="26"/>
          <w:lang w:eastAsia="ru-RU"/>
        </w:rPr>
        <w:t xml:space="preserve"> и векторов-строк</w:t>
      </w:r>
      <w:r w:rsidRPr="00383FA1">
        <w:rPr>
          <w:bCs/>
          <w:szCs w:val="26"/>
          <w:lang w:eastAsia="ru-RU"/>
        </w:rPr>
        <w:t xml:space="preserve">. </w:t>
      </w:r>
    </w:p>
    <w:p w14:paraId="4821A069" w14:textId="725C20B6" w:rsidR="00101AAE" w:rsidRP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3.2 Описание функциональности системы:</w:t>
      </w:r>
    </w:p>
    <w:p w14:paraId="4D13C44B" w14:textId="77777777" w:rsidR="00101AAE" w:rsidRPr="0031580D" w:rsidRDefault="00101AAE" w:rsidP="00101AAE"/>
    <w:p w14:paraId="0A5E5D85" w14:textId="7B687537" w:rsidR="00101AAE" w:rsidRPr="00D05ABC" w:rsidRDefault="00A64ECD" w:rsidP="0010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Заполнение</w:t>
      </w:r>
      <w:r w:rsidRPr="00A64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матрицы и вектора-строки, умножение, оценка эффективности и вывод время обработки умножения матрицы на вектор-строку.</w:t>
      </w:r>
    </w:p>
    <w:p w14:paraId="30788B80" w14:textId="77777777" w:rsidR="00101AAE" w:rsidRPr="0031580D" w:rsidRDefault="00101AAE" w:rsidP="00101AAE"/>
    <w:p w14:paraId="61367CD9" w14:textId="1B8C7EE0" w:rsid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4. Требования к программе:</w:t>
      </w:r>
    </w:p>
    <w:p w14:paraId="77EC14E3" w14:textId="77777777" w:rsidR="00101AAE" w:rsidRPr="00101AAE" w:rsidRDefault="00101AAE" w:rsidP="00101AAE">
      <w:pPr>
        <w:rPr>
          <w:lang w:eastAsia="ru-RU"/>
        </w:rPr>
      </w:pPr>
    </w:p>
    <w:p w14:paraId="02608041" w14:textId="77777777" w:rsidR="00101AAE" w:rsidRPr="007E3681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7E3681">
        <w:rPr>
          <w:rFonts w:ascii="Times New Roman" w:hAnsi="Times New Roman" w:cs="Times New Roman"/>
          <w:szCs w:val="26"/>
        </w:rPr>
        <w:t>4.1 Требования к информационным структурам:</w:t>
      </w:r>
    </w:p>
    <w:p w14:paraId="4B24F4E9" w14:textId="77777777" w:rsidR="00101AAE" w:rsidRPr="0031580D" w:rsidRDefault="00101AAE" w:rsidP="00101AAE"/>
    <w:p w14:paraId="63D46A6F" w14:textId="17F588A1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 xml:space="preserve">Программа должна уметь отрабатывать любой ввод пользователя. При корректных данных следует выводить </w:t>
      </w:r>
      <w:r w:rsidR="00A64ECD" w:rsidRPr="00A1430F">
        <w:rPr>
          <w:rFonts w:ascii="Times New Roman" w:hAnsi="Times New Roman" w:cs="Times New Roman"/>
        </w:rPr>
        <w:t>меню, таблицу эффективности или данные</w:t>
      </w:r>
      <w:r w:rsidRPr="00A1430F">
        <w:rPr>
          <w:rFonts w:ascii="Times New Roman" w:hAnsi="Times New Roman" w:cs="Times New Roman"/>
        </w:rPr>
        <w:t>, иначе нужно выдавать сообщение об ошибке и после этого программа должна завершить свою работу.</w:t>
      </w:r>
    </w:p>
    <w:p w14:paraId="7BC7F06D" w14:textId="77777777" w:rsidR="00101AAE" w:rsidRPr="0031580D" w:rsidRDefault="00101AAE" w:rsidP="00101AAE"/>
    <w:p w14:paraId="6704025B" w14:textId="77777777" w:rsidR="00101AAE" w:rsidRPr="0031580D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31580D">
        <w:rPr>
          <w:rFonts w:ascii="Times New Roman" w:eastAsiaTheme="minorHAnsi" w:hAnsi="Times New Roman" w:cs="Times New Roman"/>
        </w:rPr>
        <w:t>4.2. Требования к функциональным характеристикам:</w:t>
      </w:r>
    </w:p>
    <w:p w14:paraId="1FDB5BB1" w14:textId="77777777" w:rsidR="00101AAE" w:rsidRPr="0031580D" w:rsidRDefault="00101AAE" w:rsidP="00101AAE"/>
    <w:p w14:paraId="3D5947BA" w14:textId="77777777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Программа должна выполнять:</w:t>
      </w:r>
    </w:p>
    <w:p w14:paraId="25218DC7" w14:textId="41873931" w:rsidR="00101AAE" w:rsidRPr="0031580D" w:rsidRDefault="00101AAE" w:rsidP="00101A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Корректно отрабатывать команды меню</w:t>
      </w:r>
      <w:r w:rsidR="00A64ECD">
        <w:rPr>
          <w:rFonts w:ascii="Times New Roman" w:hAnsi="Times New Roman" w:cs="Times New Roman"/>
        </w:rPr>
        <w:t>.</w:t>
      </w:r>
    </w:p>
    <w:p w14:paraId="1348D1A7" w14:textId="770C6815" w:rsidR="00101AAE" w:rsidRDefault="00A64ECD" w:rsidP="00101A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Автоматическое заполнение данных.</w:t>
      </w:r>
    </w:p>
    <w:p w14:paraId="3580575A" w14:textId="2268E556" w:rsidR="00D05ABC" w:rsidRPr="0031580D" w:rsidRDefault="00A64ECD" w:rsidP="00101A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Разреженный ввод данных (в том числе и для больших размеров).</w:t>
      </w:r>
    </w:p>
    <w:p w14:paraId="6B9FBCA5" w14:textId="2463C427" w:rsidR="00101AAE" w:rsidRPr="0031580D" w:rsidRDefault="00A64ECD" w:rsidP="00101A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Классический ввод данных.</w:t>
      </w:r>
    </w:p>
    <w:p w14:paraId="03E277D1" w14:textId="27C31A15" w:rsidR="00A64ECD" w:rsidRPr="00A64ECD" w:rsidRDefault="00A64ECD" w:rsidP="00A6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Сравнение</w:t>
      </w:r>
      <w:r w:rsidRPr="00A64ECD">
        <w:rPr>
          <w:rFonts w:ascii="Times New Roman" w:hAnsi="Times New Roman" w:cs="Times New Roman"/>
        </w:rPr>
        <w:t xml:space="preserve"> эффективности по скорости обработки</w:t>
      </w:r>
      <w:r>
        <w:rPr>
          <w:rFonts w:ascii="Times New Roman" w:hAnsi="Times New Roman" w:cs="Times New Roman"/>
        </w:rPr>
        <w:t xml:space="preserve"> умножения</w:t>
      </w:r>
      <w:r w:rsidRPr="00A64ECD">
        <w:rPr>
          <w:rFonts w:ascii="Times New Roman" w:hAnsi="Times New Roman" w:cs="Times New Roman"/>
        </w:rPr>
        <w:t xml:space="preserve"> и занимаемой памяти</w:t>
      </w:r>
      <w:r>
        <w:rPr>
          <w:rFonts w:ascii="Times New Roman" w:hAnsi="Times New Roman" w:cs="Times New Roman"/>
        </w:rPr>
        <w:t>.</w:t>
      </w:r>
    </w:p>
    <w:p w14:paraId="5CF03163" w14:textId="77777777" w:rsidR="00101AAE" w:rsidRPr="0031580D" w:rsidRDefault="00101AAE" w:rsidP="00101AAE">
      <w:pPr>
        <w:ind w:left="360"/>
      </w:pPr>
    </w:p>
    <w:p w14:paraId="017A25F2" w14:textId="45882794" w:rsidR="00101AAE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31580D">
        <w:rPr>
          <w:rFonts w:ascii="Times New Roman" w:eastAsiaTheme="minorHAnsi" w:hAnsi="Times New Roman" w:cs="Times New Roman"/>
        </w:rPr>
        <w:t>4.3. К надежности:</w:t>
      </w:r>
    </w:p>
    <w:p w14:paraId="136328CB" w14:textId="77777777" w:rsidR="00101AAE" w:rsidRPr="00101AAE" w:rsidRDefault="00101AAE" w:rsidP="00101AAE">
      <w:pPr>
        <w:rPr>
          <w:lang w:eastAsia="ru-RU"/>
        </w:rPr>
      </w:pPr>
    </w:p>
    <w:p w14:paraId="460E5356" w14:textId="77777777" w:rsidR="00101AAE" w:rsidRDefault="00101AAE" w:rsidP="00101AAE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Программа должна уметь обрабатывать любой ввод, также при введении некорректных данных не должна завершаться аварийно.</w:t>
      </w:r>
    </w:p>
    <w:p w14:paraId="3A683D00" w14:textId="77777777" w:rsidR="00101AAE" w:rsidRPr="0031580D" w:rsidRDefault="00101AAE" w:rsidP="00101AAE"/>
    <w:p w14:paraId="4BF8F6C6" w14:textId="77777777" w:rsidR="00101AAE" w:rsidRPr="00101AAE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101AAE">
        <w:rPr>
          <w:rFonts w:ascii="Times New Roman" w:eastAsiaTheme="minorHAnsi" w:hAnsi="Times New Roman" w:cs="Times New Roman"/>
        </w:rPr>
        <w:t>4.4 Требования к составу аппаратного обеспечения:</w:t>
      </w:r>
    </w:p>
    <w:p w14:paraId="291FF89A" w14:textId="77777777" w:rsidR="00101AAE" w:rsidRPr="0031580D" w:rsidRDefault="00101AAE" w:rsidP="00101AAE"/>
    <w:p w14:paraId="4A90EA49" w14:textId="77777777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У клиента интегрированная среда разработки должна поддерживать файлы с расширением .с. Программа не требует поддержки со стороны пользователя.</w:t>
      </w:r>
    </w:p>
    <w:p w14:paraId="64C2E125" w14:textId="77777777" w:rsidR="00101AAE" w:rsidRPr="0031580D" w:rsidRDefault="00101AAE" w:rsidP="00101AAE"/>
    <w:p w14:paraId="19FCAED2" w14:textId="77777777" w:rsidR="00101AAE" w:rsidRPr="00101AAE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101AAE">
        <w:rPr>
          <w:rFonts w:ascii="Times New Roman" w:eastAsiaTheme="minorHAnsi" w:hAnsi="Times New Roman" w:cs="Times New Roman"/>
        </w:rPr>
        <w:t>5. Стадии и этапы разработки:</w:t>
      </w:r>
    </w:p>
    <w:p w14:paraId="0DCB661D" w14:textId="77777777" w:rsidR="00101AAE" w:rsidRPr="00A1430F" w:rsidRDefault="00101AAE" w:rsidP="00101AAE">
      <w:pPr>
        <w:rPr>
          <w:rFonts w:ascii="Times New Roman" w:hAnsi="Times New Roman" w:cs="Times New Roman"/>
          <w:i/>
        </w:rPr>
      </w:pPr>
      <w:r w:rsidRPr="00A1430F">
        <w:rPr>
          <w:rFonts w:ascii="Times New Roman" w:hAnsi="Times New Roman" w:cs="Times New Roman"/>
          <w:i/>
        </w:rPr>
        <w:t xml:space="preserve">Стадии: </w:t>
      </w:r>
    </w:p>
    <w:p w14:paraId="4F192660" w14:textId="77777777" w:rsidR="00101AAE" w:rsidRPr="0031580D" w:rsidRDefault="00101AAE" w:rsidP="00101A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Начальный этап разработки (ввод чисел и защита от некорректного ввода)</w:t>
      </w:r>
    </w:p>
    <w:p w14:paraId="12E2016D" w14:textId="556E91B1" w:rsidR="00101AAE" w:rsidRPr="00A64ECD" w:rsidRDefault="00A64ECD" w:rsidP="00A64E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64ECD">
        <w:rPr>
          <w:rFonts w:ascii="Times New Roman" w:hAnsi="Times New Roman" w:cs="Times New Roman"/>
        </w:rPr>
        <w:t xml:space="preserve">Тестирование </w:t>
      </w:r>
      <w:r>
        <w:rPr>
          <w:rFonts w:ascii="Times New Roman" w:hAnsi="Times New Roman" w:cs="Times New Roman"/>
        </w:rPr>
        <w:t>з</w:t>
      </w:r>
      <w:r w:rsidRPr="00A64ECD">
        <w:rPr>
          <w:rFonts w:ascii="Times New Roman" w:hAnsi="Times New Roman" w:cs="Times New Roman"/>
        </w:rPr>
        <w:t>аполнени</w:t>
      </w:r>
      <w:r>
        <w:rPr>
          <w:rFonts w:ascii="Times New Roman" w:hAnsi="Times New Roman" w:cs="Times New Roman"/>
        </w:rPr>
        <w:t>я</w:t>
      </w:r>
      <w:r w:rsidRPr="00A64ECD">
        <w:rPr>
          <w:rFonts w:ascii="Times New Roman" w:hAnsi="Times New Roman" w:cs="Times New Roman"/>
        </w:rPr>
        <w:t xml:space="preserve"> матрицы и вектора-строки, умножени</w:t>
      </w:r>
      <w:r>
        <w:rPr>
          <w:rFonts w:ascii="Times New Roman" w:hAnsi="Times New Roman" w:cs="Times New Roman"/>
        </w:rPr>
        <w:t>я</w:t>
      </w:r>
      <w:r w:rsidRPr="00A64ECD">
        <w:rPr>
          <w:rFonts w:ascii="Times New Roman" w:hAnsi="Times New Roman" w:cs="Times New Roman"/>
        </w:rPr>
        <w:t>, оценк</w:t>
      </w:r>
      <w:r>
        <w:rPr>
          <w:rFonts w:ascii="Times New Roman" w:hAnsi="Times New Roman" w:cs="Times New Roman"/>
        </w:rPr>
        <w:t>и</w:t>
      </w:r>
      <w:r w:rsidRPr="00A64ECD">
        <w:rPr>
          <w:rFonts w:ascii="Times New Roman" w:hAnsi="Times New Roman" w:cs="Times New Roman"/>
        </w:rPr>
        <w:t xml:space="preserve"> эффективности и вывод</w:t>
      </w:r>
      <w:r>
        <w:rPr>
          <w:rFonts w:ascii="Times New Roman" w:hAnsi="Times New Roman" w:cs="Times New Roman"/>
        </w:rPr>
        <w:t>а</w:t>
      </w:r>
      <w:r w:rsidRPr="00A64ECD">
        <w:rPr>
          <w:rFonts w:ascii="Times New Roman" w:hAnsi="Times New Roman" w:cs="Times New Roman"/>
        </w:rPr>
        <w:t xml:space="preserve"> время обработки умножения матрицы на вектор-строку.</w:t>
      </w:r>
    </w:p>
    <w:p w14:paraId="035D7031" w14:textId="1A414652" w:rsidR="00101AAE" w:rsidRPr="0031580D" w:rsidRDefault="00101AAE" w:rsidP="00101A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Разработка вывода программы</w:t>
      </w:r>
      <w:r w:rsidR="00A456F3">
        <w:rPr>
          <w:rFonts w:ascii="Times New Roman" w:hAnsi="Times New Roman" w:cs="Times New Roman"/>
        </w:rPr>
        <w:t xml:space="preserve"> (в виде  отформатированной таблицы</w:t>
      </w:r>
      <w:r w:rsidR="00A64ECD">
        <w:rPr>
          <w:rFonts w:ascii="Times New Roman" w:hAnsi="Times New Roman" w:cs="Times New Roman"/>
        </w:rPr>
        <w:t>, вывода</w:t>
      </w:r>
      <w:r w:rsidR="00273B24">
        <w:rPr>
          <w:rFonts w:ascii="Times New Roman" w:hAnsi="Times New Roman" w:cs="Times New Roman"/>
        </w:rPr>
        <w:t xml:space="preserve"> меню, начальных данных, результата умножения</w:t>
      </w:r>
      <w:r w:rsidR="00A456F3">
        <w:rPr>
          <w:rFonts w:ascii="Times New Roman" w:hAnsi="Times New Roman" w:cs="Times New Roman"/>
        </w:rPr>
        <w:t>)</w:t>
      </w:r>
      <w:r w:rsidRPr="0031580D">
        <w:rPr>
          <w:rFonts w:ascii="Times New Roman" w:hAnsi="Times New Roman" w:cs="Times New Roman"/>
        </w:rPr>
        <w:t>.</w:t>
      </w:r>
    </w:p>
    <w:p w14:paraId="32A5C71E" w14:textId="77777777" w:rsidR="00101AAE" w:rsidRPr="0031580D" w:rsidRDefault="00101AAE" w:rsidP="00101A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Тестирование программы.</w:t>
      </w:r>
    </w:p>
    <w:p w14:paraId="1CD49009" w14:textId="77777777" w:rsidR="00101AAE" w:rsidRPr="0031580D" w:rsidRDefault="00101AAE" w:rsidP="00101A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Доработка на основе тестирования программы и сдача окончательного варианта программы лабораторной работы.</w:t>
      </w:r>
    </w:p>
    <w:p w14:paraId="21A65D59" w14:textId="77777777" w:rsidR="00101AAE" w:rsidRPr="00A1430F" w:rsidRDefault="00101AAE" w:rsidP="00101AAE">
      <w:pPr>
        <w:rPr>
          <w:rFonts w:ascii="Times New Roman" w:hAnsi="Times New Roman" w:cs="Times New Roman"/>
          <w:i/>
        </w:rPr>
      </w:pPr>
      <w:r w:rsidRPr="00A1430F">
        <w:rPr>
          <w:rFonts w:ascii="Times New Roman" w:hAnsi="Times New Roman" w:cs="Times New Roman"/>
          <w:i/>
        </w:rPr>
        <w:t xml:space="preserve">Этапы: </w:t>
      </w:r>
    </w:p>
    <w:p w14:paraId="36C6C819" w14:textId="2120FA53" w:rsidR="009B6999" w:rsidRDefault="00101AAE" w:rsidP="00101AAE">
      <w:pPr>
        <w:rPr>
          <w:rFonts w:ascii="Times New Roman" w:hAnsi="Times New Roman" w:cs="Times New Roman"/>
        </w:rPr>
      </w:pPr>
      <w:r w:rsidRPr="00AB57F6">
        <w:rPr>
          <w:rFonts w:ascii="Times New Roman" w:hAnsi="Times New Roman" w:cs="Times New Roman"/>
        </w:rPr>
        <w:t xml:space="preserve">Получение от преподавателя лабораторной работы и сроков сдачи программы, написание тестов для программы, создание программы, тестирование, написание отчета по проделанной работе, сдача программы и отчета.  </w:t>
      </w:r>
    </w:p>
    <w:p w14:paraId="3219D0F7" w14:textId="3039A64A" w:rsidR="001437FD" w:rsidRPr="001437FD" w:rsidRDefault="001437FD" w:rsidP="00273B24">
      <w:pPr>
        <w:pStyle w:val="Standard"/>
        <w:rPr>
          <w:rFonts w:ascii="Times New Roman" w:hAnsi="Times New Roman" w:cs="Times New Roman"/>
          <w:b/>
        </w:rPr>
      </w:pPr>
    </w:p>
    <w:p w14:paraId="47D76CD3" w14:textId="77777777" w:rsidR="001437FD" w:rsidRPr="00CF015E" w:rsidRDefault="001437FD" w:rsidP="001437FD">
      <w:pPr>
        <w:pStyle w:val="Standard"/>
        <w:ind w:left="426"/>
        <w:rPr>
          <w:rFonts w:ascii="Times New Roman" w:hAnsi="Times New Roman" w:cs="Times New Roman"/>
          <w:b/>
        </w:rPr>
      </w:pPr>
    </w:p>
    <w:p w14:paraId="23725D3D" w14:textId="2D35BC31" w:rsidR="001437FD" w:rsidRDefault="001437FD" w:rsidP="001437FD">
      <w:pPr>
        <w:pStyle w:val="Standard"/>
        <w:rPr>
          <w:rFonts w:ascii="Times New Roman" w:hAnsi="Times New Roman" w:cs="Times New Roman"/>
          <w:b/>
        </w:rPr>
      </w:pPr>
      <w:r w:rsidRPr="004623A6">
        <w:rPr>
          <w:rFonts w:ascii="Times New Roman" w:hAnsi="Times New Roman" w:cs="Times New Roman"/>
          <w:b/>
        </w:rPr>
        <w:t>Алгоритм</w:t>
      </w:r>
      <w:r>
        <w:rPr>
          <w:rFonts w:ascii="Times New Roman" w:hAnsi="Times New Roman" w:cs="Times New Roman"/>
          <w:b/>
        </w:rPr>
        <w:t xml:space="preserve"> работы программы:</w:t>
      </w:r>
    </w:p>
    <w:p w14:paraId="756FA7E7" w14:textId="46AFDA0A" w:rsidR="001437FD" w:rsidRDefault="00A834B2" w:rsidP="001437F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размера матрицы и вектора-строки.</w:t>
      </w:r>
    </w:p>
    <w:p w14:paraId="57893257" w14:textId="312A0076" w:rsidR="001437FD" w:rsidRDefault="001437FD" w:rsidP="001437F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Заполнение </w:t>
      </w:r>
      <w:r w:rsidR="00A834B2">
        <w:rPr>
          <w:rFonts w:ascii="Times New Roman" w:hAnsi="Times New Roman" w:cs="Times New Roman"/>
        </w:rPr>
        <w:t>значениями матрицы и вектора-строки.</w:t>
      </w:r>
    </w:p>
    <w:p w14:paraId="455D2353" w14:textId="4D6DC2E6" w:rsidR="001437FD" w:rsidRDefault="001437FD" w:rsidP="001437F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</w:t>
      </w:r>
      <w:r w:rsidR="00A834B2">
        <w:rPr>
          <w:rFonts w:ascii="Times New Roman" w:hAnsi="Times New Roman" w:cs="Times New Roman"/>
        </w:rPr>
        <w:t xml:space="preserve">умножения вектора-строки на матрицу. </w:t>
      </w:r>
    </w:p>
    <w:p w14:paraId="12FBF816" w14:textId="04E79785" w:rsidR="001437FD" w:rsidRPr="00BB23BD" w:rsidRDefault="00A834B2" w:rsidP="001437F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таблицы эффективности умножения.</w:t>
      </w:r>
    </w:p>
    <w:p w14:paraId="02F7323D" w14:textId="77777777" w:rsidR="009B6999" w:rsidRPr="009B6999" w:rsidRDefault="009B6999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88B010D" w14:textId="77777777" w:rsidR="00CA68AE" w:rsidRPr="00CA68AE" w:rsidRDefault="00CA68AE" w:rsidP="00CA68AE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CA68AE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t>Константы:</w:t>
      </w:r>
    </w:p>
    <w:p w14:paraId="37B430AE" w14:textId="6A3F3C04" w:rsidR="00042C7C" w:rsidRDefault="00273B24" w:rsidP="002E2EC6">
      <w:r>
        <w:rPr>
          <w:noProof/>
        </w:rPr>
        <w:drawing>
          <wp:inline distT="0" distB="0" distL="0" distR="0" wp14:anchorId="16EE4AFC" wp14:editId="1E7C24B5">
            <wp:extent cx="38227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0-22 at 02.16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EB4" w14:textId="2EAD416C" w:rsidR="00CA68AE" w:rsidRDefault="00CA68AE" w:rsidP="002E2EC6"/>
    <w:p w14:paraId="5389CA8C" w14:textId="77777777" w:rsidR="00CA68AE" w:rsidRPr="00CA68AE" w:rsidRDefault="00CA68AE" w:rsidP="002E2EC6">
      <w:pPr>
        <w:rPr>
          <w:b/>
        </w:rPr>
      </w:pPr>
      <w:r w:rsidRPr="00CA68AE">
        <w:rPr>
          <w:b/>
        </w:rPr>
        <w:t>Коды выполнения программы:</w:t>
      </w:r>
    </w:p>
    <w:p w14:paraId="682C4EAC" w14:textId="1B98EFB3" w:rsidR="00CA68AE" w:rsidRPr="00273B24" w:rsidRDefault="00CA68AE" w:rsidP="002E2EC6"/>
    <w:p w14:paraId="06D31952" w14:textId="77777777" w:rsidR="00CA68AE" w:rsidRDefault="00CA68AE" w:rsidP="002E2EC6"/>
    <w:p w14:paraId="47F53F1C" w14:textId="77777777" w:rsidR="00E81298" w:rsidRPr="001437FD" w:rsidRDefault="00E81298" w:rsidP="002E2EC6">
      <w:pPr>
        <w:rPr>
          <w:b/>
        </w:rPr>
      </w:pPr>
    </w:p>
    <w:p w14:paraId="06ED2537" w14:textId="2710E390" w:rsidR="00E81298" w:rsidRDefault="00273B24" w:rsidP="002E2EC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F6E30E" wp14:editId="7F41AE8E">
            <wp:extent cx="4267200" cy="623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0-22 at 02.17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A993" w14:textId="77777777" w:rsidR="00E81298" w:rsidRDefault="00E81298" w:rsidP="002E2EC6">
      <w:pPr>
        <w:rPr>
          <w:b/>
        </w:rPr>
      </w:pPr>
    </w:p>
    <w:p w14:paraId="689175B9" w14:textId="77777777" w:rsidR="00E81298" w:rsidRDefault="00E81298" w:rsidP="002E2EC6">
      <w:pPr>
        <w:rPr>
          <w:b/>
        </w:rPr>
      </w:pPr>
    </w:p>
    <w:p w14:paraId="6B7F036D" w14:textId="061DD9FB" w:rsidR="00CA68AE" w:rsidRPr="00C16423" w:rsidRDefault="00CA68AE" w:rsidP="00E81298">
      <w:pPr>
        <w:rPr>
          <w:b/>
        </w:rPr>
      </w:pPr>
      <w:r w:rsidRPr="00CA68AE">
        <w:rPr>
          <w:b/>
        </w:rPr>
        <w:t>Структур</w:t>
      </w:r>
      <w:r w:rsidR="00AB57F6">
        <w:rPr>
          <w:b/>
        </w:rPr>
        <w:t>а</w:t>
      </w:r>
      <w:r w:rsidRPr="00CA68AE">
        <w:rPr>
          <w:b/>
        </w:rPr>
        <w:t xml:space="preserve"> </w:t>
      </w:r>
      <w:r w:rsidR="00273B24">
        <w:rPr>
          <w:b/>
        </w:rPr>
        <w:t>данных</w:t>
      </w:r>
      <w:r w:rsidRPr="00CA68AE">
        <w:rPr>
          <w:b/>
        </w:rPr>
        <w:t>:</w:t>
      </w:r>
    </w:p>
    <w:p w14:paraId="02B365FC" w14:textId="3BE8D8F8" w:rsidR="00C301DD" w:rsidRDefault="00273B24" w:rsidP="002E2EC6">
      <w:r>
        <w:rPr>
          <w:noProof/>
        </w:rPr>
        <w:lastRenderedPageBreak/>
        <w:drawing>
          <wp:inline distT="0" distB="0" distL="0" distR="0" wp14:anchorId="6ED885D2" wp14:editId="2FECE83F">
            <wp:extent cx="2032000" cy="381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10-22 at 02.17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31EA" w14:textId="2E9679C7" w:rsidR="00C301DD" w:rsidRDefault="00C301DD" w:rsidP="00C301DD"/>
    <w:p w14:paraId="7ACEDFAA" w14:textId="1022CF6B" w:rsidR="00A456F3" w:rsidRPr="00AB57F6" w:rsidRDefault="00A456F3" w:rsidP="00C301DD">
      <w:pPr>
        <w:rPr>
          <w:b/>
        </w:rPr>
      </w:pPr>
    </w:p>
    <w:p w14:paraId="0954A717" w14:textId="6365438D" w:rsidR="00AB57F6" w:rsidRDefault="00AB57F6" w:rsidP="00AB57F6">
      <w:pPr>
        <w:rPr>
          <w:rFonts w:ascii="Arial" w:hAnsi="Arial" w:cs="Arial"/>
        </w:rPr>
      </w:pPr>
      <w:r w:rsidRPr="00AB57F6">
        <w:rPr>
          <w:b/>
        </w:rPr>
        <w:t>Способ обращения к программе</w:t>
      </w:r>
      <w:r>
        <w:rPr>
          <w:rFonts w:ascii="Arial" w:hAnsi="Arial" w:cs="Arial"/>
        </w:rPr>
        <w:t>:</w:t>
      </w:r>
    </w:p>
    <w:p w14:paraId="3EDD6518" w14:textId="77777777" w:rsidR="005E4BD8" w:rsidRPr="00094C16" w:rsidRDefault="005E4BD8" w:rsidP="00AB57F6">
      <w:pPr>
        <w:rPr>
          <w:rFonts w:ascii="Arial" w:hAnsi="Arial" w:cs="Arial"/>
        </w:rPr>
      </w:pPr>
    </w:p>
    <w:p w14:paraId="0BCF1B0D" w14:textId="77BC5790" w:rsidR="0039292E" w:rsidRPr="00273B24" w:rsidRDefault="005056BE" w:rsidP="00273B24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Программа состоит из 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шести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исходн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ых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файл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ов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main.c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273B24" w:rsidRP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input.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с</w:t>
      </w:r>
      <w:r w:rsidR="00273B24" w:rsidRP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memory.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с</w:t>
      </w:r>
      <w:r w:rsidR="00273B24" w:rsidRP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output.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с</w:t>
      </w:r>
      <w:r w:rsidR="00273B24" w:rsidRP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tool.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с</w:t>
      </w:r>
      <w:r w:rsidR="004460E7" w:rsidRPr="004460E7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4460E7">
        <w:rPr>
          <w:rFonts w:ascii="Times New Roman" w:eastAsia="Times New Roman" w:hAnsi="Times New Roman" w:cs="Times New Roman"/>
          <w:bCs/>
          <w:kern w:val="0"/>
          <w:szCs w:val="26"/>
          <w:lang w:val="en-US" w:eastAsia="ru-RU" w:bidi="ar-SA"/>
        </w:rPr>
        <w:t>menu</w:t>
      </w:r>
      <w:r w:rsidR="004460E7" w:rsidRPr="004460E7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.</w:t>
      </w:r>
      <w:r w:rsidR="004460E7">
        <w:rPr>
          <w:rFonts w:ascii="Times New Roman" w:eastAsia="Times New Roman" w:hAnsi="Times New Roman" w:cs="Times New Roman"/>
          <w:bCs/>
          <w:kern w:val="0"/>
          <w:szCs w:val="26"/>
          <w:lang w:val="en-US" w:eastAsia="ru-RU" w:bidi="ar-SA"/>
        </w:rPr>
        <w:t>c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. Для запуска программы необходим исполняемый файл с расширением .exe. Запуск возможен с консоли или из любого другого проводника ОС. </w:t>
      </w:r>
    </w:p>
    <w:p w14:paraId="7B784E9D" w14:textId="77777777" w:rsidR="005E4BD8" w:rsidRPr="00AB57F6" w:rsidRDefault="005E4BD8" w:rsidP="00C301DD"/>
    <w:p w14:paraId="2C69BB08" w14:textId="77777777" w:rsidR="00A456F3" w:rsidRPr="00CA68AE" w:rsidRDefault="00A456F3" w:rsidP="00A456F3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CA68AE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t>Входные данные:</w:t>
      </w:r>
    </w:p>
    <w:p w14:paraId="6F38F12E" w14:textId="77777777" w:rsidR="00A456F3" w:rsidRPr="00CA68AE" w:rsidRDefault="00A456F3" w:rsidP="00A456F3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</w:p>
    <w:p w14:paraId="7689524A" w14:textId="4B497F6B" w:rsidR="00A456F3" w:rsidRPr="00C57287" w:rsidRDefault="00A456F3" w:rsidP="00A456F3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C57287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Программа 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ничего не получает на вход, для корректной работы необходимо пользователю ввести размеры матрицы, вектора-строки и необходимо заполнить их значениями</w:t>
      </w:r>
    </w:p>
    <w:p w14:paraId="0D26E655" w14:textId="555BF6E2" w:rsidR="00A456F3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Для пользователя предусмотрено меню действий: </w:t>
      </w:r>
    </w:p>
    <w:p w14:paraId="441B0FDF" w14:textId="4203F385" w:rsidR="00273B24" w:rsidRDefault="00273B24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Красным отмечены меню действий, которые недоступны  (т.к. не введены размеры).</w:t>
      </w:r>
    </w:p>
    <w:p w14:paraId="2F1D44FC" w14:textId="1F3F7AA3" w:rsidR="00273B24" w:rsidRPr="00273B24" w:rsidRDefault="00273B24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4543A077" wp14:editId="0A0AA4AB">
            <wp:extent cx="5936615" cy="13709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19-10-22 at 02.22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29EDB0EE" wp14:editId="6AF603CB">
            <wp:extent cx="5936615" cy="13709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19-10-22 at 02.23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61507024" wp14:editId="566A8DA8">
            <wp:extent cx="5936615" cy="13709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19-10-22 at 02.28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11B0" w14:textId="1CA272D9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Если ввести «</w:t>
      </w:r>
      <w:r w:rsidR="00273B24">
        <w:rPr>
          <w:rFonts w:ascii="Times New Roman" w:eastAsia="Times New Roman" w:hAnsi="Times New Roman" w:cs="Times New Roman"/>
          <w:bCs/>
          <w:szCs w:val="26"/>
          <w:lang w:eastAsia="ru-RU"/>
        </w:rPr>
        <w:t>2</w:t>
      </w: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» в главном меню, то выведется подменю для </w:t>
      </w:r>
      <w:r w:rsidR="00273B24">
        <w:rPr>
          <w:rFonts w:ascii="Times New Roman" w:eastAsia="Times New Roman" w:hAnsi="Times New Roman" w:cs="Times New Roman"/>
          <w:bCs/>
          <w:szCs w:val="26"/>
          <w:lang w:eastAsia="ru-RU"/>
        </w:rPr>
        <w:t>выбора заполнения</w:t>
      </w: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</w:p>
    <w:p w14:paraId="6236595D" w14:textId="1E1AF437" w:rsidR="00A456F3" w:rsidRPr="00273B24" w:rsidRDefault="00273B24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0B17A26C" wp14:editId="0788F10F">
            <wp:extent cx="5936615" cy="8985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19-10-22 at 02.29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291D" w14:textId="656EC61B" w:rsidR="00A456F3" w:rsidRPr="00CA68AE" w:rsidRDefault="00273B24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65B2D4EB" wp14:editId="62E9307E">
            <wp:extent cx="5936615" cy="8985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19-10-22 at 02.29.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1FB2" w14:textId="77777777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Если нажать 1:</w:t>
      </w:r>
    </w:p>
    <w:p w14:paraId="7D31A130" w14:textId="1AC15632" w:rsidR="00A456F3" w:rsidRPr="00CA68AE" w:rsidRDefault="00273B24" w:rsidP="00A456F3">
      <w:pPr>
        <w:ind w:firstLine="708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Нужно будет ввести размер матрицы и вектора-строки</w:t>
      </w:r>
      <w:r w:rsidR="008C6B50">
        <w:rPr>
          <w:rFonts w:ascii="Times New Roman" w:eastAsia="Times New Roman" w:hAnsi="Times New Roman" w:cs="Times New Roman"/>
          <w:bCs/>
          <w:szCs w:val="26"/>
          <w:lang w:eastAsia="ru-RU"/>
        </w:rPr>
        <w:t>.</w:t>
      </w:r>
    </w:p>
    <w:p w14:paraId="7401B11C" w14:textId="77777777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Если нажать 2:</w:t>
      </w:r>
    </w:p>
    <w:p w14:paraId="7FF476FB" w14:textId="3258FBD1" w:rsidR="00A456F3" w:rsidRPr="00CA68AE" w:rsidRDefault="008C6B50" w:rsidP="00A456F3">
      <w:pPr>
        <w:ind w:firstLine="708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Нужно будет вручную ввести данные.</w:t>
      </w:r>
    </w:p>
    <w:p w14:paraId="6085661B" w14:textId="77777777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Если нажать 3:</w:t>
      </w:r>
    </w:p>
    <w:p w14:paraId="78AAFB70" w14:textId="5799CB44" w:rsidR="00A456F3" w:rsidRPr="008C6B50" w:rsidRDefault="008C6B50" w:rsidP="00A456F3">
      <w:pPr>
        <w:ind w:firstLine="708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Будет предложено ввести </w:t>
      </w:r>
      <w:r w:rsidRPr="008C6B50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%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разреженности матрицы и вектора-строки и будет     произведена генерация данных.</w:t>
      </w:r>
    </w:p>
    <w:p w14:paraId="527CEB87" w14:textId="77777777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Если нажать 4:</w:t>
      </w:r>
    </w:p>
    <w:p w14:paraId="1D646CFE" w14:textId="35F7F7E8" w:rsidR="00A456F3" w:rsidRPr="00CA68AE" w:rsidRDefault="008C6B50" w:rsidP="00A456F3">
      <w:pPr>
        <w:ind w:firstLine="708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Вывод на экран исходных данных.</w:t>
      </w:r>
    </w:p>
    <w:p w14:paraId="30B602AC" w14:textId="77777777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Если нажать 5:</w:t>
      </w:r>
    </w:p>
    <w:p w14:paraId="51915561" w14:textId="18DCF572" w:rsidR="00A456F3" w:rsidRPr="00CA68AE" w:rsidRDefault="008C6B50" w:rsidP="00A456F3">
      <w:pPr>
        <w:ind w:firstLine="708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Вывод результата умножения.</w:t>
      </w:r>
    </w:p>
    <w:p w14:paraId="5F4C174D" w14:textId="77777777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Если нажать 0:</w:t>
      </w:r>
    </w:p>
    <w:p w14:paraId="0526D3CC" w14:textId="77777777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ab/>
        <w:t>Программа завершит свою работу</w:t>
      </w:r>
    </w:p>
    <w:p w14:paraId="3D97DF06" w14:textId="77777777" w:rsidR="00A456F3" w:rsidRPr="00CA68AE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>Обращение к пунктам меню:</w:t>
      </w:r>
    </w:p>
    <w:p w14:paraId="0653BF93" w14:textId="1D8CDDF0" w:rsidR="00A456F3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ab/>
        <w:t>Набор соответствующих цифр через консоль.</w:t>
      </w:r>
    </w:p>
    <w:p w14:paraId="402AF35D" w14:textId="3C9B064E" w:rsidR="005E4BD8" w:rsidRDefault="005E4BD8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24DA239" w14:textId="17552DEA" w:rsidR="00423CE4" w:rsidRDefault="00423CE4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9CF2F3E" w14:textId="77777777" w:rsidR="00423CE4" w:rsidRPr="00BB23BD" w:rsidRDefault="00423CE4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4E07069" w14:textId="14520427" w:rsidR="00A456F3" w:rsidRDefault="005E4BD8" w:rsidP="005E4BD8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5E4BD8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lastRenderedPageBreak/>
        <w:t>Выходные данные:</w:t>
      </w:r>
    </w:p>
    <w:p w14:paraId="297603D7" w14:textId="77777777" w:rsidR="0083272E" w:rsidRDefault="0083272E" w:rsidP="005E4BD8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</w:p>
    <w:p w14:paraId="6B2B4502" w14:textId="60BE3E20" w:rsidR="005E4BD8" w:rsidRPr="0083272E" w:rsidRDefault="0083272E" w:rsidP="005E4BD8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83272E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Выходными данны</w:t>
      </w:r>
      <w:r w:rsidR="00683765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ми</w:t>
      </w:r>
      <w:r w:rsidRPr="0083272E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являются:</w:t>
      </w:r>
    </w:p>
    <w:p w14:paraId="74DB18C4" w14:textId="72D6C522" w:rsidR="0083272E" w:rsidRDefault="00423CE4" w:rsidP="0083272E">
      <w:pPr>
        <w:pStyle w:val="Standard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Исходные данные</w:t>
      </w:r>
    </w:p>
    <w:p w14:paraId="73222082" w14:textId="6E78BECA" w:rsidR="0083272E" w:rsidRDefault="00423CE4" w:rsidP="0083272E">
      <w:pPr>
        <w:pStyle w:val="Standard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Результат умножения </w:t>
      </w:r>
    </w:p>
    <w:p w14:paraId="241D8C30" w14:textId="68A734CB" w:rsidR="0083272E" w:rsidRDefault="00423CE4" w:rsidP="0083272E">
      <w:pPr>
        <w:pStyle w:val="Standard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Оценка эффективности и времени умножения вектора-строки на матрицу.</w:t>
      </w:r>
    </w:p>
    <w:p w14:paraId="6F5DD8AF" w14:textId="77777777" w:rsidR="00745B3C" w:rsidRPr="00745B3C" w:rsidRDefault="00745B3C" w:rsidP="00C301DD"/>
    <w:p w14:paraId="66F3AEC8" w14:textId="2C437730" w:rsidR="00C301DD" w:rsidRPr="00423CE4" w:rsidRDefault="00C301DD" w:rsidP="00C301DD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Функции</w:t>
      </w:r>
      <w:r w:rsidRPr="00423CE4">
        <w:rPr>
          <w:rFonts w:ascii="Times New Roman" w:hAnsi="Times New Roman" w:cs="Times New Roman"/>
          <w:b/>
          <w:lang w:val="en-US"/>
        </w:rPr>
        <w:t>:</w:t>
      </w:r>
    </w:p>
    <w:p w14:paraId="2D851828" w14:textId="55E1A812" w:rsidR="00B423B8" w:rsidRDefault="00B423B8" w:rsidP="00C301DD">
      <w:pPr>
        <w:pStyle w:val="Standard"/>
        <w:rPr>
          <w:rFonts w:ascii="Times New Roman" w:hAnsi="Times New Roman" w:cs="Times New Roman"/>
          <w:b/>
          <w:lang w:val="en-US"/>
        </w:rPr>
      </w:pPr>
    </w:p>
    <w:p w14:paraId="4CF9A683" w14:textId="48BD2881" w:rsidR="004460E7" w:rsidRPr="004460E7" w:rsidRDefault="004460E7" w:rsidP="004460E7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input_matrix_classic(matrix **, tja **, int **, int, int, int *, int *);</w:t>
      </w:r>
    </w:p>
    <w:p w14:paraId="145F7D1E" w14:textId="5ABA36ED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P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>структура данных для матрицы, кол-во строк, столбцов, кол-во ненулевых элементов.</w:t>
      </w:r>
    </w:p>
    <w:p w14:paraId="55D16D8B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569CBB7C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5FB5D1B" w14:textId="77777777" w:rsidR="004460E7" w:rsidRPr="00A834B2" w:rsidRDefault="004460E7" w:rsidP="008934DC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input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>_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matrix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>_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sparse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>(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matrix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tja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, 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, 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*, 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</w:t>
      </w:r>
      <w:r w:rsidRPr="00A834B2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*);</w:t>
      </w:r>
    </w:p>
    <w:p w14:paraId="648A025D" w14:textId="1BC7AB17" w:rsidR="008934DC" w:rsidRPr="008934DC" w:rsidRDefault="008934DC" w:rsidP="008934DC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P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структура данных для матрицы, кол-во строк, столбцов, кол-во ненулевых элементов.</w:t>
      </w:r>
    </w:p>
    <w:p w14:paraId="4C03E369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4C614E41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ED0C401" w14:textId="36007D75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input_vector_classic(vector **, int *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, int, int *);</w:t>
      </w:r>
    </w:p>
    <w:p w14:paraId="1D899815" w14:textId="13A2ECAF" w:rsidR="008934DC" w:rsidRPr="008934DC" w:rsidRDefault="008934DC" w:rsidP="008934DC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P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структура данных для вектора-строки, кол-во столбцов, кол-во ненулевых элементов.</w:t>
      </w:r>
    </w:p>
    <w:p w14:paraId="506D83B2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1FE9339B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9FC1E40" w14:textId="4BD9C726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input_vector_sparse(vector **, int *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, int, int *);</w:t>
      </w:r>
    </w:p>
    <w:p w14:paraId="02F8920E" w14:textId="77777777" w:rsidR="008934DC" w:rsidRPr="008934DC" w:rsidRDefault="008934DC" w:rsidP="008934DC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P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структура данных для вектора-строки, кол-во столбцов, кол-во ненулевых элементов.</w:t>
      </w:r>
    </w:p>
    <w:p w14:paraId="298AE3E1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12B0F3EF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08215D76" w14:textId="1953C165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input_size(int *, int *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, int 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);</w:t>
      </w:r>
    </w:p>
    <w:p w14:paraId="15DCE816" w14:textId="0797C46C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кол-во строк, столбцов.</w:t>
      </w:r>
    </w:p>
    <w:p w14:paraId="7AF51E9C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6590B177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030B340A" w14:textId="3A1661DE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generate(matrix **, vector **, tja **, int **, int *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,  int, int, int, int *, int *, double, double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, int 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);</w:t>
      </w:r>
    </w:p>
    <w:p w14:paraId="50F119A5" w14:textId="16BB7E23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 w:rsidRP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>структура данных для матрицы и вектора-строки, кол-во строк, столбцов, кол-во ненулевых элементов, проценты разреженности для матрицы и вектора-строки</w:t>
      </w:r>
    </w:p>
    <w:p w14:paraId="2D29854D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3E8270AD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44A4D2D7" w14:textId="51187D67" w:rsidR="00A1532F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fill_percent(double *, double *);</w:t>
      </w:r>
    </w:p>
    <w:p w14:paraId="338FC105" w14:textId="2F15D3A1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проценты разреженности для матрицы и вектора-строки.</w:t>
      </w:r>
    </w:p>
    <w:p w14:paraId="32E72494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64F555BD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88C823E" w14:textId="62CC3CAB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malloc_struct_matrix(matrix **, int)</w:t>
      </w:r>
      <w:r>
        <w:rPr>
          <w:rFonts w:ascii="Times New Roman" w:eastAsia="Times New Roman" w:hAnsi="Times New Roman" w:cs="Times New Roman"/>
          <w:bCs/>
          <w:szCs w:val="26"/>
          <w:lang w:val="en-US" w:eastAsia="ru-RU"/>
        </w:rPr>
        <w:t>;</w:t>
      </w:r>
    </w:p>
    <w:p w14:paraId="5040661B" w14:textId="2F9D64CB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структуры матрицы, размер.</w:t>
      </w:r>
    </w:p>
    <w:p w14:paraId="6F8CFD8D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216D0CB3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016D62B6" w14:textId="56BB3064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malloc_struct_vector(vector **, int);</w:t>
      </w:r>
    </w:p>
    <w:p w14:paraId="663C4FD5" w14:textId="09BD4010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структуры вектора.</w:t>
      </w:r>
    </w:p>
    <w:p w14:paraId="77D56930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7335F3C3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C709FF4" w14:textId="3C4F5DC9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4BCDB5CB" w14:textId="77777777" w:rsidR="008934DC" w:rsidRPr="00423CE4" w:rsidRDefault="008934DC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1B16B68" w14:textId="3292925D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mem_alloc_matrix_classic(int ***, int, int);</w:t>
      </w:r>
    </w:p>
    <w:p w14:paraId="3C05D8DF" w14:textId="15FB7441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структуры матрицы, размеры.</w:t>
      </w:r>
    </w:p>
    <w:p w14:paraId="7516799F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6954CBAC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0F9F2A4" w14:textId="635D4BEB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free_matrix_classic(int ***, int);</w:t>
      </w:r>
    </w:p>
    <w:p w14:paraId="0D36584E" w14:textId="3C6DE9BD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структуры матрицы, размер.</w:t>
      </w:r>
    </w:p>
    <w:p w14:paraId="7FDE5B3C" w14:textId="56D5891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mem_alloc_vector_classic(int *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*, int);</w:t>
      </w:r>
    </w:p>
    <w:p w14:paraId="418F4082" w14:textId="2AC7F120" w:rsidR="00423CE4" w:rsidRPr="004460E7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структуры вектора, размер.</w:t>
      </w:r>
    </w:p>
    <w:p w14:paraId="1523C757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393DDBBE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05F0EF3" w14:textId="4B253D25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free_vector_classic(int **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*, int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);</w:t>
      </w:r>
    </w:p>
    <w:p w14:paraId="0D3DFB76" w14:textId="77A01C25" w:rsidR="00423CE4" w:rsidRPr="004460E7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>адрес</w:t>
      </w:r>
      <w:r w:rsidR="008934DC"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>структуры</w:t>
      </w:r>
      <w:r w:rsidR="008934DC"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>вектора</w:t>
      </w:r>
      <w:r w:rsidR="004460E7"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, </w:t>
      </w:r>
      <w:r w:rsidR="004460E7">
        <w:rPr>
          <w:rFonts w:ascii="Times New Roman" w:eastAsia="Times New Roman" w:hAnsi="Times New Roman" w:cs="Times New Roman"/>
          <w:bCs/>
          <w:szCs w:val="26"/>
          <w:lang w:eastAsia="ru-RU"/>
        </w:rPr>
        <w:t>размер</w:t>
      </w:r>
      <w:r w:rsidR="008934DC"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>.</w:t>
      </w:r>
    </w:p>
    <w:p w14:paraId="29CD4763" w14:textId="77777777" w:rsidR="00423CE4" w:rsidRPr="004460E7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433862E7" w14:textId="1AA74139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free_struct_matrix(matrix **);</w:t>
      </w:r>
    </w:p>
    <w:p w14:paraId="1D7DD591" w14:textId="24023681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структуры матрицы.</w:t>
      </w:r>
    </w:p>
    <w:p w14:paraId="65370BC3" w14:textId="2140BC76" w:rsidR="00423CE4" w:rsidRPr="004460E7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free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>_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struct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>_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vector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>(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vector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**);</w:t>
      </w:r>
    </w:p>
    <w:p w14:paraId="4B8AD023" w14:textId="4674DB53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структуры вектора.</w:t>
      </w:r>
    </w:p>
    <w:p w14:paraId="0BCB1B7F" w14:textId="77777777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09EAA0F2" w14:textId="4A10AEC4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add_elem(tja **, int);</w:t>
      </w:r>
    </w:p>
    <w:p w14:paraId="7D0D77F5" w14:textId="661396B3" w:rsidR="00423CE4" w:rsidRPr="008934DC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головы списка, добавляемый элемент.</w:t>
      </w:r>
    </w:p>
    <w:p w14:paraId="3DF56523" w14:textId="77777777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44459F19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75E42D7" w14:textId="58BE26D0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eastAsia="ru-RU"/>
        </w:rPr>
        <w:t>void free_head(tja **);</w:t>
      </w:r>
    </w:p>
    <w:p w14:paraId="11E3EA7C" w14:textId="6B338500" w:rsidR="00423CE4" w:rsidRPr="004460E7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 w:rsidRP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>адрес головы списка.</w:t>
      </w:r>
    </w:p>
    <w:p w14:paraId="3648F518" w14:textId="1C6382C3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1F81D46" w14:textId="6164101C" w:rsidR="004460E7" w:rsidRPr="004460E7" w:rsidRDefault="004460E7" w:rsidP="004460E7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void </w:t>
      </w:r>
      <w:r>
        <w:rPr>
          <w:rFonts w:ascii="Times New Roman" w:eastAsia="Times New Roman" w:hAnsi="Times New Roman" w:cs="Times New Roman"/>
          <w:bCs/>
          <w:szCs w:val="26"/>
          <w:lang w:val="en-US" w:eastAsia="ru-RU"/>
        </w:rPr>
        <w:t>read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_head(tja *</w:t>
      </w:r>
      <w:r>
        <w:rPr>
          <w:rFonts w:ascii="Times New Roman" w:eastAsia="Times New Roman" w:hAnsi="Times New Roman" w:cs="Times New Roman"/>
          <w:bCs/>
          <w:szCs w:val="26"/>
          <w:lang w:val="en-US" w:eastAsia="ru-RU"/>
        </w:rPr>
        <w:t>, int</w:t>
      </w:r>
      <w:r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);</w:t>
      </w:r>
    </w:p>
    <w:p w14:paraId="56880C8D" w14:textId="748F0567" w:rsidR="004460E7" w:rsidRPr="004460E7" w:rsidRDefault="004460E7" w:rsidP="004460E7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P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голова списка</w:t>
      </w:r>
      <w:r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элемент, кол-во до нужного элемента.</w:t>
      </w:r>
    </w:p>
    <w:p w14:paraId="5825C92C" w14:textId="77777777" w:rsidR="004460E7" w:rsidRPr="004460E7" w:rsidRDefault="004460E7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27607A9" w14:textId="6D1E5ED2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print_red_menu();</w:t>
      </w:r>
    </w:p>
    <w:p w14:paraId="73B29E59" w14:textId="747D23F6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print_green_menu();</w:t>
      </w:r>
    </w:p>
    <w:p w14:paraId="4D814715" w14:textId="3135C9BC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print_matrix_menu();</w:t>
      </w:r>
    </w:p>
    <w:p w14:paraId="7390BDA7" w14:textId="0275FA4B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print_vector_menu();</w:t>
      </w:r>
    </w:p>
    <w:p w14:paraId="12C8A562" w14:textId="55182AE5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print_red_uninitial_menu();</w:t>
      </w:r>
    </w:p>
    <w:p w14:paraId="7724FDEE" w14:textId="511E9A75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get_choice(int, int, int *);</w:t>
      </w:r>
    </w:p>
    <w:p w14:paraId="06D67076" w14:textId="6BA5254D" w:rsidR="00423CE4" w:rsidRPr="004460E7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</w:p>
    <w:p w14:paraId="1174E12C" w14:textId="159480F4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print_initial_data(matrix *, vector *, tja **, int **, int *, int, int, int, int);</w:t>
      </w:r>
    </w:p>
    <w:p w14:paraId="7D23D01A" w14:textId="020DB943" w:rsidR="00423CE4" w:rsidRPr="00B21F61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8934DC" w:rsidRPr="008934DC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8934DC">
        <w:rPr>
          <w:rFonts w:ascii="Times New Roman" w:eastAsia="Times New Roman" w:hAnsi="Times New Roman" w:cs="Times New Roman"/>
          <w:bCs/>
          <w:szCs w:val="26"/>
          <w:lang w:eastAsia="ru-RU"/>
        </w:rPr>
        <w:t>структура данных для матрицы и вектора-строки,</w:t>
      </w:r>
      <w:r w:rsidR="006B207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класси</w:t>
      </w:r>
      <w:r w:rsidR="00B21F61">
        <w:rPr>
          <w:rFonts w:ascii="Times New Roman" w:eastAsia="Times New Roman" w:hAnsi="Times New Roman" w:cs="Times New Roman"/>
          <w:bCs/>
          <w:szCs w:val="26"/>
          <w:lang w:eastAsia="ru-RU"/>
        </w:rPr>
        <w:t>ческая матрица и вектор-строка, размеры матрицы и вектора-строки, кол-во ненулевых элементов.</w:t>
      </w:r>
    </w:p>
    <w:p w14:paraId="3994E1EA" w14:textId="5800E6F6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result_print(</w:t>
      </w:r>
      <w:r w:rsidR="004460E7" w:rsidRP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**, int , int, matrix **, tja **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);</w:t>
      </w:r>
    </w:p>
    <w:p w14:paraId="1242EC04" w14:textId="4D6CD536" w:rsidR="00423CE4" w:rsidRPr="006B2079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E64013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матрица результата, ее размер</w:t>
      </w:r>
      <w:r w:rsidR="004460E7"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, </w:t>
      </w:r>
      <w:r w:rsidR="004460E7">
        <w:rPr>
          <w:rFonts w:ascii="Times New Roman" w:eastAsia="Times New Roman" w:hAnsi="Times New Roman" w:cs="Times New Roman"/>
          <w:bCs/>
          <w:szCs w:val="26"/>
          <w:lang w:eastAsia="ru-RU"/>
        </w:rPr>
        <w:t>структура данных для матрицы</w:t>
      </w:r>
      <w:r w:rsidR="004460E7" w:rsidRP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, </w:t>
      </w:r>
      <w:r w:rsidR="004460E7">
        <w:rPr>
          <w:rFonts w:ascii="Times New Roman" w:eastAsia="Times New Roman" w:hAnsi="Times New Roman" w:cs="Times New Roman"/>
          <w:bCs/>
          <w:szCs w:val="26"/>
          <w:lang w:eastAsia="ru-RU"/>
        </w:rPr>
        <w:t>кол-во ненулевых элементов</w:t>
      </w:r>
      <w:r w:rsidR="00E64013">
        <w:rPr>
          <w:rFonts w:ascii="Times New Roman" w:eastAsia="Times New Roman" w:hAnsi="Times New Roman" w:cs="Times New Roman"/>
          <w:bCs/>
          <w:szCs w:val="26"/>
          <w:lang w:eastAsia="ru-RU"/>
        </w:rPr>
        <w:t>.</w:t>
      </w:r>
    </w:p>
    <w:p w14:paraId="2764B146" w14:textId="77777777" w:rsidR="00423CE4" w:rsidRPr="00E64013" w:rsidRDefault="00423CE4" w:rsidP="00B423B8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E99AE84" w14:textId="2115A52E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double multiplication_matrix_vector_sparse(matrix *, tja 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, int **, int 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**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*, int , </w:t>
      </w:r>
      <w:r w:rsidR="004460E7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int);</w:t>
      </w:r>
    </w:p>
    <w:p w14:paraId="4FA98B41" w14:textId="572D0201" w:rsidR="00423CE4" w:rsidRPr="00B21F61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B21F61" w:rsidRPr="00B21F6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B21F61">
        <w:rPr>
          <w:rFonts w:ascii="Times New Roman" w:eastAsia="Times New Roman" w:hAnsi="Times New Roman" w:cs="Times New Roman"/>
          <w:bCs/>
          <w:szCs w:val="26"/>
          <w:lang w:eastAsia="ru-RU"/>
        </w:rPr>
        <w:t>структура данных для матрицы, классическ</w:t>
      </w:r>
      <w:r w:rsidR="004460E7">
        <w:rPr>
          <w:rFonts w:ascii="Times New Roman" w:eastAsia="Times New Roman" w:hAnsi="Times New Roman" w:cs="Times New Roman"/>
          <w:bCs/>
          <w:szCs w:val="26"/>
          <w:lang w:eastAsia="ru-RU"/>
        </w:rPr>
        <w:t>ий вектор-строка</w:t>
      </w:r>
      <w:r w:rsidR="00B21F61">
        <w:rPr>
          <w:rFonts w:ascii="Times New Roman" w:eastAsia="Times New Roman" w:hAnsi="Times New Roman" w:cs="Times New Roman"/>
          <w:bCs/>
          <w:szCs w:val="26"/>
          <w:lang w:eastAsia="ru-RU"/>
        </w:rPr>
        <w:t>, матрица результата, размер</w:t>
      </w:r>
      <w:r w:rsidR="004460E7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вектора-строки</w:t>
      </w:r>
      <w:r w:rsidR="00B21F61">
        <w:rPr>
          <w:rFonts w:ascii="Times New Roman" w:eastAsia="Times New Roman" w:hAnsi="Times New Roman" w:cs="Times New Roman"/>
          <w:bCs/>
          <w:szCs w:val="26"/>
          <w:lang w:eastAsia="ru-RU"/>
        </w:rPr>
        <w:t>, кол-во ненулевых элементов.</w:t>
      </w:r>
    </w:p>
    <w:p w14:paraId="24F6F027" w14:textId="39E4E602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время умножения разреженной матрицы и вектора-строки.</w:t>
      </w:r>
    </w:p>
    <w:p w14:paraId="4D3FD5B9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8C8DF96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 multiplication_matrix_vector_classic(int **, int *, int ***, int);</w:t>
      </w:r>
    </w:p>
    <w:p w14:paraId="42019FA7" w14:textId="7098AC61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</w:t>
      </w:r>
      <w:r w:rsidRPr="00423CE4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test</w:t>
      </w:r>
      <w:r w:rsidRPr="00423CE4">
        <w:rPr>
          <w:rFonts w:ascii="Times New Roman" w:eastAsia="Times New Roman" w:hAnsi="Times New Roman" w:cs="Times New Roman"/>
          <w:bCs/>
          <w:szCs w:val="26"/>
          <w:lang w:eastAsia="ru-RU"/>
        </w:rPr>
        <w:t>_</w:t>
      </w:r>
      <w:r w:rsidRPr="00423CE4">
        <w:rPr>
          <w:rFonts w:ascii="Times New Roman" w:eastAsia="Times New Roman" w:hAnsi="Times New Roman" w:cs="Times New Roman"/>
          <w:bCs/>
          <w:szCs w:val="26"/>
          <w:lang w:val="en-US" w:eastAsia="ru-RU"/>
        </w:rPr>
        <w:t>memory</w:t>
      </w:r>
      <w:r w:rsidRPr="00423CE4">
        <w:rPr>
          <w:rFonts w:ascii="Times New Roman" w:eastAsia="Times New Roman" w:hAnsi="Times New Roman" w:cs="Times New Roman"/>
          <w:bCs/>
          <w:szCs w:val="26"/>
          <w:lang w:eastAsia="ru-RU"/>
        </w:rPr>
        <w:t>();</w:t>
      </w:r>
    </w:p>
    <w:p w14:paraId="2C1A0BD0" w14:textId="68562248" w:rsidR="00423CE4" w:rsidRPr="00B21F61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 w:rsidR="00B21F61" w:rsidRPr="00B21F6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B21F61">
        <w:rPr>
          <w:rFonts w:ascii="Times New Roman" w:eastAsia="Times New Roman" w:hAnsi="Times New Roman" w:cs="Times New Roman"/>
          <w:bCs/>
          <w:szCs w:val="26"/>
          <w:lang w:eastAsia="ru-RU"/>
        </w:rPr>
        <w:t>классическая матрица и вектор-строка, матрица результата, размеры матрицы, вектора-строки.</w:t>
      </w:r>
    </w:p>
    <w:p w14:paraId="6D95A18C" w14:textId="50922B20" w:rsid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lastRenderedPageBreak/>
        <w:t>Выход: время умножения стандарной матрицы и вектора-строки.</w:t>
      </w:r>
    </w:p>
    <w:p w14:paraId="72EA9C4C" w14:textId="4B6E1FF0" w:rsidR="00A1532F" w:rsidRPr="00B21F61" w:rsidRDefault="00B423B8" w:rsidP="00B21F61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423CE4">
        <w:rPr>
          <w:rFonts w:ascii="Times New Roman" w:eastAsia="Times New Roman" w:hAnsi="Times New Roman" w:cs="Times New Roman"/>
          <w:bCs/>
          <w:szCs w:val="26"/>
          <w:lang w:eastAsia="ru-RU"/>
        </w:rPr>
        <w:br/>
      </w:r>
    </w:p>
    <w:p w14:paraId="4B460BE4" w14:textId="77777777" w:rsidR="00A1532F" w:rsidRDefault="00A1532F" w:rsidP="00C301DD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942FC2C" w14:textId="77777777" w:rsidR="00A1532F" w:rsidRDefault="00A1532F" w:rsidP="00C301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Аварийные ситуации:</w:t>
      </w:r>
    </w:p>
    <w:p w14:paraId="79D115B9" w14:textId="77777777" w:rsidR="00A1532F" w:rsidRDefault="00A1532F" w:rsidP="00A153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Ввод </w:t>
      </w:r>
      <w:r w:rsidRPr="00A1532F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несуществующего пункта меню:</w:t>
      </w:r>
    </w:p>
    <w:p w14:paraId="653B5011" w14:textId="77FDC2B2" w:rsidR="00A1532F" w:rsidRPr="00B21F61" w:rsidRDefault="00A1532F" w:rsidP="00A1532F">
      <w:pPr>
        <w:ind w:left="283"/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A1532F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B21F61"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5D230C1E" wp14:editId="797B2CBE">
            <wp:extent cx="2129508" cy="503205"/>
            <wp:effectExtent l="0" t="0" r="4445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19-10-22 at 08.27.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945" cy="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91BD" w14:textId="35ABE242" w:rsidR="00A1532F" w:rsidRDefault="00B21F61" w:rsidP="00A153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B21F61">
        <w:rPr>
          <w:rFonts w:ascii="Times New Roman" w:eastAsia="Times New Roman" w:hAnsi="Times New Roman" w:cs="Times New Roman"/>
          <w:bCs/>
          <w:szCs w:val="26"/>
          <w:lang w:eastAsia="ru-RU"/>
        </w:rPr>
        <w:t>Ввод значения разреженности меньше 0 и больше 100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</w:p>
    <w:p w14:paraId="3292D947" w14:textId="7D818E49" w:rsidR="00A1532F" w:rsidRPr="00A1430F" w:rsidRDefault="00B21F61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66EF5F74" wp14:editId="3DA67633">
            <wp:extent cx="2577503" cy="570592"/>
            <wp:effectExtent l="0" t="0" r="635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19-10-22 at 08.29.1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01" cy="5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5FA" w14:textId="050D2C8C" w:rsidR="005E4BD8" w:rsidRPr="00B21F61" w:rsidRDefault="00963C1A" w:rsidP="00B21F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П</w:t>
      </w:r>
      <w:r w:rsidR="00B21F6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опытка заполнить, сгенерировать данные, </w:t>
      </w:r>
      <w:r w:rsidR="00B21F61" w:rsidRPr="00B21F61">
        <w:rPr>
          <w:rFonts w:ascii="Times New Roman" w:eastAsia="Times New Roman" w:hAnsi="Times New Roman" w:cs="Times New Roman"/>
          <w:bCs/>
          <w:szCs w:val="26"/>
          <w:lang w:eastAsia="ru-RU"/>
        </w:rPr>
        <w:t>вывод на экран исходных данных</w:t>
      </w:r>
      <w:r w:rsidR="00002EAD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, данных </w:t>
      </w:r>
      <w:r w:rsidR="00B21F61" w:rsidRPr="00B21F61">
        <w:rPr>
          <w:rFonts w:ascii="Times New Roman" w:eastAsia="Times New Roman" w:hAnsi="Times New Roman" w:cs="Times New Roman"/>
          <w:bCs/>
          <w:szCs w:val="26"/>
          <w:lang w:eastAsia="ru-RU"/>
        </w:rPr>
        <w:t>результата умножения</w:t>
      </w:r>
      <w:r w:rsidR="00002EAD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, </w:t>
      </w:r>
      <w:r w:rsidR="00B21F61" w:rsidRPr="00B21F61">
        <w:rPr>
          <w:rFonts w:ascii="Times New Roman" w:eastAsia="Times New Roman" w:hAnsi="Times New Roman" w:cs="Times New Roman"/>
          <w:bCs/>
          <w:szCs w:val="26"/>
          <w:lang w:eastAsia="ru-RU"/>
        </w:rPr>
        <w:t>если размеры еще не были введены.</w:t>
      </w:r>
    </w:p>
    <w:p w14:paraId="00E3B227" w14:textId="77777777" w:rsidR="00A1430F" w:rsidRDefault="00B21F61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797F1D4C" wp14:editId="6EEB440E">
            <wp:extent cx="3002417" cy="4354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19-10-22 at 08.29.5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26" cy="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3DE5" w14:textId="671203E2" w:rsidR="00002EAD" w:rsidRPr="00A1430F" w:rsidRDefault="00A1430F" w:rsidP="00A1430F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    </w:t>
      </w:r>
      <w:r w:rsidRPr="00A1430F">
        <w:rPr>
          <w:rFonts w:ascii="Times New Roman" w:eastAsia="Times New Roman" w:hAnsi="Times New Roman" w:cs="Times New Roman"/>
          <w:bCs/>
          <w:szCs w:val="26"/>
          <w:lang w:eastAsia="ru-RU"/>
        </w:rPr>
        <w:t>4</w:t>
      </w:r>
      <w:r w:rsidR="00002EAD" w:rsidRPr="00A1430F">
        <w:rPr>
          <w:rFonts w:ascii="Times New Roman" w:eastAsia="Times New Roman" w:hAnsi="Times New Roman" w:cs="Times New Roman"/>
          <w:bCs/>
          <w:szCs w:val="26"/>
          <w:lang w:eastAsia="ru-RU"/>
        </w:rPr>
        <w:t>. Попытка вывод</w:t>
      </w:r>
      <w:r w:rsidR="00A872BB">
        <w:rPr>
          <w:rFonts w:ascii="Times New Roman" w:eastAsia="Times New Roman" w:hAnsi="Times New Roman" w:cs="Times New Roman"/>
          <w:bCs/>
          <w:szCs w:val="26"/>
          <w:lang w:eastAsia="ru-RU"/>
        </w:rPr>
        <w:t>а</w:t>
      </w:r>
      <w:r w:rsidR="00002EAD" w:rsidRPr="00A1430F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на экран исходных данных, данных результата умножения, если </w:t>
      </w:r>
      <w:r w:rsidRPr="00A1430F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  </w:t>
      </w:r>
      <w:r w:rsidR="00002EAD" w:rsidRPr="00A1430F">
        <w:rPr>
          <w:rFonts w:ascii="Times New Roman" w:eastAsia="Times New Roman" w:hAnsi="Times New Roman" w:cs="Times New Roman"/>
          <w:bCs/>
          <w:szCs w:val="26"/>
          <w:lang w:eastAsia="ru-RU"/>
        </w:rPr>
        <w:t>данные еще не были введены.</w:t>
      </w:r>
    </w:p>
    <w:p w14:paraId="0D4D80D8" w14:textId="42C31B91" w:rsidR="001437FD" w:rsidRPr="001437FD" w:rsidRDefault="00002EAD" w:rsidP="001437FD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52055281" wp14:editId="78A96F7B">
            <wp:extent cx="2767747" cy="401429"/>
            <wp:effectExtent l="0" t="0" r="127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19-10-22 at 08.32.3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64" cy="4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94B3" w14:textId="64FF0A50" w:rsidR="00963C1A" w:rsidRPr="00A872BB" w:rsidRDefault="00A872BB" w:rsidP="00A872BB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5.</w:t>
      </w:r>
      <w:r w:rsidR="00002EAD" w:rsidRPr="00A872BB">
        <w:rPr>
          <w:rFonts w:ascii="Times New Roman" w:eastAsia="Times New Roman" w:hAnsi="Times New Roman" w:cs="Times New Roman"/>
          <w:bCs/>
          <w:szCs w:val="26"/>
          <w:lang w:eastAsia="ru-RU"/>
        </w:rPr>
        <w:t>Попытка в</w:t>
      </w:r>
      <w:r w:rsidR="00963C1A" w:rsidRPr="00A872BB">
        <w:rPr>
          <w:rFonts w:ascii="Times New Roman" w:eastAsia="Times New Roman" w:hAnsi="Times New Roman" w:cs="Times New Roman"/>
          <w:bCs/>
          <w:szCs w:val="26"/>
          <w:lang w:eastAsia="ru-RU"/>
        </w:rPr>
        <w:t>вод</w:t>
      </w:r>
      <w:r w:rsidR="00002EAD" w:rsidRPr="00A872BB">
        <w:rPr>
          <w:rFonts w:ascii="Times New Roman" w:eastAsia="Times New Roman" w:hAnsi="Times New Roman" w:cs="Times New Roman"/>
          <w:bCs/>
          <w:szCs w:val="26"/>
          <w:lang w:eastAsia="ru-RU"/>
        </w:rPr>
        <w:t>а</w:t>
      </w:r>
      <w:r w:rsidR="00963C1A" w:rsidRPr="00A872BB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недопустимых значений при </w:t>
      </w:r>
      <w:r w:rsidR="00002EAD" w:rsidRPr="00A872BB">
        <w:rPr>
          <w:rFonts w:ascii="Times New Roman" w:eastAsia="Times New Roman" w:hAnsi="Times New Roman" w:cs="Times New Roman"/>
          <w:bCs/>
          <w:szCs w:val="26"/>
          <w:lang w:eastAsia="ru-RU"/>
        </w:rPr>
        <w:t>ручном вводе данных, при вводе размеров матрицы, вектора-строки</w:t>
      </w:r>
      <w:r w:rsidR="00963C1A" w:rsidRPr="00A872BB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</w:p>
    <w:p w14:paraId="2A3E0644" w14:textId="304E14FF" w:rsidR="005E4BD8" w:rsidRPr="00002EAD" w:rsidRDefault="00002EAD" w:rsidP="005E4BD8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3E884B7C" wp14:editId="29EC5400">
            <wp:extent cx="2833171" cy="41091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19-10-22 at 08.35.2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294" cy="4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61CE" w14:textId="7FCDCE97" w:rsidR="001437FD" w:rsidRPr="00A1430F" w:rsidRDefault="00002EAD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5474F197" wp14:editId="715C541C">
            <wp:extent cx="2832735" cy="4108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19-10-22 at 08.37.4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739" cy="4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0AA4DA97" wp14:editId="3502EF98">
            <wp:extent cx="2851993" cy="31207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19-10-22 at 08.39.0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321" cy="3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E58" w14:textId="77777777" w:rsidR="00E41F08" w:rsidRDefault="00E41F08" w:rsidP="00E41F08">
      <w:pPr>
        <w:pStyle w:val="Standard"/>
        <w:rPr>
          <w:rFonts w:ascii="Times New Roman" w:hAnsi="Times New Roman" w:cs="Times New Roman"/>
          <w:b/>
        </w:rPr>
      </w:pPr>
      <w:r w:rsidRPr="00757210">
        <w:rPr>
          <w:rFonts w:ascii="Times New Roman" w:hAnsi="Times New Roman" w:cs="Times New Roman"/>
          <w:b/>
        </w:rPr>
        <w:t>Тесты</w:t>
      </w:r>
    </w:p>
    <w:p w14:paraId="2232B8A0" w14:textId="77777777" w:rsidR="00A21D59" w:rsidRPr="00710D0C" w:rsidRDefault="00A21D59" w:rsidP="00A21D59">
      <w:pPr>
        <w:jc w:val="both"/>
        <w:rPr>
          <w:sz w:val="28"/>
          <w:szCs w:val="28"/>
        </w:rPr>
      </w:pPr>
    </w:p>
    <w:p w14:paraId="0EE196FD" w14:textId="4528CCA2" w:rsidR="00A21D59" w:rsidRPr="00A21D59" w:rsidRDefault="00A21D59" w:rsidP="00A21D59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>1. Вывод на экран исходных данных</w:t>
      </w:r>
    </w:p>
    <w:p w14:paraId="3563E757" w14:textId="77777777" w:rsidR="00A21D59" w:rsidRPr="00EF1CA1" w:rsidRDefault="00A21D59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4AECCB8" w14:textId="58B9CAD8" w:rsidR="00A21D59" w:rsidRPr="00A21D59" w:rsidRDefault="00A21D59" w:rsidP="00A21D59">
      <w:pPr>
        <w:jc w:val="both"/>
        <w:rPr>
          <w:rFonts w:ascii="Times New Roman" w:eastAsia="Times New Roman" w:hAnsi="Times New Roman" w:cs="Times New Roman"/>
          <w:bCs/>
          <w:szCs w:val="26"/>
          <w:u w:val="single"/>
          <w:lang w:eastAsia="ru-RU"/>
        </w:rPr>
      </w:pP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    </w:t>
      </w:r>
      <w:r w:rsidRPr="00A21D59">
        <w:rPr>
          <w:rFonts w:ascii="Times New Roman" w:eastAsia="Times New Roman" w:hAnsi="Times New Roman" w:cs="Times New Roman"/>
          <w:bCs/>
          <w:szCs w:val="26"/>
          <w:u w:val="single"/>
          <w:lang w:eastAsia="ru-RU"/>
        </w:rPr>
        <w:t>размер 3x3</w:t>
      </w:r>
      <w:r w:rsidR="00EF1CA1">
        <w:rPr>
          <w:rFonts w:ascii="Times New Roman" w:eastAsia="Times New Roman" w:hAnsi="Times New Roman" w:cs="Times New Roman"/>
          <w:bCs/>
          <w:szCs w:val="26"/>
          <w:u w:val="single"/>
          <w:lang w:eastAsia="ru-RU"/>
        </w:rPr>
        <w:t xml:space="preserve"> 1</w:t>
      </w:r>
      <w:r w:rsidR="00EF1CA1">
        <w:rPr>
          <w:rFonts w:ascii="Times New Roman" w:eastAsia="Times New Roman" w:hAnsi="Times New Roman" w:cs="Times New Roman"/>
          <w:bCs/>
          <w:szCs w:val="26"/>
          <w:u w:val="single"/>
          <w:lang w:val="en-US" w:eastAsia="ru-RU"/>
        </w:rPr>
        <w:t>x</w:t>
      </w:r>
      <w:r w:rsidR="00EF1CA1" w:rsidRPr="00EF1CA1">
        <w:rPr>
          <w:rFonts w:ascii="Times New Roman" w:eastAsia="Times New Roman" w:hAnsi="Times New Roman" w:cs="Times New Roman"/>
          <w:bCs/>
          <w:szCs w:val="26"/>
          <w:u w:val="single"/>
          <w:lang w:eastAsia="ru-RU"/>
        </w:rPr>
        <w:t>3</w:t>
      </w:r>
      <w:r w:rsidRPr="00A21D59">
        <w:rPr>
          <w:rFonts w:ascii="Times New Roman" w:eastAsia="Times New Roman" w:hAnsi="Times New Roman" w:cs="Times New Roman"/>
          <w:bCs/>
          <w:szCs w:val="26"/>
          <w:u w:val="single"/>
          <w:lang w:eastAsia="ru-RU"/>
        </w:rPr>
        <w:t>:</w:t>
      </w:r>
    </w:p>
    <w:p w14:paraId="189BF6A1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Исходная матрица:</w:t>
      </w:r>
    </w:p>
    <w:p w14:paraId="32513C88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Классический вид:</w:t>
      </w:r>
    </w:p>
    <w:p w14:paraId="718BF02A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-18 -67 -69 </w:t>
      </w:r>
    </w:p>
    <w:p w14:paraId="20897565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-68 -34 -48 </w:t>
      </w:r>
    </w:p>
    <w:p w14:paraId="54695A2A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-20 -93 -63 </w:t>
      </w:r>
    </w:p>
    <w:p w14:paraId="68B4D91E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CFA4842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Исходная матрица:</w:t>
      </w:r>
    </w:p>
    <w:p w14:paraId="28B30F8D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Разреженный вид:</w:t>
      </w:r>
    </w:p>
    <w:p w14:paraId="78686C8F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919B012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A: -18 -68 -20 -67 -34 -93 -69 -48 -63 </w:t>
      </w:r>
    </w:p>
    <w:p w14:paraId="498481C6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IA: 1 2 3 1 2 3 1 2 3 </w:t>
      </w:r>
    </w:p>
    <w:p w14:paraId="7B735D98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JA: 3 6 9 </w:t>
      </w:r>
    </w:p>
    <w:p w14:paraId="13DA9A2A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Исходный вектор-строка:</w:t>
      </w:r>
    </w:p>
    <w:p w14:paraId="4459002B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Классический вид:</w:t>
      </w:r>
    </w:p>
    <w:p w14:paraId="25685354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-36 -76 -24 </w:t>
      </w:r>
    </w:p>
    <w:p w14:paraId="2E5191F6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Исходный вектор-строка:</w:t>
      </w:r>
    </w:p>
    <w:p w14:paraId="0A59590C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Разреженный вид:</w:t>
      </w:r>
    </w:p>
    <w:p w14:paraId="20B9CA33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28EB9C8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A: -36 -76 -24 </w:t>
      </w:r>
    </w:p>
    <w:p w14:paraId="30C4E188" w14:textId="0879EA6D" w:rsidR="00A21D59" w:rsidRPr="00A21D59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JA: 1 2 3</w:t>
      </w:r>
    </w:p>
    <w:p w14:paraId="62BC4F41" w14:textId="2423FBA3" w:rsidR="00A21D59" w:rsidRPr="00A21D59" w:rsidRDefault="00A21D59" w:rsidP="00A21D59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2.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>Вывод на экран результата умножения.</w:t>
      </w:r>
    </w:p>
    <w:p w14:paraId="299CD1B6" w14:textId="6C69AF59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Стандартный вид:</w:t>
      </w:r>
    </w:p>
    <w:p w14:paraId="5D85302A" w14:textId="77777777" w:rsidR="00471676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6296 7228 7644 </w:t>
      </w:r>
    </w:p>
    <w:p w14:paraId="659C56C4" w14:textId="10AD2586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Разреженный вид:</w:t>
      </w:r>
    </w:p>
    <w:p w14:paraId="39B982F5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CE1BE1C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A: 6296 7228 7644 </w:t>
      </w:r>
    </w:p>
    <w:p w14:paraId="1B46E821" w14:textId="77777777" w:rsidR="00EF1CA1" w:rsidRPr="00EF1CA1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IA: 1 2 3 </w:t>
      </w:r>
    </w:p>
    <w:p w14:paraId="10AB479D" w14:textId="0A43F70F" w:rsidR="00A21D59" w:rsidRPr="00A21D59" w:rsidRDefault="00EF1CA1" w:rsidP="00EF1CA1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F1CA1">
        <w:rPr>
          <w:rFonts w:ascii="Times New Roman" w:eastAsia="Times New Roman" w:hAnsi="Times New Roman" w:cs="Times New Roman"/>
          <w:bCs/>
          <w:szCs w:val="26"/>
          <w:lang w:eastAsia="ru-RU"/>
        </w:rPr>
        <w:t>JA: 3</w:t>
      </w:r>
    </w:p>
    <w:p w14:paraId="15E71673" w14:textId="77777777" w:rsidR="00A21D59" w:rsidRPr="00A21D59" w:rsidRDefault="00A21D59" w:rsidP="00A21D5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D54E708" w14:textId="77777777" w:rsidR="00A21D59" w:rsidRPr="00A21D59" w:rsidRDefault="00A21D59" w:rsidP="00A21D5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>При нулевом векторе-строке или матрице получим в результате нулевую матрицу.</w:t>
      </w:r>
    </w:p>
    <w:p w14:paraId="1D301306" w14:textId="77777777" w:rsidR="00A21D59" w:rsidRPr="00A21D59" w:rsidRDefault="00A21D59" w:rsidP="00A21D59">
      <w:pPr>
        <w:pStyle w:val="BodyText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</w:p>
    <w:p w14:paraId="0A9E53A2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471676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Исходная матрица:</w:t>
      </w:r>
    </w:p>
    <w:p w14:paraId="76FB1171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471676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Классический вид:</w:t>
      </w:r>
    </w:p>
    <w:p w14:paraId="18D9009B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471676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0 0 0 </w:t>
      </w:r>
    </w:p>
    <w:p w14:paraId="57F90B28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471676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0 0 0 </w:t>
      </w:r>
    </w:p>
    <w:p w14:paraId="082DD700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471676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0 0 0 </w:t>
      </w:r>
    </w:p>
    <w:p w14:paraId="619DC9D4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</w:p>
    <w:p w14:paraId="7D54B802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</w:p>
    <w:p w14:paraId="36241771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471676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Исходный вектор-строка:</w:t>
      </w:r>
    </w:p>
    <w:p w14:paraId="21A4277D" w14:textId="77777777" w:rsidR="00471676" w:rsidRPr="00471676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471676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Классический вид:</w:t>
      </w:r>
    </w:p>
    <w:p w14:paraId="0729B488" w14:textId="5683E9A4" w:rsidR="007A0897" w:rsidRDefault="00471676" w:rsidP="00471676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471676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0 0 0</w:t>
      </w:r>
    </w:p>
    <w:p w14:paraId="1DA718CA" w14:textId="77777777" w:rsidR="00471676" w:rsidRPr="00002EAD" w:rsidRDefault="00471676" w:rsidP="00471676">
      <w:pPr>
        <w:pStyle w:val="Standard"/>
        <w:rPr>
          <w:noProof/>
        </w:rPr>
      </w:pPr>
    </w:p>
    <w:p w14:paraId="65FF6E8A" w14:textId="61961CB6" w:rsidR="007A0897" w:rsidRDefault="007A0897" w:rsidP="007A0897">
      <w:pPr>
        <w:pStyle w:val="Standard"/>
        <w:rPr>
          <w:rFonts w:ascii="Times New Roman" w:hAnsi="Times New Roman" w:cs="Times New Roman"/>
          <w:b/>
        </w:rPr>
      </w:pPr>
      <w:r w:rsidRPr="00EA3221">
        <w:rPr>
          <w:rFonts w:ascii="Times New Roman" w:hAnsi="Times New Roman" w:cs="Times New Roman"/>
          <w:b/>
        </w:rPr>
        <w:t>Оценка эффективности</w:t>
      </w:r>
    </w:p>
    <w:p w14:paraId="56D86F9F" w14:textId="376A0B7C" w:rsidR="00336DED" w:rsidRDefault="00947649" w:rsidP="007A0897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AB2EF9D" wp14:editId="13A36565">
            <wp:extent cx="5936615" cy="157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16.45.0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662A" w14:textId="0C51CBD3" w:rsidR="00710D0C" w:rsidRDefault="00710D0C" w:rsidP="007A0897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BA0C8FF" wp14:editId="57DF2C78">
            <wp:extent cx="5936615" cy="196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29 at 11.23.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2609" w14:textId="021F4912" w:rsidR="00A872BB" w:rsidRDefault="00A872BB" w:rsidP="007A0897">
      <w:pPr>
        <w:pStyle w:val="Standard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hAnsi="Times New Roman" w:cs="Times New Roman"/>
        </w:rPr>
        <w:t xml:space="preserve">От </w:t>
      </w:r>
      <w:r w:rsidR="008806C6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%</w:t>
      </w:r>
      <w:r w:rsidR="008806C6">
        <w:rPr>
          <w:rFonts w:ascii="Times New Roman" w:hAnsi="Times New Roman" w:cs="Times New Roman"/>
        </w:rPr>
        <w:t xml:space="preserve"> до 100</w:t>
      </w:r>
      <w:r w:rsidR="008806C6" w:rsidRPr="008806C6">
        <w:rPr>
          <w:rFonts w:ascii="Times New Roman" w:hAnsi="Times New Roman" w:cs="Times New Roman"/>
        </w:rPr>
        <w:t>%</w:t>
      </w:r>
      <w:r w:rsidR="008806C6">
        <w:rPr>
          <w:rFonts w:ascii="Times New Roman" w:hAnsi="Times New Roman" w:cs="Times New Roman"/>
        </w:rPr>
        <w:t xml:space="preserve"> разреженности матрицы и размерах больших 1000</w:t>
      </w:r>
      <w:r w:rsidR="008806C6">
        <w:rPr>
          <w:rFonts w:ascii="Times New Roman" w:hAnsi="Times New Roman" w:cs="Times New Roman"/>
          <w:lang w:val="en-US"/>
        </w:rPr>
        <w:t>x</w:t>
      </w:r>
      <w:r w:rsidR="008806C6" w:rsidRPr="008806C6">
        <w:rPr>
          <w:rFonts w:ascii="Times New Roman" w:hAnsi="Times New Roman" w:cs="Times New Roman"/>
        </w:rPr>
        <w:t>1000</w:t>
      </w:r>
      <w:r w:rsidRPr="00A872BB">
        <w:rPr>
          <w:rFonts w:ascii="Times New Roman" w:hAnsi="Times New Roman" w:cs="Times New Roman"/>
        </w:rPr>
        <w:t xml:space="preserve"> </w:t>
      </w:r>
      <w:r w:rsidR="008806C6">
        <w:rPr>
          <w:rFonts w:ascii="Times New Roman" w:hAnsi="Times New Roman" w:cs="Times New Roman"/>
        </w:rPr>
        <w:t xml:space="preserve">выгоднее использовать </w:t>
      </w:r>
      <w:r w:rsidR="008806C6" w:rsidRPr="0095422B">
        <w:rPr>
          <w:rFonts w:ascii="Times New Roman" w:eastAsia="Times New Roman" w:hAnsi="Times New Roman" w:cs="Times New Roman"/>
          <w:bCs/>
          <w:szCs w:val="26"/>
          <w:lang w:eastAsia="ru-RU"/>
        </w:rPr>
        <w:t>алгоритм умножения разреженных матриц</w:t>
      </w:r>
      <w:r w:rsidR="008806C6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(экономия времени и памяти).</w:t>
      </w:r>
    </w:p>
    <w:p w14:paraId="617B7194" w14:textId="00D24483" w:rsidR="008806C6" w:rsidRDefault="008806C6" w:rsidP="008806C6">
      <w:pPr>
        <w:pStyle w:val="Standard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hAnsi="Times New Roman" w:cs="Times New Roman"/>
        </w:rPr>
        <w:t>При малом размере матрицы (от 100</w:t>
      </w:r>
      <w:r>
        <w:rPr>
          <w:rFonts w:ascii="Times New Roman" w:hAnsi="Times New Roman" w:cs="Times New Roman"/>
          <w:lang w:val="en-US"/>
        </w:rPr>
        <w:t>x</w:t>
      </w:r>
      <w:r w:rsidRPr="008806C6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до 1000</w:t>
      </w:r>
      <w:r>
        <w:rPr>
          <w:rFonts w:ascii="Times New Roman" w:hAnsi="Times New Roman" w:cs="Times New Roman"/>
          <w:lang w:val="en-US"/>
        </w:rPr>
        <w:t>x</w:t>
      </w:r>
      <w:r w:rsidRPr="008806C6"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) и от 20% до 100</w:t>
      </w:r>
      <w:r w:rsidRPr="008806C6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разреженности матрицы выгоднее использовать </w:t>
      </w:r>
      <w:r w:rsidRPr="0095422B">
        <w:rPr>
          <w:rFonts w:ascii="Times New Roman" w:eastAsia="Times New Roman" w:hAnsi="Times New Roman" w:cs="Times New Roman"/>
          <w:bCs/>
          <w:szCs w:val="26"/>
          <w:lang w:eastAsia="ru-RU"/>
        </w:rPr>
        <w:t>алгоритм умножения разреженных матриц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. В остальных случаях выгоднее использовать стандартный алгоритм обработки.</w:t>
      </w:r>
    </w:p>
    <w:p w14:paraId="1D9B14FB" w14:textId="1C1E5D1A" w:rsidR="008806C6" w:rsidRDefault="008806C6" w:rsidP="008806C6">
      <w:pPr>
        <w:pStyle w:val="Standard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hAnsi="Times New Roman" w:cs="Times New Roman"/>
        </w:rPr>
        <w:lastRenderedPageBreak/>
        <w:t>Самые маленькие матрицы (меньше 100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100</w:t>
      </w:r>
      <w:r w:rsidR="008C1C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при любом </w:t>
      </w:r>
      <w:r w:rsidRPr="008806C6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разреженности лучше </w:t>
      </w:r>
      <w:r w:rsidR="008C1CA8">
        <w:rPr>
          <w:rFonts w:ascii="Times New Roman" w:eastAsia="Times New Roman" w:hAnsi="Times New Roman" w:cs="Times New Roman"/>
          <w:bCs/>
          <w:szCs w:val="26"/>
          <w:lang w:eastAsia="ru-RU"/>
        </w:rPr>
        <w:t>обрабатывать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стандартны</w:t>
      </w:r>
      <w:r w:rsidR="008C1CA8">
        <w:rPr>
          <w:rFonts w:ascii="Times New Roman" w:eastAsia="Times New Roman" w:hAnsi="Times New Roman" w:cs="Times New Roman"/>
          <w:bCs/>
          <w:szCs w:val="26"/>
          <w:lang w:eastAsia="ru-RU"/>
        </w:rPr>
        <w:t>м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алгоритм</w:t>
      </w:r>
      <w:r w:rsidR="008C1CA8">
        <w:rPr>
          <w:rFonts w:ascii="Times New Roman" w:eastAsia="Times New Roman" w:hAnsi="Times New Roman" w:cs="Times New Roman"/>
          <w:bCs/>
          <w:szCs w:val="26"/>
          <w:lang w:eastAsia="ru-RU"/>
        </w:rPr>
        <w:t>ом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.</w:t>
      </w:r>
    </w:p>
    <w:p w14:paraId="4232DD18" w14:textId="77777777" w:rsidR="008C1CA8" w:rsidRPr="008806C6" w:rsidRDefault="008C1CA8" w:rsidP="008806C6">
      <w:pPr>
        <w:pStyle w:val="Standard"/>
        <w:rPr>
          <w:rFonts w:ascii="Times New Roman" w:hAnsi="Times New Roman" w:cs="Times New Roman"/>
        </w:rPr>
      </w:pPr>
    </w:p>
    <w:p w14:paraId="72A2BB4F" w14:textId="064F41FE" w:rsidR="007A0897" w:rsidRDefault="007A0897" w:rsidP="007A0897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Вывод:</w:t>
      </w:r>
    </w:p>
    <w:p w14:paraId="29A362A0" w14:textId="77777777" w:rsidR="008E09BC" w:rsidRDefault="008E09BC" w:rsidP="007A0897">
      <w:pPr>
        <w:pStyle w:val="Standard"/>
        <w:rPr>
          <w:rFonts w:ascii="Times New Roman" w:hAnsi="Times New Roman" w:cs="Times New Roman"/>
          <w:b/>
        </w:rPr>
      </w:pPr>
    </w:p>
    <w:p w14:paraId="26E62D74" w14:textId="77A7EAE1" w:rsidR="00A21D59" w:rsidRPr="00A21D59" w:rsidRDefault="00A21D59" w:rsidP="00A21D59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Разреженный алгоритм работает быстрее при заполненности </w:t>
      </w:r>
      <w:r w:rsidR="0094764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матрицы </w:t>
      </w: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нулями от </w:t>
      </w:r>
      <w:r w:rsidR="0070499B">
        <w:rPr>
          <w:rFonts w:ascii="Times New Roman" w:eastAsia="Times New Roman" w:hAnsi="Times New Roman" w:cs="Times New Roman"/>
          <w:bCs/>
          <w:szCs w:val="26"/>
          <w:lang w:eastAsia="ru-RU"/>
        </w:rPr>
        <w:t>4</w:t>
      </w: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0% и эффективнее по памяти при заполненности нулями от </w:t>
      </w:r>
      <w:r w:rsidR="00947649">
        <w:rPr>
          <w:rFonts w:ascii="Times New Roman" w:eastAsia="Times New Roman" w:hAnsi="Times New Roman" w:cs="Times New Roman"/>
          <w:bCs/>
          <w:szCs w:val="26"/>
          <w:lang w:eastAsia="ru-RU"/>
        </w:rPr>
        <w:t>6</w:t>
      </w:r>
      <w:r w:rsidRPr="00A21D59">
        <w:rPr>
          <w:rFonts w:ascii="Times New Roman" w:eastAsia="Times New Roman" w:hAnsi="Times New Roman" w:cs="Times New Roman"/>
          <w:bCs/>
          <w:szCs w:val="26"/>
          <w:lang w:eastAsia="ru-RU"/>
        </w:rPr>
        <w:t>0%.</w:t>
      </w:r>
    </w:p>
    <w:p w14:paraId="4AF74C85" w14:textId="77777777" w:rsidR="00A834B2" w:rsidRPr="00A834B2" w:rsidRDefault="00A834B2" w:rsidP="007A0897">
      <w:pPr>
        <w:pStyle w:val="Standard"/>
        <w:rPr>
          <w:rFonts w:ascii="Times New Roman" w:hAnsi="Times New Roman" w:cs="Times New Roman"/>
        </w:rPr>
      </w:pPr>
    </w:p>
    <w:p w14:paraId="2412261F" w14:textId="77777777" w:rsidR="008D5B59" w:rsidRPr="00F77B29" w:rsidRDefault="008D5B59" w:rsidP="00A21D59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Ответы на вопросы.</w:t>
      </w:r>
    </w:p>
    <w:p w14:paraId="666051B6" w14:textId="77777777" w:rsidR="00A21D59" w:rsidRPr="00094C16" w:rsidRDefault="00A21D59" w:rsidP="00A21D59">
      <w:pPr>
        <w:ind w:firstLine="230"/>
        <w:rPr>
          <w:rFonts w:ascii="Arial" w:hAnsi="Arial" w:cs="Arial"/>
        </w:rPr>
      </w:pPr>
    </w:p>
    <w:p w14:paraId="182B998C" w14:textId="77777777" w:rsidR="00A21D59" w:rsidRPr="00A1430F" w:rsidRDefault="00A21D59" w:rsidP="00A21D59">
      <w:pPr>
        <w:jc w:val="both"/>
        <w:rPr>
          <w:rFonts w:ascii="Times New Roman" w:hAnsi="Times New Roman" w:cs="Times New Roman"/>
          <w:i/>
        </w:rPr>
      </w:pPr>
    </w:p>
    <w:p w14:paraId="5BAE4EF3" w14:textId="2EB98B83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1. Что такое разреженная матрица, какие схемы хранения таких матриц Вы знаете?</w:t>
      </w:r>
    </w:p>
    <w:p w14:paraId="19C975F8" w14:textId="1C88C4E0" w:rsidR="00314B27" w:rsidRPr="00A1430F" w:rsidRDefault="00CA5AE0" w:rsidP="00CA5AE0">
      <w:pPr>
        <w:pStyle w:val="Standard"/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Разреженная матрица – матрица с преимущественно нулевыми элементами. М</w:t>
      </w:r>
      <w:r w:rsidR="00314B27" w:rsidRPr="00A1430F">
        <w:rPr>
          <w:rFonts w:ascii="Times New Roman" w:hAnsi="Times New Roman" w:cs="Times New Roman"/>
        </w:rPr>
        <w:t>атрицы могут быть достаточно большие (больше 1010−20</w:t>
      </w:r>
      <w:r w:rsidR="00314B27" w:rsidRPr="00A1430F">
        <w:rPr>
          <w:rFonts w:ascii="Times New Roman" w:hAnsi="Times New Roman" w:cs="Times New Roman"/>
          <w:position w:val="16"/>
          <w:sz w:val="14"/>
          <w:szCs w:val="14"/>
        </w:rPr>
        <w:t xml:space="preserve"> </w:t>
      </w:r>
      <w:r w:rsidR="00314B27" w:rsidRPr="00A1430F">
        <w:rPr>
          <w:rFonts w:ascii="Times New Roman" w:hAnsi="Times New Roman" w:cs="Times New Roman"/>
        </w:rPr>
        <w:t xml:space="preserve">элементов), а число ненулевых элементов при матрице порядка </w:t>
      </w:r>
      <w:r w:rsidR="00314B27" w:rsidRPr="00A1430F">
        <w:rPr>
          <w:rFonts w:ascii="Times New Roman" w:hAnsi="Times New Roman" w:cs="Times New Roman"/>
          <w:b/>
          <w:bCs/>
        </w:rPr>
        <w:t xml:space="preserve">n </w:t>
      </w:r>
      <w:r w:rsidR="00314B27" w:rsidRPr="00A1430F">
        <w:rPr>
          <w:rFonts w:ascii="Times New Roman" w:hAnsi="Times New Roman" w:cs="Times New Roman"/>
        </w:rPr>
        <w:t xml:space="preserve">может выражаться как </w:t>
      </w:r>
      <w:r w:rsidR="00314B27" w:rsidRPr="00A1430F">
        <w:rPr>
          <w:rFonts w:ascii="Times New Roman" w:hAnsi="Times New Roman" w:cs="Times New Roman"/>
          <w:b/>
          <w:bCs/>
        </w:rPr>
        <w:t>n</w:t>
      </w:r>
      <w:r w:rsidR="00314B27" w:rsidRPr="00A1430F">
        <w:rPr>
          <w:rFonts w:ascii="Times New Roman" w:hAnsi="Times New Roman" w:cs="Times New Roman"/>
          <w:position w:val="16"/>
          <w:sz w:val="16"/>
          <w:szCs w:val="16"/>
        </w:rPr>
        <w:t xml:space="preserve">1+g </w:t>
      </w:r>
      <w:r w:rsidR="00314B27" w:rsidRPr="00A1430F">
        <w:rPr>
          <w:rFonts w:ascii="Times New Roman" w:hAnsi="Times New Roman" w:cs="Times New Roman"/>
          <w:b/>
          <w:bCs/>
        </w:rPr>
        <w:t xml:space="preserve">, </w:t>
      </w:r>
      <w:r w:rsidR="00314B27" w:rsidRPr="00A1430F">
        <w:rPr>
          <w:rFonts w:ascii="Times New Roman" w:hAnsi="Times New Roman" w:cs="Times New Roman"/>
        </w:rPr>
        <w:t xml:space="preserve">где </w:t>
      </w:r>
      <w:r w:rsidR="00314B27" w:rsidRPr="00A1430F">
        <w:rPr>
          <w:rFonts w:ascii="Times New Roman" w:hAnsi="Times New Roman" w:cs="Times New Roman"/>
          <w:b/>
          <w:bCs/>
        </w:rPr>
        <w:t>g &lt; 1</w:t>
      </w:r>
      <w:r w:rsidR="00314B27" w:rsidRPr="00A1430F">
        <w:rPr>
          <w:rFonts w:ascii="Times New Roman" w:hAnsi="Times New Roman" w:cs="Times New Roman"/>
        </w:rPr>
        <w:t>.</w:t>
      </w:r>
      <w:r w:rsidR="00314B27" w:rsidRPr="00A1430F">
        <w:rPr>
          <w:rFonts w:ascii="Times New Roman" w:hAnsi="Times New Roman" w:cs="Times New Roman"/>
        </w:rPr>
        <w:br/>
        <w:t xml:space="preserve">В подобных матричных задачах значения </w:t>
      </w:r>
      <w:r w:rsidR="00314B27" w:rsidRPr="00A1430F">
        <w:rPr>
          <w:rFonts w:ascii="Times New Roman" w:hAnsi="Times New Roman" w:cs="Times New Roman"/>
          <w:b/>
          <w:bCs/>
        </w:rPr>
        <w:t xml:space="preserve">g </w:t>
      </w:r>
      <w:r w:rsidR="00314B27" w:rsidRPr="00A1430F">
        <w:rPr>
          <w:rFonts w:ascii="Times New Roman" w:hAnsi="Times New Roman" w:cs="Times New Roman"/>
        </w:rPr>
        <w:t xml:space="preserve">лежат в интервале </w:t>
      </w:r>
      <w:r w:rsidR="00314B27" w:rsidRPr="00A1430F">
        <w:rPr>
          <w:rFonts w:ascii="Times New Roman" w:hAnsi="Times New Roman" w:cs="Times New Roman"/>
          <w:b/>
          <w:bCs/>
        </w:rPr>
        <w:t xml:space="preserve">0.2 </w:t>
      </w:r>
      <w:r w:rsidR="00314B27" w:rsidRPr="00A1430F">
        <w:rPr>
          <w:rFonts w:ascii="Times New Roman" w:hAnsi="Times New Roman" w:cs="Times New Roman"/>
        </w:rPr>
        <w:t xml:space="preserve">... </w:t>
      </w:r>
      <w:r w:rsidR="00314B27" w:rsidRPr="00A1430F">
        <w:rPr>
          <w:rFonts w:ascii="Times New Roman" w:hAnsi="Times New Roman" w:cs="Times New Roman"/>
          <w:b/>
          <w:bCs/>
        </w:rPr>
        <w:t>0.5</w:t>
      </w:r>
      <w:r w:rsidR="00314B27" w:rsidRPr="00A1430F">
        <w:rPr>
          <w:rFonts w:ascii="Times New Roman" w:hAnsi="Times New Roman" w:cs="Times New Roman"/>
        </w:rPr>
        <w:t xml:space="preserve">, т.е. матрица разрежена. Но разреженность матрицы следует учитывать только в том случае, когда из этого можно извлечь выгоду за счет игнорирования нулевых элементов. На самом деле разреженную матрицу можно обрабатывать так же как плотную, и наоборот, плотную матрицу можно обрабатывать так же как разреженную. В обоих случаях получаются правильные числовые результаты, но вычислительные затраты в том или другом случае могут существенно различаться. </w:t>
      </w:r>
    </w:p>
    <w:p w14:paraId="04F76689" w14:textId="7F1E0B19" w:rsidR="00CA5AE0" w:rsidRPr="00A1430F" w:rsidRDefault="00CA5AE0" w:rsidP="00CA5AE0">
      <w:pPr>
        <w:pStyle w:val="NormalWeb"/>
      </w:pPr>
      <w:r w:rsidRPr="00A1430F">
        <w:t xml:space="preserve">Существуют различные методы хранения элементов матрицы в памяти. Например, линейный связный список, т.е. последовательность ячеек, связанных в определенном порядке. Каждая ячейка списка содержит элемент списка и указатель на положение следующей ячейки. Можно хранить матрицу, используя кольцевой связный список, двунаправленные стеки и очереди. Существует диагональная схема хранения симметричных матриц, а также - связные схемы разреженного хранения. 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 Данная схема хранения избыточна, но позволяет легко осуществлять любые операции с элементами матрицы. </w:t>
      </w:r>
    </w:p>
    <w:p w14:paraId="22253AF0" w14:textId="77777777" w:rsidR="00CA5AE0" w:rsidRPr="00A1430F" w:rsidRDefault="00CA5AE0" w:rsidP="00CA5AE0">
      <w:pPr>
        <w:pStyle w:val="NormalWeb"/>
      </w:pPr>
      <w:r w:rsidRPr="00A1430F">
        <w:t xml:space="preserve">Наиболее широко используемая схема хранения разреженных матриц - это схема, предложенная Чангом и Густавсоном, называемая: "разреженный строчный формат". Эта схема предъявляет минимальные требования к памяти и очень удобна при выполнении операций сложения, умножения матриц, перестановок строк и столбцов, транспонирования, решения систем линейных уравнений, при хранении коэффициентов в разреженных матрицах и т.п. </w:t>
      </w:r>
    </w:p>
    <w:p w14:paraId="0952C043" w14:textId="77777777" w:rsidR="00CA5AE0" w:rsidRPr="00A1430F" w:rsidRDefault="00CA5AE0" w:rsidP="00CA5AE0">
      <w:pPr>
        <w:pStyle w:val="NormalWeb"/>
      </w:pPr>
      <w:r w:rsidRPr="00A1430F">
        <w:t xml:space="preserve">В этом случае значения ненулевых элементов хранятся в массиве AN, соответствующие им столбцовые индексы - в массиве JA. Кроме того, используется массив указателей, например, IA, отмечающих позиции AN и JA, с которых начинаются описание очередной строки. Дополнительная компонента в IA содержит указатель первой свободной позиции в JA и AN. </w:t>
      </w:r>
    </w:p>
    <w:p w14:paraId="4C464BB5" w14:textId="77777777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</w:p>
    <w:p w14:paraId="3FD3481A" w14:textId="77777777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lastRenderedPageBreak/>
        <w:t>2. Каким образом и сколько памяти выделяется под хранение разреженной и обычной матрицы?</w:t>
      </w:r>
    </w:p>
    <w:p w14:paraId="2781F61F" w14:textId="61F504C5" w:rsidR="00A21D59" w:rsidRPr="00A1430F" w:rsidRDefault="00FD268C" w:rsidP="00A21D5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х</w:t>
      </w:r>
      <w:r w:rsidR="00A21D59" w:rsidRPr="00A1430F">
        <w:rPr>
          <w:rFonts w:ascii="Times New Roman" w:hAnsi="Times New Roman" w:cs="Times New Roman"/>
        </w:rPr>
        <w:t xml:space="preserve">ранение обычной матрицы выделяется </w:t>
      </w:r>
      <w:r w:rsidR="00CA5AE0" w:rsidRPr="00A1430F">
        <w:rPr>
          <w:rFonts w:ascii="Times New Roman" w:hAnsi="Times New Roman" w:cs="Times New Roman"/>
          <w:lang w:val="en-US"/>
        </w:rPr>
        <w:t>n</w:t>
      </w:r>
      <w:r w:rsidR="00A21D59" w:rsidRPr="00A1430F">
        <w:rPr>
          <w:rFonts w:ascii="Times New Roman" w:hAnsi="Times New Roman" w:cs="Times New Roman"/>
        </w:rPr>
        <w:t xml:space="preserve"> * </w:t>
      </w:r>
      <w:r w:rsidR="00CA5AE0" w:rsidRPr="00A1430F">
        <w:rPr>
          <w:rFonts w:ascii="Times New Roman" w:hAnsi="Times New Roman" w:cs="Times New Roman"/>
          <w:lang w:val="en-US"/>
        </w:rPr>
        <w:t>m</w:t>
      </w:r>
      <w:r w:rsidR="00A21D59" w:rsidRPr="00A1430F">
        <w:rPr>
          <w:rFonts w:ascii="Times New Roman" w:hAnsi="Times New Roman" w:cs="Times New Roman"/>
        </w:rPr>
        <w:t xml:space="preserve"> * sizeof(тип </w:t>
      </w:r>
      <w:r w:rsidR="00CA5AE0" w:rsidRPr="00A1430F">
        <w:rPr>
          <w:rFonts w:ascii="Times New Roman" w:hAnsi="Times New Roman" w:cs="Times New Roman"/>
        </w:rPr>
        <w:t xml:space="preserve">элементов </w:t>
      </w:r>
      <w:r w:rsidR="00A21D59" w:rsidRPr="00A1430F">
        <w:rPr>
          <w:rFonts w:ascii="Times New Roman" w:hAnsi="Times New Roman" w:cs="Times New Roman"/>
        </w:rPr>
        <w:t>матрицы).</w:t>
      </w:r>
    </w:p>
    <w:p w14:paraId="3FCBD396" w14:textId="7D4D1C9E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Под хранение разреженной матрицы выделяется различное кол-во памяти</w:t>
      </w:r>
      <w:r w:rsidR="00CA5AE0" w:rsidRPr="00A1430F">
        <w:rPr>
          <w:rFonts w:ascii="Times New Roman" w:hAnsi="Times New Roman" w:cs="Times New Roman"/>
        </w:rPr>
        <w:t xml:space="preserve">. Количество памяти зависит </w:t>
      </w:r>
      <w:r w:rsidRPr="00A1430F">
        <w:rPr>
          <w:rFonts w:ascii="Times New Roman" w:hAnsi="Times New Roman" w:cs="Times New Roman"/>
        </w:rPr>
        <w:t>от способа хранения и разреженности матрицы.</w:t>
      </w:r>
    </w:p>
    <w:p w14:paraId="0980F08C" w14:textId="77777777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</w:p>
    <w:p w14:paraId="3298D02D" w14:textId="77777777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3. Каков принцип обработки разреженной матрицы?</w:t>
      </w:r>
    </w:p>
    <w:p w14:paraId="2B77135C" w14:textId="30BC7382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 xml:space="preserve">Принцип обработки разреженных матриц состоит в том, чтобы работать только с ненулевыми элементами </w:t>
      </w:r>
      <w:r w:rsidR="00CA5AE0" w:rsidRPr="00A1430F">
        <w:rPr>
          <w:rFonts w:ascii="Times New Roman" w:hAnsi="Times New Roman" w:cs="Times New Roman"/>
        </w:rPr>
        <w:t>матрицы</w:t>
      </w:r>
      <w:r w:rsidRPr="00A1430F">
        <w:rPr>
          <w:rFonts w:ascii="Times New Roman" w:hAnsi="Times New Roman" w:cs="Times New Roman"/>
        </w:rPr>
        <w:t>.</w:t>
      </w:r>
    </w:p>
    <w:p w14:paraId="122E6F11" w14:textId="77777777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</w:p>
    <w:p w14:paraId="1A678CF6" w14:textId="7B22BCAF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4. В каком случае для матриц эффективнее применять стандартные алгоритмы обработки матриц? От чего это зависит?</w:t>
      </w:r>
      <w:r w:rsidRPr="00A1430F">
        <w:rPr>
          <w:rFonts w:ascii="Times New Roman" w:hAnsi="Times New Roman" w:cs="Times New Roman"/>
        </w:rPr>
        <w:cr/>
      </w:r>
      <w:r w:rsidR="00CA5AE0" w:rsidRPr="00A1430F">
        <w:rPr>
          <w:rFonts w:ascii="Times New Roman" w:hAnsi="Times New Roman" w:cs="Times New Roman"/>
        </w:rPr>
        <w:t>Если матрица содержит большое кол-во ненулевых элементов, то эффективней применять стандартные способы обработки матриц.</w:t>
      </w:r>
    </w:p>
    <w:p w14:paraId="791D8D4D" w14:textId="597B2C45" w:rsidR="00A21D59" w:rsidRPr="00A1430F" w:rsidRDefault="00A21D59" w:rsidP="00A21D59">
      <w:pPr>
        <w:pStyle w:val="Standard"/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Выбор способа применения зависит от размер</w:t>
      </w:r>
      <w:r w:rsidR="00CA5AE0" w:rsidRPr="00A1430F">
        <w:rPr>
          <w:rFonts w:ascii="Times New Roman" w:hAnsi="Times New Roman" w:cs="Times New Roman"/>
        </w:rPr>
        <w:t>а</w:t>
      </w:r>
      <w:r w:rsidRPr="00A1430F">
        <w:rPr>
          <w:rFonts w:ascii="Times New Roman" w:hAnsi="Times New Roman" w:cs="Times New Roman"/>
        </w:rPr>
        <w:t xml:space="preserve"> матрицы, процента разреженности матрицы и реализации способа обработки</w:t>
      </w:r>
      <w:r w:rsidR="00CA5AE0" w:rsidRPr="00A1430F">
        <w:rPr>
          <w:rFonts w:ascii="Times New Roman" w:hAnsi="Times New Roman" w:cs="Times New Roman"/>
        </w:rPr>
        <w:t>.</w:t>
      </w:r>
    </w:p>
    <w:p w14:paraId="71958628" w14:textId="0A0F2D56" w:rsidR="00E463BB" w:rsidRPr="00A21D59" w:rsidRDefault="00E463BB" w:rsidP="00A21D59">
      <w:pPr>
        <w:pStyle w:val="Standard"/>
        <w:rPr>
          <w:rFonts w:ascii="Times New Roman" w:hAnsi="Times New Roman" w:cs="Times New Roman"/>
        </w:rPr>
      </w:pPr>
    </w:p>
    <w:p w14:paraId="104893C9" w14:textId="77777777" w:rsidR="007A0897" w:rsidRPr="00A21D59" w:rsidRDefault="007A0897" w:rsidP="00A21D59">
      <w:pPr>
        <w:pStyle w:val="Standard"/>
        <w:rPr>
          <w:rFonts w:ascii="Times New Roman" w:hAnsi="Times New Roman" w:cs="Times New Roman"/>
        </w:rPr>
      </w:pPr>
    </w:p>
    <w:sectPr w:rsidR="007A0897" w:rsidRPr="00A21D59" w:rsidSect="003F5D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0FA6" w14:textId="77777777" w:rsidR="00ED0165" w:rsidRDefault="00ED0165" w:rsidP="002E2EC6">
      <w:r>
        <w:separator/>
      </w:r>
    </w:p>
  </w:endnote>
  <w:endnote w:type="continuationSeparator" w:id="0">
    <w:p w14:paraId="18F2D739" w14:textId="77777777" w:rsidR="00ED0165" w:rsidRDefault="00ED0165" w:rsidP="002E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9044" w14:textId="77777777" w:rsidR="00ED0165" w:rsidRDefault="00ED0165" w:rsidP="002E2EC6">
      <w:r>
        <w:separator/>
      </w:r>
    </w:p>
  </w:footnote>
  <w:footnote w:type="continuationSeparator" w:id="0">
    <w:p w14:paraId="3C7587F0" w14:textId="77777777" w:rsidR="00ED0165" w:rsidRDefault="00ED0165" w:rsidP="002E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A6"/>
    <w:multiLevelType w:val="hybridMultilevel"/>
    <w:tmpl w:val="E3E6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944CB"/>
    <w:multiLevelType w:val="hybridMultilevel"/>
    <w:tmpl w:val="FCB2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D15B9"/>
    <w:multiLevelType w:val="hybridMultilevel"/>
    <w:tmpl w:val="FDC6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73AEE"/>
    <w:multiLevelType w:val="hybridMultilevel"/>
    <w:tmpl w:val="711CAB8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DED52D6"/>
    <w:multiLevelType w:val="hybridMultilevel"/>
    <w:tmpl w:val="AF70DBB6"/>
    <w:lvl w:ilvl="0" w:tplc="3132ACC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3F062B3"/>
    <w:multiLevelType w:val="hybridMultilevel"/>
    <w:tmpl w:val="63B46862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5D62317B"/>
    <w:multiLevelType w:val="hybridMultilevel"/>
    <w:tmpl w:val="DD6888F0"/>
    <w:lvl w:ilvl="0" w:tplc="07386018">
      <w:start w:val="1"/>
      <w:numFmt w:val="decimal"/>
      <w:lvlText w:val="%1."/>
      <w:lvlJc w:val="left"/>
      <w:pPr>
        <w:ind w:left="950" w:hanging="360"/>
      </w:pPr>
      <w:rPr>
        <w:rFonts w:ascii="Arial" w:eastAsia="Calibri" w:hAnsi="Arial" w:cs="Arial"/>
      </w:rPr>
    </w:lvl>
    <w:lvl w:ilvl="1" w:tplc="041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8" w15:restartNumberingAfterBreak="0">
    <w:nsid w:val="6D6C0F8E"/>
    <w:multiLevelType w:val="hybridMultilevel"/>
    <w:tmpl w:val="242C0732"/>
    <w:lvl w:ilvl="0" w:tplc="B31E03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11558"/>
    <w:multiLevelType w:val="hybridMultilevel"/>
    <w:tmpl w:val="6AAE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A6F0D"/>
    <w:multiLevelType w:val="multilevel"/>
    <w:tmpl w:val="2C4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22555"/>
    <w:multiLevelType w:val="multilevel"/>
    <w:tmpl w:val="F438AB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E7512F1"/>
    <w:multiLevelType w:val="hybridMultilevel"/>
    <w:tmpl w:val="C29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693120">
    <w:abstractNumId w:val="4"/>
  </w:num>
  <w:num w:numId="2" w16cid:durableId="1054239455">
    <w:abstractNumId w:val="1"/>
  </w:num>
  <w:num w:numId="3" w16cid:durableId="1871407086">
    <w:abstractNumId w:val="3"/>
  </w:num>
  <w:num w:numId="4" w16cid:durableId="901138137">
    <w:abstractNumId w:val="6"/>
  </w:num>
  <w:num w:numId="5" w16cid:durableId="534970891">
    <w:abstractNumId w:val="11"/>
  </w:num>
  <w:num w:numId="6" w16cid:durableId="155848556">
    <w:abstractNumId w:val="9"/>
  </w:num>
  <w:num w:numId="7" w16cid:durableId="2016497547">
    <w:abstractNumId w:val="12"/>
  </w:num>
  <w:num w:numId="8" w16cid:durableId="399256408">
    <w:abstractNumId w:val="7"/>
  </w:num>
  <w:num w:numId="9" w16cid:durableId="1130172899">
    <w:abstractNumId w:val="2"/>
  </w:num>
  <w:num w:numId="10" w16cid:durableId="1375038531">
    <w:abstractNumId w:val="10"/>
  </w:num>
  <w:num w:numId="11" w16cid:durableId="337655029">
    <w:abstractNumId w:val="0"/>
  </w:num>
  <w:num w:numId="12" w16cid:durableId="1776706778">
    <w:abstractNumId w:val="8"/>
  </w:num>
  <w:num w:numId="13" w16cid:durableId="2439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6"/>
    <w:rsid w:val="00002EAD"/>
    <w:rsid w:val="00042C7C"/>
    <w:rsid w:val="0005458E"/>
    <w:rsid w:val="00054FDB"/>
    <w:rsid w:val="00097236"/>
    <w:rsid w:val="00101AAE"/>
    <w:rsid w:val="001437FD"/>
    <w:rsid w:val="001612A8"/>
    <w:rsid w:val="001649FA"/>
    <w:rsid w:val="001C2381"/>
    <w:rsid w:val="00237B2E"/>
    <w:rsid w:val="00273B24"/>
    <w:rsid w:val="002E2EC6"/>
    <w:rsid w:val="00300E0C"/>
    <w:rsid w:val="00306FEA"/>
    <w:rsid w:val="00314B27"/>
    <w:rsid w:val="00336DED"/>
    <w:rsid w:val="0034438D"/>
    <w:rsid w:val="00346E29"/>
    <w:rsid w:val="00383CE5"/>
    <w:rsid w:val="00383FA1"/>
    <w:rsid w:val="0039292E"/>
    <w:rsid w:val="003F5D50"/>
    <w:rsid w:val="00423CE4"/>
    <w:rsid w:val="00433128"/>
    <w:rsid w:val="004460E7"/>
    <w:rsid w:val="00471676"/>
    <w:rsid w:val="00477A8B"/>
    <w:rsid w:val="004807F7"/>
    <w:rsid w:val="004B2B77"/>
    <w:rsid w:val="004D3448"/>
    <w:rsid w:val="005056BE"/>
    <w:rsid w:val="0050670A"/>
    <w:rsid w:val="00591F36"/>
    <w:rsid w:val="005B75C6"/>
    <w:rsid w:val="005E4BD8"/>
    <w:rsid w:val="005F5E70"/>
    <w:rsid w:val="00613E68"/>
    <w:rsid w:val="006441A2"/>
    <w:rsid w:val="00683765"/>
    <w:rsid w:val="006910AE"/>
    <w:rsid w:val="006B2079"/>
    <w:rsid w:val="006B62F7"/>
    <w:rsid w:val="006E1E5C"/>
    <w:rsid w:val="0070499B"/>
    <w:rsid w:val="00710D0C"/>
    <w:rsid w:val="00745B3C"/>
    <w:rsid w:val="0077191D"/>
    <w:rsid w:val="007A0897"/>
    <w:rsid w:val="007E3681"/>
    <w:rsid w:val="00823D49"/>
    <w:rsid w:val="0083272E"/>
    <w:rsid w:val="00834165"/>
    <w:rsid w:val="00851558"/>
    <w:rsid w:val="008806C6"/>
    <w:rsid w:val="008934DC"/>
    <w:rsid w:val="008A330D"/>
    <w:rsid w:val="008A68F8"/>
    <w:rsid w:val="008C1CA8"/>
    <w:rsid w:val="008C6B50"/>
    <w:rsid w:val="008D5B59"/>
    <w:rsid w:val="008E09BC"/>
    <w:rsid w:val="009134F3"/>
    <w:rsid w:val="00947649"/>
    <w:rsid w:val="0095422B"/>
    <w:rsid w:val="00963C1A"/>
    <w:rsid w:val="00973B18"/>
    <w:rsid w:val="009B6999"/>
    <w:rsid w:val="009D2BB5"/>
    <w:rsid w:val="00A1405C"/>
    <w:rsid w:val="00A1430F"/>
    <w:rsid w:val="00A1532F"/>
    <w:rsid w:val="00A21D59"/>
    <w:rsid w:val="00A36935"/>
    <w:rsid w:val="00A37381"/>
    <w:rsid w:val="00A41AFF"/>
    <w:rsid w:val="00A456F3"/>
    <w:rsid w:val="00A64ECD"/>
    <w:rsid w:val="00A834B2"/>
    <w:rsid w:val="00A872BB"/>
    <w:rsid w:val="00A930B0"/>
    <w:rsid w:val="00AA2B5A"/>
    <w:rsid w:val="00AB57F6"/>
    <w:rsid w:val="00AD499B"/>
    <w:rsid w:val="00AF2ABF"/>
    <w:rsid w:val="00B21F61"/>
    <w:rsid w:val="00B423B8"/>
    <w:rsid w:val="00B600D2"/>
    <w:rsid w:val="00B61B84"/>
    <w:rsid w:val="00BB23BD"/>
    <w:rsid w:val="00C16423"/>
    <w:rsid w:val="00C301DD"/>
    <w:rsid w:val="00C5206A"/>
    <w:rsid w:val="00C57287"/>
    <w:rsid w:val="00CA5AE0"/>
    <w:rsid w:val="00CA68AE"/>
    <w:rsid w:val="00D05ABC"/>
    <w:rsid w:val="00E41F08"/>
    <w:rsid w:val="00E463BB"/>
    <w:rsid w:val="00E64013"/>
    <w:rsid w:val="00E81298"/>
    <w:rsid w:val="00E81C4A"/>
    <w:rsid w:val="00ED0165"/>
    <w:rsid w:val="00EF1CA1"/>
    <w:rsid w:val="00F90C57"/>
    <w:rsid w:val="00FB4CC3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167DD"/>
  <w15:chartTrackingRefBased/>
  <w15:docId w15:val="{49B0A73D-40C5-FB45-B148-3FE850D9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C6"/>
  </w:style>
  <w:style w:type="paragraph" w:styleId="Heading1">
    <w:name w:val="heading 1"/>
    <w:basedOn w:val="Normal"/>
    <w:next w:val="Normal"/>
    <w:link w:val="Heading1Char"/>
    <w:uiPriority w:val="9"/>
    <w:qFormat/>
    <w:rsid w:val="00A21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E2EC6"/>
    <w:pPr>
      <w:keepNext/>
      <w:ind w:left="-108"/>
      <w:jc w:val="center"/>
      <w:outlineLvl w:val="2"/>
    </w:pPr>
    <w:rPr>
      <w:rFonts w:ascii="Arial" w:eastAsia="Times New Roman" w:hAnsi="Arial" w:cs="Arial"/>
      <w:b/>
      <w:b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EC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EC6"/>
  </w:style>
  <w:style w:type="paragraph" w:styleId="Footer">
    <w:name w:val="footer"/>
    <w:basedOn w:val="Normal"/>
    <w:link w:val="FooterChar"/>
    <w:uiPriority w:val="99"/>
    <w:unhideWhenUsed/>
    <w:rsid w:val="002E2EC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EC6"/>
  </w:style>
  <w:style w:type="character" w:customStyle="1" w:styleId="Heading3Char">
    <w:name w:val="Heading 3 Char"/>
    <w:basedOn w:val="DefaultParagraphFont"/>
    <w:link w:val="Heading3"/>
    <w:rsid w:val="002E2EC6"/>
    <w:rPr>
      <w:rFonts w:ascii="Arial" w:eastAsia="Times New Roman" w:hAnsi="Arial" w:cs="Arial"/>
      <w:b/>
      <w:bCs/>
      <w:lang w:eastAsia="ru-RU"/>
    </w:rPr>
  </w:style>
  <w:style w:type="paragraph" w:customStyle="1" w:styleId="Standard">
    <w:name w:val="Standard"/>
    <w:rsid w:val="0005458E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NormalWeb">
    <w:name w:val="Normal (Web)"/>
    <w:basedOn w:val="Normal"/>
    <w:uiPriority w:val="99"/>
    <w:unhideWhenUsed/>
    <w:rsid w:val="00C572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3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nhideWhenUsed/>
    <w:rsid w:val="00AB57F6"/>
    <w:pPr>
      <w:suppressAutoHyphens/>
      <w:spacing w:after="140" w:line="288" w:lineRule="auto"/>
      <w:ind w:firstLine="230"/>
      <w:jc w:val="both"/>
    </w:pPr>
    <w:rPr>
      <w:rFonts w:ascii="Roboto Light" w:eastAsia="Calibri" w:hAnsi="Roboto Light" w:cs="Roboto Light"/>
      <w:kern w:val="2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AB57F6"/>
    <w:rPr>
      <w:rFonts w:ascii="Roboto Light" w:eastAsia="Calibri" w:hAnsi="Roboto Light" w:cs="Roboto Light"/>
      <w:kern w:val="2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21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1886</Words>
  <Characters>12322</Characters>
  <Application>Microsoft Office Word</Application>
  <DocSecurity>0</DocSecurity>
  <Lines>440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2019-10-07T17:20:00Z</dcterms:created>
  <dcterms:modified xsi:type="dcterms:W3CDTF">2022-12-08T18:11:00Z</dcterms:modified>
  <cp:category/>
</cp:coreProperties>
</file>