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2085CB39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են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60DF83D0" w:rsidR="00756485" w:rsidRDefault="00756485" w:rsidP="00756485">
      <w:pPr>
        <w:spacing w:after="0" w:line="360" w:lineRule="auto"/>
        <w:jc w:val="both"/>
        <w:rPr>
          <w:lang w:val="hy-AM"/>
        </w:rPr>
      </w:pPr>
      <w:r w:rsidRPr="00756485">
        <w:rPr>
          <w:lang w:val="hy-AM"/>
        </w:rPr>
        <w:t>Servlet</w:t>
      </w:r>
      <w:r>
        <w:rPr>
          <w:lang w:val="hy-AM"/>
        </w:rPr>
        <w:t xml:space="preserve">-ների կոնտեքստում կարևոր է </w:t>
      </w:r>
      <w:r w:rsidRPr="00756485">
        <w:rPr>
          <w:lang w:val="hy-AM"/>
        </w:rPr>
        <w:t>web client-</w:t>
      </w:r>
      <w:r>
        <w:rPr>
          <w:lang w:val="hy-AM"/>
        </w:rPr>
        <w:t xml:space="preserve">ի և </w:t>
      </w:r>
      <w:r w:rsidRPr="00756485">
        <w:rPr>
          <w:lang w:val="hy-AM"/>
        </w:rPr>
        <w:t>web server-</w:t>
      </w:r>
      <w:r>
        <w:rPr>
          <w:lang w:val="hy-AM"/>
        </w:rPr>
        <w:t xml:space="preserve">ի իրար հետ փոխազդեցության մեխանիզմը։ </w:t>
      </w:r>
      <w:r w:rsidRPr="00FA747C">
        <w:rPr>
          <w:lang w:val="hy-AM"/>
        </w:rPr>
        <w:t xml:space="preserve">Web server </w:t>
      </w:r>
      <w:r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7481A642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</w:t>
      </w:r>
      <w:r w:rsidR="00670D0C">
        <w:rPr>
          <w:lang w:val="hy-AM"/>
        </w:rPr>
        <w:t xml:space="preserve"> </w:t>
      </w:r>
      <w:r w:rsidR="00670D0C" w:rsidRPr="00670D0C">
        <w:rPr>
          <w:lang w:val="hy-AM"/>
        </w:rPr>
        <w:t>(slide 1)</w:t>
      </w:r>
      <w:r>
        <w:rPr>
          <w:lang w:val="hy-AM"/>
        </w:rPr>
        <w:t>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դրանք։</w:t>
      </w:r>
    </w:p>
    <w:p w14:paraId="0EE7AE72" w14:textId="77777777" w:rsidR="0092187D" w:rsidRDefault="00307263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Բայց </w:t>
      </w:r>
      <w:r w:rsidRPr="00307263">
        <w:rPr>
          <w:lang w:val="hy-AM"/>
        </w:rPr>
        <w:t xml:space="preserve">web server application – </w:t>
      </w:r>
      <w:r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 xml:space="preserve">ները </w:t>
      </w:r>
      <w:r w:rsidR="00F620DE" w:rsidRPr="00702D5E">
        <w:rPr>
          <w:color w:val="FF0000"/>
          <w:lang w:val="hy-AM"/>
        </w:rPr>
        <w:t>CGI (common gateway interface)։</w:t>
      </w:r>
      <w:r w:rsidR="00F620DE" w:rsidRPr="00F620DE">
        <w:rPr>
          <w:lang w:val="hy-AM"/>
        </w:rPr>
        <w:t xml:space="preserve"> </w:t>
      </w:r>
    </w:p>
    <w:p w14:paraId="0C17D2F8" w14:textId="494F4700" w:rsidR="0092187D" w:rsidRPr="002F0132" w:rsidRDefault="0092187D" w:rsidP="00756485">
      <w:pPr>
        <w:spacing w:after="0" w:line="360" w:lineRule="auto"/>
        <w:jc w:val="both"/>
        <w:rPr>
          <w:lang w:val="hy-AM"/>
        </w:rPr>
      </w:pPr>
      <w:r w:rsidRPr="0092187D">
        <w:rPr>
          <w:lang w:val="hy-AM"/>
        </w:rPr>
        <w:t>Servlet-</w:t>
      </w:r>
      <w:r>
        <w:rPr>
          <w:lang w:val="hy-AM"/>
        </w:rPr>
        <w:t xml:space="preserve">ը իրենից ներկայացնում է հատուկ տիպի </w:t>
      </w:r>
      <w:r w:rsidRPr="0092187D">
        <w:rPr>
          <w:lang w:val="hy-AM"/>
        </w:rPr>
        <w:t xml:space="preserve">Java class </w:t>
      </w:r>
      <w:r>
        <w:rPr>
          <w:lang w:val="hy-AM"/>
        </w:rPr>
        <w:t xml:space="preserve">որը մշակում է </w:t>
      </w:r>
      <w:r w:rsidRPr="0092187D">
        <w:rPr>
          <w:lang w:val="hy-AM"/>
        </w:rPr>
        <w:t>request-</w:t>
      </w:r>
      <w:r>
        <w:rPr>
          <w:lang w:val="hy-AM"/>
        </w:rPr>
        <w:t xml:space="preserve">ներ և վերադարձնում </w:t>
      </w:r>
      <w:r w:rsidRPr="0092187D">
        <w:rPr>
          <w:lang w:val="hy-AM"/>
        </w:rPr>
        <w:t>response`</w:t>
      </w:r>
      <w:r>
        <w:rPr>
          <w:lang w:val="hy-AM"/>
        </w:rPr>
        <w:t xml:space="preserve"> մշակման արդյունքը</w:t>
      </w:r>
      <w:r w:rsidRPr="0092187D">
        <w:rPr>
          <w:lang w:val="hy-AM"/>
        </w:rPr>
        <w:t>:</w:t>
      </w:r>
      <w:r>
        <w:rPr>
          <w:lang w:val="hy-AM"/>
        </w:rPr>
        <w:t xml:space="preserve">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կլասը հանդիսանում է </w:t>
      </w:r>
      <w:r w:rsidRPr="0092187D">
        <w:rPr>
          <w:lang w:val="hy-AM"/>
        </w:rPr>
        <w:t>HttpServlet-</w:t>
      </w:r>
      <w:r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>
        <w:rPr>
          <w:lang w:val="hy-AM"/>
        </w:rPr>
        <w:t xml:space="preserve">։ </w:t>
      </w:r>
      <w:r w:rsidRPr="00F12DB1">
        <w:rPr>
          <w:lang w:val="hy-AM"/>
        </w:rPr>
        <w:t>Request-</w:t>
      </w:r>
      <w:r>
        <w:rPr>
          <w:lang w:val="hy-AM"/>
        </w:rPr>
        <w:t xml:space="preserve">ների մշակման համար </w:t>
      </w:r>
      <w:r w:rsidRPr="00F12DB1">
        <w:rPr>
          <w:lang w:val="hy-AM"/>
        </w:rPr>
        <w:t>HttpServlet-</w:t>
      </w:r>
      <w:r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մեթոդներ։ </w:t>
      </w:r>
    </w:p>
    <w:p w14:paraId="37956D67" w14:textId="2CB8D1E8" w:rsidR="00F12DB1" w:rsidRPr="00F12DB1" w:rsidRDefault="00F12DB1" w:rsidP="00756485">
      <w:pPr>
        <w:spacing w:after="0" w:line="360" w:lineRule="auto"/>
        <w:jc w:val="both"/>
        <w:rPr>
          <w:lang w:val="hy-AM"/>
        </w:rPr>
      </w:pPr>
      <w:r w:rsidRPr="00F12DB1">
        <w:rPr>
          <w:lang w:val="hy-AM"/>
        </w:rPr>
        <w:t>doGet, doPost, doPut, doDelete, doHead</w:t>
      </w:r>
      <w:r>
        <w:rPr>
          <w:lang w:val="hy-AM"/>
        </w:rPr>
        <w:t>։ Մեթոդները նախատեսված են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համապատասխան տիպի </w:t>
      </w:r>
      <w:r w:rsidRPr="00F12DB1">
        <w:rPr>
          <w:lang w:val="hy-AM"/>
        </w:rPr>
        <w:t>http request-</w:t>
      </w:r>
      <w:r>
        <w:rPr>
          <w:lang w:val="hy-AM"/>
        </w:rPr>
        <w:t>ների մշակման համար</w:t>
      </w:r>
      <w:r w:rsidRPr="00F12DB1">
        <w:rPr>
          <w:lang w:val="hy-AM"/>
        </w:rPr>
        <w:t>:</w:t>
      </w:r>
      <w:r>
        <w:rPr>
          <w:lang w:val="hy-AM"/>
        </w:rPr>
        <w:t xml:space="preserve"> Բոլոր մեթոդները որպես պարրամետրեր ստանում են 2 օբյեկտ՝ </w:t>
      </w:r>
      <w:r w:rsidRPr="00F12DB1">
        <w:rPr>
          <w:lang w:val="hy-AM"/>
        </w:rPr>
        <w:t xml:space="preserve">HttpServletRequest </w:t>
      </w:r>
      <w:r>
        <w:rPr>
          <w:lang w:val="hy-AM"/>
        </w:rPr>
        <w:t xml:space="preserve">– պահում է </w:t>
      </w:r>
      <w:r w:rsidRPr="00F12DB1">
        <w:rPr>
          <w:lang w:val="hy-AM"/>
        </w:rPr>
        <w:t>request-</w:t>
      </w:r>
      <w:r>
        <w:rPr>
          <w:lang w:val="hy-AM"/>
        </w:rPr>
        <w:t xml:space="preserve">ի մասին տեղեկատվություն, </w:t>
      </w:r>
      <w:r w:rsidRPr="00F12DB1">
        <w:rPr>
          <w:lang w:val="hy-AM"/>
        </w:rPr>
        <w:t xml:space="preserve">HttpServletResponse </w:t>
      </w:r>
      <w:r>
        <w:rPr>
          <w:lang w:val="hy-AM"/>
        </w:rPr>
        <w:t xml:space="preserve">– կառավարում է </w:t>
      </w:r>
      <w:r w:rsidRPr="00F12DB1">
        <w:rPr>
          <w:lang w:val="hy-AM"/>
        </w:rPr>
        <w:t>response-</w:t>
      </w:r>
      <w:r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>
        <w:rPr>
          <w:lang w:val="hy-AM"/>
        </w:rPr>
        <w:t>։ Մեթոդներից</w:t>
      </w:r>
      <w:r w:rsidRPr="00F12DB1">
        <w:rPr>
          <w:lang w:val="hy-AM"/>
        </w:rPr>
        <w:t xml:space="preserve"> </w:t>
      </w:r>
      <w:r>
        <w:rPr>
          <w:lang w:val="hy-AM"/>
        </w:rPr>
        <w:t xml:space="preserve">ամենահաճախ օտագործվողները՝ </w:t>
      </w:r>
      <w:r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Pr="00F12DB1">
        <w:rPr>
          <w:lang w:val="hy-AM"/>
        </w:rPr>
        <w:t xml:space="preserve"> doPost </w:t>
      </w:r>
      <w:r>
        <w:rPr>
          <w:lang w:val="hy-AM"/>
        </w:rPr>
        <w:t>մեթոդները են։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5E74ACC6" w14:textId="35FB80D6" w:rsidR="00F620DE" w:rsidRDefault="00F620DE" w:rsidP="00756485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 xml:space="preserve">ի տեսք այն տարբերույամբ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0C8A6D62" w14:textId="359301B3" w:rsidR="00F620DE" w:rsidRDefault="00F620DE" w:rsidP="00756485">
      <w:pPr>
        <w:spacing w:after="0" w:line="360" w:lineRule="auto"/>
        <w:jc w:val="both"/>
        <w:rPr>
          <w:lang w:val="hy-AM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50F1FFEB" w:rsidR="00B367AA" w:rsidRPr="00B367AA" w:rsidRDefault="00FC054C" w:rsidP="00756485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>
        <w:rPr>
          <w:lang w:val="hy-AM"/>
        </w:rPr>
        <w:t xml:space="preserve"> Կոնտեյները իր վրա է վերցնում </w:t>
      </w:r>
      <w:r w:rsidRPr="00FC054C">
        <w:rPr>
          <w:lang w:val="hy-AM"/>
        </w:rPr>
        <w:t>servlet-</w:t>
      </w:r>
      <w:r>
        <w:rPr>
          <w:lang w:val="hy-AM"/>
        </w:rPr>
        <w:t xml:space="preserve">ի էկզեմպլյարի ստեղծման, ստացված </w:t>
      </w:r>
      <w:r w:rsidRPr="00FC054C">
        <w:rPr>
          <w:lang w:val="hy-AM"/>
        </w:rPr>
        <w:t>request</w:t>
      </w:r>
      <w:r>
        <w:rPr>
          <w:lang w:val="hy-AM"/>
        </w:rPr>
        <w:t xml:space="preserve">-ի մշակման համար առանձին </w:t>
      </w:r>
      <w:r w:rsidRPr="00FC054C">
        <w:rPr>
          <w:lang w:val="hy-AM"/>
        </w:rPr>
        <w:t>thread-</w:t>
      </w:r>
      <w:r>
        <w:rPr>
          <w:lang w:val="hy-AM"/>
        </w:rPr>
        <w:t>ի ստեղծման,</w:t>
      </w:r>
      <w:r w:rsidRPr="00FC054C">
        <w:rPr>
          <w:lang w:val="hy-AM"/>
        </w:rPr>
        <w:t xml:space="preserve"> servlet-</w:t>
      </w:r>
      <w:r>
        <w:rPr>
          <w:lang w:val="hy-AM"/>
        </w:rPr>
        <w:t xml:space="preserve">ի </w:t>
      </w:r>
      <w:r w:rsidRPr="00FC054C">
        <w:rPr>
          <w:lang w:val="hy-AM"/>
        </w:rPr>
        <w:t xml:space="preserve">doPost </w:t>
      </w:r>
      <w:r>
        <w:rPr>
          <w:lang w:val="hy-AM"/>
        </w:rPr>
        <w:t xml:space="preserve">կամ </w:t>
      </w:r>
      <w:r w:rsidRPr="00FC054C">
        <w:rPr>
          <w:lang w:val="hy-AM"/>
        </w:rPr>
        <w:t>doGet</w:t>
      </w:r>
      <w:r>
        <w:rPr>
          <w:lang w:val="hy-AM"/>
        </w:rPr>
        <w:t xml:space="preserve"> մեթոդների կանչի, դրա կյանքի ցիկլի կառավարման</w:t>
      </w:r>
      <w:r w:rsidRPr="00FC054C">
        <w:rPr>
          <w:lang w:val="hy-AM"/>
        </w:rPr>
        <w:t xml:space="preserve"> </w:t>
      </w:r>
      <w:r>
        <w:rPr>
          <w:lang w:val="hy-AM"/>
        </w:rPr>
        <w:t xml:space="preserve">և այլ գործառույթներ։ Կոնտեյների օրինակ է </w:t>
      </w:r>
      <w:r w:rsidRPr="00FC054C">
        <w:rPr>
          <w:lang w:val="hy-AM"/>
        </w:rPr>
        <w:t>Tomcat</w:t>
      </w:r>
      <w:r>
        <w:rPr>
          <w:lang w:val="hy-AM"/>
        </w:rPr>
        <w:t>-ը</w:t>
      </w:r>
      <w:r w:rsidRPr="00FC054C">
        <w:rPr>
          <w:lang w:val="hy-AM"/>
        </w:rPr>
        <w:t>:</w:t>
      </w:r>
      <w:r>
        <w:rPr>
          <w:lang w:val="hy-AM"/>
        </w:rPr>
        <w:t xml:space="preserve"> Երբ </w:t>
      </w:r>
      <w:r w:rsidRPr="00FC054C">
        <w:rPr>
          <w:lang w:val="hy-AM"/>
        </w:rPr>
        <w:t>web server application-</w:t>
      </w:r>
      <w:r>
        <w:rPr>
          <w:lang w:val="hy-AM"/>
        </w:rPr>
        <w:t xml:space="preserve">ը ստանում է </w:t>
      </w:r>
      <w:r w:rsidRPr="00FC054C">
        <w:rPr>
          <w:lang w:val="hy-AM"/>
        </w:rPr>
        <w:t>request-</w:t>
      </w:r>
      <w:r>
        <w:rPr>
          <w:lang w:val="hy-AM"/>
        </w:rPr>
        <w:t xml:space="preserve">ը այն փոխանցվում է ոչ թե միանգամից </w:t>
      </w:r>
      <w:r w:rsidRPr="00FC054C">
        <w:rPr>
          <w:lang w:val="hy-AM"/>
        </w:rPr>
        <w:t>servlet-</w:t>
      </w:r>
      <w:r>
        <w:rPr>
          <w:lang w:val="hy-AM"/>
        </w:rPr>
        <w:t xml:space="preserve">ին այլ փոխանցվում է կոնտեյներին որի մեջ և գտնվում է </w:t>
      </w:r>
      <w:r w:rsidRPr="00FC054C">
        <w:rPr>
          <w:lang w:val="hy-AM"/>
        </w:rPr>
        <w:t>servlet-</w:t>
      </w:r>
      <w:r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6EB0297A" w14:textId="2A3AA3D8" w:rsidR="00FB66A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>
        <w:rPr>
          <w:lang w:val="hy-AM"/>
        </w:rPr>
        <w:t xml:space="preserve"> 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0451EC2A" w14:textId="55DDCA2B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38A1B554" w14:textId="77777777" w:rsidR="00FB66AA" w:rsidRDefault="00FB66AA" w:rsidP="00956DF7">
      <w:pPr>
        <w:spacing w:after="0" w:line="360" w:lineRule="auto"/>
        <w:jc w:val="both"/>
        <w:rPr>
          <w:lang w:val="hy-AM"/>
        </w:rPr>
      </w:pP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0D43DDBE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անվան հետ համադրելու և 2-ը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45796FB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lastRenderedPageBreak/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lastRenderedPageBreak/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lastRenderedPageBreak/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>ինտերֆեյս է որը 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</w:t>
      </w:r>
      <w:r w:rsidR="00D968C5">
        <w:rPr>
          <w:lang w:val="hy-AM"/>
        </w:rPr>
        <w:lastRenderedPageBreak/>
        <w:t xml:space="preserve">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D13C2F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D13C2F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D13C2F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D13C2F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D13C2F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D13C2F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D13C2F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D13C2F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77777777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3D75E0A9" w14:textId="6E388870" w:rsidR="004502F7" w:rsidRPr="00696FFB" w:rsidRDefault="004502F7" w:rsidP="00E762AA">
      <w:pPr>
        <w:spacing w:after="0" w:line="360" w:lineRule="auto"/>
        <w:jc w:val="both"/>
        <w:rPr>
          <w:lang w:val="en-US"/>
        </w:rPr>
      </w:pP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>ների միջև տվյալներ 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lastRenderedPageBreak/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3D8E96FC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6948EE7E" w14:textId="3EEFC020" w:rsidR="005E02A5" w:rsidRDefault="0060713E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0EAA5AC1" w14:textId="1E52C5FF" w:rsidR="00BA09C1" w:rsidRDefault="00BA09C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42A1C4BB" w14:textId="49A6F974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5BCC330" w14:textId="64C05461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lastRenderedPageBreak/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77777777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</w:p>
    <w:p w14:paraId="004B9F2E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27F5FCEB" w14:textId="22F49592" w:rsidR="00541FD2" w:rsidRPr="00761C47" w:rsidRDefault="00541FD2" w:rsidP="00A2245A">
      <w:pPr>
        <w:spacing w:after="0" w:line="360" w:lineRule="auto"/>
        <w:jc w:val="both"/>
        <w:rPr>
          <w:lang w:val="hy-AM"/>
        </w:rPr>
      </w:pPr>
    </w:p>
    <w:p w14:paraId="1C1ABF7C" w14:textId="1A1665F4" w:rsidR="00541FD2" w:rsidRDefault="00541FD2" w:rsidP="00A2245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6851F09E" w14:textId="23A0B874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67D0F243" w14:textId="6A5777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389AE329" w14:textId="2643A553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0C2A239E" w14:textId="49C7C1C6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0F61A34C" w14:textId="1D08F80D" w:rsidR="00541FD2" w:rsidRDefault="00541FD2" w:rsidP="00541FD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0F449CAC" w14:textId="32A6A947" w:rsidR="00730F95" w:rsidRDefault="00541FD2" w:rsidP="00730F9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3EB8DA9D" w14:textId="77777777" w:rsidR="006C5623" w:rsidRDefault="006C5623" w:rsidP="006C5623">
      <w:pPr>
        <w:pStyle w:val="ListParagraph"/>
        <w:spacing w:after="0" w:line="360" w:lineRule="auto"/>
        <w:jc w:val="both"/>
        <w:rPr>
          <w:lang w:val="hy-AM"/>
        </w:rPr>
      </w:pPr>
    </w:p>
    <w:p w14:paraId="389E282B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lastRenderedPageBreak/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4EB6D990" w14:textId="391A24F0" w:rsidR="00730F95" w:rsidRDefault="00730F95" w:rsidP="00730F95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</w:t>
      </w:r>
      <w:r w:rsidR="00784B37">
        <w:rPr>
          <w:lang w:val="hy-AM"/>
        </w:rPr>
        <w:t xml:space="preserve">։ </w:t>
      </w:r>
    </w:p>
    <w:p w14:paraId="22432341" w14:textId="04FC4142" w:rsidR="00342807" w:rsidRDefault="00784B37" w:rsidP="00A2245A">
      <w:pPr>
        <w:spacing w:after="0" w:line="360" w:lineRule="auto"/>
        <w:jc w:val="both"/>
        <w:rPr>
          <w:lang w:val="hy-AM"/>
        </w:rPr>
      </w:pPr>
      <w:r w:rsidRPr="00784B37">
        <w:rPr>
          <w:lang w:val="hy-AM"/>
        </w:rPr>
        <w:t>jspInit, jspdestroy _jspService</w:t>
      </w:r>
      <w:r w:rsidR="0000121E" w:rsidRPr="0000121E">
        <w:rPr>
          <w:lang w:val="hy-AM"/>
        </w:rPr>
        <w:t xml:space="preserve">(overrde </w:t>
      </w:r>
      <w:r w:rsidR="0000121E">
        <w:rPr>
          <w:lang w:val="hy-AM"/>
        </w:rPr>
        <w:t>չենք կարող անել</w:t>
      </w:r>
      <w:r w:rsidR="00D81645" w:rsidRPr="00D81645">
        <w:rPr>
          <w:lang w:val="hy-AM"/>
        </w:rPr>
        <w:t xml:space="preserve"> </w:t>
      </w:r>
      <w:r w:rsidR="00D81645">
        <w:rPr>
          <w:lang w:val="hy-AM"/>
        </w:rPr>
        <w:t>քանի որ կոնտեյները ավտոմատ արդեն ստեղծում է նույն անունով մեթոդ</w:t>
      </w:r>
      <w:r w:rsidR="0000121E" w:rsidRPr="0000121E">
        <w:rPr>
          <w:lang w:val="hy-AM"/>
        </w:rPr>
        <w:t>)</w:t>
      </w:r>
      <w:r w:rsidR="006C5623"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70C5BC22" w14:textId="6CCF5FFB" w:rsidR="00B649CE" w:rsidRDefault="00B649CE" w:rsidP="00A2245A">
      <w:pPr>
        <w:spacing w:after="0" w:line="360" w:lineRule="auto"/>
        <w:jc w:val="both"/>
        <w:rPr>
          <w:lang w:val="hy-AM"/>
        </w:rPr>
      </w:pPr>
    </w:p>
    <w:p w14:paraId="6AA2154B" w14:textId="5A9FB3E3" w:rsidR="00B649CE" w:rsidRPr="008267AA" w:rsidRDefault="006C5623" w:rsidP="00A2245A">
      <w:pPr>
        <w:spacing w:after="0" w:line="360" w:lineRule="auto"/>
        <w:jc w:val="both"/>
        <w:rPr>
          <w:lang w:val="hy-AM"/>
        </w:rPr>
      </w:pPr>
      <w:r w:rsidRPr="006C5623">
        <w:rPr>
          <w:lang w:val="hy-AM"/>
        </w:rPr>
        <w:t>J</w:t>
      </w:r>
      <w:r w:rsidRPr="008267AA">
        <w:rPr>
          <w:lang w:val="hy-AM"/>
        </w:rPr>
        <w:t>SP-</w:t>
      </w:r>
      <w:r>
        <w:rPr>
          <w:lang w:val="hy-AM"/>
        </w:rPr>
        <w:t>ի կյանքի ցիկլը</w:t>
      </w:r>
    </w:p>
    <w:p w14:paraId="5E3EA921" w14:textId="256FB990" w:rsidR="002B751E" w:rsidRPr="00761C47" w:rsidRDefault="002B751E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="00B90B3C" w:rsidRPr="006C5623">
        <w:rPr>
          <w:lang w:val="hy-AM"/>
        </w:rPr>
        <w:t xml:space="preserve"> </w:t>
      </w:r>
      <w:r w:rsidR="00B90B3C" w:rsidRPr="00761C47">
        <w:rPr>
          <w:lang w:val="hy-AM"/>
        </w:rPr>
        <w:t>jspInit, jspDestroy, _jspService</w:t>
      </w:r>
    </w:p>
    <w:p w14:paraId="29839689" w14:textId="2B6B8834" w:rsidR="002B751E" w:rsidRDefault="002B751E" w:rsidP="002B751E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5754FF51" w14:textId="5F0053DD" w:rsidR="002B751E" w:rsidRDefault="00B90B3C" w:rsidP="002B751E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>ի մաս և քանի դեռ այն չի կանչվել դրա հետ դեռևս ոչինչ տ</w:t>
      </w:r>
      <w:r w:rsidR="00D719CB">
        <w:rPr>
          <w:lang w:val="hy-AM"/>
        </w:rPr>
        <w:t>ե</w:t>
      </w:r>
      <w:r>
        <w:rPr>
          <w:lang w:val="hy-AM"/>
        </w:rPr>
        <w:t xml:space="preserve">ղի չի ունենում։ </w:t>
      </w:r>
    </w:p>
    <w:p w14:paraId="465DC232" w14:textId="0CD8312D" w:rsidR="00B90B3C" w:rsidRDefault="00B90B3C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4EB9F8A" w:rsidR="000F2A61" w:rsidRPr="000F2A61" w:rsidRDefault="000F2A61" w:rsidP="002B751E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 xml:space="preserve">տիպի օբյեկտները։ </w:t>
      </w: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31E22F30" w14:textId="4D392445" w:rsidR="00C92FAC" w:rsidRDefault="00C92FAC" w:rsidP="002B751E">
      <w:pPr>
        <w:spacing w:after="0" w:line="360" w:lineRule="auto"/>
        <w:jc w:val="both"/>
        <w:rPr>
          <w:lang w:val="hy-AM"/>
        </w:rPr>
      </w:pPr>
    </w:p>
    <w:p w14:paraId="1FF08E2A" w14:textId="77777777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30F19EC6" w14:textId="3B7BD5A1" w:rsidR="00855618" w:rsidRDefault="00C92FAC" w:rsidP="00280866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18BF5111" w14:textId="7E95A8E7" w:rsid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79A5623F" w14:textId="0358A255" w:rsidR="00945D11" w:rsidRDefault="00945D11" w:rsidP="00945D11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58B706AB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0087C1B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73202D8C" w14:textId="5E275CAA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 w:rsid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3480556A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3A5984C5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7475B6D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78B209E" w14:textId="77777777" w:rsidR="00945D11" w:rsidRPr="00870FD1" w:rsidRDefault="00945D11" w:rsidP="00945D1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1F6F13D5" w14:textId="0C476E73" w:rsidR="00945D11" w:rsidRDefault="00945D11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5BC99D1B" w14:textId="78DEA8B5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609D0C2B" w14:textId="0701B6B7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561DC5D2" w14:textId="2964F182" w:rsidR="006D7FAC" w:rsidRPr="00870FD1" w:rsidRDefault="006D7FAC" w:rsidP="006D7FAC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4F3AF350" w14:textId="401935D7" w:rsidR="006D7FAC" w:rsidRPr="00087483" w:rsidRDefault="006D7FAC" w:rsidP="006D7FAC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2B64F9A3" w14:textId="77777777" w:rsidR="006D7FAC" w:rsidRPr="00087483" w:rsidRDefault="006D7FAC" w:rsidP="00945D1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lastRenderedPageBreak/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</w:t>
      </w:r>
      <w:r w:rsidR="00235BE5">
        <w:rPr>
          <w:lang w:val="hy-AM"/>
        </w:rPr>
        <w:lastRenderedPageBreak/>
        <w:t xml:space="preserve">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>(</w:t>
      </w:r>
      <w:r w:rsidRPr="00D13C2F">
        <w:rPr>
          <w:lang w:val="hy-AM"/>
        </w:rPr>
        <w:t>+, -, *, /</w:t>
      </w:r>
      <w:r w:rsidRPr="00D13C2F">
        <w:rPr>
          <w:lang w:val="hy-AM"/>
        </w:rPr>
        <w:t xml:space="preserve">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lastRenderedPageBreak/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5C4C72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</w:t>
      </w:r>
      <w:r w:rsidRPr="005C4C72">
        <w:rPr>
          <w:lang w:val="hy-AM"/>
        </w:rPr>
        <w:t>jsp:include</w:t>
      </w:r>
      <w:r w:rsidRPr="005C4C72">
        <w:rPr>
          <w:lang w:val="hy-AM"/>
        </w:rPr>
        <w:t xml:space="preserve"> page=” </w:t>
      </w:r>
      <w:r w:rsidRPr="005C4C72">
        <w:rPr>
          <w:lang w:val="hy-AM"/>
        </w:rPr>
        <w:t>Header.jsp</w:t>
      </w:r>
      <w:r w:rsidRPr="005C4C72">
        <w:rPr>
          <w:lang w:val="hy-AM"/>
        </w:rPr>
        <w:t>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37701B43" w14:textId="4FFF2767" w:rsidR="005C4C72" w:rsidRPr="005C4C72" w:rsidRDefault="005C4C72" w:rsidP="00E32932">
      <w:pPr>
        <w:spacing w:after="0" w:line="360" w:lineRule="auto"/>
        <w:jc w:val="both"/>
        <w:rPr>
          <w:lang w:val="hy-AM"/>
        </w:rPr>
      </w:pPr>
    </w:p>
    <w:p w14:paraId="66D9B705" w14:textId="3FFABC96" w:rsidR="00466FE1" w:rsidRPr="0031002F" w:rsidRDefault="00466FE1" w:rsidP="00204429">
      <w:pPr>
        <w:spacing w:after="0" w:line="360" w:lineRule="auto"/>
        <w:jc w:val="both"/>
        <w:rPr>
          <w:rFonts w:ascii="Courier New" w:eastAsia="Times New Roman" w:hAnsi="Courier New" w:cs="Courier New"/>
          <w:color w:val="3D3B49"/>
          <w:sz w:val="36"/>
          <w:szCs w:val="36"/>
          <w:lang w:val="hy-AM"/>
        </w:rPr>
      </w:pPr>
    </w:p>
    <w:p w14:paraId="240DEBC0" w14:textId="77777777" w:rsidR="00204429" w:rsidRPr="00297B63" w:rsidRDefault="00204429" w:rsidP="00EB1BC4">
      <w:pPr>
        <w:spacing w:after="0" w:line="360" w:lineRule="auto"/>
        <w:jc w:val="both"/>
        <w:rPr>
          <w:lang w:val="hy-AM"/>
        </w:rPr>
      </w:pPr>
    </w:p>
    <w:p w14:paraId="285C4F41" w14:textId="77777777" w:rsidR="00EB1BC4" w:rsidRPr="00297B63" w:rsidRDefault="00EB1BC4" w:rsidP="00EB1BC4">
      <w:pPr>
        <w:spacing w:after="0" w:line="360" w:lineRule="auto"/>
        <w:jc w:val="both"/>
        <w:rPr>
          <w:lang w:val="hy-AM"/>
        </w:rPr>
      </w:pPr>
    </w:p>
    <w:p w14:paraId="342C4E97" w14:textId="77777777" w:rsidR="00777C6F" w:rsidRPr="00777C6F" w:rsidRDefault="00777C6F" w:rsidP="00BE5DC8">
      <w:pPr>
        <w:spacing w:after="0" w:line="360" w:lineRule="auto"/>
        <w:jc w:val="both"/>
        <w:rPr>
          <w:lang w:val="hy-AM"/>
        </w:rPr>
      </w:pPr>
    </w:p>
    <w:p w14:paraId="4E87D2A6" w14:textId="77777777" w:rsidR="00DF3A9B" w:rsidRPr="00777C6F" w:rsidRDefault="00DF3A9B" w:rsidP="00BE5DC8">
      <w:pPr>
        <w:spacing w:after="0" w:line="360" w:lineRule="auto"/>
        <w:jc w:val="both"/>
        <w:rPr>
          <w:lang w:val="hy-AM"/>
        </w:rPr>
      </w:pPr>
    </w:p>
    <w:p w14:paraId="61D59F35" w14:textId="6D4BDE12" w:rsidR="00855618" w:rsidRPr="00855618" w:rsidRDefault="00855618" w:rsidP="00855618">
      <w:pPr>
        <w:spacing w:after="0" w:line="360" w:lineRule="auto"/>
        <w:jc w:val="both"/>
        <w:rPr>
          <w:lang w:val="hy-AM"/>
        </w:rPr>
      </w:pPr>
    </w:p>
    <w:p w14:paraId="0458B7AA" w14:textId="5B498F24" w:rsidR="00855618" w:rsidRPr="00855618" w:rsidRDefault="00855618" w:rsidP="002B751E">
      <w:pPr>
        <w:spacing w:after="0" w:line="360" w:lineRule="auto"/>
        <w:jc w:val="both"/>
        <w:rPr>
          <w:lang w:val="hy-AM"/>
        </w:rPr>
      </w:pPr>
    </w:p>
    <w:p w14:paraId="4FF38330" w14:textId="77777777" w:rsidR="00C92FAC" w:rsidRPr="00855618" w:rsidRDefault="00C92FAC" w:rsidP="002B751E">
      <w:pPr>
        <w:spacing w:after="0" w:line="360" w:lineRule="auto"/>
        <w:jc w:val="both"/>
        <w:rPr>
          <w:lang w:val="hy-AM"/>
        </w:rPr>
      </w:pPr>
    </w:p>
    <w:p w14:paraId="47A660CD" w14:textId="77777777" w:rsidR="002B751E" w:rsidRPr="00B90B3C" w:rsidRDefault="002B751E" w:rsidP="00A2245A">
      <w:pPr>
        <w:spacing w:after="0" w:line="360" w:lineRule="auto"/>
        <w:jc w:val="both"/>
        <w:rPr>
          <w:lang w:val="hy-AM"/>
        </w:rPr>
      </w:pPr>
    </w:p>
    <w:p w14:paraId="13E9DE13" w14:textId="77777777" w:rsidR="00A2245A" w:rsidRPr="0060713E" w:rsidRDefault="00A2245A" w:rsidP="00A2245A">
      <w:pPr>
        <w:spacing w:after="0" w:line="360" w:lineRule="auto"/>
        <w:jc w:val="both"/>
        <w:rPr>
          <w:lang w:val="hy-AM"/>
        </w:rPr>
      </w:pPr>
    </w:p>
    <w:p w14:paraId="24C2C390" w14:textId="77777777" w:rsidR="00A2245A" w:rsidRPr="0060713E" w:rsidRDefault="00A2245A" w:rsidP="00E762AA">
      <w:pPr>
        <w:spacing w:after="0" w:line="360" w:lineRule="auto"/>
        <w:jc w:val="both"/>
        <w:rPr>
          <w:lang w:val="hy-AM"/>
        </w:rPr>
      </w:pPr>
    </w:p>
    <w:p w14:paraId="58E6949F" w14:textId="20E09006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6201FE1C" w14:textId="77777777" w:rsidR="007328EC" w:rsidRPr="001425D1" w:rsidRDefault="007328EC" w:rsidP="00E762AA">
      <w:pPr>
        <w:spacing w:after="0" w:line="360" w:lineRule="auto"/>
        <w:jc w:val="both"/>
        <w:rPr>
          <w:lang w:val="hy-AM"/>
        </w:rPr>
      </w:pPr>
    </w:p>
    <w:p w14:paraId="5A7B4918" w14:textId="77777777" w:rsidR="007F6C7B" w:rsidRPr="007F6C7B" w:rsidRDefault="007F6C7B" w:rsidP="00E762AA">
      <w:pPr>
        <w:spacing w:after="0" w:line="360" w:lineRule="auto"/>
        <w:jc w:val="both"/>
        <w:rPr>
          <w:lang w:val="hy-AM"/>
        </w:rPr>
      </w:pPr>
    </w:p>
    <w:p w14:paraId="0CD4D203" w14:textId="77777777" w:rsidR="00BC50E1" w:rsidRPr="007D1C69" w:rsidRDefault="00BC50E1" w:rsidP="00E762AA">
      <w:pPr>
        <w:spacing w:after="0" w:line="360" w:lineRule="auto"/>
        <w:jc w:val="both"/>
        <w:rPr>
          <w:lang w:val="hy-AM"/>
        </w:rPr>
      </w:pPr>
    </w:p>
    <w:p w14:paraId="73975B49" w14:textId="77777777" w:rsidR="00FA747C" w:rsidRPr="00FA747C" w:rsidRDefault="00FA747C" w:rsidP="00756485">
      <w:pPr>
        <w:spacing w:after="0" w:line="360" w:lineRule="auto"/>
        <w:jc w:val="both"/>
        <w:rPr>
          <w:lang w:val="hy-AM"/>
        </w:rPr>
      </w:pPr>
    </w:p>
    <w:p w14:paraId="5AF25A06" w14:textId="77777777" w:rsidR="00756485" w:rsidRPr="00756485" w:rsidRDefault="00756485" w:rsidP="006C0B77">
      <w:pPr>
        <w:spacing w:after="0"/>
        <w:ind w:firstLine="709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AF430" w14:textId="77777777" w:rsidR="00731518" w:rsidRDefault="00731518" w:rsidP="00811B3F">
      <w:pPr>
        <w:spacing w:after="0"/>
      </w:pPr>
      <w:r>
        <w:separator/>
      </w:r>
    </w:p>
  </w:endnote>
  <w:endnote w:type="continuationSeparator" w:id="0">
    <w:p w14:paraId="3B5668DA" w14:textId="77777777" w:rsidR="00731518" w:rsidRDefault="00731518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9C881" w14:textId="77777777" w:rsidR="00731518" w:rsidRDefault="00731518" w:rsidP="00811B3F">
      <w:pPr>
        <w:spacing w:after="0"/>
      </w:pPr>
      <w:r>
        <w:separator/>
      </w:r>
    </w:p>
  </w:footnote>
  <w:footnote w:type="continuationSeparator" w:id="0">
    <w:p w14:paraId="74A6A214" w14:textId="77777777" w:rsidR="00731518" w:rsidRDefault="00731518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87483"/>
    <w:rsid w:val="000C0BA4"/>
    <w:rsid w:val="000D180A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541FD2"/>
    <w:rsid w:val="00577512"/>
    <w:rsid w:val="005B1903"/>
    <w:rsid w:val="005C3C55"/>
    <w:rsid w:val="005C4C72"/>
    <w:rsid w:val="005E02A5"/>
    <w:rsid w:val="0060713E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C98"/>
    <w:rsid w:val="008C09F3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25900"/>
    <w:rsid w:val="00C313E6"/>
    <w:rsid w:val="00C455F8"/>
    <w:rsid w:val="00C755DC"/>
    <w:rsid w:val="00C76706"/>
    <w:rsid w:val="00C92FAC"/>
    <w:rsid w:val="00CD2B1E"/>
    <w:rsid w:val="00CF6CC7"/>
    <w:rsid w:val="00D13C2F"/>
    <w:rsid w:val="00D347A2"/>
    <w:rsid w:val="00D40072"/>
    <w:rsid w:val="00D475B2"/>
    <w:rsid w:val="00D719CB"/>
    <w:rsid w:val="00D81645"/>
    <w:rsid w:val="00D968C5"/>
    <w:rsid w:val="00DA1AFB"/>
    <w:rsid w:val="00DE4FA0"/>
    <w:rsid w:val="00DF3A9B"/>
    <w:rsid w:val="00DF4F92"/>
    <w:rsid w:val="00E04B49"/>
    <w:rsid w:val="00E32932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620DE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4807</TotalTime>
  <Pages>15</Pages>
  <Words>3044</Words>
  <Characters>17353</Characters>
  <Application>Microsoft Office Word</Application>
  <DocSecurity>0</DocSecurity>
  <Lines>144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63</cp:revision>
  <dcterms:created xsi:type="dcterms:W3CDTF">2022-06-14T11:50:00Z</dcterms:created>
  <dcterms:modified xsi:type="dcterms:W3CDTF">2022-07-18T14:41:00Z</dcterms:modified>
</cp:coreProperties>
</file>