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4 - Microsoft Word 2019</w:t>
      </w:r>
    </w:p>
    <w:p>
      <w:r>
        <w:t>Nouvelle série - sujet sans corrigé</w:t>
      </w:r>
    </w:p>
    <w:p>
      <w:r>
        <w:t>Consigne générale : effectuez toutes les tâches dans le fichier de travail indiqué pour chaque projet. Enregistrez vos fichiers terminés dans le dossier de l'examen.</w:t>
      </w:r>
    </w:p>
    <w:p>
      <w:r>
        <w:t>Nombre de projets : 8</w:t>
      </w:r>
    </w:p>
    <w:p>
      <w:pPr>
        <w:pStyle w:val="Heading1"/>
      </w:pPr>
      <w:r>
        <w:t>Projet 2 - Compte rendu de la Convention Otaku</w:t>
      </w:r>
    </w:p>
    <w:p>
      <w:r>
        <w:t>Thème : Anime et organisation d'événement</w:t>
      </w:r>
    </w:p>
    <w:p>
      <w:r>
        <w:t>Fichier de travail : Fichiers de travail\Projet 2 - Compte rendu de la Convention Otaku.docx</w:t>
      </w:r>
    </w:p>
    <w:p>
      <w:r>
        <w:t>Tâche 1 : Enregistrez une copie de ce document comme modèle Word moderne sans macros, nommée « Reunion_Otaku » et dans l'emplacement par défaut des modèles personnels.</w:t>
      </w:r>
    </w:p>
    <w:p>
      <w:pPr>
        <w:pStyle w:val="Heading1"/>
      </w:pPr>
      <w:r>
        <w:t>Projet 4 - Guide de déploiement d'un réseau local</w:t>
      </w:r>
    </w:p>
    <w:p>
      <w:r>
        <w:t>Thème : Technologies et réseaux</w:t>
      </w:r>
    </w:p>
    <w:p>
      <w:r>
        <w:t>Fichier de travail : Fichiers de travail\Projet 4 - Guide de déploiement d'un réseau local.docx</w:t>
      </w:r>
    </w:p>
    <w:p>
      <w:r>
        <w:t>Tâche 1 : Appliquez au document le jeu de styles « Lignes (élégant) ».</w:t>
      </w:r>
    </w:p>
    <w:p>
      <w:r>
        <w:t>Tâche 2 : Dans le tableau « Plan d'adressage », fusionnez les cellules de la première ligne.</w:t>
      </w:r>
    </w:p>
    <w:p>
      <w:r>
        <w:t>Tâche 3 : Sous « Préparation », transformez les cinq opérations de la liste en liste à puces.</w:t>
      </w:r>
    </w:p>
    <w:p>
      <w:r>
        <w:t>Tâche 4 : À droite du titre « Mise en service », insérez une note de bas de page : « Effectuer les tests avant l'ouverture du laboratoire. ».</w:t>
      </w:r>
    </w:p>
    <w:p>
      <w:r>
        <w:t>Tâche 5 : Activez le suivi des modifications, remplacez « routeur central » par « routeur principal » et mettez « Plan d'adressage » en gras. Acceptez les modifications de texte et rejetez la modification de mise en forme.</w:t>
      </w:r>
    </w:p>
    <w:p>
      <w:pPr>
        <w:pStyle w:val="Heading1"/>
      </w:pPr>
      <w:r>
        <w:t>Projet 5 - Chronique : l'animation indépendante</w:t>
      </w:r>
    </w:p>
    <w:p>
      <w:r>
        <w:t>Thème : Anime, journalisme et culture</w:t>
      </w:r>
    </w:p>
    <w:p>
      <w:r>
        <w:t>Fichier de travail : Fichiers de travail\Projet 5 - Chronique - l'animation indépendante.docx</w:t>
      </w:r>
    </w:p>
    <w:p>
      <w:r>
        <w:t>Tâche 1 : Insérez l'en-tête « Intégrale » sur toutes les pages sauf la première, en activant Première page différente.</w:t>
      </w:r>
    </w:p>
    <w:p>
      <w:r>
        <w:t>Tâche 2 : Dans « Écouter les créateurs », insérez le symbole d'une étoile avant le paragraphe qui commence par « L'obligation la plus importante… ».</w:t>
      </w:r>
    </w:p>
    <w:p>
      <w:r>
        <w:t>Tâche 3 : Définissez un interligne Multiple de 1,4 pour l'ensemble du document.</w:t>
      </w:r>
    </w:p>
    <w:p>
      <w:r>
        <w:t>Tâche 4 : Dans la seconde liste sous « Une production collective », poursuivez la numérotation de la première liste.</w:t>
      </w:r>
    </w:p>
    <w:p>
      <w:r>
        <w:t>Tâche 5 : Dans le SmartArt Processus sous « Code de la rédaction », appliquez l'effet de biseau Arrondi adouci en sélectionnant l'ensemble du graphique.</w:t>
      </w:r>
    </w:p>
    <w:p>
      <w:r>
        <w:t>Tâche 6 : Dans « Portrait d'atelier », modifiez l'habillage de l'image en Carré.</w:t>
      </w:r>
    </w:p>
    <w:p>
      <w:pPr>
        <w:pStyle w:val="Heading1"/>
      </w:pPr>
      <w:r>
        <w:t>Projet 9 - Carnet de terrain : événement en plein air</w:t>
      </w:r>
    </w:p>
    <w:p>
      <w:r>
        <w:t>Thème : Technologies et logistique événementielle</w:t>
      </w:r>
    </w:p>
    <w:p>
      <w:r>
        <w:t>Fichier de travail : Fichiers de travail\Projet 9 - Carnet de terrain - événement en plein air.docx</w:t>
      </w:r>
    </w:p>
    <w:p>
      <w:r>
        <w:t>Tâche 1 : Appliquez au document le jeu de styles « Lignes (élégant) ».</w:t>
      </w:r>
    </w:p>
    <w:p>
      <w:r>
        <w:t>Tâche 2 : Dans la première ligne du tableau, appliquez au texte le style « Accentuation légère ».</w:t>
      </w:r>
    </w:p>
    <w:p>
      <w:r>
        <w:t>Tâche 3 : Insérez un saut de section Continu immédiatement avant le titre « Préparer les stations ».</w:t>
      </w:r>
    </w:p>
    <w:p>
      <w:pPr>
        <w:pStyle w:val="Heading1"/>
      </w:pPr>
      <w:r>
        <w:t>Projet 11 - Normes de qualité pour le code</w:t>
      </w:r>
    </w:p>
    <w:p>
      <w:r>
        <w:t>Thème : Développement et programmation</w:t>
      </w:r>
    </w:p>
    <w:p>
      <w:r>
        <w:t>Fichier de travail : Fichiers de travail\Projet 11 - Normes de qualité pour le code.docx</w:t>
      </w:r>
    </w:p>
    <w:p>
      <w:r>
        <w:t>Tâche 1 : Modifiez les marges du document : haut et bas à 1,9 cm, gauche et droite à 1,27 cm.</w:t>
      </w:r>
    </w:p>
    <w:p>
      <w:r>
        <w:t>Tâche 2 : Vérifiez l'accessibilité et corrigez l'absence de ligne d'en-tête du tableau en utilisant l'action recommandée.</w:t>
      </w:r>
    </w:p>
    <w:p>
      <w:r>
        <w:t>Tâche 3 : Effacez toute la mise en forme du paragraphe qui commence par « Une fonction doit avoir un objectif clair ».</w:t>
      </w:r>
    </w:p>
    <w:p>
      <w:r>
        <w:t>Tâche 4 : Dans le premier tableau, activez l'espacement entre les cellules et définissez-le à 0,05 cm.</w:t>
      </w:r>
    </w:p>
    <w:p>
      <w:r>
        <w:t>Tâche 5 : À la fin de « Révision », insérez une note de fin sur les conventions de revue, puis convertissez toutes les notes de fin du document en notes de bas de page.</w:t>
      </w:r>
    </w:p>
    <w:p>
      <w:pPr>
        <w:pStyle w:val="Heading1"/>
      </w:pPr>
      <w:r>
        <w:t>Projet 12 - Lettre de motivation - candidature numérique</w:t>
      </w:r>
    </w:p>
    <w:p>
      <w:r>
        <w:t>Thème : CV et insertion professionnelle</w:t>
      </w:r>
    </w:p>
    <w:p>
      <w:r>
        <w:t>Fichier de travail : Fichiers de travail\Projet 12 - Lettre de motivation - candidature numérique.docx</w:t>
      </w:r>
    </w:p>
    <w:p>
      <w:r>
        <w:t>Tâche 1 : Enregistrez une copie du document dans votre dossier Documents au format Texte brut, sous le nom « Candidature_Numerique ».</w:t>
      </w:r>
    </w:p>
    <w:p>
      <w:pPr>
        <w:pStyle w:val="Heading1"/>
      </w:pPr>
      <w:r>
        <w:t>Projet 13 - Déployer le réseau du campus</w:t>
      </w:r>
    </w:p>
    <w:p>
      <w:r>
        <w:t>Thème : Technologies et réseaux</w:t>
      </w:r>
    </w:p>
    <w:p>
      <w:r>
        <w:t>Fichier de travail : Fichiers de travail\Projet 13 - Déployer le réseau du campus.docx</w:t>
      </w:r>
    </w:p>
    <w:p>
      <w:r>
        <w:t>Tâche 1 : Insérez l'en-tête « Intégrale » sur toutes les pages sauf la première.</w:t>
      </w:r>
    </w:p>
    <w:p>
      <w:r>
        <w:t>Tâche 2 : Avant la phrase « Le coffre doit être exempt de dommages… », insérez un symbole de réseau sans fil depuis la boîte de dialogue Symbole.</w:t>
      </w:r>
    </w:p>
    <w:p>
      <w:r>
        <w:t>Tâche 3 : Définissez l'interligne sur Multiple 1,4 pour tout le document.</w:t>
      </w:r>
    </w:p>
    <w:p>
      <w:r>
        <w:t>Tâche 4 : Dans « Choisir les points d'accès », poursuivez la numérotation de la deuxième liste afin que les éléments forment une seule suite de 1 à 6.</w:t>
      </w:r>
    </w:p>
    <w:p>
      <w:r>
        <w:t>Tâche 5 : Dans le SmartArt Processus sous « Réalisation du réseau », appliquez l'effet de biseau Arrondi adouci au graphique complet.</w:t>
      </w:r>
    </w:p>
    <w:p>
      <w:r>
        <w:t>Tâche 6 : Dans « Illustration de la couverture », modifiez l'habillage de l'image en Carré.</w:t>
      </w:r>
    </w:p>
    <w:p>
      <w:pPr>
        <w:pStyle w:val="Heading1"/>
      </w:pPr>
      <w:r>
        <w:t>Projet 14 - Créer une application de suivi</w:t>
      </w:r>
    </w:p>
    <w:p>
      <w:r>
        <w:t>Thème : Développement et programmation</w:t>
      </w:r>
    </w:p>
    <w:p>
      <w:r>
        <w:t>Fichier de travail : Fichiers de travail\Projet 14 - Créer une application de suivi.docx</w:t>
      </w:r>
    </w:p>
    <w:p>
      <w:r>
        <w:t>Tâche 1 : Au début du paragraphe qui commence par « Préparez vous-même votre environnement », ajoutez un signet nommé « AstuceDev ».</w:t>
      </w:r>
    </w:p>
    <w:p>
      <w:r>
        <w:t>Tâche 2 : Dans le paragraphe vide sous « Résumé », insérez un tableau de six lignes et deux colonnes. Dans la première ligne, saisissez « Étape » et « Résultat », puis ajustez le tableau à son contenu.</w:t>
      </w:r>
    </w:p>
    <w:p>
      <w:r>
        <w:t>Tâche 3 : Dans la liste « Outils utilisés », faites commencer la numérotation à 111.</w:t>
      </w:r>
    </w:p>
    <w:p>
      <w:r>
        <w:t>Tâche 4 : Dans l'espace réservé sous « Outils utilisés », insérez une forme Parchemin horizontal contenant « Un prototype simple permet de tester tôt les idées », avec un habillage Carré.</w:t>
      </w:r>
    </w:p>
    <w:p>
      <w:r>
        <w:t>Tâche 5 : À la page 1, appliquez à la bordure de l'image la couleur Bleu, Accentuation 1, plus sombre 25 %.</w:t>
      </w:r>
    </w:p>
    <w:p>
      <w:r>
        <w:t>Tâche 6 : Dans le SmartArt sous « Étapes du projet », inversez l'orientation gauche-droite afin de lire les phases de 1 à 3. Ne changez pas l'ordre des éléments dans le volet Texte.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