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XSpec="center" w:tblpY="385"/>
        <w:tblW w:w="11226" w:type="dxa"/>
        <w:tblLayout w:type="fixed"/>
        <w:tblCellMar>
          <w:left w:w="10" w:type="dxa"/>
          <w:right w:w="10" w:type="dxa"/>
        </w:tblCellMar>
        <w:tblLook w:val="0000" w:firstRow="0" w:lastRow="0" w:firstColumn="0" w:lastColumn="0" w:noHBand="0" w:noVBand="0"/>
      </w:tblPr>
      <w:tblGrid>
        <w:gridCol w:w="1763"/>
        <w:gridCol w:w="3849"/>
        <w:gridCol w:w="5614"/>
      </w:tblGrid>
      <w:tr w:rsidR="004B42C5" w:rsidTr="004B42C5">
        <w:trPr>
          <w:trHeight w:val="1267"/>
        </w:trPr>
        <w:tc>
          <w:tcPr>
            <w:tcW w:w="17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B42C5" w:rsidRDefault="004B42C5" w:rsidP="004B42C5">
            <w:pPr>
              <w:ind w:left="38"/>
              <w:jc w:val="center"/>
              <w:rPr>
                <w:rFonts w:ascii="Calibri" w:eastAsia="Calibri" w:hAnsi="Calibri" w:cs="Times New Roman"/>
                <w:sz w:val="12"/>
                <w:szCs w:val="12"/>
              </w:rPr>
            </w:pPr>
          </w:p>
          <w:p w:rsidR="004B42C5" w:rsidRDefault="004B42C5" w:rsidP="004B42C5">
            <w:pPr>
              <w:ind w:left="38"/>
              <w:jc w:val="center"/>
            </w:pPr>
            <w:r>
              <w:rPr>
                <w:noProof/>
              </w:rPr>
              <w:drawing>
                <wp:anchor distT="0" distB="0" distL="114300" distR="114300" simplePos="0" relativeHeight="251662336" behindDoc="1" locked="0" layoutInCell="1" allowOverlap="1" wp14:anchorId="68DA8E17" wp14:editId="2389ED23">
                  <wp:simplePos x="0" y="0"/>
                  <wp:positionH relativeFrom="column">
                    <wp:posOffset>160020</wp:posOffset>
                  </wp:positionH>
                  <wp:positionV relativeFrom="paragraph">
                    <wp:posOffset>44450</wp:posOffset>
                  </wp:positionV>
                  <wp:extent cx="589280" cy="701040"/>
                  <wp:effectExtent l="0" t="0" r="1270" b="3810"/>
                  <wp:wrapNone/>
                  <wp:docPr id="7"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589382" cy="701161"/>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tc>
        <w:tc>
          <w:tcPr>
            <w:tcW w:w="946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42C5" w:rsidRDefault="004B42C5" w:rsidP="004B42C5">
            <w:pPr>
              <w:jc w:val="center"/>
              <w:rPr>
                <w:rFonts w:ascii="Calibri Light" w:eastAsia="Times New Roman" w:hAnsi="Calibri Light" w:cs="Times New Roman"/>
                <w:sz w:val="32"/>
                <w:szCs w:val="44"/>
              </w:rPr>
            </w:pPr>
          </w:p>
          <w:p w:rsidR="004B42C5" w:rsidRDefault="004B42C5" w:rsidP="004B42C5">
            <w:pPr>
              <w:jc w:val="center"/>
              <w:rPr>
                <w:rFonts w:ascii="Calibri Light" w:eastAsia="Times New Roman" w:hAnsi="Calibri Light" w:cs="Times New Roman"/>
                <w:sz w:val="32"/>
                <w:szCs w:val="44"/>
              </w:rPr>
            </w:pPr>
          </w:p>
          <w:p w:rsidR="004B42C5" w:rsidRDefault="004B42C5" w:rsidP="004B42C5">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4B42C5" w:rsidRDefault="004B42C5" w:rsidP="004B42C5">
            <w:pPr>
              <w:jc w:val="center"/>
              <w:rPr>
                <w:rFonts w:ascii="Calibri" w:eastAsia="Calibri" w:hAnsi="Calibri" w:cs="Times New Roman"/>
              </w:rPr>
            </w:pPr>
          </w:p>
        </w:tc>
      </w:tr>
      <w:tr w:rsidR="004B42C5" w:rsidTr="004B42C5">
        <w:trPr>
          <w:trHeight w:val="594"/>
        </w:trPr>
        <w:tc>
          <w:tcPr>
            <w:tcW w:w="5612" w:type="dxa"/>
            <w:gridSpan w:val="2"/>
            <w:tcBorders>
              <w:left w:val="single" w:sz="4" w:space="0" w:color="000000"/>
              <w:bottom w:val="single" w:sz="4" w:space="0" w:color="000000"/>
            </w:tcBorders>
            <w:tcMar>
              <w:top w:w="0" w:type="dxa"/>
              <w:left w:w="108" w:type="dxa"/>
              <w:bottom w:w="0" w:type="dxa"/>
              <w:right w:w="108" w:type="dxa"/>
            </w:tcMar>
          </w:tcPr>
          <w:p w:rsidR="004B42C5" w:rsidRDefault="004B42C5" w:rsidP="004B42C5">
            <w:pPr>
              <w:ind w:left="38"/>
              <w:jc w:val="center"/>
              <w:rPr>
                <w:rFonts w:ascii="Arial" w:eastAsia="Calibri" w:hAnsi="Arial" w:cs="Times New Roman"/>
                <w:sz w:val="20"/>
                <w:szCs w:val="20"/>
              </w:rPr>
            </w:pPr>
          </w:p>
          <w:p w:rsidR="004B42C5" w:rsidRDefault="004B42C5" w:rsidP="004B42C5">
            <w:pPr>
              <w:ind w:left="38"/>
              <w:jc w:val="center"/>
              <w:rPr>
                <w:rFonts w:ascii="Arial" w:eastAsia="Calibri" w:hAnsi="Arial" w:cs="Times New Roman"/>
              </w:rPr>
            </w:pPr>
            <w:r>
              <w:rPr>
                <w:rFonts w:ascii="Arial" w:eastAsia="Calibri" w:hAnsi="Arial" w:cs="Times New Roman"/>
                <w:sz w:val="24"/>
                <w:szCs w:val="24"/>
              </w:rPr>
              <w:t>Facultad de Ingeniería</w:t>
            </w:r>
          </w:p>
          <w:p w:rsidR="004B42C5" w:rsidRDefault="004B42C5" w:rsidP="004B42C5">
            <w:pPr>
              <w:ind w:left="38"/>
              <w:jc w:val="center"/>
              <w:rPr>
                <w:rFonts w:ascii="Calibri" w:eastAsia="Calibri" w:hAnsi="Calibri" w:cs="Times New Roman"/>
                <w:sz w:val="20"/>
                <w:szCs w:val="20"/>
              </w:rPr>
            </w:pPr>
          </w:p>
        </w:tc>
        <w:tc>
          <w:tcPr>
            <w:tcW w:w="5613" w:type="dxa"/>
            <w:tcBorders>
              <w:left w:val="single" w:sz="4" w:space="0" w:color="000000"/>
              <w:bottom w:val="single" w:sz="4" w:space="0" w:color="000000"/>
              <w:right w:val="single" w:sz="4" w:space="0" w:color="000000"/>
            </w:tcBorders>
            <w:tcMar>
              <w:top w:w="0" w:type="dxa"/>
              <w:left w:w="108" w:type="dxa"/>
              <w:bottom w:w="0" w:type="dxa"/>
              <w:right w:w="108" w:type="dxa"/>
            </w:tcMar>
          </w:tcPr>
          <w:p w:rsidR="004B42C5" w:rsidRDefault="004B42C5" w:rsidP="004B42C5">
            <w:pPr>
              <w:ind w:left="38"/>
              <w:jc w:val="center"/>
              <w:rPr>
                <w:rFonts w:ascii="Calibri" w:eastAsia="Calibri" w:hAnsi="Calibri" w:cs="Times New Roman"/>
                <w:sz w:val="20"/>
                <w:szCs w:val="20"/>
              </w:rPr>
            </w:pPr>
          </w:p>
          <w:p w:rsidR="004B42C5" w:rsidRDefault="004B42C5" w:rsidP="004B42C5">
            <w:pPr>
              <w:ind w:left="38"/>
              <w:jc w:val="center"/>
              <w:rPr>
                <w:rFonts w:ascii="Arial" w:eastAsia="Calibri" w:hAnsi="Arial" w:cs="Times New Roman"/>
              </w:rPr>
            </w:pPr>
            <w:r>
              <w:rPr>
                <w:rFonts w:ascii="Arial" w:eastAsia="Calibri" w:hAnsi="Arial" w:cs="Times New Roman"/>
                <w:sz w:val="24"/>
                <w:szCs w:val="24"/>
              </w:rPr>
              <w:t>Laboratorio de docencia</w:t>
            </w:r>
          </w:p>
        </w:tc>
      </w:tr>
    </w:tbl>
    <w:p w:rsidR="004B42C5" w:rsidRDefault="004B42C5" w:rsidP="004B42C5">
      <w:pPr>
        <w:pStyle w:val="Standard"/>
        <w:jc w:val="center"/>
      </w:pPr>
      <w:r>
        <w:rPr>
          <w:sz w:val="72"/>
          <w:szCs w:val="72"/>
          <w:lang w:val="es-MX"/>
        </w:rPr>
        <w:t>Laboratorios</w:t>
      </w:r>
      <w:r>
        <w:rPr>
          <w:sz w:val="72"/>
          <w:szCs w:val="72"/>
        </w:rPr>
        <w:t xml:space="preserve"> de </w:t>
      </w:r>
      <w:r>
        <w:rPr>
          <w:sz w:val="72"/>
          <w:szCs w:val="72"/>
          <w:lang w:val="es-MX"/>
        </w:rPr>
        <w:t>computación</w:t>
      </w:r>
    </w:p>
    <w:p w:rsidR="004B42C5" w:rsidRDefault="004B42C5" w:rsidP="004B42C5">
      <w:pPr>
        <w:pStyle w:val="Standard"/>
        <w:jc w:val="center"/>
        <w:rPr>
          <w:sz w:val="72"/>
          <w:szCs w:val="72"/>
          <w:lang w:val="es-MX"/>
        </w:rPr>
      </w:pPr>
      <w:r>
        <w:rPr>
          <w:sz w:val="72"/>
          <w:szCs w:val="72"/>
          <w:lang w:val="es-MX"/>
        </w:rPr>
        <w:t>salas A y B</w:t>
      </w:r>
    </w:p>
    <w:p w:rsidR="004B42C5" w:rsidRDefault="004B42C5" w:rsidP="004B42C5">
      <w:pPr>
        <w:pStyle w:val="Standard"/>
        <w:jc w:val="center"/>
        <w:rPr>
          <w:sz w:val="72"/>
          <w:szCs w:val="72"/>
          <w:lang w:val="es-MX"/>
        </w:rPr>
      </w:pPr>
      <w:r>
        <w:rPr>
          <w:noProof/>
        </w:rPr>
        <mc:AlternateContent>
          <mc:Choice Requires="wps">
            <w:drawing>
              <wp:anchor distT="0" distB="0" distL="114300" distR="114300" simplePos="0" relativeHeight="251660288" behindDoc="0" locked="0" layoutInCell="1" allowOverlap="1" wp14:anchorId="616F1CF1" wp14:editId="7EB62915">
                <wp:simplePos x="0" y="0"/>
                <wp:positionH relativeFrom="column">
                  <wp:posOffset>-115920</wp:posOffset>
                </wp:positionH>
                <wp:positionV relativeFrom="paragraph">
                  <wp:posOffset>216360</wp:posOffset>
                </wp:positionV>
                <wp:extent cx="6768719" cy="0"/>
                <wp:effectExtent l="0" t="0" r="0" b="0"/>
                <wp:wrapNone/>
                <wp:docPr id="6"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6D549038"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LB8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LzlzAtHLdpRo2QK&#10;wCBvrGnuskpzxI6cd/4A1xvGA+SSzxpc3qkYdi7KXm7KqnNikh7b+/bhvnnPmXy2VS/ACJg+quBY&#10;PvQcEwgzTonyWBJpirLi9AkThSbgMyBH9eHJWFvaaD2baQbXbU2dloKmSVuRChiDNUN2zBCE8biz&#10;wE6ChuLtXfvuQ6mQiH9zy1H2AqfFr5iWcXEmqSwCAaynLUuziJFPxzBcikblndpWHK8jlufi13tB&#10;v3yE7U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AYosHy0AQAAUAMAAA4AAAAAAAAAAAAAAAAALgIAAGRycy9lMm9Eb2Mu&#10;eG1sUEsBAi0AFAAGAAgAAAAhAARZlLXcAAAACgEAAA8AAAAAAAAAAAAAAAAADgQAAGRycy9kb3du&#10;cmV2LnhtbFBLBQYAAAAABAAEAPMAAAAXBQAAAAA=&#10;" strokecolor="#3465a4" strokeweight=".35mm">
                <v:stroke joinstyle="miter"/>
              </v:shape>
            </w:pict>
          </mc:Fallback>
        </mc:AlternateContent>
      </w:r>
      <w:r>
        <w:rPr>
          <w:sz w:val="72"/>
          <w:szCs w:val="72"/>
          <w:lang w:val="es-MX"/>
        </w:rPr>
        <w:t xml:space="preserve">                                                      </w:t>
      </w:r>
    </w:p>
    <w:p w:rsidR="004B42C5" w:rsidRPr="004B42C5" w:rsidRDefault="004B42C5" w:rsidP="004B42C5">
      <w:pPr>
        <w:pStyle w:val="Standard"/>
        <w:rPr>
          <w:sz w:val="62"/>
          <w:szCs w:val="72"/>
          <w:lang w:val="es-MX"/>
        </w:rPr>
      </w:pPr>
      <w:r w:rsidRPr="004B42C5">
        <w:rPr>
          <w:sz w:val="62"/>
          <w:szCs w:val="72"/>
          <w:lang w:val="es-MX"/>
        </w:rPr>
        <w:t>Profesora</w:t>
      </w:r>
      <w:r w:rsidR="00257BA2">
        <w:rPr>
          <w:sz w:val="62"/>
          <w:szCs w:val="72"/>
          <w:lang w:val="es-MX"/>
        </w:rPr>
        <w:t>: Claudia</w:t>
      </w:r>
      <w:bookmarkStart w:id="0" w:name="_GoBack"/>
      <w:bookmarkEnd w:id="0"/>
    </w:p>
    <w:p w:rsidR="004B42C5" w:rsidRPr="004B42C5" w:rsidRDefault="004B42C5" w:rsidP="004B42C5">
      <w:pPr>
        <w:pStyle w:val="Standard"/>
        <w:rPr>
          <w:sz w:val="62"/>
          <w:szCs w:val="72"/>
          <w:lang w:val="es-MX"/>
        </w:rPr>
      </w:pPr>
      <w:r w:rsidRPr="004B42C5">
        <w:rPr>
          <w:sz w:val="62"/>
          <w:szCs w:val="72"/>
          <w:lang w:val="es-MX"/>
        </w:rPr>
        <w:t>Asignatura: Fundamentos de Programación</w:t>
      </w:r>
    </w:p>
    <w:p w:rsidR="004B42C5" w:rsidRPr="004B42C5" w:rsidRDefault="004B42C5" w:rsidP="004B42C5">
      <w:pPr>
        <w:pStyle w:val="Standard"/>
        <w:rPr>
          <w:sz w:val="62"/>
          <w:szCs w:val="72"/>
          <w:lang w:val="es-MX"/>
        </w:rPr>
      </w:pPr>
      <w:r w:rsidRPr="004B42C5">
        <w:rPr>
          <w:sz w:val="62"/>
          <w:szCs w:val="72"/>
          <w:lang w:val="es-MX"/>
        </w:rPr>
        <w:t>Grupo</w:t>
      </w:r>
    </w:p>
    <w:p w:rsidR="004B42C5" w:rsidRPr="004B42C5" w:rsidRDefault="004B42C5" w:rsidP="004B42C5">
      <w:pPr>
        <w:pStyle w:val="Standard"/>
        <w:rPr>
          <w:sz w:val="62"/>
          <w:szCs w:val="72"/>
          <w:lang w:val="es-MX"/>
        </w:rPr>
      </w:pPr>
      <w:r w:rsidRPr="004B42C5">
        <w:rPr>
          <w:sz w:val="62"/>
          <w:szCs w:val="72"/>
          <w:lang w:val="es-MX"/>
        </w:rPr>
        <w:t>No. de práctica:2</w:t>
      </w:r>
    </w:p>
    <w:p w:rsidR="004B42C5" w:rsidRPr="004B42C5" w:rsidRDefault="004B42C5" w:rsidP="004B42C5">
      <w:pPr>
        <w:pStyle w:val="Standard"/>
        <w:rPr>
          <w:sz w:val="62"/>
          <w:szCs w:val="72"/>
          <w:lang w:val="es-MX"/>
        </w:rPr>
      </w:pPr>
      <w:r w:rsidRPr="004B42C5">
        <w:rPr>
          <w:sz w:val="62"/>
          <w:szCs w:val="72"/>
          <w:lang w:val="es-MX"/>
        </w:rPr>
        <w:t>Integrantes: Astorga Rocha Gabriel</w:t>
      </w:r>
    </w:p>
    <w:p w:rsidR="004B42C5" w:rsidRPr="004B42C5" w:rsidRDefault="004B42C5" w:rsidP="004B42C5">
      <w:pPr>
        <w:pStyle w:val="Standard"/>
        <w:rPr>
          <w:sz w:val="62"/>
          <w:szCs w:val="72"/>
          <w:lang w:val="es-MX"/>
        </w:rPr>
      </w:pPr>
      <w:r w:rsidRPr="004B42C5">
        <w:rPr>
          <w:sz w:val="62"/>
          <w:szCs w:val="72"/>
          <w:lang w:val="es-MX"/>
        </w:rPr>
        <w:t>Semestre: 2</w:t>
      </w:r>
    </w:p>
    <w:p w:rsidR="004B42C5" w:rsidRPr="004B42C5" w:rsidRDefault="004B42C5" w:rsidP="004B42C5">
      <w:pPr>
        <w:pStyle w:val="Standard"/>
        <w:rPr>
          <w:sz w:val="62"/>
          <w:szCs w:val="72"/>
          <w:lang w:val="es-MX"/>
        </w:rPr>
      </w:pPr>
      <w:r w:rsidRPr="004B42C5">
        <w:rPr>
          <w:sz w:val="62"/>
          <w:szCs w:val="72"/>
          <w:lang w:val="es-MX"/>
        </w:rPr>
        <w:t>Fecha de entrega: 02/03/2018</w:t>
      </w:r>
    </w:p>
    <w:p w:rsidR="004B42C5" w:rsidRPr="004B42C5" w:rsidRDefault="004B42C5" w:rsidP="004B42C5">
      <w:pPr>
        <w:pStyle w:val="Standard"/>
        <w:rPr>
          <w:sz w:val="62"/>
          <w:szCs w:val="72"/>
          <w:lang w:val="es-MX"/>
        </w:rPr>
      </w:pPr>
      <w:r w:rsidRPr="004B42C5">
        <w:rPr>
          <w:sz w:val="62"/>
          <w:szCs w:val="72"/>
          <w:lang w:val="es-MX"/>
        </w:rPr>
        <w:t>Observaciones:</w:t>
      </w:r>
    </w:p>
    <w:p w:rsidR="004B42C5" w:rsidRPr="004B42C5" w:rsidRDefault="004B42C5" w:rsidP="004B42C5">
      <w:pPr>
        <w:pStyle w:val="Standard"/>
        <w:rPr>
          <w:sz w:val="62"/>
          <w:szCs w:val="72"/>
          <w:lang w:val="es-MX"/>
        </w:rPr>
      </w:pPr>
      <w:r w:rsidRPr="004B42C5">
        <w:rPr>
          <w:sz w:val="62"/>
          <w:szCs w:val="72"/>
          <w:lang w:val="es-MX"/>
        </w:rPr>
        <w:t>Calificación________</w:t>
      </w:r>
    </w:p>
    <w:p w:rsidR="004B42C5" w:rsidRDefault="004B42C5" w:rsidP="00E97433">
      <w:pPr>
        <w:pStyle w:val="Default"/>
        <w:rPr>
          <w:b/>
          <w:bCs/>
          <w:sz w:val="28"/>
          <w:szCs w:val="28"/>
        </w:rPr>
      </w:pPr>
    </w:p>
    <w:p w:rsidR="004B42C5" w:rsidRDefault="004B42C5" w:rsidP="00E97433">
      <w:pPr>
        <w:pStyle w:val="Default"/>
        <w:rPr>
          <w:b/>
          <w:bCs/>
          <w:sz w:val="28"/>
          <w:szCs w:val="28"/>
        </w:rPr>
      </w:pPr>
    </w:p>
    <w:p w:rsidR="00E97433" w:rsidRDefault="00E97433" w:rsidP="00E97433">
      <w:pPr>
        <w:pStyle w:val="Default"/>
        <w:rPr>
          <w:sz w:val="28"/>
          <w:szCs w:val="28"/>
        </w:rPr>
      </w:pPr>
      <w:r>
        <w:rPr>
          <w:b/>
          <w:bCs/>
          <w:sz w:val="28"/>
          <w:szCs w:val="28"/>
        </w:rPr>
        <w:lastRenderedPageBreak/>
        <w:t xml:space="preserve">Objetivo: </w:t>
      </w:r>
    </w:p>
    <w:p w:rsidR="00E97433" w:rsidRDefault="00E97433" w:rsidP="00E97433">
      <w:pPr>
        <w:rPr>
          <w:rFonts w:ascii="Book Antiqua" w:hAnsi="Book Antiqua" w:cs="Book Antiqua"/>
        </w:rPr>
      </w:pPr>
      <w:r>
        <w:rPr>
          <w:rFonts w:ascii="Book Antiqua" w:hAnsi="Book Antiqua" w:cs="Book Antiqua"/>
        </w:rPr>
        <w:t>Conocer la importancia del sistema operativo de una computadora, así como sus funciones. Explorar un sistema operativo GNU/Linux con el fin de conocer y utilizar los comandos básicos en GNU/Linux.</w:t>
      </w:r>
    </w:p>
    <w:p w:rsidR="00541F3B" w:rsidRDefault="00541F3B" w:rsidP="00E97433">
      <w:pPr>
        <w:rPr>
          <w:rFonts w:ascii="Book Antiqua" w:hAnsi="Book Antiqua" w:cs="Book Antiqua"/>
        </w:rPr>
      </w:pPr>
      <w:r>
        <w:rPr>
          <w:noProof/>
        </w:rPr>
        <w:drawing>
          <wp:inline distT="0" distB="0" distL="0" distR="0">
            <wp:extent cx="5265420" cy="4322843"/>
            <wp:effectExtent l="0" t="0" r="0" b="1905"/>
            <wp:docPr id="3" name="Imagen 3" descr="https://scontent.fmex10-2.fna.fbcdn.net/v/t35.0-12/28641378_1713735942019829_1813694818_o.png?oh=848df36c86a78f4d71cb985ead97b607&amp;oe=5A9ECD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mex10-2.fna.fbcdn.net/v/t35.0-12/28641378_1713735942019829_1813694818_o.png?oh=848df36c86a78f4d71cb985ead97b607&amp;oe=5A9ECD84"/>
                    <pic:cNvPicPr>
                      <a:picLocks noChangeAspect="1" noChangeArrowheads="1"/>
                    </pic:cNvPicPr>
                  </pic:nvPicPr>
                  <pic:blipFill rotWithShape="1">
                    <a:blip r:embed="rId5">
                      <a:extLst>
                        <a:ext uri="{28A0092B-C50C-407E-A947-70E740481C1C}">
                          <a14:useLocalDpi xmlns:a14="http://schemas.microsoft.com/office/drawing/2010/main" val="0"/>
                        </a:ext>
                      </a:extLst>
                    </a:blip>
                    <a:srcRect l="14665" t="13039" r="41337" b="22734"/>
                    <a:stretch/>
                  </pic:blipFill>
                  <pic:spPr bwMode="auto">
                    <a:xfrm>
                      <a:off x="0" y="0"/>
                      <a:ext cx="5288302" cy="4341629"/>
                    </a:xfrm>
                    <a:prstGeom prst="rect">
                      <a:avLst/>
                    </a:prstGeom>
                    <a:noFill/>
                    <a:ln>
                      <a:noFill/>
                    </a:ln>
                    <a:extLst>
                      <a:ext uri="{53640926-AAD7-44D8-BBD7-CCE9431645EC}">
                        <a14:shadowObscured xmlns:a14="http://schemas.microsoft.com/office/drawing/2010/main"/>
                      </a:ext>
                    </a:extLst>
                  </pic:spPr>
                </pic:pic>
              </a:graphicData>
            </a:graphic>
          </wp:inline>
        </w:drawing>
      </w:r>
    </w:p>
    <w:p w:rsidR="009D63CF" w:rsidRPr="009D63CF" w:rsidRDefault="005074E4" w:rsidP="009D63CF">
      <w:pPr>
        <w:pStyle w:val="Default"/>
        <w:rPr>
          <w:rFonts w:ascii="Times New Roman" w:hAnsi="Times New Roman" w:cs="Times New Roman"/>
          <w:sz w:val="22"/>
          <w:szCs w:val="22"/>
        </w:rPr>
      </w:pPr>
      <w:r w:rsidRPr="005074E4">
        <w:rPr>
          <w:rFonts w:ascii="Times New Roman" w:hAnsi="Times New Roman" w:cs="Times New Roman"/>
        </w:rPr>
        <w:t xml:space="preserve">El comando </w:t>
      </w:r>
      <w:proofErr w:type="spellStart"/>
      <w:r w:rsidRPr="005074E4">
        <w:rPr>
          <w:rFonts w:ascii="Times New Roman" w:hAnsi="Times New Roman" w:cs="Times New Roman"/>
          <w:i/>
          <w:iCs/>
        </w:rPr>
        <w:t>ls</w:t>
      </w:r>
      <w:proofErr w:type="spellEnd"/>
      <w:r w:rsidRPr="005074E4">
        <w:rPr>
          <w:rFonts w:ascii="Times New Roman" w:hAnsi="Times New Roman" w:cs="Times New Roman"/>
          <w:i/>
          <w:iCs/>
        </w:rPr>
        <w:t xml:space="preserve"> </w:t>
      </w:r>
      <w:r w:rsidRPr="005074E4">
        <w:rPr>
          <w:rFonts w:ascii="Times New Roman" w:hAnsi="Times New Roman" w:cs="Times New Roman"/>
        </w:rPr>
        <w:t xml:space="preserve">permite listar los elementos que existen en alguna ubicación del sistema de archivos de Linux. Por defecto lista los elementos que existen en la ubicación actual; Linux nombra la ubicación actual con un punto (.) por lo que </w:t>
      </w:r>
      <w:proofErr w:type="spellStart"/>
      <w:r w:rsidR="009D63CF">
        <w:rPr>
          <w:rFonts w:ascii="Times New Roman" w:hAnsi="Times New Roman" w:cs="Times New Roman"/>
        </w:rPr>
        <w:t>ls</w:t>
      </w:r>
      <w:proofErr w:type="spellEnd"/>
      <w:r w:rsidR="009D63CF">
        <w:rPr>
          <w:rFonts w:ascii="Times New Roman" w:hAnsi="Times New Roman" w:cs="Times New Roman"/>
        </w:rPr>
        <w:t xml:space="preserve"> </w:t>
      </w:r>
      <w:r w:rsidR="009D63CF" w:rsidRPr="009D63CF">
        <w:rPr>
          <w:rFonts w:ascii="Times New Roman" w:hAnsi="Times New Roman" w:cs="Times New Roman"/>
          <w:sz w:val="22"/>
          <w:szCs w:val="22"/>
        </w:rPr>
        <w:t xml:space="preserve">y </w:t>
      </w:r>
      <w:proofErr w:type="spellStart"/>
      <w:proofErr w:type="gramStart"/>
      <w:r w:rsidR="009D63CF" w:rsidRPr="009D63CF">
        <w:rPr>
          <w:rFonts w:ascii="Consolas" w:hAnsi="Consolas" w:cs="Consolas"/>
          <w:sz w:val="20"/>
          <w:szCs w:val="20"/>
        </w:rPr>
        <w:t>ls</w:t>
      </w:r>
      <w:proofErr w:type="spellEnd"/>
      <w:r w:rsidR="009D63CF" w:rsidRPr="009D63CF">
        <w:rPr>
          <w:rFonts w:ascii="Consolas" w:hAnsi="Consolas" w:cs="Consolas"/>
          <w:sz w:val="20"/>
          <w:szCs w:val="20"/>
        </w:rPr>
        <w:t xml:space="preserve"> .</w:t>
      </w:r>
      <w:proofErr w:type="gramEnd"/>
      <w:r w:rsidR="009D63CF" w:rsidRPr="009D63CF">
        <w:rPr>
          <w:rFonts w:ascii="Consolas" w:hAnsi="Consolas" w:cs="Consolas"/>
          <w:sz w:val="20"/>
          <w:szCs w:val="20"/>
        </w:rPr>
        <w:t xml:space="preserve"> </w:t>
      </w:r>
    </w:p>
    <w:p w:rsidR="009D63CF" w:rsidRPr="009D63CF" w:rsidRDefault="009D63CF" w:rsidP="009D63CF">
      <w:pPr>
        <w:autoSpaceDE w:val="0"/>
        <w:autoSpaceDN w:val="0"/>
        <w:adjustRightInd w:val="0"/>
        <w:spacing w:after="0" w:line="240" w:lineRule="auto"/>
        <w:rPr>
          <w:rFonts w:ascii="Times New Roman" w:hAnsi="Times New Roman" w:cs="Times New Roman"/>
          <w:color w:val="000000"/>
        </w:rPr>
      </w:pPr>
      <w:r w:rsidRPr="009D63CF">
        <w:rPr>
          <w:rFonts w:ascii="Times New Roman" w:hAnsi="Times New Roman" w:cs="Times New Roman"/>
          <w:color w:val="000000"/>
        </w:rPr>
        <w:t xml:space="preserve">realizan exactamente lo mismo. </w:t>
      </w:r>
    </w:p>
    <w:p w:rsidR="009D63CF" w:rsidRPr="009D63CF" w:rsidRDefault="009D63CF" w:rsidP="009D63CF">
      <w:pPr>
        <w:autoSpaceDE w:val="0"/>
        <w:autoSpaceDN w:val="0"/>
        <w:adjustRightInd w:val="0"/>
        <w:spacing w:after="0" w:line="240" w:lineRule="auto"/>
        <w:rPr>
          <w:rFonts w:ascii="Times New Roman" w:hAnsi="Times New Roman" w:cs="Times New Roman"/>
          <w:color w:val="000000"/>
        </w:rPr>
      </w:pPr>
      <w:r w:rsidRPr="009D63CF">
        <w:rPr>
          <w:rFonts w:ascii="Times New Roman" w:hAnsi="Times New Roman" w:cs="Times New Roman"/>
          <w:color w:val="000000"/>
        </w:rPr>
        <w:t xml:space="preserve">El comando </w:t>
      </w:r>
      <w:proofErr w:type="spellStart"/>
      <w:r w:rsidRPr="009D63CF">
        <w:rPr>
          <w:rFonts w:ascii="Times New Roman" w:hAnsi="Times New Roman" w:cs="Times New Roman"/>
          <w:i/>
          <w:iCs/>
          <w:color w:val="000000"/>
        </w:rPr>
        <w:t>ls</w:t>
      </w:r>
      <w:proofErr w:type="spellEnd"/>
      <w:r w:rsidRPr="009D63CF">
        <w:rPr>
          <w:rFonts w:ascii="Times New Roman" w:hAnsi="Times New Roman" w:cs="Times New Roman"/>
          <w:i/>
          <w:iCs/>
          <w:color w:val="000000"/>
        </w:rPr>
        <w:t xml:space="preserve"> </w:t>
      </w:r>
      <w:r w:rsidRPr="009D63CF">
        <w:rPr>
          <w:rFonts w:ascii="Times New Roman" w:hAnsi="Times New Roman" w:cs="Times New Roman"/>
          <w:color w:val="000000"/>
        </w:rPr>
        <w:t xml:space="preserve">realiza acciones distintas dependiendo de las banderas que utilice, por ejemplo, si se utiliza la opción </w:t>
      </w:r>
      <w:r w:rsidRPr="009D63CF">
        <w:rPr>
          <w:rFonts w:ascii="Consolas" w:hAnsi="Consolas" w:cs="Consolas"/>
          <w:color w:val="000000"/>
        </w:rPr>
        <w:t xml:space="preserve">l </w:t>
      </w:r>
      <w:r w:rsidRPr="009D63CF">
        <w:rPr>
          <w:rFonts w:ascii="Times New Roman" w:hAnsi="Times New Roman" w:cs="Times New Roman"/>
          <w:color w:val="000000"/>
        </w:rPr>
        <w:t xml:space="preserve">se genera un listado largo de la ubicación actual: </w:t>
      </w:r>
    </w:p>
    <w:p w:rsidR="009D63CF" w:rsidRPr="009D63CF" w:rsidRDefault="009D63CF" w:rsidP="009D63CF">
      <w:pPr>
        <w:autoSpaceDE w:val="0"/>
        <w:autoSpaceDN w:val="0"/>
        <w:adjustRightInd w:val="0"/>
        <w:spacing w:after="0" w:line="240" w:lineRule="auto"/>
        <w:rPr>
          <w:rFonts w:ascii="Consolas" w:hAnsi="Consolas" w:cs="Consolas"/>
          <w:color w:val="000000"/>
          <w:sz w:val="20"/>
          <w:szCs w:val="20"/>
        </w:rPr>
      </w:pPr>
      <w:proofErr w:type="spellStart"/>
      <w:r w:rsidRPr="009D63CF">
        <w:rPr>
          <w:rFonts w:ascii="Consolas" w:hAnsi="Consolas" w:cs="Consolas"/>
          <w:color w:val="000000"/>
          <w:sz w:val="20"/>
          <w:szCs w:val="20"/>
        </w:rPr>
        <w:t>ls</w:t>
      </w:r>
      <w:proofErr w:type="spellEnd"/>
      <w:r w:rsidRPr="009D63CF">
        <w:rPr>
          <w:rFonts w:ascii="Consolas" w:hAnsi="Consolas" w:cs="Consolas"/>
          <w:color w:val="000000"/>
          <w:sz w:val="20"/>
          <w:szCs w:val="20"/>
        </w:rPr>
        <w:t xml:space="preserve"> –l </w:t>
      </w:r>
    </w:p>
    <w:p w:rsidR="009D63CF" w:rsidRPr="009D63CF" w:rsidRDefault="009D63CF" w:rsidP="009D63CF">
      <w:pPr>
        <w:autoSpaceDE w:val="0"/>
        <w:autoSpaceDN w:val="0"/>
        <w:adjustRightInd w:val="0"/>
        <w:spacing w:after="0" w:line="240" w:lineRule="auto"/>
        <w:rPr>
          <w:rFonts w:ascii="Times New Roman" w:hAnsi="Times New Roman" w:cs="Times New Roman"/>
          <w:color w:val="000000"/>
        </w:rPr>
      </w:pPr>
      <w:r w:rsidRPr="009D63CF">
        <w:rPr>
          <w:rFonts w:ascii="Times New Roman" w:hAnsi="Times New Roman" w:cs="Times New Roman"/>
          <w:color w:val="000000"/>
        </w:rPr>
        <w:t xml:space="preserve">Es posible listar los elementos que existen en cualquier ubicación del sistema de archivos, para ello hay que ejecutar el comando especificando como argumento la ubicación donde se desean listar los elementos. Si queremos ver los archivos que se encuentran en a raíz, usamos: </w:t>
      </w:r>
    </w:p>
    <w:p w:rsidR="009D63CF" w:rsidRPr="009D63CF" w:rsidRDefault="009D63CF" w:rsidP="009D63CF">
      <w:pPr>
        <w:autoSpaceDE w:val="0"/>
        <w:autoSpaceDN w:val="0"/>
        <w:adjustRightInd w:val="0"/>
        <w:spacing w:after="0" w:line="240" w:lineRule="auto"/>
        <w:rPr>
          <w:rFonts w:ascii="Consolas" w:hAnsi="Consolas" w:cs="Consolas"/>
          <w:color w:val="000000"/>
          <w:sz w:val="20"/>
          <w:szCs w:val="20"/>
        </w:rPr>
      </w:pPr>
      <w:proofErr w:type="spellStart"/>
      <w:r w:rsidRPr="009D63CF">
        <w:rPr>
          <w:rFonts w:ascii="Consolas" w:hAnsi="Consolas" w:cs="Consolas"/>
          <w:color w:val="000000"/>
          <w:sz w:val="20"/>
          <w:szCs w:val="20"/>
        </w:rPr>
        <w:t>ls</w:t>
      </w:r>
      <w:proofErr w:type="spellEnd"/>
      <w:r w:rsidRPr="009D63CF">
        <w:rPr>
          <w:rFonts w:ascii="Consolas" w:hAnsi="Consolas" w:cs="Consolas"/>
          <w:color w:val="000000"/>
          <w:sz w:val="20"/>
          <w:szCs w:val="20"/>
        </w:rPr>
        <w:t xml:space="preserve"> / </w:t>
      </w:r>
    </w:p>
    <w:p w:rsidR="009D63CF" w:rsidRPr="009D63CF" w:rsidRDefault="009D63CF" w:rsidP="009D63CF">
      <w:pPr>
        <w:autoSpaceDE w:val="0"/>
        <w:autoSpaceDN w:val="0"/>
        <w:adjustRightInd w:val="0"/>
        <w:spacing w:after="0" w:line="240" w:lineRule="auto"/>
        <w:rPr>
          <w:rFonts w:ascii="Times New Roman" w:hAnsi="Times New Roman" w:cs="Times New Roman"/>
          <w:color w:val="000000"/>
        </w:rPr>
      </w:pPr>
      <w:r w:rsidRPr="009D63CF">
        <w:rPr>
          <w:rFonts w:ascii="Times New Roman" w:hAnsi="Times New Roman" w:cs="Times New Roman"/>
          <w:color w:val="000000"/>
        </w:rPr>
        <w:t xml:space="preserve">Para ver los usuarios del equipo local, revisamos el directorio </w:t>
      </w:r>
      <w:r w:rsidRPr="009D63CF">
        <w:rPr>
          <w:rFonts w:ascii="Times New Roman" w:hAnsi="Times New Roman" w:cs="Times New Roman"/>
          <w:i/>
          <w:iCs/>
          <w:color w:val="000000"/>
        </w:rPr>
        <w:t xml:space="preserve">home </w:t>
      </w:r>
      <w:r w:rsidRPr="009D63CF">
        <w:rPr>
          <w:rFonts w:ascii="Times New Roman" w:hAnsi="Times New Roman" w:cs="Times New Roman"/>
          <w:color w:val="000000"/>
        </w:rPr>
        <w:t xml:space="preserve">que parte de la raíz (/): </w:t>
      </w:r>
    </w:p>
    <w:p w:rsidR="009D63CF" w:rsidRPr="009D63CF" w:rsidRDefault="009D63CF" w:rsidP="009D63CF">
      <w:pPr>
        <w:autoSpaceDE w:val="0"/>
        <w:autoSpaceDN w:val="0"/>
        <w:adjustRightInd w:val="0"/>
        <w:spacing w:after="0" w:line="240" w:lineRule="auto"/>
        <w:rPr>
          <w:rFonts w:ascii="Consolas" w:hAnsi="Consolas" w:cs="Consolas"/>
          <w:color w:val="000000"/>
          <w:sz w:val="20"/>
          <w:szCs w:val="20"/>
        </w:rPr>
      </w:pPr>
      <w:proofErr w:type="spellStart"/>
      <w:r w:rsidRPr="009D63CF">
        <w:rPr>
          <w:rFonts w:ascii="Consolas" w:hAnsi="Consolas" w:cs="Consolas"/>
          <w:color w:val="000000"/>
          <w:sz w:val="20"/>
          <w:szCs w:val="20"/>
        </w:rPr>
        <w:t>ls</w:t>
      </w:r>
      <w:proofErr w:type="spellEnd"/>
      <w:r w:rsidRPr="009D63CF">
        <w:rPr>
          <w:rFonts w:ascii="Consolas" w:hAnsi="Consolas" w:cs="Consolas"/>
          <w:color w:val="000000"/>
          <w:sz w:val="20"/>
          <w:szCs w:val="20"/>
        </w:rPr>
        <w:t xml:space="preserve"> /home </w:t>
      </w:r>
    </w:p>
    <w:p w:rsidR="009D63CF" w:rsidRPr="009D63CF" w:rsidRDefault="009D63CF" w:rsidP="009D63CF">
      <w:pPr>
        <w:autoSpaceDE w:val="0"/>
        <w:autoSpaceDN w:val="0"/>
        <w:adjustRightInd w:val="0"/>
        <w:spacing w:after="0" w:line="240" w:lineRule="auto"/>
        <w:rPr>
          <w:rFonts w:ascii="Times New Roman" w:hAnsi="Times New Roman" w:cs="Times New Roman"/>
          <w:color w:val="000000"/>
        </w:rPr>
      </w:pPr>
      <w:r w:rsidRPr="009D63CF">
        <w:rPr>
          <w:rFonts w:ascii="Times New Roman" w:hAnsi="Times New Roman" w:cs="Times New Roman"/>
          <w:color w:val="000000"/>
        </w:rPr>
        <w:t xml:space="preserve">Tanto las opciones como los argumentos se pueden combinar para generar una ejecución más específica: </w:t>
      </w:r>
    </w:p>
    <w:p w:rsidR="005074E4" w:rsidRPr="005074E4" w:rsidRDefault="009D63CF" w:rsidP="009D63CF">
      <w:pPr>
        <w:autoSpaceDE w:val="0"/>
        <w:autoSpaceDN w:val="0"/>
        <w:adjustRightInd w:val="0"/>
        <w:spacing w:after="0" w:line="240" w:lineRule="auto"/>
        <w:rPr>
          <w:rFonts w:ascii="Times New Roman" w:hAnsi="Times New Roman" w:cs="Times New Roman"/>
          <w:color w:val="000000"/>
        </w:rPr>
      </w:pPr>
      <w:proofErr w:type="spellStart"/>
      <w:r w:rsidRPr="009D63CF">
        <w:rPr>
          <w:rFonts w:ascii="Consolas" w:hAnsi="Consolas" w:cs="Consolas"/>
          <w:color w:val="000000"/>
          <w:sz w:val="20"/>
          <w:szCs w:val="20"/>
        </w:rPr>
        <w:t>ls</w:t>
      </w:r>
      <w:proofErr w:type="spellEnd"/>
      <w:r w:rsidRPr="009D63CF">
        <w:rPr>
          <w:rFonts w:ascii="Consolas" w:hAnsi="Consolas" w:cs="Consolas"/>
          <w:color w:val="000000"/>
          <w:sz w:val="20"/>
          <w:szCs w:val="20"/>
        </w:rPr>
        <w:t xml:space="preserve"> –l /home </w:t>
      </w:r>
    </w:p>
    <w:p w:rsidR="004B42C5" w:rsidRDefault="004B42C5" w:rsidP="00E97433">
      <w:pPr>
        <w:rPr>
          <w:rFonts w:ascii="Book Antiqua" w:hAnsi="Book Antiqua" w:cs="Book Antiqua"/>
        </w:rPr>
      </w:pPr>
    </w:p>
    <w:p w:rsidR="004B42C5" w:rsidRDefault="004B42C5" w:rsidP="00E97433">
      <w:pPr>
        <w:rPr>
          <w:rFonts w:ascii="Book Antiqua" w:hAnsi="Book Antiqua" w:cs="Book Antiqua"/>
        </w:rPr>
      </w:pPr>
    </w:p>
    <w:p w:rsidR="00541F3B" w:rsidRDefault="00541F3B" w:rsidP="00E97433">
      <w:pPr>
        <w:rPr>
          <w:noProof/>
        </w:rPr>
      </w:pPr>
      <w:r>
        <w:rPr>
          <w:noProof/>
        </w:rPr>
        <w:drawing>
          <wp:inline distT="0" distB="0" distL="0" distR="0">
            <wp:extent cx="5265420" cy="4401435"/>
            <wp:effectExtent l="0" t="0" r="0" b="0"/>
            <wp:docPr id="4" name="Imagen 4" descr="https://scontent.fmex10-2.fna.fbcdn.net/v/t35.0-12/28584092_1713736088686481_418312560_o.png?oh=7bcff54449bb9ff2f67fa3e9d0240c29&amp;oe=5A9EC8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mex10-2.fna.fbcdn.net/v/t35.0-12/28584092_1713736088686481_418312560_o.png?oh=7bcff54449bb9ff2f67fa3e9d0240c29&amp;oe=5A9EC87B"/>
                    <pic:cNvPicPr>
                      <a:picLocks noChangeAspect="1" noChangeArrowheads="1"/>
                    </pic:cNvPicPr>
                  </pic:nvPicPr>
                  <pic:blipFill rotWithShape="1">
                    <a:blip r:embed="rId6">
                      <a:extLst>
                        <a:ext uri="{28A0092B-C50C-407E-A947-70E740481C1C}">
                          <a14:useLocalDpi xmlns:a14="http://schemas.microsoft.com/office/drawing/2010/main" val="0"/>
                        </a:ext>
                      </a:extLst>
                    </a:blip>
                    <a:srcRect l="24170" t="19557" r="31969" b="15249"/>
                    <a:stretch/>
                  </pic:blipFill>
                  <pic:spPr bwMode="auto">
                    <a:xfrm>
                      <a:off x="0" y="0"/>
                      <a:ext cx="5276382" cy="4410599"/>
                    </a:xfrm>
                    <a:prstGeom prst="rect">
                      <a:avLst/>
                    </a:prstGeom>
                    <a:noFill/>
                    <a:ln>
                      <a:noFill/>
                    </a:ln>
                    <a:extLst>
                      <a:ext uri="{53640926-AAD7-44D8-BBD7-CCE9431645EC}">
                        <a14:shadowObscured xmlns:a14="http://schemas.microsoft.com/office/drawing/2010/main"/>
                      </a:ext>
                    </a:extLst>
                  </pic:spPr>
                </pic:pic>
              </a:graphicData>
            </a:graphic>
          </wp:inline>
        </w:drawing>
      </w:r>
    </w:p>
    <w:p w:rsidR="009D63CF" w:rsidRPr="009D63CF" w:rsidRDefault="009D63CF" w:rsidP="009D63CF">
      <w:pPr>
        <w:autoSpaceDE w:val="0"/>
        <w:autoSpaceDN w:val="0"/>
        <w:adjustRightInd w:val="0"/>
        <w:spacing w:after="0" w:line="240" w:lineRule="auto"/>
        <w:rPr>
          <w:rFonts w:ascii="Times New Roman" w:hAnsi="Times New Roman" w:cs="Times New Roman"/>
          <w:color w:val="000000"/>
        </w:rPr>
      </w:pPr>
      <w:r w:rsidRPr="009D63CF">
        <w:rPr>
          <w:rFonts w:ascii="Times New Roman" w:hAnsi="Times New Roman" w:cs="Times New Roman"/>
          <w:color w:val="000000"/>
        </w:rPr>
        <w:t xml:space="preserve">GNU/Linux proporciona el comando </w:t>
      </w:r>
      <w:proofErr w:type="spellStart"/>
      <w:r w:rsidRPr="009D63CF">
        <w:rPr>
          <w:rFonts w:ascii="Times New Roman" w:hAnsi="Times New Roman" w:cs="Times New Roman"/>
          <w:i/>
          <w:iCs/>
          <w:color w:val="000000"/>
        </w:rPr>
        <w:t>man</w:t>
      </w:r>
      <w:proofErr w:type="spellEnd"/>
      <w:r w:rsidRPr="009D63CF">
        <w:rPr>
          <w:rFonts w:ascii="Times New Roman" w:hAnsi="Times New Roman" w:cs="Times New Roman"/>
          <w:color w:val="000000"/>
        </w:rPr>
        <w:t xml:space="preserve">, el cual permite visualizar la descripción de cualquier </w:t>
      </w:r>
      <w:proofErr w:type="gramStart"/>
      <w:r w:rsidRPr="009D63CF">
        <w:rPr>
          <w:rFonts w:ascii="Times New Roman" w:hAnsi="Times New Roman" w:cs="Times New Roman"/>
          <w:color w:val="000000"/>
        </w:rPr>
        <w:t>comando</w:t>
      </w:r>
      <w:proofErr w:type="gramEnd"/>
      <w:r w:rsidRPr="009D63CF">
        <w:rPr>
          <w:rFonts w:ascii="Times New Roman" w:hAnsi="Times New Roman" w:cs="Times New Roman"/>
          <w:color w:val="000000"/>
        </w:rPr>
        <w:t xml:space="preserve"> así como la manera en la que se puede utilizar. </w:t>
      </w:r>
    </w:p>
    <w:p w:rsidR="009D63CF" w:rsidRDefault="009D63CF" w:rsidP="009D63CF">
      <w:pPr>
        <w:rPr>
          <w:rFonts w:ascii="Consolas" w:hAnsi="Consolas" w:cs="Consolas"/>
          <w:color w:val="000000"/>
          <w:sz w:val="20"/>
          <w:szCs w:val="20"/>
        </w:rPr>
      </w:pPr>
      <w:proofErr w:type="spellStart"/>
      <w:r w:rsidRPr="009D63CF">
        <w:rPr>
          <w:rFonts w:ascii="Consolas" w:hAnsi="Consolas" w:cs="Consolas"/>
          <w:color w:val="000000"/>
          <w:sz w:val="20"/>
          <w:szCs w:val="20"/>
        </w:rPr>
        <w:t>man</w:t>
      </w:r>
      <w:proofErr w:type="spellEnd"/>
      <w:r w:rsidRPr="009D63CF">
        <w:rPr>
          <w:rFonts w:ascii="Consolas" w:hAnsi="Consolas" w:cs="Consolas"/>
          <w:color w:val="000000"/>
          <w:sz w:val="20"/>
          <w:szCs w:val="20"/>
        </w:rPr>
        <w:t xml:space="preserve"> </w:t>
      </w:r>
      <w:proofErr w:type="spellStart"/>
      <w:r w:rsidRPr="009D63CF">
        <w:rPr>
          <w:rFonts w:ascii="Consolas" w:hAnsi="Consolas" w:cs="Consolas"/>
          <w:color w:val="000000"/>
          <w:sz w:val="20"/>
          <w:szCs w:val="20"/>
        </w:rPr>
        <w:t>ls</w:t>
      </w:r>
      <w:proofErr w:type="spellEnd"/>
      <w:r w:rsidRPr="009D63CF">
        <w:rPr>
          <w:rFonts w:ascii="Consolas" w:hAnsi="Consolas" w:cs="Consolas"/>
          <w:color w:val="000000"/>
          <w:sz w:val="20"/>
          <w:szCs w:val="20"/>
        </w:rPr>
        <w:t xml:space="preserve"> </w:t>
      </w:r>
    </w:p>
    <w:p w:rsidR="009D63CF" w:rsidRPr="009D63CF" w:rsidRDefault="009D63CF" w:rsidP="009D63CF">
      <w:pPr>
        <w:autoSpaceDE w:val="0"/>
        <w:autoSpaceDN w:val="0"/>
        <w:adjustRightInd w:val="0"/>
        <w:spacing w:after="0" w:line="240" w:lineRule="auto"/>
        <w:rPr>
          <w:rFonts w:ascii="Times New Roman" w:hAnsi="Times New Roman" w:cs="Times New Roman"/>
          <w:color w:val="000000"/>
        </w:rPr>
      </w:pPr>
      <w:r w:rsidRPr="009D63CF">
        <w:rPr>
          <w:rFonts w:ascii="Times New Roman" w:hAnsi="Times New Roman" w:cs="Times New Roman"/>
          <w:color w:val="000000"/>
        </w:rPr>
        <w:t xml:space="preserve">GNU/Linux proporciona el comando </w:t>
      </w:r>
      <w:proofErr w:type="spellStart"/>
      <w:r w:rsidRPr="009D63CF">
        <w:rPr>
          <w:rFonts w:ascii="Times New Roman" w:hAnsi="Times New Roman" w:cs="Times New Roman"/>
          <w:i/>
          <w:iCs/>
          <w:color w:val="000000"/>
        </w:rPr>
        <w:t>man</w:t>
      </w:r>
      <w:proofErr w:type="spellEnd"/>
      <w:r w:rsidRPr="009D63CF">
        <w:rPr>
          <w:rFonts w:ascii="Times New Roman" w:hAnsi="Times New Roman" w:cs="Times New Roman"/>
          <w:color w:val="000000"/>
        </w:rPr>
        <w:t xml:space="preserve">, el cual permite visualizar la descripción de cualquier </w:t>
      </w:r>
      <w:proofErr w:type="gramStart"/>
      <w:r w:rsidRPr="009D63CF">
        <w:rPr>
          <w:rFonts w:ascii="Times New Roman" w:hAnsi="Times New Roman" w:cs="Times New Roman"/>
          <w:color w:val="000000"/>
        </w:rPr>
        <w:t>comando</w:t>
      </w:r>
      <w:proofErr w:type="gramEnd"/>
      <w:r w:rsidRPr="009D63CF">
        <w:rPr>
          <w:rFonts w:ascii="Times New Roman" w:hAnsi="Times New Roman" w:cs="Times New Roman"/>
          <w:color w:val="000000"/>
        </w:rPr>
        <w:t xml:space="preserve"> así como la manera en la que se puede utilizar. </w:t>
      </w:r>
    </w:p>
    <w:p w:rsidR="009D63CF" w:rsidRDefault="009D63CF" w:rsidP="009D63CF">
      <w:pPr>
        <w:rPr>
          <w:rFonts w:ascii="Consolas" w:hAnsi="Consolas" w:cs="Consolas"/>
          <w:color w:val="000000"/>
          <w:sz w:val="20"/>
          <w:szCs w:val="20"/>
        </w:rPr>
      </w:pPr>
      <w:proofErr w:type="spellStart"/>
      <w:r w:rsidRPr="009D63CF">
        <w:rPr>
          <w:rFonts w:ascii="Consolas" w:hAnsi="Consolas" w:cs="Consolas"/>
          <w:color w:val="000000"/>
          <w:sz w:val="20"/>
          <w:szCs w:val="20"/>
        </w:rPr>
        <w:t>man</w:t>
      </w:r>
      <w:proofErr w:type="spellEnd"/>
      <w:r w:rsidRPr="009D63CF">
        <w:rPr>
          <w:rFonts w:ascii="Consolas" w:hAnsi="Consolas" w:cs="Consolas"/>
          <w:color w:val="000000"/>
          <w:sz w:val="20"/>
          <w:szCs w:val="20"/>
        </w:rPr>
        <w:t xml:space="preserve"> </w:t>
      </w:r>
      <w:proofErr w:type="spellStart"/>
      <w:r w:rsidRPr="009D63CF">
        <w:rPr>
          <w:rFonts w:ascii="Consolas" w:hAnsi="Consolas" w:cs="Consolas"/>
          <w:color w:val="000000"/>
          <w:sz w:val="20"/>
          <w:szCs w:val="20"/>
        </w:rPr>
        <w:t>ls</w:t>
      </w:r>
      <w:proofErr w:type="spellEnd"/>
      <w:r w:rsidRPr="009D63CF">
        <w:rPr>
          <w:rFonts w:ascii="Consolas" w:hAnsi="Consolas" w:cs="Consolas"/>
          <w:color w:val="000000"/>
          <w:sz w:val="20"/>
          <w:szCs w:val="20"/>
        </w:rPr>
        <w:t xml:space="preserve"> </w:t>
      </w:r>
    </w:p>
    <w:p w:rsidR="009D63CF" w:rsidRDefault="009D63CF" w:rsidP="009D63CF">
      <w:r>
        <w:t xml:space="preserve">Con los primeros dos puntos se hace referencia al directorio home, con los siguientes dos puntos se refiere al directorio raíz, y finalmente se escribe el nombre del directorio </w:t>
      </w:r>
      <w:proofErr w:type="spellStart"/>
      <w:r>
        <w:rPr>
          <w:i/>
          <w:iCs/>
        </w:rPr>
        <w:t>usr</w:t>
      </w:r>
      <w:proofErr w:type="spellEnd"/>
      <w:r>
        <w:t>.</w:t>
      </w:r>
    </w:p>
    <w:p w:rsidR="009D63CF" w:rsidRPr="009D63CF" w:rsidRDefault="009D63CF" w:rsidP="009D63CF">
      <w:pPr>
        <w:autoSpaceDE w:val="0"/>
        <w:autoSpaceDN w:val="0"/>
        <w:adjustRightInd w:val="0"/>
        <w:spacing w:after="0" w:line="240" w:lineRule="auto"/>
        <w:rPr>
          <w:rFonts w:ascii="Times New Roman" w:hAnsi="Times New Roman" w:cs="Times New Roman"/>
          <w:color w:val="000000"/>
        </w:rPr>
      </w:pPr>
      <w:r w:rsidRPr="009D63CF">
        <w:rPr>
          <w:rFonts w:ascii="Times New Roman" w:hAnsi="Times New Roman" w:cs="Times New Roman"/>
          <w:color w:val="000000"/>
        </w:rPr>
        <w:t xml:space="preserve">El comando </w:t>
      </w:r>
      <w:proofErr w:type="spellStart"/>
      <w:r w:rsidRPr="009D63CF">
        <w:rPr>
          <w:rFonts w:ascii="Times New Roman" w:hAnsi="Times New Roman" w:cs="Times New Roman"/>
          <w:i/>
          <w:iCs/>
          <w:color w:val="000000"/>
        </w:rPr>
        <w:t>touch</w:t>
      </w:r>
      <w:proofErr w:type="spellEnd"/>
      <w:r w:rsidRPr="009D63CF">
        <w:rPr>
          <w:rFonts w:ascii="Times New Roman" w:hAnsi="Times New Roman" w:cs="Times New Roman"/>
          <w:i/>
          <w:iCs/>
          <w:color w:val="000000"/>
        </w:rPr>
        <w:t xml:space="preserve"> </w:t>
      </w:r>
      <w:r w:rsidRPr="009D63CF">
        <w:rPr>
          <w:rFonts w:ascii="Times New Roman" w:hAnsi="Times New Roman" w:cs="Times New Roman"/>
          <w:color w:val="000000"/>
        </w:rPr>
        <w:t xml:space="preserve">permite crear un archivo de texto, su sintaxis es la siguiente: </w:t>
      </w:r>
    </w:p>
    <w:p w:rsidR="009D63CF" w:rsidRPr="009D63CF" w:rsidRDefault="009D63CF" w:rsidP="009D63CF">
      <w:pPr>
        <w:autoSpaceDE w:val="0"/>
        <w:autoSpaceDN w:val="0"/>
        <w:adjustRightInd w:val="0"/>
        <w:spacing w:after="0" w:line="240" w:lineRule="auto"/>
        <w:rPr>
          <w:rFonts w:ascii="Consolas" w:hAnsi="Consolas" w:cs="Consolas"/>
          <w:color w:val="000000"/>
          <w:sz w:val="20"/>
          <w:szCs w:val="20"/>
        </w:rPr>
      </w:pPr>
      <w:proofErr w:type="spellStart"/>
      <w:r w:rsidRPr="009D63CF">
        <w:rPr>
          <w:rFonts w:ascii="Consolas" w:hAnsi="Consolas" w:cs="Consolas"/>
          <w:color w:val="000000"/>
          <w:sz w:val="20"/>
          <w:szCs w:val="20"/>
        </w:rPr>
        <w:t>touch</w:t>
      </w:r>
      <w:proofErr w:type="spellEnd"/>
      <w:r w:rsidRPr="009D63CF">
        <w:rPr>
          <w:rFonts w:ascii="Consolas" w:hAnsi="Consolas" w:cs="Consolas"/>
          <w:color w:val="000000"/>
          <w:sz w:val="20"/>
          <w:szCs w:val="20"/>
        </w:rPr>
        <w:t xml:space="preserve"> </w:t>
      </w:r>
      <w:proofErr w:type="spellStart"/>
      <w:r w:rsidRPr="009D63CF">
        <w:rPr>
          <w:rFonts w:ascii="Consolas" w:hAnsi="Consolas" w:cs="Consolas"/>
          <w:color w:val="000000"/>
          <w:sz w:val="20"/>
          <w:szCs w:val="20"/>
        </w:rPr>
        <w:t>nombre_archivo</w:t>
      </w:r>
      <w:proofErr w:type="spellEnd"/>
      <w:proofErr w:type="gramStart"/>
      <w:r w:rsidRPr="009D63CF">
        <w:rPr>
          <w:rFonts w:ascii="Consolas" w:hAnsi="Consolas" w:cs="Consolas"/>
          <w:color w:val="000000"/>
          <w:sz w:val="20"/>
          <w:szCs w:val="20"/>
        </w:rPr>
        <w:t>[.</w:t>
      </w:r>
      <w:proofErr w:type="spellStart"/>
      <w:r w:rsidRPr="009D63CF">
        <w:rPr>
          <w:rFonts w:ascii="Consolas" w:hAnsi="Consolas" w:cs="Consolas"/>
          <w:color w:val="000000"/>
          <w:sz w:val="20"/>
          <w:szCs w:val="20"/>
        </w:rPr>
        <w:t>ext</w:t>
      </w:r>
      <w:proofErr w:type="spellEnd"/>
      <w:proofErr w:type="gramEnd"/>
      <w:r w:rsidRPr="009D63CF">
        <w:rPr>
          <w:rFonts w:ascii="Consolas" w:hAnsi="Consolas" w:cs="Consolas"/>
          <w:color w:val="000000"/>
          <w:sz w:val="20"/>
          <w:szCs w:val="20"/>
        </w:rPr>
        <w:t xml:space="preserve">] </w:t>
      </w:r>
    </w:p>
    <w:p w:rsidR="009D63CF" w:rsidRDefault="009D63CF" w:rsidP="009D63CF">
      <w:pPr>
        <w:rPr>
          <w:rFonts w:ascii="Times New Roman" w:hAnsi="Times New Roman" w:cs="Times New Roman"/>
          <w:color w:val="000000"/>
        </w:rPr>
      </w:pPr>
      <w:r w:rsidRPr="009D63CF">
        <w:rPr>
          <w:rFonts w:ascii="Times New Roman" w:hAnsi="Times New Roman" w:cs="Times New Roman"/>
          <w:color w:val="000000"/>
        </w:rPr>
        <w:t xml:space="preserve">En GNU/Linux no es necesario agregar una extensión al archivo creado, sin embargo, es recomendable hacerlo para poder identificar el tipo de archivo creado. </w:t>
      </w:r>
    </w:p>
    <w:p w:rsidR="009D63CF" w:rsidRPr="009D63CF" w:rsidRDefault="009D63CF" w:rsidP="009D63CF">
      <w:pPr>
        <w:autoSpaceDE w:val="0"/>
        <w:autoSpaceDN w:val="0"/>
        <w:adjustRightInd w:val="0"/>
        <w:spacing w:after="0" w:line="240" w:lineRule="auto"/>
        <w:rPr>
          <w:rFonts w:ascii="Times New Roman" w:hAnsi="Times New Roman" w:cs="Times New Roman"/>
          <w:color w:val="000000"/>
        </w:rPr>
      </w:pPr>
      <w:r w:rsidRPr="009D63CF">
        <w:rPr>
          <w:rFonts w:ascii="Times New Roman" w:hAnsi="Times New Roman" w:cs="Times New Roman"/>
          <w:color w:val="000000"/>
        </w:rPr>
        <w:t xml:space="preserve">El comando </w:t>
      </w:r>
      <w:proofErr w:type="spellStart"/>
      <w:r w:rsidRPr="009D63CF">
        <w:rPr>
          <w:rFonts w:ascii="Times New Roman" w:hAnsi="Times New Roman" w:cs="Times New Roman"/>
          <w:i/>
          <w:iCs/>
          <w:color w:val="000000"/>
        </w:rPr>
        <w:t>mkdir</w:t>
      </w:r>
      <w:proofErr w:type="spellEnd"/>
      <w:r w:rsidRPr="009D63CF">
        <w:rPr>
          <w:rFonts w:ascii="Times New Roman" w:hAnsi="Times New Roman" w:cs="Times New Roman"/>
          <w:i/>
          <w:iCs/>
          <w:color w:val="000000"/>
        </w:rPr>
        <w:t xml:space="preserve"> </w:t>
      </w:r>
      <w:r w:rsidRPr="009D63CF">
        <w:rPr>
          <w:rFonts w:ascii="Times New Roman" w:hAnsi="Times New Roman" w:cs="Times New Roman"/>
          <w:color w:val="000000"/>
        </w:rPr>
        <w:t xml:space="preserve">permite crear una carpeta, su sintaxis es la siguiente: </w:t>
      </w:r>
    </w:p>
    <w:p w:rsidR="009D63CF" w:rsidRDefault="009D63CF" w:rsidP="009D63CF">
      <w:pPr>
        <w:rPr>
          <w:rFonts w:ascii="Consolas" w:hAnsi="Consolas" w:cs="Consolas"/>
          <w:color w:val="000000"/>
          <w:sz w:val="20"/>
          <w:szCs w:val="20"/>
        </w:rPr>
      </w:pPr>
      <w:proofErr w:type="spellStart"/>
      <w:r w:rsidRPr="009D63CF">
        <w:rPr>
          <w:rFonts w:ascii="Consolas" w:hAnsi="Consolas" w:cs="Consolas"/>
          <w:color w:val="000000"/>
          <w:sz w:val="20"/>
          <w:szCs w:val="20"/>
        </w:rPr>
        <w:t>mkdir</w:t>
      </w:r>
      <w:proofErr w:type="spellEnd"/>
      <w:r w:rsidRPr="009D63CF">
        <w:rPr>
          <w:rFonts w:ascii="Consolas" w:hAnsi="Consolas" w:cs="Consolas"/>
          <w:color w:val="000000"/>
          <w:sz w:val="20"/>
          <w:szCs w:val="20"/>
        </w:rPr>
        <w:t xml:space="preserve"> </w:t>
      </w:r>
      <w:proofErr w:type="spellStart"/>
      <w:r w:rsidRPr="009D63CF">
        <w:rPr>
          <w:rFonts w:ascii="Consolas" w:hAnsi="Consolas" w:cs="Consolas"/>
          <w:color w:val="000000"/>
          <w:sz w:val="20"/>
          <w:szCs w:val="20"/>
        </w:rPr>
        <w:t>nombre_carpeta</w:t>
      </w:r>
      <w:proofErr w:type="spellEnd"/>
      <w:r w:rsidRPr="009D63CF">
        <w:rPr>
          <w:rFonts w:ascii="Consolas" w:hAnsi="Consolas" w:cs="Consolas"/>
          <w:color w:val="000000"/>
          <w:sz w:val="20"/>
          <w:szCs w:val="20"/>
        </w:rPr>
        <w:t xml:space="preserve"> </w:t>
      </w:r>
    </w:p>
    <w:p w:rsidR="009D63CF" w:rsidRPr="009D63CF" w:rsidRDefault="009D63CF" w:rsidP="009D63CF">
      <w:pPr>
        <w:autoSpaceDE w:val="0"/>
        <w:autoSpaceDN w:val="0"/>
        <w:adjustRightInd w:val="0"/>
        <w:spacing w:after="0" w:line="240" w:lineRule="auto"/>
        <w:rPr>
          <w:rFonts w:ascii="Times New Roman" w:hAnsi="Times New Roman" w:cs="Times New Roman"/>
          <w:color w:val="000000"/>
        </w:rPr>
      </w:pPr>
      <w:r w:rsidRPr="009D63CF">
        <w:rPr>
          <w:rFonts w:ascii="Times New Roman" w:hAnsi="Times New Roman" w:cs="Times New Roman"/>
          <w:color w:val="000000"/>
        </w:rPr>
        <w:t xml:space="preserve">Para crear una carpeta en nuestra cuenta, que tenga como nombre “tareas” se escribe el siguiente comando: </w:t>
      </w:r>
    </w:p>
    <w:p w:rsidR="009D63CF" w:rsidRDefault="009D63CF" w:rsidP="009D63CF">
      <w:pPr>
        <w:rPr>
          <w:rFonts w:ascii="Consolas" w:hAnsi="Consolas" w:cs="Consolas"/>
          <w:color w:val="000000"/>
          <w:sz w:val="20"/>
          <w:szCs w:val="20"/>
        </w:rPr>
      </w:pPr>
      <w:proofErr w:type="spellStart"/>
      <w:r w:rsidRPr="009D63CF">
        <w:rPr>
          <w:rFonts w:ascii="Consolas" w:hAnsi="Consolas" w:cs="Consolas"/>
          <w:color w:val="000000"/>
          <w:sz w:val="20"/>
          <w:szCs w:val="20"/>
        </w:rPr>
        <w:t>mkdir</w:t>
      </w:r>
      <w:proofErr w:type="spellEnd"/>
      <w:r w:rsidRPr="009D63CF">
        <w:rPr>
          <w:rFonts w:ascii="Consolas" w:hAnsi="Consolas" w:cs="Consolas"/>
          <w:color w:val="000000"/>
          <w:sz w:val="20"/>
          <w:szCs w:val="20"/>
        </w:rPr>
        <w:t xml:space="preserve"> tareas </w:t>
      </w:r>
    </w:p>
    <w:p w:rsidR="009D63CF" w:rsidRPr="009D63CF" w:rsidRDefault="009D63CF" w:rsidP="009D63CF">
      <w:pPr>
        <w:autoSpaceDE w:val="0"/>
        <w:autoSpaceDN w:val="0"/>
        <w:adjustRightInd w:val="0"/>
        <w:spacing w:after="0" w:line="240" w:lineRule="auto"/>
        <w:rPr>
          <w:rFonts w:ascii="Times New Roman" w:hAnsi="Times New Roman" w:cs="Times New Roman"/>
          <w:color w:val="000000"/>
        </w:rPr>
      </w:pPr>
      <w:r w:rsidRPr="009D63CF">
        <w:rPr>
          <w:rFonts w:ascii="Times New Roman" w:hAnsi="Times New Roman" w:cs="Times New Roman"/>
          <w:color w:val="000000"/>
        </w:rPr>
        <w:lastRenderedPageBreak/>
        <w:t xml:space="preserve">El comando </w:t>
      </w:r>
      <w:r w:rsidRPr="009D63CF">
        <w:rPr>
          <w:rFonts w:ascii="Times New Roman" w:hAnsi="Times New Roman" w:cs="Times New Roman"/>
          <w:i/>
          <w:iCs/>
          <w:color w:val="000000"/>
        </w:rPr>
        <w:t xml:space="preserve">cd </w:t>
      </w:r>
      <w:r w:rsidRPr="009D63CF">
        <w:rPr>
          <w:rFonts w:ascii="Times New Roman" w:hAnsi="Times New Roman" w:cs="Times New Roman"/>
          <w:color w:val="000000"/>
        </w:rPr>
        <w:t xml:space="preserve">permite ubicarse en una carpeta, su sintaxis es la siguiente: </w:t>
      </w:r>
    </w:p>
    <w:p w:rsidR="009D63CF" w:rsidRPr="009D63CF" w:rsidRDefault="009D63CF" w:rsidP="009D63CF">
      <w:pPr>
        <w:autoSpaceDE w:val="0"/>
        <w:autoSpaceDN w:val="0"/>
        <w:adjustRightInd w:val="0"/>
        <w:spacing w:after="0" w:line="240" w:lineRule="auto"/>
        <w:rPr>
          <w:rFonts w:ascii="Consolas" w:hAnsi="Consolas" w:cs="Consolas"/>
          <w:color w:val="000000"/>
          <w:sz w:val="20"/>
          <w:szCs w:val="20"/>
        </w:rPr>
      </w:pPr>
      <w:r w:rsidRPr="009D63CF">
        <w:rPr>
          <w:rFonts w:ascii="Consolas" w:hAnsi="Consolas" w:cs="Consolas"/>
          <w:color w:val="000000"/>
          <w:sz w:val="20"/>
          <w:szCs w:val="20"/>
        </w:rPr>
        <w:t xml:space="preserve">cd </w:t>
      </w:r>
      <w:proofErr w:type="spellStart"/>
      <w:r w:rsidRPr="009D63CF">
        <w:rPr>
          <w:rFonts w:ascii="Consolas" w:hAnsi="Consolas" w:cs="Consolas"/>
          <w:color w:val="000000"/>
          <w:sz w:val="20"/>
          <w:szCs w:val="20"/>
        </w:rPr>
        <w:t>nombre_carpeta</w:t>
      </w:r>
      <w:proofErr w:type="spellEnd"/>
      <w:r w:rsidRPr="009D63CF">
        <w:rPr>
          <w:rFonts w:ascii="Consolas" w:hAnsi="Consolas" w:cs="Consolas"/>
          <w:color w:val="000000"/>
          <w:sz w:val="20"/>
          <w:szCs w:val="20"/>
        </w:rPr>
        <w:t xml:space="preserve"> </w:t>
      </w:r>
    </w:p>
    <w:p w:rsidR="009D63CF" w:rsidRPr="009D63CF" w:rsidRDefault="009D63CF" w:rsidP="009D63CF">
      <w:pPr>
        <w:autoSpaceDE w:val="0"/>
        <w:autoSpaceDN w:val="0"/>
        <w:adjustRightInd w:val="0"/>
        <w:spacing w:after="0" w:line="240" w:lineRule="auto"/>
        <w:rPr>
          <w:rFonts w:ascii="Times New Roman" w:hAnsi="Times New Roman" w:cs="Times New Roman"/>
          <w:color w:val="000000"/>
        </w:rPr>
      </w:pPr>
      <w:r w:rsidRPr="009D63CF">
        <w:rPr>
          <w:rFonts w:ascii="Times New Roman" w:hAnsi="Times New Roman" w:cs="Times New Roman"/>
          <w:color w:val="000000"/>
        </w:rPr>
        <w:t xml:space="preserve">Por lo </w:t>
      </w:r>
      <w:proofErr w:type="gramStart"/>
      <w:r w:rsidRPr="009D63CF">
        <w:rPr>
          <w:rFonts w:ascii="Times New Roman" w:hAnsi="Times New Roman" w:cs="Times New Roman"/>
          <w:color w:val="000000"/>
        </w:rPr>
        <w:t>que</w:t>
      </w:r>
      <w:proofErr w:type="gramEnd"/>
      <w:r w:rsidRPr="009D63CF">
        <w:rPr>
          <w:rFonts w:ascii="Times New Roman" w:hAnsi="Times New Roman" w:cs="Times New Roman"/>
          <w:color w:val="000000"/>
        </w:rPr>
        <w:t xml:space="preserve"> si queremos situarnos en la carpeta “tareas” creada anteriormente, se escribe el comando: </w:t>
      </w:r>
    </w:p>
    <w:p w:rsidR="009D63CF" w:rsidRPr="009D63CF" w:rsidRDefault="009D63CF" w:rsidP="009D63CF">
      <w:pPr>
        <w:autoSpaceDE w:val="0"/>
        <w:autoSpaceDN w:val="0"/>
        <w:adjustRightInd w:val="0"/>
        <w:spacing w:after="0" w:line="240" w:lineRule="auto"/>
        <w:rPr>
          <w:rFonts w:ascii="Consolas" w:hAnsi="Consolas" w:cs="Consolas"/>
          <w:color w:val="000000"/>
          <w:sz w:val="20"/>
          <w:szCs w:val="20"/>
        </w:rPr>
      </w:pPr>
      <w:r w:rsidRPr="009D63CF">
        <w:rPr>
          <w:rFonts w:ascii="Consolas" w:hAnsi="Consolas" w:cs="Consolas"/>
          <w:color w:val="000000"/>
          <w:sz w:val="20"/>
          <w:szCs w:val="20"/>
        </w:rPr>
        <w:t xml:space="preserve">cd tareas </w:t>
      </w:r>
    </w:p>
    <w:p w:rsidR="009D63CF" w:rsidRPr="009D63CF" w:rsidRDefault="009D63CF" w:rsidP="009D63CF">
      <w:pPr>
        <w:autoSpaceDE w:val="0"/>
        <w:autoSpaceDN w:val="0"/>
        <w:adjustRightInd w:val="0"/>
        <w:spacing w:after="0" w:line="240" w:lineRule="auto"/>
        <w:rPr>
          <w:rFonts w:ascii="Times New Roman" w:hAnsi="Times New Roman" w:cs="Times New Roman"/>
          <w:color w:val="000000"/>
        </w:rPr>
      </w:pPr>
      <w:r w:rsidRPr="009D63CF">
        <w:rPr>
          <w:rFonts w:ascii="Times New Roman" w:hAnsi="Times New Roman" w:cs="Times New Roman"/>
          <w:color w:val="000000"/>
        </w:rPr>
        <w:t xml:space="preserve">Ahora, si deseamos situarnos en la carpeta de inicio de nuestra cuenta, que es la carpeta padre, escribimos el comando: </w:t>
      </w:r>
    </w:p>
    <w:p w:rsidR="009D63CF" w:rsidRDefault="009D63CF" w:rsidP="009D63CF">
      <w:pPr>
        <w:rPr>
          <w:rFonts w:ascii="Consolas" w:hAnsi="Consolas" w:cs="Consolas"/>
          <w:color w:val="000000"/>
          <w:sz w:val="20"/>
          <w:szCs w:val="20"/>
        </w:rPr>
      </w:pPr>
      <w:r w:rsidRPr="009D63CF">
        <w:rPr>
          <w:rFonts w:ascii="Consolas" w:hAnsi="Consolas" w:cs="Consolas"/>
          <w:color w:val="000000"/>
          <w:sz w:val="20"/>
          <w:szCs w:val="20"/>
        </w:rPr>
        <w:t>cd</w:t>
      </w:r>
      <w:proofErr w:type="gramStart"/>
      <w:r w:rsidRPr="009D63CF">
        <w:rPr>
          <w:rFonts w:ascii="Consolas" w:hAnsi="Consolas" w:cs="Consolas"/>
          <w:color w:val="000000"/>
          <w:sz w:val="20"/>
          <w:szCs w:val="20"/>
        </w:rPr>
        <w:t xml:space="preserve"> ..</w:t>
      </w:r>
      <w:proofErr w:type="gramEnd"/>
      <w:r w:rsidRPr="009D63CF">
        <w:rPr>
          <w:rFonts w:ascii="Consolas" w:hAnsi="Consolas" w:cs="Consolas"/>
          <w:color w:val="000000"/>
          <w:sz w:val="20"/>
          <w:szCs w:val="20"/>
        </w:rPr>
        <w:t xml:space="preserve"> </w:t>
      </w:r>
    </w:p>
    <w:p w:rsidR="009D63CF" w:rsidRPr="009D63CF" w:rsidRDefault="009D63CF" w:rsidP="009D63CF">
      <w:pPr>
        <w:autoSpaceDE w:val="0"/>
        <w:autoSpaceDN w:val="0"/>
        <w:adjustRightInd w:val="0"/>
        <w:spacing w:after="0" w:line="240" w:lineRule="auto"/>
        <w:rPr>
          <w:rFonts w:ascii="Times New Roman" w:hAnsi="Times New Roman" w:cs="Times New Roman"/>
          <w:color w:val="000000"/>
        </w:rPr>
      </w:pPr>
      <w:r w:rsidRPr="009D63CF">
        <w:rPr>
          <w:rFonts w:ascii="Times New Roman" w:hAnsi="Times New Roman" w:cs="Times New Roman"/>
          <w:color w:val="000000"/>
        </w:rPr>
        <w:t xml:space="preserve">El comando </w:t>
      </w:r>
      <w:proofErr w:type="spellStart"/>
      <w:r w:rsidRPr="009D63CF">
        <w:rPr>
          <w:rFonts w:ascii="Times New Roman" w:hAnsi="Times New Roman" w:cs="Times New Roman"/>
          <w:i/>
          <w:iCs/>
          <w:color w:val="000000"/>
        </w:rPr>
        <w:t>pwd</w:t>
      </w:r>
      <w:proofErr w:type="spellEnd"/>
      <w:r w:rsidRPr="009D63CF">
        <w:rPr>
          <w:rFonts w:ascii="Times New Roman" w:hAnsi="Times New Roman" w:cs="Times New Roman"/>
          <w:i/>
          <w:iCs/>
          <w:color w:val="000000"/>
        </w:rPr>
        <w:t xml:space="preserve"> </w:t>
      </w:r>
      <w:r w:rsidRPr="009D63CF">
        <w:rPr>
          <w:rFonts w:ascii="Times New Roman" w:hAnsi="Times New Roman" w:cs="Times New Roman"/>
          <w:color w:val="000000"/>
        </w:rPr>
        <w:t xml:space="preserve">permite conocer la ubicación actual(ruta), su sintaxis es la siguiente: </w:t>
      </w:r>
    </w:p>
    <w:p w:rsidR="009D63CF" w:rsidRDefault="009D63CF" w:rsidP="009D63CF">
      <w:pPr>
        <w:rPr>
          <w:rFonts w:ascii="Consolas" w:hAnsi="Consolas" w:cs="Consolas"/>
          <w:color w:val="000000"/>
          <w:sz w:val="20"/>
          <w:szCs w:val="20"/>
        </w:rPr>
      </w:pPr>
      <w:proofErr w:type="spellStart"/>
      <w:r w:rsidRPr="009D63CF">
        <w:rPr>
          <w:rFonts w:ascii="Consolas" w:hAnsi="Consolas" w:cs="Consolas"/>
          <w:color w:val="000000"/>
          <w:sz w:val="20"/>
          <w:szCs w:val="20"/>
        </w:rPr>
        <w:t>pwd</w:t>
      </w:r>
      <w:proofErr w:type="spellEnd"/>
      <w:r w:rsidRPr="009D63CF">
        <w:rPr>
          <w:rFonts w:ascii="Consolas" w:hAnsi="Consolas" w:cs="Consolas"/>
          <w:color w:val="000000"/>
          <w:sz w:val="20"/>
          <w:szCs w:val="20"/>
        </w:rPr>
        <w:t xml:space="preserve"> </w:t>
      </w:r>
    </w:p>
    <w:p w:rsidR="009D63CF" w:rsidRPr="009D63CF" w:rsidRDefault="009D63CF" w:rsidP="009D63CF">
      <w:pPr>
        <w:autoSpaceDE w:val="0"/>
        <w:autoSpaceDN w:val="0"/>
        <w:adjustRightInd w:val="0"/>
        <w:spacing w:after="0" w:line="240" w:lineRule="auto"/>
        <w:rPr>
          <w:rFonts w:ascii="Times New Roman" w:hAnsi="Times New Roman" w:cs="Times New Roman"/>
          <w:color w:val="000000"/>
        </w:rPr>
      </w:pPr>
      <w:r w:rsidRPr="009D63CF">
        <w:rPr>
          <w:rFonts w:ascii="Times New Roman" w:hAnsi="Times New Roman" w:cs="Times New Roman"/>
          <w:color w:val="000000"/>
        </w:rPr>
        <w:t xml:space="preserve">El comando </w:t>
      </w:r>
      <w:proofErr w:type="spellStart"/>
      <w:r w:rsidRPr="009D63CF">
        <w:rPr>
          <w:rFonts w:ascii="Times New Roman" w:hAnsi="Times New Roman" w:cs="Times New Roman"/>
          <w:i/>
          <w:iCs/>
          <w:color w:val="000000"/>
        </w:rPr>
        <w:t>find</w:t>
      </w:r>
      <w:proofErr w:type="spellEnd"/>
      <w:r w:rsidRPr="009D63CF">
        <w:rPr>
          <w:rFonts w:ascii="Times New Roman" w:hAnsi="Times New Roman" w:cs="Times New Roman"/>
          <w:i/>
          <w:iCs/>
          <w:color w:val="000000"/>
        </w:rPr>
        <w:t xml:space="preserve"> </w:t>
      </w:r>
      <w:r w:rsidRPr="009D63CF">
        <w:rPr>
          <w:rFonts w:ascii="Times New Roman" w:hAnsi="Times New Roman" w:cs="Times New Roman"/>
          <w:color w:val="000000"/>
        </w:rPr>
        <w:t xml:space="preserve">permite buscar un elemento dentro del sistema de archivos, su sintaxis es la siguiente: </w:t>
      </w:r>
    </w:p>
    <w:p w:rsidR="009D63CF" w:rsidRPr="009D63CF" w:rsidRDefault="009D63CF" w:rsidP="009D63CF">
      <w:pPr>
        <w:autoSpaceDE w:val="0"/>
        <w:autoSpaceDN w:val="0"/>
        <w:adjustRightInd w:val="0"/>
        <w:spacing w:after="0" w:line="240" w:lineRule="auto"/>
        <w:rPr>
          <w:rFonts w:ascii="Times New Roman" w:hAnsi="Times New Roman" w:cs="Times New Roman"/>
          <w:color w:val="000000"/>
          <w:sz w:val="20"/>
          <w:szCs w:val="20"/>
        </w:rPr>
      </w:pPr>
      <w:proofErr w:type="spellStart"/>
      <w:proofErr w:type="gramStart"/>
      <w:r w:rsidRPr="009D63CF">
        <w:rPr>
          <w:rFonts w:ascii="Consolas" w:hAnsi="Consolas" w:cs="Consolas"/>
          <w:color w:val="000000"/>
          <w:sz w:val="20"/>
          <w:szCs w:val="20"/>
        </w:rPr>
        <w:t>find</w:t>
      </w:r>
      <w:proofErr w:type="spellEnd"/>
      <w:r w:rsidRPr="009D63CF">
        <w:rPr>
          <w:rFonts w:ascii="Consolas" w:hAnsi="Consolas" w:cs="Consolas"/>
          <w:color w:val="000000"/>
          <w:sz w:val="20"/>
          <w:szCs w:val="20"/>
        </w:rPr>
        <w:t xml:space="preserve"> .</w:t>
      </w:r>
      <w:proofErr w:type="gramEnd"/>
      <w:r w:rsidRPr="009D63CF">
        <w:rPr>
          <w:rFonts w:ascii="Consolas" w:hAnsi="Consolas" w:cs="Consolas"/>
          <w:color w:val="000000"/>
          <w:sz w:val="20"/>
          <w:szCs w:val="20"/>
        </w:rPr>
        <w:t xml:space="preserve"> –</w:t>
      </w:r>
      <w:proofErr w:type="spellStart"/>
      <w:r w:rsidRPr="009D63CF">
        <w:rPr>
          <w:rFonts w:ascii="Consolas" w:hAnsi="Consolas" w:cs="Consolas"/>
          <w:color w:val="000000"/>
          <w:sz w:val="20"/>
          <w:szCs w:val="20"/>
        </w:rPr>
        <w:t>name</w:t>
      </w:r>
      <w:proofErr w:type="spellEnd"/>
      <w:r w:rsidRPr="009D63CF">
        <w:rPr>
          <w:rFonts w:ascii="Consolas" w:hAnsi="Consolas" w:cs="Consolas"/>
          <w:color w:val="000000"/>
          <w:sz w:val="20"/>
          <w:szCs w:val="20"/>
        </w:rPr>
        <w:t xml:space="preserve"> </w:t>
      </w:r>
      <w:proofErr w:type="spellStart"/>
      <w:r w:rsidRPr="009D63CF">
        <w:rPr>
          <w:rFonts w:ascii="Consolas" w:hAnsi="Consolas" w:cs="Consolas"/>
          <w:color w:val="000000"/>
          <w:sz w:val="20"/>
          <w:szCs w:val="20"/>
        </w:rPr>
        <w:t>cadena_buscar</w:t>
      </w:r>
      <w:proofErr w:type="spellEnd"/>
      <w:r w:rsidRPr="009D63CF">
        <w:rPr>
          <w:rFonts w:ascii="Consolas" w:hAnsi="Consolas" w:cs="Consolas"/>
          <w:color w:val="000000"/>
          <w:sz w:val="20"/>
          <w:szCs w:val="20"/>
        </w:rPr>
        <w:t xml:space="preserve"> </w:t>
      </w:r>
    </w:p>
    <w:p w:rsidR="009D63CF" w:rsidRPr="009D63CF" w:rsidRDefault="009D63CF" w:rsidP="009D63CF">
      <w:pPr>
        <w:pStyle w:val="Default"/>
        <w:rPr>
          <w:rFonts w:ascii="Times New Roman" w:hAnsi="Times New Roman" w:cs="Times New Roman"/>
          <w:sz w:val="22"/>
          <w:szCs w:val="22"/>
        </w:rPr>
      </w:pPr>
      <w:r w:rsidRPr="009D63CF">
        <w:rPr>
          <w:rFonts w:ascii="Times New Roman" w:hAnsi="Times New Roman" w:cs="Times New Roman"/>
        </w:rPr>
        <w:t xml:space="preserve">Al comando </w:t>
      </w:r>
      <w:proofErr w:type="spellStart"/>
      <w:r w:rsidRPr="009D63CF">
        <w:rPr>
          <w:rFonts w:ascii="Times New Roman" w:hAnsi="Times New Roman" w:cs="Times New Roman"/>
          <w:i/>
          <w:iCs/>
        </w:rPr>
        <w:t>find</w:t>
      </w:r>
      <w:proofErr w:type="spellEnd"/>
      <w:r w:rsidRPr="009D63CF">
        <w:rPr>
          <w:rFonts w:ascii="Times New Roman" w:hAnsi="Times New Roman" w:cs="Times New Roman"/>
          <w:i/>
          <w:iCs/>
        </w:rPr>
        <w:t xml:space="preserve"> </w:t>
      </w:r>
      <w:r w:rsidRPr="009D63CF">
        <w:rPr>
          <w:rFonts w:ascii="Times New Roman" w:hAnsi="Times New Roman" w:cs="Times New Roman"/>
        </w:rPr>
        <w:t xml:space="preserve">hay que indicarle en qué parte del sistema de archivos va a iniciar la búsqueda. En el ejemplo anterior la búsqueda se inicia en la posición actual (uso </w:t>
      </w:r>
      <w:proofErr w:type="gramStart"/>
      <w:r w:rsidRPr="009D63CF">
        <w:rPr>
          <w:rFonts w:ascii="Times New Roman" w:hAnsi="Times New Roman" w:cs="Times New Roman"/>
        </w:rPr>
        <w:t>de .</w:t>
      </w:r>
      <w:proofErr w:type="gramEnd"/>
      <w:r w:rsidRPr="009D63CF">
        <w:rPr>
          <w:rFonts w:ascii="Times New Roman" w:hAnsi="Times New Roman" w:cs="Times New Roman"/>
        </w:rPr>
        <w:t xml:space="preserve"> ). Además, utilizando la </w:t>
      </w:r>
      <w:r w:rsidRPr="009D63CF">
        <w:rPr>
          <w:rFonts w:ascii="Times New Roman" w:hAnsi="Times New Roman" w:cs="Times New Roman"/>
          <w:sz w:val="22"/>
          <w:szCs w:val="22"/>
        </w:rPr>
        <w:t>bandera –</w:t>
      </w:r>
      <w:proofErr w:type="spellStart"/>
      <w:r w:rsidRPr="009D63CF">
        <w:rPr>
          <w:rFonts w:ascii="Times New Roman" w:hAnsi="Times New Roman" w:cs="Times New Roman"/>
          <w:sz w:val="22"/>
          <w:szCs w:val="22"/>
        </w:rPr>
        <w:t>name</w:t>
      </w:r>
      <w:proofErr w:type="spellEnd"/>
      <w:r w:rsidRPr="009D63CF">
        <w:rPr>
          <w:rFonts w:ascii="Times New Roman" w:hAnsi="Times New Roman" w:cs="Times New Roman"/>
          <w:sz w:val="22"/>
          <w:szCs w:val="22"/>
        </w:rPr>
        <w:t xml:space="preserve"> permite determinar la cadena a buscar (comúnmente es el nombre de un archivo). </w:t>
      </w:r>
    </w:p>
    <w:p w:rsidR="009D63CF" w:rsidRPr="009D63CF" w:rsidRDefault="009D63CF" w:rsidP="009D63CF">
      <w:pPr>
        <w:autoSpaceDE w:val="0"/>
        <w:autoSpaceDN w:val="0"/>
        <w:adjustRightInd w:val="0"/>
        <w:spacing w:after="0" w:line="240" w:lineRule="auto"/>
        <w:rPr>
          <w:rFonts w:ascii="Times New Roman" w:hAnsi="Times New Roman" w:cs="Times New Roman"/>
          <w:color w:val="000000"/>
        </w:rPr>
      </w:pPr>
      <w:r w:rsidRPr="009D63CF">
        <w:rPr>
          <w:rFonts w:ascii="Times New Roman" w:hAnsi="Times New Roman" w:cs="Times New Roman"/>
          <w:color w:val="000000"/>
        </w:rPr>
        <w:t xml:space="preserve">Si queremos encontrar la ubicación del archivo </w:t>
      </w:r>
      <w:r w:rsidRPr="009D63CF">
        <w:rPr>
          <w:rFonts w:ascii="Times New Roman" w:hAnsi="Times New Roman" w:cs="Times New Roman"/>
          <w:i/>
          <w:iCs/>
          <w:color w:val="000000"/>
        </w:rPr>
        <w:t>tareas</w:t>
      </w:r>
      <w:r w:rsidRPr="009D63CF">
        <w:rPr>
          <w:rFonts w:ascii="Times New Roman" w:hAnsi="Times New Roman" w:cs="Times New Roman"/>
          <w:color w:val="000000"/>
        </w:rPr>
        <w:t xml:space="preserve">, se escribe el siguiente comando: </w:t>
      </w:r>
    </w:p>
    <w:p w:rsidR="009D63CF" w:rsidRDefault="009D63CF" w:rsidP="009D63CF">
      <w:pPr>
        <w:rPr>
          <w:rFonts w:ascii="Consolas" w:hAnsi="Consolas" w:cs="Consolas"/>
          <w:color w:val="000000"/>
          <w:sz w:val="20"/>
          <w:szCs w:val="20"/>
        </w:rPr>
      </w:pPr>
      <w:proofErr w:type="spellStart"/>
      <w:proofErr w:type="gramStart"/>
      <w:r w:rsidRPr="009D63CF">
        <w:rPr>
          <w:rFonts w:ascii="Consolas" w:hAnsi="Consolas" w:cs="Consolas"/>
          <w:color w:val="000000"/>
          <w:sz w:val="20"/>
          <w:szCs w:val="20"/>
        </w:rPr>
        <w:t>find</w:t>
      </w:r>
      <w:proofErr w:type="spellEnd"/>
      <w:r w:rsidRPr="009D63CF">
        <w:rPr>
          <w:rFonts w:ascii="Consolas" w:hAnsi="Consolas" w:cs="Consolas"/>
          <w:color w:val="000000"/>
          <w:sz w:val="20"/>
          <w:szCs w:val="20"/>
        </w:rPr>
        <w:t xml:space="preserve"> .</w:t>
      </w:r>
      <w:proofErr w:type="gramEnd"/>
      <w:r w:rsidRPr="009D63CF">
        <w:rPr>
          <w:rFonts w:ascii="Consolas" w:hAnsi="Consolas" w:cs="Consolas"/>
          <w:color w:val="000000"/>
          <w:sz w:val="20"/>
          <w:szCs w:val="20"/>
        </w:rPr>
        <w:t xml:space="preserve"> –</w:t>
      </w:r>
      <w:proofErr w:type="spellStart"/>
      <w:r w:rsidRPr="009D63CF">
        <w:rPr>
          <w:rFonts w:ascii="Consolas" w:hAnsi="Consolas" w:cs="Consolas"/>
          <w:color w:val="000000"/>
          <w:sz w:val="20"/>
          <w:szCs w:val="20"/>
        </w:rPr>
        <w:t>name</w:t>
      </w:r>
      <w:proofErr w:type="spellEnd"/>
      <w:r w:rsidRPr="009D63CF">
        <w:rPr>
          <w:rFonts w:ascii="Consolas" w:hAnsi="Consolas" w:cs="Consolas"/>
          <w:color w:val="000000"/>
          <w:sz w:val="20"/>
          <w:szCs w:val="20"/>
        </w:rPr>
        <w:t xml:space="preserve"> tareas </w:t>
      </w:r>
    </w:p>
    <w:p w:rsidR="009D63CF" w:rsidRDefault="009D63CF" w:rsidP="009D63CF">
      <w:pPr>
        <w:rPr>
          <w:noProof/>
        </w:rPr>
      </w:pPr>
    </w:p>
    <w:p w:rsidR="00541F3B" w:rsidRDefault="00541F3B" w:rsidP="00E97433">
      <w:pPr>
        <w:rPr>
          <w:rFonts w:ascii="Book Antiqua" w:hAnsi="Book Antiqua" w:cs="Book Antiqua"/>
        </w:rPr>
      </w:pPr>
    </w:p>
    <w:p w:rsidR="00541F3B" w:rsidRDefault="00541F3B" w:rsidP="00E97433">
      <w:pPr>
        <w:rPr>
          <w:rFonts w:ascii="Book Antiqua" w:hAnsi="Book Antiqua" w:cs="Book Antiqua"/>
        </w:rPr>
      </w:pPr>
    </w:p>
    <w:p w:rsidR="004B42C5" w:rsidRDefault="004B42C5" w:rsidP="00E97433">
      <w:pPr>
        <w:rPr>
          <w:rFonts w:ascii="Book Antiqua" w:hAnsi="Book Antiqua" w:cs="Book Antiqua"/>
        </w:rPr>
      </w:pPr>
    </w:p>
    <w:p w:rsidR="00E97433" w:rsidRDefault="00541F3B" w:rsidP="00E97433">
      <w:r>
        <w:rPr>
          <w:noProof/>
        </w:rPr>
        <w:lastRenderedPageBreak/>
        <w:drawing>
          <wp:inline distT="0" distB="0" distL="0" distR="0" wp14:anchorId="7D3CECAB" wp14:editId="2550689D">
            <wp:extent cx="5227320" cy="4430778"/>
            <wp:effectExtent l="0" t="0" r="0" b="8255"/>
            <wp:docPr id="2" name="Imagen 2" descr="https://scontent.fmex10-2.fna.fbcdn.net/v/t35.0-12/28640743_1713736165353140_1590087872_o.png?oh=6edfb0d80f77b19d9a1f3567b01c0ec6&amp;oe=5A9DE6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mex10-2.fna.fbcdn.net/v/t35.0-12/28640743_1713736165353140_1590087872_o.png?oh=6edfb0d80f77b19d9a1f3567b01c0ec6&amp;oe=5A9DE68C"/>
                    <pic:cNvPicPr>
                      <a:picLocks noChangeAspect="1" noChangeArrowheads="1"/>
                    </pic:cNvPicPr>
                  </pic:nvPicPr>
                  <pic:blipFill rotWithShape="1">
                    <a:blip r:embed="rId7">
                      <a:extLst>
                        <a:ext uri="{28A0092B-C50C-407E-A947-70E740481C1C}">
                          <a14:useLocalDpi xmlns:a14="http://schemas.microsoft.com/office/drawing/2010/main" val="0"/>
                        </a:ext>
                      </a:extLst>
                    </a:blip>
                    <a:srcRect l="24713" t="20523" r="32514" b="15011"/>
                    <a:stretch/>
                  </pic:blipFill>
                  <pic:spPr bwMode="auto">
                    <a:xfrm>
                      <a:off x="0" y="0"/>
                      <a:ext cx="5234829" cy="4437143"/>
                    </a:xfrm>
                    <a:prstGeom prst="rect">
                      <a:avLst/>
                    </a:prstGeom>
                    <a:noFill/>
                    <a:ln>
                      <a:noFill/>
                    </a:ln>
                    <a:extLst>
                      <a:ext uri="{53640926-AAD7-44D8-BBD7-CCE9431645EC}">
                        <a14:shadowObscured xmlns:a14="http://schemas.microsoft.com/office/drawing/2010/main"/>
                      </a:ext>
                    </a:extLst>
                  </pic:spPr>
                </pic:pic>
              </a:graphicData>
            </a:graphic>
          </wp:inline>
        </w:drawing>
      </w:r>
    </w:p>
    <w:p w:rsidR="009D63CF" w:rsidRPr="009D63CF" w:rsidRDefault="009D63CF" w:rsidP="009D63CF">
      <w:pPr>
        <w:autoSpaceDE w:val="0"/>
        <w:autoSpaceDN w:val="0"/>
        <w:adjustRightInd w:val="0"/>
        <w:spacing w:after="0" w:line="240" w:lineRule="auto"/>
        <w:rPr>
          <w:rFonts w:ascii="Times New Roman" w:hAnsi="Times New Roman" w:cs="Times New Roman"/>
          <w:color w:val="000000"/>
        </w:rPr>
      </w:pPr>
      <w:r w:rsidRPr="009D63CF">
        <w:rPr>
          <w:rFonts w:ascii="Times New Roman" w:hAnsi="Times New Roman" w:cs="Times New Roman"/>
          <w:color w:val="000000"/>
        </w:rPr>
        <w:t xml:space="preserve">El comando </w:t>
      </w:r>
      <w:proofErr w:type="spellStart"/>
      <w:r w:rsidRPr="009D63CF">
        <w:rPr>
          <w:rFonts w:ascii="Times New Roman" w:hAnsi="Times New Roman" w:cs="Times New Roman"/>
          <w:i/>
          <w:iCs/>
          <w:color w:val="000000"/>
        </w:rPr>
        <w:t>cp</w:t>
      </w:r>
      <w:proofErr w:type="spellEnd"/>
      <w:r w:rsidRPr="009D63CF">
        <w:rPr>
          <w:rFonts w:ascii="Times New Roman" w:hAnsi="Times New Roman" w:cs="Times New Roman"/>
          <w:i/>
          <w:iCs/>
          <w:color w:val="000000"/>
        </w:rPr>
        <w:t xml:space="preserve"> </w:t>
      </w:r>
      <w:r w:rsidRPr="009D63CF">
        <w:rPr>
          <w:rFonts w:ascii="Times New Roman" w:hAnsi="Times New Roman" w:cs="Times New Roman"/>
          <w:color w:val="000000"/>
        </w:rPr>
        <w:t xml:space="preserve">permite copiar un archivo, su sintaxis es la siguiente: </w:t>
      </w:r>
    </w:p>
    <w:p w:rsidR="009D63CF" w:rsidRPr="009D63CF" w:rsidRDefault="009D63CF" w:rsidP="009D63CF">
      <w:pPr>
        <w:autoSpaceDE w:val="0"/>
        <w:autoSpaceDN w:val="0"/>
        <w:adjustRightInd w:val="0"/>
        <w:spacing w:after="0" w:line="240" w:lineRule="auto"/>
        <w:rPr>
          <w:rFonts w:ascii="Consolas" w:hAnsi="Consolas" w:cs="Consolas"/>
          <w:color w:val="000000"/>
          <w:sz w:val="20"/>
          <w:szCs w:val="20"/>
        </w:rPr>
      </w:pPr>
      <w:proofErr w:type="spellStart"/>
      <w:r w:rsidRPr="009D63CF">
        <w:rPr>
          <w:rFonts w:ascii="Consolas" w:hAnsi="Consolas" w:cs="Consolas"/>
          <w:color w:val="000000"/>
          <w:sz w:val="20"/>
          <w:szCs w:val="20"/>
        </w:rPr>
        <w:t>cp</w:t>
      </w:r>
      <w:proofErr w:type="spellEnd"/>
      <w:r w:rsidRPr="009D63CF">
        <w:rPr>
          <w:rFonts w:ascii="Consolas" w:hAnsi="Consolas" w:cs="Consolas"/>
          <w:color w:val="000000"/>
          <w:sz w:val="20"/>
          <w:szCs w:val="20"/>
        </w:rPr>
        <w:t xml:space="preserve"> </w:t>
      </w:r>
      <w:proofErr w:type="spellStart"/>
      <w:r w:rsidRPr="009D63CF">
        <w:rPr>
          <w:rFonts w:ascii="Consolas" w:hAnsi="Consolas" w:cs="Consolas"/>
          <w:color w:val="000000"/>
          <w:sz w:val="20"/>
          <w:szCs w:val="20"/>
        </w:rPr>
        <w:t>archivo_origen</w:t>
      </w:r>
      <w:proofErr w:type="spellEnd"/>
      <w:r w:rsidRPr="009D63CF">
        <w:rPr>
          <w:rFonts w:ascii="Consolas" w:hAnsi="Consolas" w:cs="Consolas"/>
          <w:color w:val="000000"/>
          <w:sz w:val="20"/>
          <w:szCs w:val="20"/>
        </w:rPr>
        <w:t xml:space="preserve"> </w:t>
      </w:r>
      <w:proofErr w:type="spellStart"/>
      <w:r w:rsidRPr="009D63CF">
        <w:rPr>
          <w:rFonts w:ascii="Consolas" w:hAnsi="Consolas" w:cs="Consolas"/>
          <w:color w:val="000000"/>
          <w:sz w:val="20"/>
          <w:szCs w:val="20"/>
        </w:rPr>
        <w:t>archivo_destino</w:t>
      </w:r>
      <w:proofErr w:type="spellEnd"/>
      <w:r w:rsidRPr="009D63CF">
        <w:rPr>
          <w:rFonts w:ascii="Consolas" w:hAnsi="Consolas" w:cs="Consolas"/>
          <w:color w:val="000000"/>
          <w:sz w:val="20"/>
          <w:szCs w:val="20"/>
        </w:rPr>
        <w:t xml:space="preserve"> </w:t>
      </w:r>
    </w:p>
    <w:p w:rsidR="009D63CF" w:rsidRPr="009D63CF" w:rsidRDefault="009D63CF" w:rsidP="009D63CF">
      <w:pPr>
        <w:autoSpaceDE w:val="0"/>
        <w:autoSpaceDN w:val="0"/>
        <w:adjustRightInd w:val="0"/>
        <w:spacing w:after="0" w:line="240" w:lineRule="auto"/>
        <w:rPr>
          <w:rFonts w:ascii="Times New Roman" w:hAnsi="Times New Roman" w:cs="Times New Roman"/>
          <w:color w:val="000000"/>
        </w:rPr>
      </w:pPr>
      <w:r w:rsidRPr="009D63CF">
        <w:rPr>
          <w:rFonts w:ascii="Times New Roman" w:hAnsi="Times New Roman" w:cs="Times New Roman"/>
          <w:color w:val="000000"/>
        </w:rPr>
        <w:t xml:space="preserve">Si queremos una copia del archivo </w:t>
      </w:r>
      <w:r w:rsidRPr="009D63CF">
        <w:rPr>
          <w:rFonts w:ascii="Times New Roman" w:hAnsi="Times New Roman" w:cs="Times New Roman"/>
          <w:i/>
          <w:iCs/>
          <w:color w:val="000000"/>
        </w:rPr>
        <w:t xml:space="preserve">datos.txt </w:t>
      </w:r>
      <w:r w:rsidRPr="009D63CF">
        <w:rPr>
          <w:rFonts w:ascii="Times New Roman" w:hAnsi="Times New Roman" w:cs="Times New Roman"/>
          <w:color w:val="000000"/>
        </w:rPr>
        <w:t xml:space="preserve">con nombre </w:t>
      </w:r>
      <w:r w:rsidRPr="009D63CF">
        <w:rPr>
          <w:rFonts w:ascii="Times New Roman" w:hAnsi="Times New Roman" w:cs="Times New Roman"/>
          <w:i/>
          <w:iCs/>
          <w:color w:val="000000"/>
        </w:rPr>
        <w:t xml:space="preserve">datosViejos.txt </w:t>
      </w:r>
      <w:r w:rsidRPr="009D63CF">
        <w:rPr>
          <w:rFonts w:ascii="Times New Roman" w:hAnsi="Times New Roman" w:cs="Times New Roman"/>
          <w:color w:val="000000"/>
        </w:rPr>
        <w:t xml:space="preserve">en el mismo directorio, entonces se escribe el comando </w:t>
      </w:r>
    </w:p>
    <w:p w:rsidR="009D63CF" w:rsidRPr="009D63CF" w:rsidRDefault="009D63CF" w:rsidP="009D63CF">
      <w:pPr>
        <w:autoSpaceDE w:val="0"/>
        <w:autoSpaceDN w:val="0"/>
        <w:adjustRightInd w:val="0"/>
        <w:spacing w:after="0" w:line="240" w:lineRule="auto"/>
        <w:rPr>
          <w:rFonts w:ascii="Consolas" w:hAnsi="Consolas" w:cs="Consolas"/>
          <w:color w:val="000000"/>
          <w:sz w:val="20"/>
          <w:szCs w:val="20"/>
        </w:rPr>
      </w:pPr>
      <w:proofErr w:type="spellStart"/>
      <w:r w:rsidRPr="009D63CF">
        <w:rPr>
          <w:rFonts w:ascii="Consolas" w:hAnsi="Consolas" w:cs="Consolas"/>
          <w:color w:val="000000"/>
          <w:sz w:val="20"/>
          <w:szCs w:val="20"/>
        </w:rPr>
        <w:t>cp</w:t>
      </w:r>
      <w:proofErr w:type="spellEnd"/>
      <w:r w:rsidRPr="009D63CF">
        <w:rPr>
          <w:rFonts w:ascii="Consolas" w:hAnsi="Consolas" w:cs="Consolas"/>
          <w:color w:val="000000"/>
          <w:sz w:val="20"/>
          <w:szCs w:val="20"/>
        </w:rPr>
        <w:t xml:space="preserve"> datos.txt datosViejos.txt </w:t>
      </w:r>
    </w:p>
    <w:p w:rsidR="009D63CF" w:rsidRPr="009D63CF" w:rsidRDefault="009D63CF" w:rsidP="009D63CF">
      <w:pPr>
        <w:autoSpaceDE w:val="0"/>
        <w:autoSpaceDN w:val="0"/>
        <w:adjustRightInd w:val="0"/>
        <w:spacing w:after="0" w:line="240" w:lineRule="auto"/>
        <w:rPr>
          <w:rFonts w:ascii="Times New Roman" w:hAnsi="Times New Roman" w:cs="Times New Roman"/>
          <w:color w:val="000000"/>
        </w:rPr>
      </w:pPr>
      <w:r w:rsidRPr="009D63CF">
        <w:rPr>
          <w:rFonts w:ascii="Times New Roman" w:hAnsi="Times New Roman" w:cs="Times New Roman"/>
          <w:color w:val="000000"/>
        </w:rPr>
        <w:t xml:space="preserve">Ahora, si requerimos una copia de un archivo que está en la carpeta padre en la ubicación actual y con el mismo nombre, entonces podemos emplear las rutas relativas de la siguiente forma: </w:t>
      </w:r>
    </w:p>
    <w:p w:rsidR="009D63CF" w:rsidRPr="009D63CF" w:rsidRDefault="009D63CF" w:rsidP="009D63CF">
      <w:pPr>
        <w:autoSpaceDE w:val="0"/>
        <w:autoSpaceDN w:val="0"/>
        <w:adjustRightInd w:val="0"/>
        <w:spacing w:after="0" w:line="240" w:lineRule="auto"/>
        <w:rPr>
          <w:rFonts w:ascii="Consolas" w:hAnsi="Consolas" w:cs="Consolas"/>
          <w:color w:val="000000"/>
          <w:sz w:val="20"/>
          <w:szCs w:val="20"/>
        </w:rPr>
      </w:pPr>
      <w:proofErr w:type="spellStart"/>
      <w:r w:rsidRPr="009D63CF">
        <w:rPr>
          <w:rFonts w:ascii="Consolas" w:hAnsi="Consolas" w:cs="Consolas"/>
          <w:color w:val="000000"/>
          <w:sz w:val="20"/>
          <w:szCs w:val="20"/>
        </w:rPr>
        <w:t>cp</w:t>
      </w:r>
      <w:proofErr w:type="spellEnd"/>
      <w:proofErr w:type="gramStart"/>
      <w:r w:rsidRPr="009D63CF">
        <w:rPr>
          <w:rFonts w:ascii="Consolas" w:hAnsi="Consolas" w:cs="Consolas"/>
          <w:color w:val="000000"/>
          <w:sz w:val="20"/>
          <w:szCs w:val="20"/>
        </w:rPr>
        <w:t xml:space="preserve"> ..</w:t>
      </w:r>
      <w:proofErr w:type="gramEnd"/>
      <w:r w:rsidRPr="009D63CF">
        <w:rPr>
          <w:rFonts w:ascii="Consolas" w:hAnsi="Consolas" w:cs="Consolas"/>
          <w:color w:val="000000"/>
          <w:sz w:val="20"/>
          <w:szCs w:val="20"/>
        </w:rPr>
        <w:t>/</w:t>
      </w:r>
      <w:proofErr w:type="spellStart"/>
      <w:r w:rsidRPr="009D63CF">
        <w:rPr>
          <w:rFonts w:ascii="Consolas" w:hAnsi="Consolas" w:cs="Consolas"/>
          <w:color w:val="000000"/>
          <w:sz w:val="20"/>
          <w:szCs w:val="20"/>
        </w:rPr>
        <w:t>archivo_a_copiar</w:t>
      </w:r>
      <w:proofErr w:type="spellEnd"/>
      <w:r w:rsidRPr="009D63CF">
        <w:rPr>
          <w:rFonts w:ascii="Consolas" w:hAnsi="Consolas" w:cs="Consolas"/>
          <w:color w:val="000000"/>
          <w:sz w:val="20"/>
          <w:szCs w:val="20"/>
        </w:rPr>
        <w:t xml:space="preserve"> . </w:t>
      </w:r>
    </w:p>
    <w:p w:rsidR="00E97433" w:rsidRDefault="009D63CF" w:rsidP="009D63CF">
      <w:pPr>
        <w:rPr>
          <w:rFonts w:ascii="Times New Roman" w:hAnsi="Times New Roman" w:cs="Times New Roman"/>
          <w:color w:val="000000"/>
        </w:rPr>
      </w:pPr>
      <w:r w:rsidRPr="009D63CF">
        <w:rPr>
          <w:rFonts w:ascii="Times New Roman" w:hAnsi="Times New Roman" w:cs="Times New Roman"/>
          <w:color w:val="000000"/>
        </w:rPr>
        <w:t xml:space="preserve">Es muy importante indicar como archivo destino al punto (.) para que el archivo de copia se ubique en el directorio actual. </w:t>
      </w:r>
    </w:p>
    <w:p w:rsidR="003A2B16" w:rsidRPr="003A2B16" w:rsidRDefault="003A2B16" w:rsidP="003A2B16">
      <w:pPr>
        <w:autoSpaceDE w:val="0"/>
        <w:autoSpaceDN w:val="0"/>
        <w:adjustRightInd w:val="0"/>
        <w:spacing w:after="0" w:line="240" w:lineRule="auto"/>
        <w:rPr>
          <w:rFonts w:ascii="Times New Roman" w:hAnsi="Times New Roman" w:cs="Times New Roman"/>
          <w:color w:val="000000"/>
        </w:rPr>
      </w:pPr>
      <w:r w:rsidRPr="003A2B16">
        <w:rPr>
          <w:rFonts w:ascii="Times New Roman" w:hAnsi="Times New Roman" w:cs="Times New Roman"/>
          <w:color w:val="000000"/>
        </w:rPr>
        <w:t xml:space="preserve">El comando </w:t>
      </w:r>
      <w:r w:rsidRPr="003A2B16">
        <w:rPr>
          <w:rFonts w:ascii="Times New Roman" w:hAnsi="Times New Roman" w:cs="Times New Roman"/>
          <w:i/>
          <w:iCs/>
          <w:color w:val="000000"/>
        </w:rPr>
        <w:t xml:space="preserve">mv </w:t>
      </w:r>
      <w:r w:rsidRPr="003A2B16">
        <w:rPr>
          <w:rFonts w:ascii="Times New Roman" w:hAnsi="Times New Roman" w:cs="Times New Roman"/>
          <w:color w:val="000000"/>
        </w:rPr>
        <w:t xml:space="preserve">mueve un archivo de un lugar a otro, en el sistema de archivos; su sintaxis es la siguiente: </w:t>
      </w:r>
    </w:p>
    <w:p w:rsidR="003A2B16" w:rsidRPr="003A2B16" w:rsidRDefault="003A2B16" w:rsidP="003A2B16">
      <w:pPr>
        <w:autoSpaceDE w:val="0"/>
        <w:autoSpaceDN w:val="0"/>
        <w:adjustRightInd w:val="0"/>
        <w:spacing w:after="0" w:line="240" w:lineRule="auto"/>
        <w:rPr>
          <w:rFonts w:ascii="Consolas" w:hAnsi="Consolas" w:cs="Consolas"/>
          <w:color w:val="000000"/>
          <w:sz w:val="20"/>
          <w:szCs w:val="20"/>
        </w:rPr>
      </w:pPr>
      <w:r w:rsidRPr="003A2B16">
        <w:rPr>
          <w:rFonts w:ascii="Consolas" w:hAnsi="Consolas" w:cs="Consolas"/>
          <w:color w:val="000000"/>
          <w:sz w:val="20"/>
          <w:szCs w:val="20"/>
        </w:rPr>
        <w:t xml:space="preserve">mv </w:t>
      </w:r>
      <w:proofErr w:type="spellStart"/>
      <w:r w:rsidRPr="003A2B16">
        <w:rPr>
          <w:rFonts w:ascii="Consolas" w:hAnsi="Consolas" w:cs="Consolas"/>
          <w:color w:val="000000"/>
          <w:sz w:val="20"/>
          <w:szCs w:val="20"/>
        </w:rPr>
        <w:t>ubicación_origen</w:t>
      </w:r>
      <w:proofErr w:type="spellEnd"/>
      <w:r w:rsidRPr="003A2B16">
        <w:rPr>
          <w:rFonts w:ascii="Consolas" w:hAnsi="Consolas" w:cs="Consolas"/>
          <w:color w:val="000000"/>
          <w:sz w:val="20"/>
          <w:szCs w:val="20"/>
        </w:rPr>
        <w:t xml:space="preserve">/archivo </w:t>
      </w:r>
      <w:proofErr w:type="spellStart"/>
      <w:r w:rsidRPr="003A2B16">
        <w:rPr>
          <w:rFonts w:ascii="Consolas" w:hAnsi="Consolas" w:cs="Consolas"/>
          <w:color w:val="000000"/>
          <w:sz w:val="20"/>
          <w:szCs w:val="20"/>
        </w:rPr>
        <w:t>ubicación_destino</w:t>
      </w:r>
      <w:proofErr w:type="spellEnd"/>
      <w:r w:rsidRPr="003A2B16">
        <w:rPr>
          <w:rFonts w:ascii="Consolas" w:hAnsi="Consolas" w:cs="Consolas"/>
          <w:color w:val="000000"/>
          <w:sz w:val="20"/>
          <w:szCs w:val="20"/>
        </w:rPr>
        <w:t xml:space="preserve"> </w:t>
      </w:r>
    </w:p>
    <w:p w:rsidR="003A2B16" w:rsidRPr="003A2B16" w:rsidRDefault="003A2B16" w:rsidP="003A2B16">
      <w:pPr>
        <w:autoSpaceDE w:val="0"/>
        <w:autoSpaceDN w:val="0"/>
        <w:adjustRightInd w:val="0"/>
        <w:spacing w:after="0" w:line="240" w:lineRule="auto"/>
        <w:rPr>
          <w:rFonts w:ascii="Times New Roman" w:hAnsi="Times New Roman" w:cs="Times New Roman"/>
          <w:color w:val="000000"/>
        </w:rPr>
      </w:pPr>
      <w:r w:rsidRPr="003A2B16">
        <w:rPr>
          <w:rFonts w:ascii="Times New Roman" w:hAnsi="Times New Roman" w:cs="Times New Roman"/>
          <w:color w:val="000000"/>
        </w:rPr>
        <w:t xml:space="preserve">El comando mueve el archivo desde su ubicación origen hacia la ubicación deseada(destino). </w:t>
      </w:r>
    </w:p>
    <w:p w:rsidR="003A2B16" w:rsidRPr="003A2B16" w:rsidRDefault="003A2B16" w:rsidP="003A2B16">
      <w:pPr>
        <w:autoSpaceDE w:val="0"/>
        <w:autoSpaceDN w:val="0"/>
        <w:adjustRightInd w:val="0"/>
        <w:spacing w:after="0" w:line="240" w:lineRule="auto"/>
        <w:rPr>
          <w:rFonts w:ascii="Consolas" w:hAnsi="Consolas" w:cs="Consolas"/>
          <w:color w:val="000000"/>
        </w:rPr>
      </w:pPr>
      <w:r w:rsidRPr="003A2B16">
        <w:rPr>
          <w:rFonts w:ascii="Times New Roman" w:hAnsi="Times New Roman" w:cs="Times New Roman"/>
          <w:color w:val="000000"/>
        </w:rPr>
        <w:t xml:space="preserve">Si queremos que un archivo que está en la carpeta padre, reubicarlo en el directorio actual y con el mismo nombre, entonces podemos emplear las rutas relativas de la siguiente forma: </w:t>
      </w:r>
    </w:p>
    <w:p w:rsidR="003A2B16" w:rsidRPr="003A2B16" w:rsidRDefault="003A2B16" w:rsidP="003A2B16">
      <w:pPr>
        <w:autoSpaceDE w:val="0"/>
        <w:autoSpaceDN w:val="0"/>
        <w:adjustRightInd w:val="0"/>
        <w:spacing w:after="0" w:line="240" w:lineRule="auto"/>
        <w:rPr>
          <w:rFonts w:ascii="Consolas" w:hAnsi="Consolas" w:cs="Consolas"/>
          <w:color w:val="000000"/>
          <w:sz w:val="23"/>
          <w:szCs w:val="23"/>
        </w:rPr>
      </w:pPr>
      <w:r w:rsidRPr="003A2B16">
        <w:rPr>
          <w:rFonts w:ascii="Consolas" w:hAnsi="Consolas" w:cs="Consolas"/>
          <w:color w:val="000000"/>
          <w:sz w:val="20"/>
          <w:szCs w:val="20"/>
        </w:rPr>
        <w:t>mv</w:t>
      </w:r>
      <w:proofErr w:type="gramStart"/>
      <w:r w:rsidRPr="003A2B16">
        <w:rPr>
          <w:rFonts w:ascii="Consolas" w:hAnsi="Consolas" w:cs="Consolas"/>
          <w:color w:val="000000"/>
          <w:sz w:val="20"/>
          <w:szCs w:val="20"/>
        </w:rPr>
        <w:t xml:space="preserve"> ..</w:t>
      </w:r>
      <w:proofErr w:type="gramEnd"/>
      <w:r w:rsidRPr="003A2B16">
        <w:rPr>
          <w:rFonts w:ascii="Consolas" w:hAnsi="Consolas" w:cs="Consolas"/>
          <w:color w:val="000000"/>
          <w:sz w:val="20"/>
          <w:szCs w:val="20"/>
        </w:rPr>
        <w:t>/</w:t>
      </w:r>
      <w:proofErr w:type="spellStart"/>
      <w:r w:rsidRPr="003A2B16">
        <w:rPr>
          <w:rFonts w:ascii="Consolas" w:hAnsi="Consolas" w:cs="Consolas"/>
          <w:color w:val="000000"/>
          <w:sz w:val="20"/>
          <w:szCs w:val="20"/>
        </w:rPr>
        <w:t>archivo_a_reubicar</w:t>
      </w:r>
      <w:proofErr w:type="spellEnd"/>
      <w:r w:rsidRPr="003A2B16">
        <w:rPr>
          <w:rFonts w:ascii="Consolas" w:hAnsi="Consolas" w:cs="Consolas"/>
          <w:color w:val="000000"/>
          <w:sz w:val="20"/>
          <w:szCs w:val="20"/>
        </w:rPr>
        <w:t xml:space="preserve"> </w:t>
      </w:r>
      <w:r w:rsidRPr="003A2B16">
        <w:rPr>
          <w:rFonts w:ascii="Consolas" w:hAnsi="Consolas" w:cs="Consolas"/>
          <w:color w:val="000000"/>
          <w:sz w:val="23"/>
          <w:szCs w:val="23"/>
        </w:rPr>
        <w:t xml:space="preserve">. </w:t>
      </w:r>
    </w:p>
    <w:p w:rsidR="003A2B16" w:rsidRPr="003A2B16" w:rsidRDefault="003A2B16" w:rsidP="003A2B16">
      <w:pPr>
        <w:autoSpaceDE w:val="0"/>
        <w:autoSpaceDN w:val="0"/>
        <w:adjustRightInd w:val="0"/>
        <w:spacing w:after="0" w:line="240" w:lineRule="auto"/>
        <w:rPr>
          <w:rFonts w:ascii="Consolas" w:hAnsi="Consolas" w:cs="Consolas"/>
          <w:color w:val="000000"/>
        </w:rPr>
      </w:pPr>
      <w:r w:rsidRPr="003A2B16">
        <w:rPr>
          <w:rFonts w:ascii="Times New Roman" w:hAnsi="Times New Roman" w:cs="Times New Roman"/>
          <w:color w:val="000000"/>
        </w:rPr>
        <w:t xml:space="preserve">Este comando también puede ser usado para cambiar el nombre de un archivo, simplemente se indica el nombre actual del archivo y el nuevo nombre: </w:t>
      </w:r>
    </w:p>
    <w:p w:rsidR="003A2B16" w:rsidRDefault="003A2B16" w:rsidP="003A2B16">
      <w:pPr>
        <w:rPr>
          <w:rFonts w:ascii="Consolas" w:hAnsi="Consolas" w:cs="Consolas"/>
          <w:color w:val="000000"/>
          <w:sz w:val="20"/>
          <w:szCs w:val="20"/>
        </w:rPr>
      </w:pPr>
      <w:r w:rsidRPr="003A2B16">
        <w:rPr>
          <w:rFonts w:ascii="Consolas" w:hAnsi="Consolas" w:cs="Consolas"/>
          <w:color w:val="000000"/>
          <w:sz w:val="20"/>
          <w:szCs w:val="20"/>
        </w:rPr>
        <w:t xml:space="preserve">mv </w:t>
      </w:r>
      <w:proofErr w:type="spellStart"/>
      <w:r w:rsidRPr="003A2B16">
        <w:rPr>
          <w:rFonts w:ascii="Consolas" w:hAnsi="Consolas" w:cs="Consolas"/>
          <w:color w:val="000000"/>
          <w:sz w:val="20"/>
          <w:szCs w:val="20"/>
        </w:rPr>
        <w:t>nombre_actual_archivo</w:t>
      </w:r>
      <w:proofErr w:type="spellEnd"/>
      <w:r w:rsidRPr="003A2B16">
        <w:rPr>
          <w:rFonts w:ascii="Consolas" w:hAnsi="Consolas" w:cs="Consolas"/>
          <w:color w:val="000000"/>
          <w:sz w:val="20"/>
          <w:szCs w:val="20"/>
        </w:rPr>
        <w:t xml:space="preserve"> </w:t>
      </w:r>
      <w:proofErr w:type="spellStart"/>
      <w:r w:rsidRPr="003A2B16">
        <w:rPr>
          <w:rFonts w:ascii="Consolas" w:hAnsi="Consolas" w:cs="Consolas"/>
          <w:color w:val="000000"/>
          <w:sz w:val="20"/>
          <w:szCs w:val="20"/>
        </w:rPr>
        <w:t>nombre_nuevo_archivo</w:t>
      </w:r>
      <w:proofErr w:type="spellEnd"/>
      <w:r w:rsidRPr="003A2B16">
        <w:rPr>
          <w:rFonts w:ascii="Consolas" w:hAnsi="Consolas" w:cs="Consolas"/>
          <w:color w:val="000000"/>
          <w:sz w:val="20"/>
          <w:szCs w:val="20"/>
        </w:rPr>
        <w:t xml:space="preserve"> </w:t>
      </w:r>
    </w:p>
    <w:p w:rsidR="003A2B16" w:rsidRPr="003A2B16" w:rsidRDefault="003A2B16" w:rsidP="003A2B16">
      <w:pPr>
        <w:autoSpaceDE w:val="0"/>
        <w:autoSpaceDN w:val="0"/>
        <w:adjustRightInd w:val="0"/>
        <w:spacing w:after="0" w:line="240" w:lineRule="auto"/>
        <w:rPr>
          <w:rFonts w:ascii="Times New Roman" w:hAnsi="Times New Roman" w:cs="Times New Roman"/>
          <w:color w:val="000000"/>
        </w:rPr>
      </w:pPr>
      <w:r w:rsidRPr="003A2B16">
        <w:rPr>
          <w:rFonts w:ascii="Times New Roman" w:hAnsi="Times New Roman" w:cs="Times New Roman"/>
          <w:color w:val="000000"/>
        </w:rPr>
        <w:t xml:space="preserve">El comando </w:t>
      </w:r>
      <w:proofErr w:type="spellStart"/>
      <w:r w:rsidRPr="003A2B16">
        <w:rPr>
          <w:rFonts w:ascii="Times New Roman" w:hAnsi="Times New Roman" w:cs="Times New Roman"/>
          <w:i/>
          <w:iCs/>
          <w:color w:val="000000"/>
        </w:rPr>
        <w:t>rm</w:t>
      </w:r>
      <w:proofErr w:type="spellEnd"/>
      <w:r w:rsidRPr="003A2B16">
        <w:rPr>
          <w:rFonts w:ascii="Times New Roman" w:hAnsi="Times New Roman" w:cs="Times New Roman"/>
          <w:i/>
          <w:iCs/>
          <w:color w:val="000000"/>
        </w:rPr>
        <w:t xml:space="preserve"> </w:t>
      </w:r>
      <w:r w:rsidRPr="003A2B16">
        <w:rPr>
          <w:rFonts w:ascii="Times New Roman" w:hAnsi="Times New Roman" w:cs="Times New Roman"/>
          <w:color w:val="000000"/>
        </w:rPr>
        <w:t xml:space="preserve">permite eliminar un archivo o un directorio, su sintaxis es la siguiente: </w:t>
      </w:r>
    </w:p>
    <w:p w:rsidR="003A2B16" w:rsidRPr="003A2B16" w:rsidRDefault="003A2B16" w:rsidP="003A2B16">
      <w:pPr>
        <w:autoSpaceDE w:val="0"/>
        <w:autoSpaceDN w:val="0"/>
        <w:adjustRightInd w:val="0"/>
        <w:spacing w:after="0" w:line="240" w:lineRule="auto"/>
        <w:rPr>
          <w:rFonts w:ascii="Consolas" w:hAnsi="Consolas" w:cs="Consolas"/>
          <w:color w:val="000000"/>
          <w:sz w:val="20"/>
          <w:szCs w:val="20"/>
        </w:rPr>
      </w:pPr>
      <w:proofErr w:type="spellStart"/>
      <w:r w:rsidRPr="003A2B16">
        <w:rPr>
          <w:rFonts w:ascii="Consolas" w:hAnsi="Consolas" w:cs="Consolas"/>
          <w:color w:val="000000"/>
          <w:sz w:val="20"/>
          <w:szCs w:val="20"/>
        </w:rPr>
        <w:lastRenderedPageBreak/>
        <w:t>rm</w:t>
      </w:r>
      <w:proofErr w:type="spellEnd"/>
      <w:r w:rsidRPr="003A2B16">
        <w:rPr>
          <w:rFonts w:ascii="Consolas" w:hAnsi="Consolas" w:cs="Consolas"/>
          <w:color w:val="000000"/>
          <w:sz w:val="20"/>
          <w:szCs w:val="20"/>
        </w:rPr>
        <w:t xml:space="preserve"> </w:t>
      </w:r>
      <w:proofErr w:type="spellStart"/>
      <w:r w:rsidRPr="003A2B16">
        <w:rPr>
          <w:rFonts w:ascii="Consolas" w:hAnsi="Consolas" w:cs="Consolas"/>
          <w:color w:val="000000"/>
          <w:sz w:val="20"/>
          <w:szCs w:val="20"/>
        </w:rPr>
        <w:t>nombre_archivo</w:t>
      </w:r>
      <w:proofErr w:type="spellEnd"/>
      <w:r w:rsidRPr="003A2B16">
        <w:rPr>
          <w:rFonts w:ascii="Consolas" w:hAnsi="Consolas" w:cs="Consolas"/>
          <w:color w:val="000000"/>
          <w:sz w:val="20"/>
          <w:szCs w:val="20"/>
        </w:rPr>
        <w:t xml:space="preserve"> </w:t>
      </w:r>
    </w:p>
    <w:p w:rsidR="003A2B16" w:rsidRPr="003A2B16" w:rsidRDefault="003A2B16" w:rsidP="003A2B16">
      <w:pPr>
        <w:autoSpaceDE w:val="0"/>
        <w:autoSpaceDN w:val="0"/>
        <w:adjustRightInd w:val="0"/>
        <w:spacing w:after="0" w:line="240" w:lineRule="auto"/>
        <w:rPr>
          <w:rFonts w:ascii="Consolas" w:hAnsi="Consolas" w:cs="Consolas"/>
          <w:color w:val="000000"/>
          <w:sz w:val="20"/>
          <w:szCs w:val="20"/>
        </w:rPr>
      </w:pPr>
      <w:proofErr w:type="spellStart"/>
      <w:r w:rsidRPr="003A2B16">
        <w:rPr>
          <w:rFonts w:ascii="Consolas" w:hAnsi="Consolas" w:cs="Consolas"/>
          <w:color w:val="000000"/>
          <w:sz w:val="20"/>
          <w:szCs w:val="20"/>
        </w:rPr>
        <w:t>rm</w:t>
      </w:r>
      <w:proofErr w:type="spellEnd"/>
      <w:r w:rsidRPr="003A2B16">
        <w:rPr>
          <w:rFonts w:ascii="Consolas" w:hAnsi="Consolas" w:cs="Consolas"/>
          <w:color w:val="000000"/>
          <w:sz w:val="20"/>
          <w:szCs w:val="20"/>
        </w:rPr>
        <w:t xml:space="preserve"> </w:t>
      </w:r>
      <w:proofErr w:type="spellStart"/>
      <w:r w:rsidRPr="003A2B16">
        <w:rPr>
          <w:rFonts w:ascii="Consolas" w:hAnsi="Consolas" w:cs="Consolas"/>
          <w:color w:val="000000"/>
          <w:sz w:val="20"/>
          <w:szCs w:val="20"/>
        </w:rPr>
        <w:t>nombre_carpeta</w:t>
      </w:r>
      <w:proofErr w:type="spellEnd"/>
      <w:r w:rsidRPr="003A2B16">
        <w:rPr>
          <w:rFonts w:ascii="Consolas" w:hAnsi="Consolas" w:cs="Consolas"/>
          <w:color w:val="000000"/>
          <w:sz w:val="20"/>
          <w:szCs w:val="20"/>
        </w:rPr>
        <w:t xml:space="preserve"> </w:t>
      </w:r>
    </w:p>
    <w:p w:rsidR="003A2B16" w:rsidRDefault="003A2B16" w:rsidP="003A2B16">
      <w:pPr>
        <w:rPr>
          <w:rFonts w:ascii="Times New Roman" w:hAnsi="Times New Roman" w:cs="Times New Roman"/>
          <w:color w:val="000000"/>
        </w:rPr>
      </w:pPr>
      <w:r w:rsidRPr="003A2B16">
        <w:rPr>
          <w:rFonts w:ascii="Times New Roman" w:hAnsi="Times New Roman" w:cs="Times New Roman"/>
          <w:color w:val="000000"/>
        </w:rPr>
        <w:t xml:space="preserve">Cuando la carpeta que se desea borrar contiene información, se debe utilizar la bandera –f para forzar la eliminación. Si la carpeta contiene otras carpetas, se debe utilizar la opción –r, para realizar la eliminación recursiva. </w:t>
      </w:r>
    </w:p>
    <w:p w:rsidR="003A2B16" w:rsidRDefault="003A2B16" w:rsidP="003A2B16">
      <w:r>
        <w:t xml:space="preserve">Conclusiones </w:t>
      </w:r>
    </w:p>
    <w:p w:rsidR="003A2B16" w:rsidRDefault="003A2B16" w:rsidP="003A2B16">
      <w:r>
        <w:t xml:space="preserve">Se logró reconocer la importancia de los comandos </w:t>
      </w:r>
      <w:proofErr w:type="spellStart"/>
      <w:proofErr w:type="gramStart"/>
      <w:r>
        <w:t>utlizados</w:t>
      </w:r>
      <w:proofErr w:type="spellEnd"/>
      <w:r>
        <w:t xml:space="preserve">  así</w:t>
      </w:r>
      <w:proofErr w:type="gramEnd"/>
      <w:r>
        <w:t xml:space="preserve"> cómo mejorar nuestras habilidades lógicas y de laguna manera tener una introducción  a la programación.</w:t>
      </w:r>
    </w:p>
    <w:p w:rsidR="003A2B16" w:rsidRDefault="003A2B16" w:rsidP="003A2B16"/>
    <w:p w:rsidR="00541F3B" w:rsidRDefault="00541F3B" w:rsidP="00E97433"/>
    <w:sectPr w:rsidR="00541F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20002A87" w:usb1="80000000" w:usb2="00000008" w:usb3="00000000" w:csb0="000001FF" w:csb1="00000000"/>
  </w:font>
  <w:font w:name="Arial">
    <w:altName w:val="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33"/>
    <w:rsid w:val="00257BA2"/>
    <w:rsid w:val="003A2B16"/>
    <w:rsid w:val="004B42C5"/>
    <w:rsid w:val="005074E4"/>
    <w:rsid w:val="00541F3B"/>
    <w:rsid w:val="009D63CF"/>
    <w:rsid w:val="00E974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C5D2"/>
  <w15:chartTrackingRefBased/>
  <w15:docId w15:val="{BB23CF3D-45C0-4A28-8DE3-3834D4C2B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7433"/>
    <w:pPr>
      <w:autoSpaceDE w:val="0"/>
      <w:autoSpaceDN w:val="0"/>
      <w:adjustRightInd w:val="0"/>
      <w:spacing w:after="0" w:line="240" w:lineRule="auto"/>
    </w:pPr>
    <w:rPr>
      <w:rFonts w:ascii="Arial" w:hAnsi="Arial" w:cs="Arial"/>
      <w:color w:val="000000"/>
      <w:sz w:val="24"/>
      <w:szCs w:val="24"/>
    </w:rPr>
  </w:style>
  <w:style w:type="paragraph" w:customStyle="1" w:styleId="Standard">
    <w:name w:val="Standard"/>
    <w:rsid w:val="004B42C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818</Words>
  <Characters>4499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OctaNathy</dc:creator>
  <cp:keywords/>
  <dc:description/>
  <cp:lastModifiedBy>OctaNathy</cp:lastModifiedBy>
  <cp:revision>2</cp:revision>
  <dcterms:created xsi:type="dcterms:W3CDTF">2018-03-04T18:42:00Z</dcterms:created>
  <dcterms:modified xsi:type="dcterms:W3CDTF">2018-03-04T20:29:00Z</dcterms:modified>
</cp:coreProperties>
</file>