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CBD70" w14:textId="2AE25790" w:rsidR="008F74C7" w:rsidRPr="000B6F32" w:rsidRDefault="000B6F32">
      <w:pPr>
        <w:rPr>
          <w:sz w:val="24"/>
          <w:szCs w:val="24"/>
          <w:lang w:val="en-US"/>
        </w:rPr>
      </w:pPr>
      <w:r w:rsidRPr="000B6F32">
        <w:rPr>
          <w:sz w:val="24"/>
          <w:szCs w:val="24"/>
          <w:lang w:val="en-US"/>
        </w:rPr>
        <w:t>Assignment-3</w:t>
      </w:r>
    </w:p>
    <w:p w14:paraId="3EB5130D" w14:textId="38B56852" w:rsidR="000B6F32" w:rsidRPr="000B6F32" w:rsidRDefault="000B6F32">
      <w:pPr>
        <w:rPr>
          <w:sz w:val="24"/>
          <w:szCs w:val="24"/>
          <w:lang w:val="en-US"/>
        </w:rPr>
      </w:pPr>
      <w:r w:rsidRPr="000B6F32">
        <w:rPr>
          <w:sz w:val="24"/>
          <w:szCs w:val="24"/>
          <w:lang w:val="en-US"/>
        </w:rPr>
        <w:t xml:space="preserve">Give a LAN and WAN </w:t>
      </w:r>
      <w:proofErr w:type="spellStart"/>
      <w:r w:rsidRPr="000B6F32">
        <w:rPr>
          <w:sz w:val="24"/>
          <w:szCs w:val="24"/>
          <w:lang w:val="en-US"/>
        </w:rPr>
        <w:t>Diagrams.Explain</w:t>
      </w:r>
      <w:proofErr w:type="spellEnd"/>
      <w:r w:rsidRPr="000B6F32">
        <w:rPr>
          <w:sz w:val="24"/>
          <w:szCs w:val="24"/>
          <w:lang w:val="en-US"/>
        </w:rPr>
        <w:t xml:space="preserve"> about the same in simple words and with an example.</w:t>
      </w:r>
    </w:p>
    <w:p w14:paraId="3D958F1C" w14:textId="16FC6D29" w:rsidR="000B6F32" w:rsidRDefault="000B6F32">
      <w:pPr>
        <w:rPr>
          <w:lang w:val="en-US"/>
        </w:rPr>
      </w:pPr>
      <w:r>
        <w:rPr>
          <w:lang w:val="en-US"/>
        </w:rPr>
        <w:t xml:space="preserve">Local Area </w:t>
      </w:r>
      <w:proofErr w:type="gramStart"/>
      <w:r>
        <w:rPr>
          <w:lang w:val="en-US"/>
        </w:rPr>
        <w:t>Network(</w:t>
      </w:r>
      <w:proofErr w:type="gramEnd"/>
      <w:r>
        <w:rPr>
          <w:lang w:val="en-US"/>
        </w:rPr>
        <w:t>LAN):</w:t>
      </w:r>
    </w:p>
    <w:p w14:paraId="1690FAA7" w14:textId="28586201" w:rsidR="002D51B5" w:rsidRDefault="002D51B5">
      <w:pPr>
        <w:rPr>
          <w:lang w:val="en-US"/>
        </w:rPr>
      </w:pPr>
      <w:r>
        <w:rPr>
          <w:noProof/>
        </w:rPr>
        <w:drawing>
          <wp:inline distT="0" distB="0" distL="0" distR="0" wp14:anchorId="0C051929" wp14:editId="5056BE2C">
            <wp:extent cx="5731510" cy="4380865"/>
            <wp:effectExtent l="0" t="0" r="2540" b="635"/>
            <wp:docPr id="626868695" name="Picture 1" descr="LAN Full Form – Local area network |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N Full Form – Local area network | GeeksforGeek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F247E" w14:textId="118C558E" w:rsidR="000B6F32" w:rsidRDefault="002D51B5">
      <w:r w:rsidRPr="002D51B5">
        <w:t xml:space="preserve">A local area </w:t>
      </w:r>
      <w:proofErr w:type="gramStart"/>
      <w:r w:rsidRPr="002D51B5">
        <w:t>network  is</w:t>
      </w:r>
      <w:proofErr w:type="gramEnd"/>
      <w:r w:rsidRPr="002D51B5">
        <w:t xml:space="preserve"> a collection of devices </w:t>
      </w:r>
      <w:proofErr w:type="gramStart"/>
      <w:r w:rsidRPr="002D51B5">
        <w:t>connected together</w:t>
      </w:r>
      <w:proofErr w:type="gramEnd"/>
      <w:r w:rsidRPr="002D51B5">
        <w:t xml:space="preserve"> in one physical location, such as a building, office, or home.</w:t>
      </w:r>
    </w:p>
    <w:p w14:paraId="4DDB6C05" w14:textId="13CC3E9D" w:rsidR="002D51B5" w:rsidRDefault="002D51B5">
      <w:r>
        <w:t xml:space="preserve">Example: </w:t>
      </w:r>
      <w:proofErr w:type="gramStart"/>
      <w:r>
        <w:t>Home ,Office ,School</w:t>
      </w:r>
      <w:proofErr w:type="gramEnd"/>
      <w:r>
        <w:t xml:space="preserve"> etc</w:t>
      </w:r>
    </w:p>
    <w:p w14:paraId="70BFFF79" w14:textId="77777777" w:rsidR="002D51B5" w:rsidRDefault="002D51B5"/>
    <w:p w14:paraId="6DAC8061" w14:textId="77777777" w:rsidR="002D51B5" w:rsidRDefault="002D51B5"/>
    <w:p w14:paraId="7E4E8949" w14:textId="77777777" w:rsidR="002D51B5" w:rsidRDefault="002D51B5"/>
    <w:p w14:paraId="5B948B32" w14:textId="77777777" w:rsidR="002D51B5" w:rsidRDefault="002D51B5"/>
    <w:p w14:paraId="3F22A321" w14:textId="77777777" w:rsidR="002D51B5" w:rsidRDefault="002D51B5"/>
    <w:p w14:paraId="55069F6E" w14:textId="77777777" w:rsidR="002D51B5" w:rsidRDefault="002D51B5"/>
    <w:p w14:paraId="176032A1" w14:textId="77777777" w:rsidR="002D51B5" w:rsidRDefault="002D51B5"/>
    <w:p w14:paraId="1CEB37AE" w14:textId="77777777" w:rsidR="002D51B5" w:rsidRDefault="002D51B5"/>
    <w:p w14:paraId="213A73F8" w14:textId="77777777" w:rsidR="002D51B5" w:rsidRDefault="002D51B5"/>
    <w:p w14:paraId="18DE4556" w14:textId="06C3D120" w:rsidR="002D51B5" w:rsidRDefault="002D51B5">
      <w:r>
        <w:lastRenderedPageBreak/>
        <w:t xml:space="preserve">Wide Area </w:t>
      </w:r>
      <w:proofErr w:type="gramStart"/>
      <w:r>
        <w:t>Network(</w:t>
      </w:r>
      <w:proofErr w:type="gramEnd"/>
      <w:r>
        <w:t>WAN):</w:t>
      </w:r>
    </w:p>
    <w:p w14:paraId="1387A6F0" w14:textId="55DFAA73" w:rsidR="002D51B5" w:rsidRDefault="002D51B5">
      <w:pPr>
        <w:rPr>
          <w:lang w:val="en-US"/>
        </w:rPr>
      </w:pPr>
      <w:r>
        <w:rPr>
          <w:noProof/>
        </w:rPr>
        <w:drawing>
          <wp:inline distT="0" distB="0" distL="0" distR="0" wp14:anchorId="24471A98" wp14:editId="3417A106">
            <wp:extent cx="5731510" cy="5099685"/>
            <wp:effectExtent l="0" t="0" r="2540" b="5715"/>
            <wp:docPr id="1291586199" name="Picture 2" descr="Advantages and disadvantages of wide area network (WAN) – IT Rele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vantages and disadvantages of wide area network (WAN) – IT Relea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9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A0DCE" w14:textId="77777777" w:rsidR="002D51B5" w:rsidRDefault="002D51B5">
      <w:pPr>
        <w:rPr>
          <w:lang w:val="en-US"/>
        </w:rPr>
      </w:pPr>
    </w:p>
    <w:p w14:paraId="7ABD5BBE" w14:textId="2D2B981A" w:rsidR="002D51B5" w:rsidRDefault="002D51B5">
      <w:r w:rsidRPr="002D51B5">
        <w:t>A Wide Area Network (WAN) connects geographically dispersed Local Area Networks (LANs) and devices, spanning larger areas like cities, countries, or even globally.</w:t>
      </w:r>
    </w:p>
    <w:p w14:paraId="2B09A717" w14:textId="3ADDEBC4" w:rsidR="002D51B5" w:rsidRDefault="002D51B5">
      <w:r>
        <w:t>Examples:</w:t>
      </w:r>
    </w:p>
    <w:p w14:paraId="20DCD814" w14:textId="354D854F" w:rsidR="002D51B5" w:rsidRPr="000B6F32" w:rsidRDefault="002D51B5">
      <w:pPr>
        <w:rPr>
          <w:lang w:val="en-US"/>
        </w:rPr>
      </w:pPr>
      <w:r w:rsidRPr="002D51B5">
        <w:t>the Internet, corporate networks connecting multiple branch offices, and bank networks connecting ATMs and branches. </w:t>
      </w:r>
    </w:p>
    <w:sectPr w:rsidR="002D51B5" w:rsidRPr="000B6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F32"/>
    <w:rsid w:val="000B6F32"/>
    <w:rsid w:val="002D51B5"/>
    <w:rsid w:val="006F351C"/>
    <w:rsid w:val="008F74C7"/>
    <w:rsid w:val="00A4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70AB2"/>
  <w15:chartTrackingRefBased/>
  <w15:docId w15:val="{B6D5D990-F4E9-4CE3-90C0-E7D202276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F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F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F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F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F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F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F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F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F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F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F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F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F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F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F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F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F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F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F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F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F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F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F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F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F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F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F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Bommisetty</dc:creator>
  <cp:keywords/>
  <dc:description/>
  <cp:lastModifiedBy>Sai Bommisetty</cp:lastModifiedBy>
  <cp:revision>1</cp:revision>
  <dcterms:created xsi:type="dcterms:W3CDTF">2025-04-24T10:12:00Z</dcterms:created>
  <dcterms:modified xsi:type="dcterms:W3CDTF">2025-04-24T10:28:00Z</dcterms:modified>
</cp:coreProperties>
</file>