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F445" w14:textId="77777777" w:rsidR="00A42694" w:rsidRPr="00993DF4" w:rsidRDefault="00A42694" w:rsidP="00993DF4">
      <w:pPr>
        <w:pStyle w:val="berschrift1"/>
      </w:pPr>
      <w:r w:rsidRPr="00993DF4">
        <w:t xml:space="preserve">Auftrag </w:t>
      </w:r>
      <w:r w:rsidR="003C5E66" w:rsidRPr="00993DF4">
        <w:t>– Netz</w:t>
      </w:r>
      <w:r w:rsidR="00A04A53" w:rsidRPr="00993DF4">
        <w:t>werkdiagramm</w:t>
      </w:r>
      <w:r w:rsidR="003C5E66" w:rsidRPr="00993DF4">
        <w:t xml:space="preserve"> erstellen</w:t>
      </w:r>
    </w:p>
    <w:p w14:paraId="11C1ABD9" w14:textId="77777777" w:rsidR="00A42694" w:rsidRPr="00191C22" w:rsidRDefault="00A42694" w:rsidP="00A42694">
      <w:pPr>
        <w:rPr>
          <w:rFonts w:cstheme="minorHAnsi"/>
        </w:rPr>
      </w:pPr>
    </w:p>
    <w:tbl>
      <w:tblPr>
        <w:tblpPr w:leftFromText="187" w:rightFromText="187" w:vertAnchor="page" w:horzAnchor="margin" w:tblpXSpec="center" w:tblpYSpec="top"/>
        <w:tblW w:w="5000" w:type="pct"/>
        <w:tblLayout w:type="fixed"/>
        <w:tblLook w:val="04A0" w:firstRow="1" w:lastRow="0" w:firstColumn="1" w:lastColumn="0" w:noHBand="0" w:noVBand="1"/>
      </w:tblPr>
      <w:tblGrid>
        <w:gridCol w:w="1814"/>
        <w:gridCol w:w="7258"/>
      </w:tblGrid>
      <w:sdt>
        <w:sdtPr>
          <w:rPr>
            <w:rFonts w:cstheme="minorHAnsi"/>
          </w:rPr>
          <w:id w:val="1216090805"/>
          <w:docPartObj>
            <w:docPartGallery w:val="Page Numbers (Top of Page)"/>
            <w:docPartUnique/>
          </w:docPartObj>
        </w:sdtPr>
        <w:sdtEndPr>
          <w:rPr>
            <w:rFonts w:eastAsiaTheme="majorEastAsia"/>
            <w:sz w:val="28"/>
            <w:szCs w:val="28"/>
          </w:rPr>
        </w:sdtEndPr>
        <w:sdtContent>
          <w:tr w:rsidR="003C5E66" w:rsidRPr="00191C22" w14:paraId="6927F503" w14:textId="77777777" w:rsidTr="00203A1B">
            <w:trPr>
              <w:trHeight w:val="1080"/>
            </w:trPr>
            <w:tc>
              <w:tcPr>
                <w:tcW w:w="1000" w:type="pct"/>
                <w:tcBorders>
                  <w:right w:val="triple" w:sz="4" w:space="0" w:color="4472C4" w:themeColor="accent1"/>
                </w:tcBorders>
                <w:vAlign w:val="bottom"/>
              </w:tcPr>
              <w:p w14:paraId="4DEA60D3" w14:textId="0AF3BB43" w:rsidR="003C5E66" w:rsidRPr="00191C22" w:rsidRDefault="003C5E66" w:rsidP="00203A1B">
                <w:pPr>
                  <w:pStyle w:val="KeinLeerraum"/>
                  <w:jc w:val="right"/>
                  <w:rPr>
                    <w:rFonts w:eastAsiaTheme="majorEastAsia" w:cstheme="minorHAnsi"/>
                    <w:sz w:val="20"/>
                    <w:szCs w:val="20"/>
                  </w:rPr>
                </w:pPr>
                <w:r w:rsidRPr="00191C22">
                  <w:rPr>
                    <w:rFonts w:cstheme="minorHAnsi"/>
                  </w:rPr>
                  <w:fldChar w:fldCharType="begin"/>
                </w:r>
                <w:r w:rsidRPr="00191C22">
                  <w:rPr>
                    <w:rFonts w:cstheme="minorHAnsi"/>
                  </w:rPr>
                  <w:instrText>PAGE    \* MERGEFORMAT</w:instrText>
                </w:r>
                <w:r w:rsidRPr="00191C22">
                  <w:rPr>
                    <w:rFonts w:cstheme="minorHAnsi"/>
                  </w:rPr>
                  <w:fldChar w:fldCharType="separate"/>
                </w:r>
                <w:r w:rsidR="00611EF8">
                  <w:rPr>
                    <w:rFonts w:cstheme="minorHAnsi"/>
                    <w:noProof/>
                  </w:rPr>
                  <w:t>1</w:t>
                </w:r>
                <w:r w:rsidRPr="00191C22">
                  <w:rPr>
                    <w:rFonts w:cstheme="minorHAnsi"/>
                  </w:rPr>
                  <w:fldChar w:fldCharType="end"/>
                </w:r>
              </w:p>
            </w:tc>
            <w:tc>
              <w:tcPr>
                <w:tcW w:w="4000" w:type="pct"/>
                <w:tcBorders>
                  <w:left w:val="triple" w:sz="4" w:space="0" w:color="4472C4" w:themeColor="accent1"/>
                </w:tcBorders>
                <w:vAlign w:val="bottom"/>
              </w:tcPr>
              <w:p w14:paraId="339152F3" w14:textId="77777777" w:rsidR="003C5E66" w:rsidRPr="00191C22" w:rsidRDefault="003C5E66" w:rsidP="00203A1B">
                <w:pPr>
                  <w:pStyle w:val="KeinLeerraum"/>
                  <w:rPr>
                    <w:rFonts w:eastAsiaTheme="majorEastAsia" w:cstheme="minorHAnsi"/>
                    <w:sz w:val="28"/>
                    <w:szCs w:val="28"/>
                  </w:rPr>
                </w:pPr>
                <w:r w:rsidRPr="00191C22">
                  <w:rPr>
                    <w:rFonts w:cstheme="minorHAnsi"/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6489A8D3" wp14:editId="59998DA2">
                      <wp:simplePos x="0" y="0"/>
                      <wp:positionH relativeFrom="column">
                        <wp:posOffset>4081145</wp:posOffset>
                      </wp:positionH>
                      <wp:positionV relativeFrom="paragraph">
                        <wp:posOffset>240030</wp:posOffset>
                      </wp:positionV>
                      <wp:extent cx="347980" cy="418465"/>
                      <wp:effectExtent l="0" t="0" r="0" b="635"/>
                      <wp:wrapSquare wrapText="bothSides"/>
                      <wp:docPr id="4" name="Grafik 4" descr="http://www.brienz.ch/de/images/4a014475f0dba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enz.ch/de/images/4a014475f0dba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47980" cy="418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sdtContent>
      </w:sdt>
    </w:tbl>
    <w:p w14:paraId="0FF00A07" w14:textId="3C980CD1" w:rsidR="00611EF8" w:rsidRPr="00611EF8" w:rsidRDefault="00611EF8" w:rsidP="00611EF8">
      <w:pPr>
        <w:pStyle w:val="Kopfzeile"/>
        <w:rPr>
          <w:rFonts w:cstheme="minorHAnsi"/>
        </w:rPr>
      </w:pPr>
      <w:r w:rsidRPr="00611EF8">
        <w:rPr>
          <w:rFonts w:cstheme="minorHAnsi"/>
        </w:rPr>
        <w:t>Die Aufgabe besteht in der Erstellung eines Netzwerkdiagramms unter Verwendung der Applikation draw.io</w:t>
      </w:r>
      <w:r w:rsidR="006C3B4F">
        <w:rPr>
          <w:rFonts w:cstheme="minorHAnsi"/>
        </w:rPr>
        <w:t>.</w:t>
      </w:r>
    </w:p>
    <w:p w14:paraId="61179361" w14:textId="77777777" w:rsidR="00611EF8" w:rsidRDefault="00611EF8" w:rsidP="00611EF8">
      <w:pPr>
        <w:pStyle w:val="Kopfzeile"/>
        <w:rPr>
          <w:rFonts w:cstheme="minorHAnsi"/>
        </w:rPr>
      </w:pPr>
    </w:p>
    <w:p w14:paraId="2DE9E303" w14:textId="52C3A5A1" w:rsidR="00611EF8" w:rsidRPr="00611EF8" w:rsidRDefault="00611EF8" w:rsidP="00611EF8">
      <w:pPr>
        <w:pStyle w:val="Kopfzeile"/>
        <w:rPr>
          <w:rFonts w:cstheme="minorHAnsi"/>
        </w:rPr>
      </w:pPr>
      <w:r w:rsidRPr="00611EF8">
        <w:rPr>
          <w:rFonts w:cstheme="minorHAnsi"/>
        </w:rPr>
        <w:t>Ziel dieser Übung ist das selbständige Erarbeiten der erforderlichen Netzwerk-Topologie. Nutze das Internet als primäre Informationsquelle (z.B. Google), um sämtliche auftretenden Fragen zur korrekten Darstellung und Architektur eigenständig zu beantworten.</w:t>
      </w:r>
    </w:p>
    <w:p w14:paraId="00B6AB95" w14:textId="77777777" w:rsidR="00611EF8" w:rsidRPr="00611EF8" w:rsidRDefault="00611EF8" w:rsidP="00611EF8">
      <w:pPr>
        <w:pStyle w:val="Kopfzeile"/>
        <w:rPr>
          <w:rFonts w:cstheme="minorHAnsi"/>
        </w:rPr>
      </w:pPr>
    </w:p>
    <w:p w14:paraId="7AE11D29" w14:textId="77777777" w:rsidR="00611EF8" w:rsidRPr="00611EF8" w:rsidRDefault="00611EF8" w:rsidP="00611EF8">
      <w:pPr>
        <w:pStyle w:val="berschrift2"/>
      </w:pPr>
      <w:r w:rsidRPr="00611EF8">
        <w:t>Zweck des Netzwerkdiagramms</w:t>
      </w:r>
    </w:p>
    <w:p w14:paraId="2928AA47" w14:textId="77777777" w:rsidR="00611EF8" w:rsidRPr="00611EF8" w:rsidRDefault="00611EF8" w:rsidP="00611EF8">
      <w:pPr>
        <w:pStyle w:val="Kopfzeile"/>
        <w:rPr>
          <w:rFonts w:cstheme="minorHAnsi"/>
        </w:rPr>
      </w:pPr>
    </w:p>
    <w:p w14:paraId="181938E4" w14:textId="77777777" w:rsidR="00611EF8" w:rsidRPr="00611EF8" w:rsidRDefault="00611EF8" w:rsidP="00611EF8">
      <w:pPr>
        <w:pStyle w:val="Kopfzeile"/>
        <w:rPr>
          <w:rFonts w:cstheme="minorHAnsi"/>
        </w:rPr>
      </w:pPr>
      <w:r w:rsidRPr="00611EF8">
        <w:rPr>
          <w:rFonts w:cstheme="minorHAnsi"/>
        </w:rPr>
        <w:t>Ein Netzwerkdiagramm ist ein essenzielles Dokument in der IT-Dokumentation. Es dient primär dazu, allen involvierten Parteien eine klare und vollständige Übersicht über die Netzwerkarchitektur zu verschaffen.</w:t>
      </w:r>
    </w:p>
    <w:p w14:paraId="1AA8472A" w14:textId="77777777" w:rsidR="00611EF8" w:rsidRPr="00611EF8" w:rsidRDefault="00611EF8" w:rsidP="00611EF8">
      <w:pPr>
        <w:pStyle w:val="Kopfzeile"/>
        <w:rPr>
          <w:rFonts w:cstheme="minorHAnsi"/>
        </w:rPr>
      </w:pPr>
    </w:p>
    <w:p w14:paraId="0A21FE8E" w14:textId="77777777" w:rsidR="00611EF8" w:rsidRDefault="00611EF8" w:rsidP="00611EF8">
      <w:pPr>
        <w:pStyle w:val="Kopfzeile"/>
        <w:rPr>
          <w:rFonts w:cstheme="minorHAnsi"/>
        </w:rPr>
      </w:pPr>
      <w:r w:rsidRPr="00611EF8">
        <w:rPr>
          <w:rFonts w:cstheme="minorHAnsi"/>
        </w:rPr>
        <w:t>Das Diagramm unterstützt insbesondere folgende Prozesse:</w:t>
      </w:r>
    </w:p>
    <w:p w14:paraId="39F063F0" w14:textId="77777777" w:rsidR="00611EF8" w:rsidRDefault="00611EF8" w:rsidP="00611EF8">
      <w:pPr>
        <w:pStyle w:val="Kopfzeile"/>
        <w:numPr>
          <w:ilvl w:val="0"/>
          <w:numId w:val="5"/>
        </w:numPr>
        <w:rPr>
          <w:rFonts w:cstheme="minorHAnsi"/>
        </w:rPr>
      </w:pPr>
      <w:r w:rsidRPr="00611EF8">
        <w:rPr>
          <w:rFonts w:cstheme="minorHAnsi"/>
        </w:rPr>
        <w:t>Planung und Erweiterung der Infrastruktur.</w:t>
      </w:r>
    </w:p>
    <w:p w14:paraId="6BF29E09" w14:textId="77777777" w:rsidR="00611EF8" w:rsidRDefault="00611EF8" w:rsidP="00611EF8">
      <w:pPr>
        <w:pStyle w:val="Kopfzeile"/>
        <w:numPr>
          <w:ilvl w:val="0"/>
          <w:numId w:val="5"/>
        </w:numPr>
        <w:rPr>
          <w:rFonts w:cstheme="minorHAnsi"/>
        </w:rPr>
      </w:pPr>
      <w:r w:rsidRPr="00611EF8">
        <w:rPr>
          <w:rFonts w:cstheme="minorHAnsi"/>
        </w:rPr>
        <w:t>Fehleranalyse (Troubleshooting) bei Ausfällen oder Störungen.</w:t>
      </w:r>
    </w:p>
    <w:p w14:paraId="0DFC1294" w14:textId="5B1FBF16" w:rsidR="003C5E66" w:rsidRPr="00611EF8" w:rsidRDefault="00611EF8" w:rsidP="00611EF8">
      <w:pPr>
        <w:pStyle w:val="Kopfzeile"/>
        <w:numPr>
          <w:ilvl w:val="0"/>
          <w:numId w:val="5"/>
        </w:numPr>
        <w:rPr>
          <w:rFonts w:cstheme="minorHAnsi"/>
        </w:rPr>
      </w:pPr>
      <w:r w:rsidRPr="00611EF8">
        <w:rPr>
          <w:rFonts w:cstheme="minorHAnsi"/>
        </w:rPr>
        <w:t>Sicherstellung der Betriebskontinuität.</w:t>
      </w:r>
    </w:p>
    <w:p w14:paraId="4E094C3F" w14:textId="77777777" w:rsidR="00611EF8" w:rsidRDefault="00611EF8" w:rsidP="00191C22">
      <w:pPr>
        <w:pStyle w:val="berschrift2"/>
      </w:pPr>
    </w:p>
    <w:p w14:paraId="047882E9" w14:textId="5E647EC3" w:rsidR="00611EF8" w:rsidRPr="00611EF8" w:rsidRDefault="003C5E66" w:rsidP="00611EF8">
      <w:pPr>
        <w:pStyle w:val="berschrift2"/>
      </w:pPr>
      <w:r w:rsidRPr="00191C22">
        <w:t xml:space="preserve">Folgende </w:t>
      </w:r>
      <w:r w:rsidR="00607202" w:rsidRPr="00191C22">
        <w:t>Bestandteile</w:t>
      </w:r>
      <w:r w:rsidRPr="00191C22">
        <w:t xml:space="preserve"> müssen auf dem Plan vorhanden sein: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11EF8" w14:paraId="18B5CC66" w14:textId="77777777" w:rsidTr="00611EF8">
        <w:tc>
          <w:tcPr>
            <w:tcW w:w="3020" w:type="dxa"/>
          </w:tcPr>
          <w:p w14:paraId="4878803C" w14:textId="6C7C7985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698176" behindDoc="1" locked="0" layoutInCell="1" allowOverlap="1" wp14:anchorId="7E4ED6B4" wp14:editId="13595AE4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173990</wp:posOffset>
                  </wp:positionV>
                  <wp:extent cx="1090295" cy="1090295"/>
                  <wp:effectExtent l="0" t="0" r="0" b="0"/>
                  <wp:wrapTight wrapText="bothSides">
                    <wp:wrapPolygon edited="0">
                      <wp:start x="0" y="0"/>
                      <wp:lineTo x="0" y="21135"/>
                      <wp:lineTo x="21135" y="21135"/>
                      <wp:lineTo x="21135" y="0"/>
                      <wp:lineTo x="0" y="0"/>
                    </wp:wrapPolygon>
                  </wp:wrapTight>
                  <wp:docPr id="418233312" name="Grafik 418233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51DC69C5" w14:textId="73FFB3A4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00224" behindDoc="1" locked="0" layoutInCell="1" allowOverlap="1" wp14:anchorId="339B9FF4" wp14:editId="3C72DDE2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173990</wp:posOffset>
                  </wp:positionV>
                  <wp:extent cx="1107440" cy="1107440"/>
                  <wp:effectExtent l="0" t="0" r="0" b="0"/>
                  <wp:wrapTight wrapText="bothSides">
                    <wp:wrapPolygon edited="0">
                      <wp:start x="0" y="0"/>
                      <wp:lineTo x="0" y="20965"/>
                      <wp:lineTo x="20965" y="20965"/>
                      <wp:lineTo x="20965" y="0"/>
                      <wp:lineTo x="0" y="0"/>
                    </wp:wrapPolygon>
                  </wp:wrapTight>
                  <wp:docPr id="412946572" name="Grafik 412946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0FD27A98" w14:textId="68F0ECF4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02272" behindDoc="1" locked="0" layoutInCell="1" allowOverlap="1" wp14:anchorId="7DBF4BA4" wp14:editId="6220864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173990</wp:posOffset>
                  </wp:positionV>
                  <wp:extent cx="1102995" cy="1102995"/>
                  <wp:effectExtent l="0" t="0" r="8255" b="8255"/>
                  <wp:wrapTight wrapText="bothSides">
                    <wp:wrapPolygon edited="0">
                      <wp:start x="0" y="0"/>
                      <wp:lineTo x="0" y="21264"/>
                      <wp:lineTo x="21264" y="21264"/>
                      <wp:lineTo x="21264" y="0"/>
                      <wp:lineTo x="0" y="0"/>
                    </wp:wrapPolygon>
                  </wp:wrapTight>
                  <wp:docPr id="645028529" name="Grafik 645028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995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11EF8" w14:paraId="02932C58" w14:textId="77777777" w:rsidTr="00611EF8">
        <w:tc>
          <w:tcPr>
            <w:tcW w:w="3020" w:type="dxa"/>
          </w:tcPr>
          <w:p w14:paraId="18882526" w14:textId="18BB9029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1x Server</w:t>
            </w:r>
          </w:p>
        </w:tc>
        <w:tc>
          <w:tcPr>
            <w:tcW w:w="3021" w:type="dxa"/>
          </w:tcPr>
          <w:p w14:paraId="3A05EFAF" w14:textId="4468D6FD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1x Fileserver</w:t>
            </w:r>
          </w:p>
        </w:tc>
        <w:tc>
          <w:tcPr>
            <w:tcW w:w="3021" w:type="dxa"/>
          </w:tcPr>
          <w:p w14:paraId="10C8CDFD" w14:textId="4A35451A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4x Client-Computer</w:t>
            </w:r>
          </w:p>
        </w:tc>
      </w:tr>
      <w:tr w:rsidR="00611EF8" w14:paraId="76D8AC8A" w14:textId="77777777" w:rsidTr="00611EF8">
        <w:tc>
          <w:tcPr>
            <w:tcW w:w="3020" w:type="dxa"/>
          </w:tcPr>
          <w:p w14:paraId="116F1ADB" w14:textId="41EC91E0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04320" behindDoc="1" locked="0" layoutInCell="1" allowOverlap="1" wp14:anchorId="2BA526FA" wp14:editId="79D50E2C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172085</wp:posOffset>
                  </wp:positionV>
                  <wp:extent cx="1290955" cy="645160"/>
                  <wp:effectExtent l="0" t="0" r="4445" b="2540"/>
                  <wp:wrapTight wrapText="bothSides">
                    <wp:wrapPolygon edited="0">
                      <wp:start x="0" y="0"/>
                      <wp:lineTo x="0" y="21047"/>
                      <wp:lineTo x="21356" y="21047"/>
                      <wp:lineTo x="21356" y="0"/>
                      <wp:lineTo x="0" y="0"/>
                    </wp:wrapPolygon>
                  </wp:wrapTight>
                  <wp:docPr id="61444453" name="Grafik 61444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6E660711" w14:textId="38E4FE49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06368" behindDoc="1" locked="0" layoutInCell="1" allowOverlap="1" wp14:anchorId="43FC17B4" wp14:editId="39261E6C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172085</wp:posOffset>
                  </wp:positionV>
                  <wp:extent cx="1102360" cy="1102360"/>
                  <wp:effectExtent l="0" t="0" r="2540" b="2540"/>
                  <wp:wrapTight wrapText="bothSides">
                    <wp:wrapPolygon edited="0">
                      <wp:start x="0" y="0"/>
                      <wp:lineTo x="0" y="21276"/>
                      <wp:lineTo x="21276" y="21276"/>
                      <wp:lineTo x="21276" y="0"/>
                      <wp:lineTo x="0" y="0"/>
                    </wp:wrapPolygon>
                  </wp:wrapTight>
                  <wp:docPr id="236097766" name="Grafik 236097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360" cy="110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5B2A0A44" w14:textId="0612351D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08416" behindDoc="1" locked="0" layoutInCell="1" allowOverlap="1" wp14:anchorId="038C3C3B" wp14:editId="447991AE">
                  <wp:simplePos x="0" y="0"/>
                  <wp:positionH relativeFrom="margin">
                    <wp:posOffset>-635</wp:posOffset>
                  </wp:positionH>
                  <wp:positionV relativeFrom="paragraph">
                    <wp:posOffset>172085</wp:posOffset>
                  </wp:positionV>
                  <wp:extent cx="1662430" cy="1108075"/>
                  <wp:effectExtent l="0" t="0" r="0" b="0"/>
                  <wp:wrapTight wrapText="bothSides">
                    <wp:wrapPolygon edited="0">
                      <wp:start x="0" y="0"/>
                      <wp:lineTo x="0" y="21167"/>
                      <wp:lineTo x="21286" y="21167"/>
                      <wp:lineTo x="21286" y="0"/>
                      <wp:lineTo x="0" y="0"/>
                    </wp:wrapPolygon>
                  </wp:wrapTight>
                  <wp:docPr id="295578097" name="Grafik 295578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11EF8" w14:paraId="106D6A65" w14:textId="77777777" w:rsidTr="00611EF8">
        <w:tc>
          <w:tcPr>
            <w:tcW w:w="3020" w:type="dxa"/>
          </w:tcPr>
          <w:p w14:paraId="1B9C41D6" w14:textId="5E36E8B7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2x Switch</w:t>
            </w:r>
          </w:p>
        </w:tc>
        <w:tc>
          <w:tcPr>
            <w:tcW w:w="3021" w:type="dxa"/>
          </w:tcPr>
          <w:p w14:paraId="549666A3" w14:textId="2B023183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1x Firewal</w:t>
            </w:r>
            <w:r>
              <w:rPr>
                <w:rFonts w:cstheme="minorHAnsi"/>
                <w:sz w:val="20"/>
              </w:rPr>
              <w:t>l</w:t>
            </w:r>
          </w:p>
        </w:tc>
        <w:tc>
          <w:tcPr>
            <w:tcW w:w="3021" w:type="dxa"/>
          </w:tcPr>
          <w:p w14:paraId="28EC6863" w14:textId="2B545A42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2x Laptop</w:t>
            </w:r>
          </w:p>
        </w:tc>
      </w:tr>
      <w:tr w:rsidR="00611EF8" w14:paraId="1014CCD5" w14:textId="77777777" w:rsidTr="00611EF8">
        <w:tc>
          <w:tcPr>
            <w:tcW w:w="3020" w:type="dxa"/>
          </w:tcPr>
          <w:p w14:paraId="7160222A" w14:textId="6B6F0A25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10464" behindDoc="1" locked="0" layoutInCell="1" allowOverlap="1" wp14:anchorId="1DE52A59" wp14:editId="7B966A60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172720</wp:posOffset>
                  </wp:positionV>
                  <wp:extent cx="1084580" cy="1084580"/>
                  <wp:effectExtent l="0" t="0" r="1270" b="1270"/>
                  <wp:wrapTight wrapText="bothSides">
                    <wp:wrapPolygon edited="0">
                      <wp:start x="0" y="0"/>
                      <wp:lineTo x="0" y="21246"/>
                      <wp:lineTo x="21246" y="21246"/>
                      <wp:lineTo x="21246" y="0"/>
                      <wp:lineTo x="0" y="0"/>
                    </wp:wrapPolygon>
                  </wp:wrapTight>
                  <wp:docPr id="1169511362" name="Grafik 116951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100BA52A" w14:textId="0D83AAA2" w:rsidR="00611EF8" w:rsidRDefault="00611EF8" w:rsidP="00611EF8">
            <w:r w:rsidRPr="00191C22">
              <w:rPr>
                <w:rFonts w:cstheme="minorHAnsi"/>
                <w:noProof/>
              </w:rPr>
              <w:drawing>
                <wp:anchor distT="0" distB="0" distL="114300" distR="114300" simplePos="0" relativeHeight="251712512" behindDoc="1" locked="0" layoutInCell="1" allowOverlap="1" wp14:anchorId="0F35C758" wp14:editId="1D2D412E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172720</wp:posOffset>
                  </wp:positionV>
                  <wp:extent cx="1691640" cy="1128395"/>
                  <wp:effectExtent l="0" t="0" r="3810" b="0"/>
                  <wp:wrapTight wrapText="bothSides">
                    <wp:wrapPolygon edited="0">
                      <wp:start x="0" y="0"/>
                      <wp:lineTo x="0" y="21150"/>
                      <wp:lineTo x="21405" y="21150"/>
                      <wp:lineTo x="21405" y="0"/>
                      <wp:lineTo x="0" y="0"/>
                    </wp:wrapPolygon>
                  </wp:wrapTight>
                  <wp:docPr id="919995451" name="Grafik 919995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1" w:type="dxa"/>
          </w:tcPr>
          <w:p w14:paraId="29CBF222" w14:textId="77777777" w:rsidR="00611EF8" w:rsidRDefault="00611EF8" w:rsidP="00611EF8"/>
        </w:tc>
      </w:tr>
      <w:tr w:rsidR="00611EF8" w14:paraId="63EDAA11" w14:textId="77777777" w:rsidTr="00611EF8">
        <w:tc>
          <w:tcPr>
            <w:tcW w:w="3020" w:type="dxa"/>
          </w:tcPr>
          <w:p w14:paraId="233068D4" w14:textId="23762500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1x Router</w:t>
            </w:r>
          </w:p>
        </w:tc>
        <w:tc>
          <w:tcPr>
            <w:tcW w:w="3021" w:type="dxa"/>
          </w:tcPr>
          <w:p w14:paraId="13325E77" w14:textId="244935C9" w:rsidR="00611EF8" w:rsidRPr="00611EF8" w:rsidRDefault="00611EF8" w:rsidP="00611EF8">
            <w:pPr>
              <w:rPr>
                <w:rFonts w:cstheme="minorHAnsi"/>
                <w:sz w:val="20"/>
              </w:rPr>
            </w:pPr>
            <w:r w:rsidRPr="00191C22">
              <w:rPr>
                <w:rFonts w:cstheme="minorHAnsi"/>
                <w:sz w:val="20"/>
              </w:rPr>
              <w:t>Wide Area Network</w:t>
            </w:r>
          </w:p>
        </w:tc>
        <w:tc>
          <w:tcPr>
            <w:tcW w:w="3021" w:type="dxa"/>
          </w:tcPr>
          <w:p w14:paraId="0E5EBFB8" w14:textId="77777777" w:rsidR="00611EF8" w:rsidRDefault="00611EF8" w:rsidP="00611EF8"/>
        </w:tc>
      </w:tr>
    </w:tbl>
    <w:p w14:paraId="4C06D91C" w14:textId="729C05FE" w:rsidR="00607202" w:rsidRPr="00191C22" w:rsidRDefault="00607202" w:rsidP="00611EF8">
      <w:pPr>
        <w:pStyle w:val="Kopfzeile"/>
        <w:rPr>
          <w:rFonts w:cstheme="minorHAnsi"/>
        </w:rPr>
      </w:pPr>
    </w:p>
    <w:p w14:paraId="3DC3D339" w14:textId="1C25C0CA" w:rsidR="005A39E1" w:rsidRPr="00191C22" w:rsidRDefault="005A39E1" w:rsidP="005A39E1">
      <w:pPr>
        <w:pStyle w:val="Kopfzeile"/>
        <w:ind w:left="720"/>
        <w:rPr>
          <w:rFonts w:cstheme="minorHAnsi"/>
        </w:rPr>
      </w:pPr>
    </w:p>
    <w:p w14:paraId="1C8B198F" w14:textId="36B5FEF6" w:rsidR="006C3B4F" w:rsidRDefault="006C3B4F">
      <w:pPr>
        <w:rPr>
          <w:rFonts w:cstheme="minorHAnsi"/>
        </w:rPr>
      </w:pPr>
      <w:r>
        <w:rPr>
          <w:rFonts w:cstheme="minorHAnsi"/>
        </w:rPr>
        <w:br w:type="page"/>
      </w:r>
    </w:p>
    <w:p w14:paraId="23CE1CCF" w14:textId="77777777" w:rsidR="003179FC" w:rsidRPr="00191C22" w:rsidRDefault="003179FC" w:rsidP="00191C22">
      <w:pPr>
        <w:pStyle w:val="berschrift2"/>
      </w:pPr>
      <w:r w:rsidRPr="00191C22">
        <w:lastRenderedPageBreak/>
        <w:t>Anforderungen:</w:t>
      </w:r>
    </w:p>
    <w:p w14:paraId="3534001A" w14:textId="77777777" w:rsidR="003179FC" w:rsidRPr="00191C22" w:rsidRDefault="003179FC" w:rsidP="003179FC">
      <w:pPr>
        <w:pStyle w:val="Kopfzeile"/>
        <w:spacing w:line="276" w:lineRule="auto"/>
        <w:rPr>
          <w:rFonts w:cstheme="minorHAnsi"/>
        </w:rPr>
      </w:pPr>
    </w:p>
    <w:p w14:paraId="700D3B3B" w14:textId="77777777" w:rsidR="008A621B" w:rsidRDefault="008A621B" w:rsidP="003179FC">
      <w:pPr>
        <w:pStyle w:val="Kopfzeile"/>
        <w:numPr>
          <w:ilvl w:val="0"/>
          <w:numId w:val="3"/>
        </w:numPr>
        <w:spacing w:line="276" w:lineRule="auto"/>
        <w:rPr>
          <w:rFonts w:cstheme="minorHAnsi"/>
        </w:rPr>
      </w:pPr>
      <w:r w:rsidRPr="008A621B">
        <w:rPr>
          <w:rFonts w:cstheme="minorHAnsi"/>
        </w:rPr>
        <w:t>Die WAN-Wolke muss die Verbindung der Gemeinde Brienz zum Internet darstellen.</w:t>
      </w:r>
    </w:p>
    <w:p w14:paraId="34908471" w14:textId="3EC5DB64" w:rsidR="008A621B" w:rsidRDefault="008A621B" w:rsidP="003C5E66">
      <w:pPr>
        <w:pStyle w:val="Kopfzeile"/>
        <w:numPr>
          <w:ilvl w:val="0"/>
          <w:numId w:val="3"/>
        </w:numPr>
        <w:spacing w:line="276" w:lineRule="auto"/>
        <w:rPr>
          <w:rFonts w:cstheme="minorHAnsi"/>
        </w:rPr>
      </w:pPr>
      <w:r w:rsidRPr="008A621B">
        <w:rPr>
          <w:rFonts w:cstheme="minorHAnsi"/>
        </w:rPr>
        <w:t>Die beiden Laptops sind über ein</w:t>
      </w:r>
      <w:r>
        <w:rPr>
          <w:rFonts w:cstheme="minorHAnsi"/>
        </w:rPr>
        <w:t>en</w:t>
      </w:r>
      <w:r w:rsidRPr="008A621B">
        <w:rPr>
          <w:rFonts w:cstheme="minorHAnsi"/>
        </w:rPr>
        <w:t xml:space="preserve"> separate</w:t>
      </w:r>
      <w:r>
        <w:rPr>
          <w:rFonts w:cstheme="minorHAnsi"/>
        </w:rPr>
        <w:t>n</w:t>
      </w:r>
      <w:r w:rsidRPr="008A621B">
        <w:rPr>
          <w:rFonts w:cstheme="minorHAnsi"/>
        </w:rPr>
        <w:t>, dedizierte</w:t>
      </w:r>
      <w:r>
        <w:rPr>
          <w:rFonts w:cstheme="minorHAnsi"/>
        </w:rPr>
        <w:t>n</w:t>
      </w:r>
      <w:r w:rsidRPr="008A621B">
        <w:rPr>
          <w:rFonts w:cstheme="minorHAnsi"/>
        </w:rPr>
        <w:t xml:space="preserve"> Switch</w:t>
      </w:r>
      <w:r>
        <w:rPr>
          <w:rFonts w:cstheme="minorHAnsi"/>
        </w:rPr>
        <w:t xml:space="preserve"> </w:t>
      </w:r>
      <w:r w:rsidRPr="008A621B">
        <w:rPr>
          <w:rFonts w:cstheme="minorHAnsi"/>
        </w:rPr>
        <w:t>mit dem restlichen LAN verbunden.</w:t>
      </w:r>
    </w:p>
    <w:p w14:paraId="70274042" w14:textId="77777777" w:rsidR="008A621B" w:rsidRDefault="008A621B" w:rsidP="008A621B">
      <w:pPr>
        <w:pStyle w:val="Kopfzeile"/>
        <w:numPr>
          <w:ilvl w:val="0"/>
          <w:numId w:val="4"/>
        </w:numPr>
        <w:rPr>
          <w:rFonts w:cstheme="minorHAnsi"/>
        </w:rPr>
      </w:pPr>
      <w:r w:rsidRPr="008A621B">
        <w:rPr>
          <w:rFonts w:cstheme="minorHAnsi"/>
        </w:rPr>
        <w:t>Das Diagramm muss die logische Topologie des Netzwerks (Verbindungen, Fluss) abbilden, nicht die räumliche Anordnung.</w:t>
      </w:r>
    </w:p>
    <w:p w14:paraId="171F5CED" w14:textId="2CD90A68" w:rsidR="00A13394" w:rsidRPr="008A621B" w:rsidRDefault="008A621B" w:rsidP="008A621B">
      <w:pPr>
        <w:pStyle w:val="Kopfzeile"/>
        <w:numPr>
          <w:ilvl w:val="0"/>
          <w:numId w:val="4"/>
        </w:numPr>
        <w:rPr>
          <w:rFonts w:cstheme="minorHAnsi"/>
        </w:rPr>
      </w:pPr>
      <w:r w:rsidRPr="008A621B">
        <w:rPr>
          <w:rFonts w:cstheme="minorHAnsi"/>
        </w:rPr>
        <w:t>Alle Geräte müssen über Kabelverbindungen (Linien) miteinander oder mit dem WAN verbunden sein. WLAN darf nicht zur Verbindung der aufgeführten Komponenten verwendet werden.</w:t>
      </w:r>
    </w:p>
    <w:p w14:paraId="293CA5AC" w14:textId="1DE8613B" w:rsidR="00A13394" w:rsidRPr="00191C22" w:rsidRDefault="00A13394" w:rsidP="003C5E66">
      <w:pPr>
        <w:pStyle w:val="Kopfzeile"/>
        <w:rPr>
          <w:rFonts w:cstheme="minorHAnsi"/>
          <w:sz w:val="24"/>
          <w:u w:val="single"/>
        </w:rPr>
      </w:pPr>
    </w:p>
    <w:p w14:paraId="16AC8C75" w14:textId="76E6DE03" w:rsidR="00A13394" w:rsidRPr="00191C22" w:rsidRDefault="006C3B4F" w:rsidP="003C5E66">
      <w:pPr>
        <w:pStyle w:val="Kopfzeile"/>
        <w:rPr>
          <w:rFonts w:cstheme="minorHAnsi"/>
          <w:sz w:val="24"/>
          <w:u w:val="single"/>
        </w:rPr>
      </w:pPr>
      <w:r w:rsidRPr="00191C22">
        <w:rPr>
          <w:rFonts w:cstheme="minorHAnsi"/>
          <w:noProof/>
          <w:sz w:val="24"/>
          <w:u w:val="single"/>
        </w:rPr>
        <w:drawing>
          <wp:anchor distT="0" distB="0" distL="114300" distR="114300" simplePos="0" relativeHeight="251696128" behindDoc="1" locked="0" layoutInCell="1" allowOverlap="1" wp14:anchorId="205D57EE" wp14:editId="11E0012B">
            <wp:simplePos x="0" y="0"/>
            <wp:positionH relativeFrom="margin">
              <wp:align>center</wp:align>
            </wp:positionH>
            <wp:positionV relativeFrom="margin">
              <wp:posOffset>2044065</wp:posOffset>
            </wp:positionV>
            <wp:extent cx="4580255" cy="2294255"/>
            <wp:effectExtent l="0" t="0" r="0" b="0"/>
            <wp:wrapSquare wrapText="bothSides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5173A" w14:textId="691B8E75" w:rsidR="00A13394" w:rsidRPr="00191C22" w:rsidRDefault="00A13394" w:rsidP="003C5E66">
      <w:pPr>
        <w:pStyle w:val="Kopfzeile"/>
        <w:rPr>
          <w:rFonts w:cstheme="minorHAnsi"/>
          <w:sz w:val="24"/>
          <w:u w:val="single"/>
        </w:rPr>
      </w:pPr>
    </w:p>
    <w:p w14:paraId="16A90B27" w14:textId="77777777" w:rsidR="00A13394" w:rsidRPr="00191C22" w:rsidRDefault="00A13394" w:rsidP="003C5E66">
      <w:pPr>
        <w:pStyle w:val="Kopfzeile"/>
        <w:rPr>
          <w:rFonts w:cstheme="minorHAnsi"/>
          <w:sz w:val="24"/>
          <w:u w:val="single"/>
        </w:rPr>
      </w:pPr>
    </w:p>
    <w:p w14:paraId="6E1D8D0A" w14:textId="4107ACEF" w:rsidR="00A13394" w:rsidRPr="00191C22" w:rsidRDefault="00A13394" w:rsidP="003C5E66">
      <w:pPr>
        <w:pStyle w:val="Kopfzeile"/>
        <w:rPr>
          <w:rFonts w:cstheme="minorHAnsi"/>
          <w:sz w:val="24"/>
          <w:u w:val="single"/>
        </w:rPr>
      </w:pPr>
    </w:p>
    <w:p w14:paraId="7EB8A979" w14:textId="77777777" w:rsidR="00A13394" w:rsidRPr="00191C22" w:rsidRDefault="00A13394" w:rsidP="003C5E66">
      <w:pPr>
        <w:pStyle w:val="Kopfzeile"/>
        <w:rPr>
          <w:rFonts w:cstheme="minorHAnsi"/>
          <w:sz w:val="24"/>
          <w:u w:val="single"/>
        </w:rPr>
      </w:pPr>
    </w:p>
    <w:p w14:paraId="0D4A7614" w14:textId="58EBA97E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7CA09F20" w14:textId="6A601D63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390581DE" w14:textId="77777777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2353E336" w14:textId="1356C295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644065FB" w14:textId="77777777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5909F568" w14:textId="253AE2DD" w:rsidR="00B22158" w:rsidRDefault="00B22158" w:rsidP="003C5E66">
      <w:pPr>
        <w:pStyle w:val="Kopfzeile"/>
        <w:rPr>
          <w:rFonts w:cstheme="minorHAnsi"/>
          <w:sz w:val="24"/>
          <w:u w:val="single"/>
        </w:rPr>
      </w:pPr>
    </w:p>
    <w:p w14:paraId="26ACAE8A" w14:textId="77777777" w:rsidR="006C3B4F" w:rsidRDefault="006C3B4F" w:rsidP="003C5E66">
      <w:pPr>
        <w:pStyle w:val="Kopfzeile"/>
        <w:rPr>
          <w:rFonts w:cstheme="minorHAnsi"/>
          <w:sz w:val="24"/>
          <w:u w:val="single"/>
        </w:rPr>
      </w:pPr>
    </w:p>
    <w:p w14:paraId="6E188692" w14:textId="77777777" w:rsidR="00191C22" w:rsidRDefault="00191C22" w:rsidP="003C5E66">
      <w:pPr>
        <w:pStyle w:val="Kopfzeile"/>
        <w:rPr>
          <w:rFonts w:cstheme="minorHAnsi"/>
          <w:sz w:val="24"/>
          <w:u w:val="single"/>
        </w:rPr>
      </w:pPr>
    </w:p>
    <w:p w14:paraId="3DEF8F8B" w14:textId="77777777" w:rsidR="003C5E66" w:rsidRPr="00191C22" w:rsidRDefault="003C5E66" w:rsidP="00191C22">
      <w:pPr>
        <w:pStyle w:val="berschrift2"/>
      </w:pPr>
      <w:r w:rsidRPr="00191C22">
        <w:t>Hilfsmittel:</w:t>
      </w:r>
    </w:p>
    <w:p w14:paraId="2A628EC1" w14:textId="77777777" w:rsidR="003C5E66" w:rsidRPr="00191C22" w:rsidRDefault="003C5E66" w:rsidP="003C5E66">
      <w:pPr>
        <w:pStyle w:val="Kopfzeile"/>
        <w:rPr>
          <w:rFonts w:cstheme="minorHAnsi"/>
        </w:rPr>
      </w:pPr>
    </w:p>
    <w:p w14:paraId="220B51FD" w14:textId="77777777" w:rsidR="003C5E66" w:rsidRPr="00C57025" w:rsidRDefault="00C73337" w:rsidP="00CD2CE2">
      <w:pPr>
        <w:pStyle w:val="Kopfzeile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C57025">
        <w:rPr>
          <w:rFonts w:cstheme="minorHAnsi"/>
          <w:b/>
          <w:bCs/>
          <w:sz w:val="24"/>
          <w:szCs w:val="24"/>
        </w:rPr>
        <w:t>Google</w:t>
      </w:r>
    </w:p>
    <w:p w14:paraId="27552284" w14:textId="77777777" w:rsidR="00C820BE" w:rsidRPr="00191C22" w:rsidRDefault="00726D65" w:rsidP="00CD2CE2">
      <w:pPr>
        <w:pStyle w:val="Kopfzeile"/>
        <w:numPr>
          <w:ilvl w:val="0"/>
          <w:numId w:val="1"/>
        </w:numPr>
        <w:spacing w:line="276" w:lineRule="auto"/>
        <w:rPr>
          <w:rFonts w:cstheme="minorHAnsi"/>
        </w:rPr>
      </w:pPr>
      <w:r w:rsidRPr="00191C22">
        <w:rPr>
          <w:rFonts w:cstheme="minorHAnsi"/>
        </w:rPr>
        <w:t>Das Programm</w:t>
      </w:r>
      <w:r w:rsidR="00C820BE" w:rsidRPr="00191C22">
        <w:rPr>
          <w:rFonts w:cstheme="minorHAnsi"/>
        </w:rPr>
        <w:t xml:space="preserve"> draw.io</w:t>
      </w:r>
    </w:p>
    <w:p w14:paraId="0819DFFF" w14:textId="794340D1" w:rsidR="00CD2CE2" w:rsidRPr="00191C22" w:rsidRDefault="00CD2CE2" w:rsidP="00CD2CE2">
      <w:pPr>
        <w:pStyle w:val="Kopfzeile"/>
        <w:numPr>
          <w:ilvl w:val="0"/>
          <w:numId w:val="1"/>
        </w:numPr>
        <w:spacing w:line="276" w:lineRule="auto"/>
        <w:rPr>
          <w:rFonts w:cstheme="minorHAnsi"/>
        </w:rPr>
      </w:pPr>
      <w:r w:rsidRPr="00191C22">
        <w:rPr>
          <w:rFonts w:cstheme="minorHAnsi"/>
        </w:rPr>
        <w:t>Mitarbeiter der Gemeinde Brienz</w:t>
      </w:r>
      <w:r w:rsidR="00BF59FD">
        <w:rPr>
          <w:rFonts w:cstheme="minorHAnsi"/>
        </w:rPr>
        <w:t xml:space="preserve"> (</w:t>
      </w:r>
      <w:r w:rsidR="00C57025">
        <w:rPr>
          <w:rFonts w:cstheme="minorHAnsi"/>
        </w:rPr>
        <w:t>Zuerst schauen, ob du etwas bei Google findest</w:t>
      </w:r>
      <w:r w:rsidR="00BF59FD">
        <w:rPr>
          <w:rFonts w:cstheme="minorHAnsi"/>
        </w:rPr>
        <w:t>)</w:t>
      </w:r>
    </w:p>
    <w:p w14:paraId="63B2FC65" w14:textId="77777777" w:rsidR="00A13394" w:rsidRPr="00191C22" w:rsidRDefault="00A13394" w:rsidP="00EF0F0A">
      <w:pPr>
        <w:pStyle w:val="Kopfzeile"/>
        <w:spacing w:before="240"/>
        <w:rPr>
          <w:rFonts w:cstheme="minorHAnsi"/>
          <w:sz w:val="24"/>
        </w:rPr>
      </w:pPr>
    </w:p>
    <w:sectPr w:rsidR="00A13394" w:rsidRPr="00191C22">
      <w:headerReference w:type="default" r:id="rId18"/>
      <w:footerReference w:type="defaul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0E517" w14:textId="77777777" w:rsidR="00A42694" w:rsidRDefault="00A42694" w:rsidP="00A42694">
      <w:pPr>
        <w:spacing w:after="0" w:line="240" w:lineRule="auto"/>
      </w:pPr>
      <w:r>
        <w:separator/>
      </w:r>
    </w:p>
  </w:endnote>
  <w:endnote w:type="continuationSeparator" w:id="0">
    <w:p w14:paraId="6FA35C87" w14:textId="77777777" w:rsidR="00A42694" w:rsidRDefault="00A42694" w:rsidP="00A4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1B48" w14:textId="60149409" w:rsidR="00BF59FD" w:rsidRDefault="000103E0">
    <w:pPr>
      <w:pStyle w:val="Fuzeile"/>
    </w:pPr>
    <w:r>
      <w:t>pza</w:t>
    </w:r>
    <w:r>
      <w:tab/>
    </w:r>
    <w:r>
      <w:tab/>
    </w:r>
    <w:proofErr w:type="spellStart"/>
    <w:r>
      <w:t>updated</w:t>
    </w:r>
    <w:proofErr w:type="spellEnd"/>
    <w:r>
      <w:t xml:space="preserve">: </w:t>
    </w:r>
    <w:r w:rsidR="00611EF8">
      <w:t>29</w:t>
    </w:r>
    <w:r w:rsidR="00BF59FD">
      <w:t>.10.20</w:t>
    </w:r>
    <w:r w:rsidR="00AD113F">
      <w:t>2</w:t>
    </w:r>
    <w:r w:rsidR="008A621B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52E4" w14:textId="77777777" w:rsidR="00A42694" w:rsidRDefault="00A42694" w:rsidP="00A42694">
      <w:pPr>
        <w:spacing w:after="0" w:line="240" w:lineRule="auto"/>
      </w:pPr>
      <w:r>
        <w:separator/>
      </w:r>
    </w:p>
  </w:footnote>
  <w:footnote w:type="continuationSeparator" w:id="0">
    <w:p w14:paraId="12B96E31" w14:textId="77777777" w:rsidR="00A42694" w:rsidRDefault="00A42694" w:rsidP="00A42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top"/>
      <w:tblW w:w="5000" w:type="pct"/>
      <w:tblLayout w:type="fixed"/>
      <w:tblLook w:val="04A0" w:firstRow="1" w:lastRow="0" w:firstColumn="1" w:lastColumn="0" w:noHBand="0" w:noVBand="1"/>
    </w:tblPr>
    <w:tblGrid>
      <w:gridCol w:w="1814"/>
      <w:gridCol w:w="7258"/>
    </w:tblGrid>
    <w:sdt>
      <w:sdtPr>
        <w:id w:val="1859858698"/>
        <w:docPartObj>
          <w:docPartGallery w:val="Page Numbers (Top of Page)"/>
          <w:docPartUnique/>
        </w:docPartObj>
      </w:sdtPr>
      <w:sdtEndPr>
        <w:rPr>
          <w:rFonts w:asciiTheme="majorHAnsi" w:eastAsiaTheme="majorEastAsia" w:hAnsiTheme="majorHAnsi" w:cstheme="majorBidi"/>
          <w:sz w:val="28"/>
          <w:szCs w:val="28"/>
        </w:rPr>
      </w:sdtEndPr>
      <w:sdtContent>
        <w:tr w:rsidR="003265FC" w14:paraId="007C491B" w14:textId="77777777">
          <w:trPr>
            <w:trHeight w:val="1080"/>
          </w:trPr>
          <w:tc>
            <w:tcPr>
              <w:tcW w:w="1000" w:type="pct"/>
              <w:tcBorders>
                <w:right w:val="triple" w:sz="4" w:space="0" w:color="4472C4" w:themeColor="accent1"/>
              </w:tcBorders>
              <w:vAlign w:val="bottom"/>
            </w:tcPr>
            <w:p w14:paraId="043FDC03" w14:textId="77777777" w:rsidR="003265FC" w:rsidRDefault="003265FC">
              <w:pPr>
                <w:pStyle w:val="KeinLeerraum"/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 w:rsidR="00D11272" w:rsidRPr="00D11272">
                <w:rPr>
                  <w:noProof/>
                  <w:lang w:val="de-DE"/>
                </w:rPr>
                <w:t>2</w:t>
              </w:r>
              <w:r>
                <w:fldChar w:fldCharType="end"/>
              </w:r>
            </w:p>
          </w:tc>
          <w:tc>
            <w:tcPr>
              <w:tcW w:w="4000" w:type="pct"/>
              <w:tcBorders>
                <w:left w:val="triple" w:sz="4" w:space="0" w:color="4472C4" w:themeColor="accent1"/>
              </w:tcBorders>
              <w:vAlign w:val="bottom"/>
            </w:tcPr>
            <w:p w14:paraId="20E807B4" w14:textId="77777777" w:rsidR="003265FC" w:rsidRDefault="006D4E93">
              <w:pPr>
                <w:pStyle w:val="KeinLeerraum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4DC2A456" wp14:editId="3F274A1D">
                    <wp:simplePos x="0" y="0"/>
                    <wp:positionH relativeFrom="column">
                      <wp:posOffset>4081145</wp:posOffset>
                    </wp:positionH>
                    <wp:positionV relativeFrom="paragraph">
                      <wp:posOffset>240030</wp:posOffset>
                    </wp:positionV>
                    <wp:extent cx="347980" cy="418465"/>
                    <wp:effectExtent l="0" t="0" r="0" b="635"/>
                    <wp:wrapSquare wrapText="bothSides"/>
                    <wp:docPr id="2" name="Grafik 2" descr="http://www.brienz.ch/de/images/4a014475f0dba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http://www.brienz.ch/de/images/4a014475f0dba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47980" cy="418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p>
          </w:tc>
        </w:tr>
      </w:sdtContent>
    </w:sdt>
  </w:tbl>
  <w:p w14:paraId="3B0D3393" w14:textId="77777777" w:rsidR="00A42694" w:rsidRDefault="003265FC">
    <w:pPr>
      <w:pStyle w:val="Kopfzeile"/>
    </w:pPr>
    <w:r>
      <w:tab/>
    </w:r>
    <w:r>
      <w:tab/>
      <w:t>Gemeindeverwaltung Brienz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B42"/>
    <w:multiLevelType w:val="hybridMultilevel"/>
    <w:tmpl w:val="40962A44"/>
    <w:lvl w:ilvl="0" w:tplc="CFBAD3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417D3"/>
    <w:multiLevelType w:val="hybridMultilevel"/>
    <w:tmpl w:val="618EE63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A1EEB"/>
    <w:multiLevelType w:val="hybridMultilevel"/>
    <w:tmpl w:val="387AF2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54D0D"/>
    <w:multiLevelType w:val="hybridMultilevel"/>
    <w:tmpl w:val="0FAEE25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2681F"/>
    <w:multiLevelType w:val="hybridMultilevel"/>
    <w:tmpl w:val="1DC8E124"/>
    <w:lvl w:ilvl="0" w:tplc="CA6C29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038811">
    <w:abstractNumId w:val="0"/>
  </w:num>
  <w:num w:numId="2" w16cid:durableId="1984431043">
    <w:abstractNumId w:val="2"/>
  </w:num>
  <w:num w:numId="3" w16cid:durableId="2124500187">
    <w:abstractNumId w:val="1"/>
  </w:num>
  <w:num w:numId="4" w16cid:durableId="1062144688">
    <w:abstractNumId w:val="3"/>
  </w:num>
  <w:num w:numId="5" w16cid:durableId="1914923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C6"/>
    <w:rsid w:val="000103E0"/>
    <w:rsid w:val="00075D75"/>
    <w:rsid w:val="000A2976"/>
    <w:rsid w:val="00101550"/>
    <w:rsid w:val="001901C8"/>
    <w:rsid w:val="00191C22"/>
    <w:rsid w:val="001D09D7"/>
    <w:rsid w:val="002437E8"/>
    <w:rsid w:val="00264A8A"/>
    <w:rsid w:val="002836D3"/>
    <w:rsid w:val="002A1093"/>
    <w:rsid w:val="002A2A5F"/>
    <w:rsid w:val="003179FC"/>
    <w:rsid w:val="003265FC"/>
    <w:rsid w:val="00340915"/>
    <w:rsid w:val="003556E1"/>
    <w:rsid w:val="003C5E66"/>
    <w:rsid w:val="003F7054"/>
    <w:rsid w:val="00422E8D"/>
    <w:rsid w:val="004362AA"/>
    <w:rsid w:val="004523C3"/>
    <w:rsid w:val="004535ED"/>
    <w:rsid w:val="00474F34"/>
    <w:rsid w:val="004E709A"/>
    <w:rsid w:val="004F3259"/>
    <w:rsid w:val="004F5E71"/>
    <w:rsid w:val="00524261"/>
    <w:rsid w:val="005250E3"/>
    <w:rsid w:val="005456C6"/>
    <w:rsid w:val="0055742F"/>
    <w:rsid w:val="005A39E1"/>
    <w:rsid w:val="005F0B82"/>
    <w:rsid w:val="00607202"/>
    <w:rsid w:val="00610824"/>
    <w:rsid w:val="00611EF8"/>
    <w:rsid w:val="006139D3"/>
    <w:rsid w:val="00644478"/>
    <w:rsid w:val="006851A7"/>
    <w:rsid w:val="006A0743"/>
    <w:rsid w:val="006C3B4F"/>
    <w:rsid w:val="006D4E93"/>
    <w:rsid w:val="006F0656"/>
    <w:rsid w:val="00726D65"/>
    <w:rsid w:val="00773F5B"/>
    <w:rsid w:val="007E1CB3"/>
    <w:rsid w:val="008640CA"/>
    <w:rsid w:val="008A621B"/>
    <w:rsid w:val="00907EEB"/>
    <w:rsid w:val="00976E27"/>
    <w:rsid w:val="00993DF4"/>
    <w:rsid w:val="009B70BD"/>
    <w:rsid w:val="009C0B33"/>
    <w:rsid w:val="009C592B"/>
    <w:rsid w:val="009E06F4"/>
    <w:rsid w:val="009E25E1"/>
    <w:rsid w:val="00A04A53"/>
    <w:rsid w:val="00A13394"/>
    <w:rsid w:val="00A42694"/>
    <w:rsid w:val="00A6225F"/>
    <w:rsid w:val="00A70E09"/>
    <w:rsid w:val="00A75969"/>
    <w:rsid w:val="00A94983"/>
    <w:rsid w:val="00AA3761"/>
    <w:rsid w:val="00AD113F"/>
    <w:rsid w:val="00B22158"/>
    <w:rsid w:val="00B77F41"/>
    <w:rsid w:val="00BC20A5"/>
    <w:rsid w:val="00BC3B33"/>
    <w:rsid w:val="00BF59FD"/>
    <w:rsid w:val="00C06945"/>
    <w:rsid w:val="00C57025"/>
    <w:rsid w:val="00C73337"/>
    <w:rsid w:val="00C820BE"/>
    <w:rsid w:val="00C823CD"/>
    <w:rsid w:val="00C97E1A"/>
    <w:rsid w:val="00CD2CE2"/>
    <w:rsid w:val="00CF76F8"/>
    <w:rsid w:val="00D11272"/>
    <w:rsid w:val="00D353E7"/>
    <w:rsid w:val="00EF0F0A"/>
    <w:rsid w:val="00F03A3E"/>
    <w:rsid w:val="00F341A2"/>
    <w:rsid w:val="00F91BDB"/>
    <w:rsid w:val="00F93B72"/>
    <w:rsid w:val="00F9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;"/>
  <w14:docId w14:val="0553842D"/>
  <w15:chartTrackingRefBased/>
  <w15:docId w15:val="{185D0848-ECA9-43AA-B2A2-FCE61A9B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56C6"/>
  </w:style>
  <w:style w:type="paragraph" w:styleId="berschrift1">
    <w:name w:val="heading 1"/>
    <w:basedOn w:val="Standard"/>
    <w:next w:val="Standard"/>
    <w:link w:val="berschrift1Zchn"/>
    <w:uiPriority w:val="9"/>
    <w:qFormat/>
    <w:rsid w:val="00A42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1C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A70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456C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456C6"/>
    <w:rPr>
      <w:color w:val="808080"/>
      <w:shd w:val="clear" w:color="auto" w:fill="E6E6E6"/>
    </w:rPr>
  </w:style>
  <w:style w:type="paragraph" w:styleId="StandardWeb">
    <w:name w:val="Normal (Web)"/>
    <w:basedOn w:val="Standard"/>
    <w:uiPriority w:val="99"/>
    <w:semiHidden/>
    <w:unhideWhenUsed/>
    <w:rsid w:val="00545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45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456C6"/>
    <w:rPr>
      <w:rFonts w:ascii="Courier New" w:eastAsia="Times New Roman" w:hAnsi="Courier New" w:cs="Courier New"/>
      <w:sz w:val="20"/>
      <w:szCs w:val="20"/>
      <w:lang w:eastAsia="de-CH"/>
    </w:rPr>
  </w:style>
  <w:style w:type="character" w:styleId="HTMLCode">
    <w:name w:val="HTML Code"/>
    <w:basedOn w:val="Absatz-Standardschriftart"/>
    <w:uiPriority w:val="99"/>
    <w:semiHidden/>
    <w:unhideWhenUsed/>
    <w:rsid w:val="005456C6"/>
    <w:rPr>
      <w:rFonts w:ascii="Courier New" w:eastAsia="Times New Roman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70E09"/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styleId="Fett">
    <w:name w:val="Strong"/>
    <w:basedOn w:val="Absatz-Standardschriftart"/>
    <w:uiPriority w:val="22"/>
    <w:qFormat/>
    <w:rsid w:val="00A70E09"/>
    <w:rPr>
      <w:b/>
      <w:bCs/>
    </w:rPr>
  </w:style>
  <w:style w:type="character" w:styleId="Hervorhebung">
    <w:name w:val="Emphasis"/>
    <w:basedOn w:val="Absatz-Standardschriftart"/>
    <w:uiPriority w:val="20"/>
    <w:qFormat/>
    <w:rsid w:val="00A70E09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F70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F7054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42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A42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2694"/>
  </w:style>
  <w:style w:type="paragraph" w:styleId="Fuzeile">
    <w:name w:val="footer"/>
    <w:basedOn w:val="Standard"/>
    <w:link w:val="FuzeileZchn"/>
    <w:uiPriority w:val="99"/>
    <w:unhideWhenUsed/>
    <w:rsid w:val="00A42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2694"/>
  </w:style>
  <w:style w:type="paragraph" w:styleId="KeinLeerraum">
    <w:name w:val="No Spacing"/>
    <w:link w:val="KeinLeerraumZchn"/>
    <w:uiPriority w:val="1"/>
    <w:qFormat/>
    <w:rsid w:val="003265FC"/>
    <w:pPr>
      <w:spacing w:after="0" w:line="240" w:lineRule="auto"/>
    </w:pPr>
    <w:rPr>
      <w:rFonts w:eastAsiaTheme="minorEastAsia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3265FC"/>
    <w:rPr>
      <w:rFonts w:eastAsiaTheme="minorEastAsia"/>
      <w:lang w:eastAsia="de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1C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enraster">
    <w:name w:val="Table Grid"/>
    <w:basedOn w:val="NormaleTabelle"/>
    <w:uiPriority w:val="39"/>
    <w:rsid w:val="0061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5955B-9BF9-476F-B84D-C2BF1B72A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Berger</dc:creator>
  <cp:keywords/>
  <dc:description/>
  <cp:lastModifiedBy>Patrik Zaugg</cp:lastModifiedBy>
  <cp:revision>34</cp:revision>
  <cp:lastPrinted>2025-09-16T09:34:00Z</cp:lastPrinted>
  <dcterms:created xsi:type="dcterms:W3CDTF">2018-09-26T13:30:00Z</dcterms:created>
  <dcterms:modified xsi:type="dcterms:W3CDTF">2025-10-29T10:04:00Z</dcterms:modified>
</cp:coreProperties>
</file>