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8E2F1" w14:textId="5BA4008A" w:rsidR="00D87F70" w:rsidRDefault="00C45D89">
      <w:r>
        <w:t xml:space="preserve">Development understanding </w:t>
      </w:r>
    </w:p>
    <w:p w14:paraId="3DB58CC5" w14:textId="3E24DEFB" w:rsidR="00C45D89" w:rsidRDefault="00C45D89" w:rsidP="00C45D89">
      <w:pPr>
        <w:pStyle w:val="ListParagraph"/>
        <w:numPr>
          <w:ilvl w:val="0"/>
          <w:numId w:val="1"/>
        </w:numPr>
      </w:pPr>
      <w:r>
        <w:t>Application has 3 projects</w:t>
      </w:r>
    </w:p>
    <w:p w14:paraId="278B1382" w14:textId="68CFB674" w:rsidR="00C45D89" w:rsidRDefault="00C45D89" w:rsidP="00C45D89">
      <w:pPr>
        <w:pStyle w:val="ListParagraph"/>
        <w:numPr>
          <w:ilvl w:val="0"/>
          <w:numId w:val="2"/>
        </w:numPr>
      </w:pPr>
      <w:r>
        <w:t>Web Application</w:t>
      </w:r>
    </w:p>
    <w:p w14:paraId="03977CFA" w14:textId="02E056DF" w:rsidR="00C45D89" w:rsidRDefault="00C45D89" w:rsidP="00C45D89">
      <w:pPr>
        <w:pStyle w:val="ListParagraph"/>
        <w:numPr>
          <w:ilvl w:val="0"/>
          <w:numId w:val="2"/>
        </w:numPr>
      </w:pPr>
      <w:r>
        <w:t>Web API</w:t>
      </w:r>
    </w:p>
    <w:p w14:paraId="73714E66" w14:textId="032E1AD8" w:rsidR="00C45D89" w:rsidRDefault="00C45D89" w:rsidP="00C45D89">
      <w:pPr>
        <w:pStyle w:val="ListParagraph"/>
        <w:numPr>
          <w:ilvl w:val="0"/>
          <w:numId w:val="2"/>
        </w:numPr>
      </w:pPr>
      <w:r>
        <w:t>Data Access Layer</w:t>
      </w:r>
    </w:p>
    <w:p w14:paraId="1AC884B2" w14:textId="60D5314F" w:rsidR="00C45D89" w:rsidRDefault="00D72B1C" w:rsidP="00C45D89">
      <w:pPr>
        <w:pStyle w:val="ListParagraph"/>
        <w:ind w:left="1440"/>
      </w:pPr>
      <w:r>
        <w:rPr>
          <w:noProof/>
        </w:rPr>
        <w:drawing>
          <wp:inline distT="0" distB="0" distL="0" distR="0" wp14:anchorId="6DD19D9B" wp14:editId="1D983175">
            <wp:extent cx="31623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E6E5" w14:textId="2273FAF4" w:rsidR="00C45D89" w:rsidRDefault="00C45D89" w:rsidP="00C45D89">
      <w:pPr>
        <w:pStyle w:val="ListParagraph"/>
        <w:numPr>
          <w:ilvl w:val="0"/>
          <w:numId w:val="1"/>
        </w:numPr>
      </w:pPr>
      <w:r>
        <w:t xml:space="preserve">Application is using Entity Framework with Code First Approach </w:t>
      </w:r>
    </w:p>
    <w:p w14:paraId="566F3416" w14:textId="47C11B7A" w:rsidR="00C45D89" w:rsidRDefault="00C45D89" w:rsidP="00C45D89">
      <w:pPr>
        <w:pStyle w:val="ListParagraph"/>
        <w:numPr>
          <w:ilvl w:val="0"/>
          <w:numId w:val="1"/>
        </w:numPr>
      </w:pPr>
      <w:r>
        <w:t>Web API has security in place used Web API Key, since this is the easiest way for now. We can use various ways for it.</w:t>
      </w:r>
    </w:p>
    <w:p w14:paraId="35F7B6DA" w14:textId="681E20B5" w:rsidR="00C45D89" w:rsidRDefault="00C45D89" w:rsidP="00C45D89">
      <w:pPr>
        <w:pStyle w:val="ListParagraph"/>
      </w:pPr>
    </w:p>
    <w:p w14:paraId="66D9B1FB" w14:textId="6BDEA7B8" w:rsidR="00480C5E" w:rsidRPr="005E307E" w:rsidRDefault="00480C5E" w:rsidP="00480C5E">
      <w:pPr>
        <w:rPr>
          <w:b/>
          <w:bCs/>
          <w:sz w:val="40"/>
          <w:szCs w:val="40"/>
        </w:rPr>
      </w:pPr>
      <w:r w:rsidRPr="005E307E">
        <w:rPr>
          <w:b/>
          <w:bCs/>
          <w:sz w:val="40"/>
          <w:szCs w:val="40"/>
        </w:rPr>
        <w:t>Web Application</w:t>
      </w:r>
    </w:p>
    <w:p w14:paraId="57D53068" w14:textId="21A0B2A9" w:rsidR="00480C5E" w:rsidRDefault="00480C5E" w:rsidP="00480C5E">
      <w:pPr>
        <w:pStyle w:val="ListParagraph"/>
        <w:numPr>
          <w:ilvl w:val="0"/>
          <w:numId w:val="5"/>
        </w:numPr>
      </w:pPr>
      <w:r w:rsidRPr="00480C5E">
        <w:rPr>
          <w:b/>
          <w:bCs/>
        </w:rPr>
        <w:t xml:space="preserve">Technologies - </w:t>
      </w:r>
      <w:r>
        <w:t xml:space="preserve"> HTML5, CSS and JavaScript</w:t>
      </w:r>
    </w:p>
    <w:p w14:paraId="3C777809" w14:textId="77777777" w:rsidR="00480C5E" w:rsidRPr="00480C5E" w:rsidRDefault="00480C5E" w:rsidP="00480C5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Web Application uses the Web API i.e. CustomerInfoAPI for the getting the data </w:t>
      </w:r>
    </w:p>
    <w:p w14:paraId="2C117AA1" w14:textId="77777777" w:rsidR="00480C5E" w:rsidRPr="00480C5E" w:rsidRDefault="00480C5E" w:rsidP="00480C5E">
      <w:pPr>
        <w:pStyle w:val="ListParagraph"/>
        <w:numPr>
          <w:ilvl w:val="0"/>
          <w:numId w:val="5"/>
        </w:numPr>
        <w:rPr>
          <w:b/>
          <w:bCs/>
        </w:rPr>
      </w:pPr>
      <w:r>
        <w:t>Web application has following folders</w:t>
      </w:r>
    </w:p>
    <w:p w14:paraId="10843F54" w14:textId="2268C0D8" w:rsidR="00480C5E" w:rsidRDefault="00D72B1C" w:rsidP="00480C5E">
      <w:pPr>
        <w:pStyle w:val="ListParagraph"/>
      </w:pPr>
      <w:r>
        <w:rPr>
          <w:noProof/>
        </w:rPr>
        <w:drawing>
          <wp:inline distT="0" distB="0" distL="0" distR="0" wp14:anchorId="27BAE6C7" wp14:editId="48341EA2">
            <wp:extent cx="2476500" cy="1762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C50F" w14:textId="77777777" w:rsidR="00480C5E" w:rsidRDefault="00480C5E" w:rsidP="00480C5E">
      <w:pPr>
        <w:pStyle w:val="ListParagraph"/>
      </w:pPr>
    </w:p>
    <w:p w14:paraId="397B4E95" w14:textId="2BEAE6F3" w:rsidR="00480C5E" w:rsidRPr="005F38FC" w:rsidRDefault="00480C5E" w:rsidP="00480C5E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Components has all the HTML pages. </w:t>
      </w:r>
    </w:p>
    <w:p w14:paraId="6DAAB292" w14:textId="357E3762" w:rsidR="005F38FC" w:rsidRPr="005F38FC" w:rsidRDefault="005F38FC" w:rsidP="00480C5E">
      <w:pPr>
        <w:pStyle w:val="ListParagraph"/>
        <w:numPr>
          <w:ilvl w:val="0"/>
          <w:numId w:val="5"/>
        </w:numPr>
        <w:rPr>
          <w:b/>
          <w:bCs/>
        </w:rPr>
      </w:pPr>
      <w:r>
        <w:t>How handled security for the Web API in the headers based the security API Key as shown below</w:t>
      </w:r>
    </w:p>
    <w:p w14:paraId="3DDBD207" w14:textId="118BA40D" w:rsidR="005F38FC" w:rsidRPr="00480C5E" w:rsidRDefault="00D72B1C" w:rsidP="005F38FC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5213C26" wp14:editId="331536EE">
            <wp:extent cx="5943600" cy="21202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1EFA" w14:textId="77777777" w:rsidR="00480C5E" w:rsidRPr="005E307E" w:rsidRDefault="00480C5E" w:rsidP="005E307E">
      <w:pPr>
        <w:rPr>
          <w:b/>
          <w:bCs/>
          <w:sz w:val="40"/>
          <w:szCs w:val="40"/>
        </w:rPr>
      </w:pPr>
      <w:r w:rsidRPr="005E307E">
        <w:rPr>
          <w:b/>
          <w:bCs/>
          <w:sz w:val="40"/>
          <w:szCs w:val="40"/>
        </w:rPr>
        <w:t>Web API</w:t>
      </w:r>
    </w:p>
    <w:p w14:paraId="77780C92" w14:textId="77777777" w:rsidR="00480C5E" w:rsidRPr="00480C5E" w:rsidRDefault="00480C5E" w:rsidP="00480C5E">
      <w:pPr>
        <w:pStyle w:val="ListParagraph"/>
        <w:numPr>
          <w:ilvl w:val="0"/>
          <w:numId w:val="6"/>
        </w:numPr>
        <w:rPr>
          <w:b/>
          <w:bCs/>
        </w:rPr>
      </w:pPr>
      <w:r>
        <w:t>Technologies – C#, SQL Server</w:t>
      </w:r>
    </w:p>
    <w:p w14:paraId="6EE4628B" w14:textId="77777777" w:rsidR="005F38FC" w:rsidRPr="005F38FC" w:rsidRDefault="00480C5E" w:rsidP="00480C5E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Web API </w:t>
      </w:r>
    </w:p>
    <w:p w14:paraId="625DDC9B" w14:textId="5DEED26F" w:rsidR="00480C5E" w:rsidRDefault="00D72B1C" w:rsidP="005F38FC">
      <w:pPr>
        <w:pStyle w:val="ListParagraph"/>
      </w:pPr>
      <w:r>
        <w:rPr>
          <w:noProof/>
        </w:rPr>
        <w:drawing>
          <wp:inline distT="0" distB="0" distL="0" distR="0" wp14:anchorId="2E0BD081" wp14:editId="164AB916">
            <wp:extent cx="2762250" cy="2038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0C5E">
        <w:t xml:space="preserve"> </w:t>
      </w:r>
    </w:p>
    <w:p w14:paraId="01ED3F32" w14:textId="7439651F" w:rsidR="005F38FC" w:rsidRDefault="005F38FC" w:rsidP="005F38FC">
      <w:pPr>
        <w:pStyle w:val="ListParagraph"/>
        <w:numPr>
          <w:ilvl w:val="0"/>
          <w:numId w:val="6"/>
        </w:numPr>
      </w:pPr>
      <w:r>
        <w:t>Web API uses the Data Access Layer for connecting the database</w:t>
      </w:r>
    </w:p>
    <w:p w14:paraId="4BEE2B99" w14:textId="7439651F" w:rsidR="005F38FC" w:rsidRDefault="005F38FC" w:rsidP="005F38FC">
      <w:pPr>
        <w:pStyle w:val="ListParagraph"/>
        <w:numPr>
          <w:ilvl w:val="0"/>
          <w:numId w:val="6"/>
        </w:numPr>
      </w:pPr>
      <w:r>
        <w:t>Dependency Injection used for injecting the Data Access Layer</w:t>
      </w:r>
    </w:p>
    <w:p w14:paraId="6A83C9AB" w14:textId="77777777" w:rsidR="005F38FC" w:rsidRDefault="005F38FC" w:rsidP="005F38FC">
      <w:pPr>
        <w:pStyle w:val="ListParagraph"/>
      </w:pPr>
      <w:r>
        <w:rPr>
          <w:noProof/>
        </w:rPr>
        <w:drawing>
          <wp:inline distT="0" distB="0" distL="0" distR="0" wp14:anchorId="7EEFA4D9" wp14:editId="6A092914">
            <wp:extent cx="5943600" cy="966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49BA" w14:textId="488926D1" w:rsidR="005F38FC" w:rsidRDefault="005F38FC" w:rsidP="005F38FC">
      <w:pPr>
        <w:pStyle w:val="ListParagraph"/>
        <w:numPr>
          <w:ilvl w:val="0"/>
          <w:numId w:val="6"/>
        </w:numPr>
      </w:pPr>
      <w:r>
        <w:t xml:space="preserve">Use dependency resolver for the application </w:t>
      </w:r>
    </w:p>
    <w:p w14:paraId="7E5BA98B" w14:textId="1D843F52" w:rsidR="005F38FC" w:rsidRDefault="005F38FC" w:rsidP="005F38FC">
      <w:pPr>
        <w:pStyle w:val="ListParagraph"/>
      </w:pPr>
    </w:p>
    <w:p w14:paraId="757DF026" w14:textId="1F7B6996" w:rsidR="005F38FC" w:rsidRPr="00480C5E" w:rsidRDefault="005F38FC" w:rsidP="005F38FC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C8E707D" wp14:editId="42734A8D">
            <wp:extent cx="5943600" cy="13100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B148" w14:textId="46E1EB73" w:rsidR="00480C5E" w:rsidRDefault="00480C5E" w:rsidP="00C45D89">
      <w:pPr>
        <w:pStyle w:val="ListParagraph"/>
      </w:pPr>
    </w:p>
    <w:p w14:paraId="5FE49968" w14:textId="1452148B" w:rsidR="005F38FC" w:rsidRDefault="005F38FC" w:rsidP="005F38FC">
      <w:pPr>
        <w:pStyle w:val="ListParagraph"/>
        <w:numPr>
          <w:ilvl w:val="0"/>
          <w:numId w:val="6"/>
        </w:numPr>
      </w:pPr>
      <w:r>
        <w:t xml:space="preserve">Added Attribute </w:t>
      </w:r>
      <w:r w:rsidRPr="005F38FC">
        <w:rPr>
          <w:b/>
          <w:bCs/>
        </w:rPr>
        <w:t>Authorize to the methods for security purpose</w:t>
      </w:r>
    </w:p>
    <w:p w14:paraId="641281E0" w14:textId="46FEB32F" w:rsidR="00480C5E" w:rsidRDefault="005F38FC" w:rsidP="005F38FC">
      <w:pPr>
        <w:pStyle w:val="ListParagraph"/>
      </w:pPr>
      <w:r>
        <w:rPr>
          <w:noProof/>
        </w:rPr>
        <w:drawing>
          <wp:inline distT="0" distB="0" distL="0" distR="0" wp14:anchorId="1BDA6C61" wp14:editId="1201292B">
            <wp:extent cx="5943600" cy="1813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F86D" w14:textId="18F119D1" w:rsidR="005E307E" w:rsidRDefault="005E307E" w:rsidP="005E307E">
      <w:pPr>
        <w:pStyle w:val="ListParagraph"/>
        <w:numPr>
          <w:ilvl w:val="0"/>
          <w:numId w:val="6"/>
        </w:numPr>
      </w:pPr>
      <w:r>
        <w:t>In the Global.asax</w:t>
      </w:r>
    </w:p>
    <w:p w14:paraId="747815E7" w14:textId="10BFC80C" w:rsidR="005E307E" w:rsidRDefault="005E307E" w:rsidP="005E307E">
      <w:pPr>
        <w:pStyle w:val="ListParagraph"/>
      </w:pPr>
      <w:r>
        <w:rPr>
          <w:noProof/>
        </w:rPr>
        <w:drawing>
          <wp:inline distT="0" distB="0" distL="0" distR="0" wp14:anchorId="286A3D91" wp14:editId="4CF9E76B">
            <wp:extent cx="5943600" cy="1193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5024" w14:textId="5C5A45C6" w:rsidR="005F38FC" w:rsidRDefault="005F38FC" w:rsidP="005F38FC">
      <w:pPr>
        <w:pStyle w:val="ListParagraph"/>
      </w:pPr>
    </w:p>
    <w:p w14:paraId="0E33AED3" w14:textId="52B81BDD" w:rsidR="005F38FC" w:rsidRPr="005E307E" w:rsidRDefault="005F38FC" w:rsidP="005F38FC">
      <w:pPr>
        <w:pStyle w:val="ListParagraph"/>
        <w:rPr>
          <w:b/>
          <w:bCs/>
          <w:sz w:val="40"/>
          <w:szCs w:val="40"/>
        </w:rPr>
      </w:pPr>
      <w:r w:rsidRPr="005E307E">
        <w:rPr>
          <w:b/>
          <w:bCs/>
          <w:sz w:val="40"/>
          <w:szCs w:val="40"/>
        </w:rPr>
        <w:t>Data Access Layer</w:t>
      </w:r>
    </w:p>
    <w:p w14:paraId="7C11C9BE" w14:textId="37337927" w:rsidR="005F38FC" w:rsidRDefault="005F38FC" w:rsidP="005F38FC">
      <w:pPr>
        <w:pStyle w:val="ListParagraph"/>
        <w:numPr>
          <w:ilvl w:val="0"/>
          <w:numId w:val="7"/>
        </w:numPr>
      </w:pPr>
      <w:r>
        <w:t xml:space="preserve">Technologies used </w:t>
      </w:r>
      <w:r w:rsidR="005E307E">
        <w:t>C#, Entity Framework</w:t>
      </w:r>
    </w:p>
    <w:p w14:paraId="4CBBA3C9" w14:textId="277B6439" w:rsidR="005E307E" w:rsidRDefault="005E307E" w:rsidP="005F38FC">
      <w:pPr>
        <w:pStyle w:val="ListParagraph"/>
        <w:numPr>
          <w:ilvl w:val="0"/>
          <w:numId w:val="7"/>
        </w:numPr>
      </w:pPr>
      <w:r>
        <w:t>Used code first approach where the database is created using the Entity Framework</w:t>
      </w:r>
    </w:p>
    <w:p w14:paraId="43C0AFA1" w14:textId="5EB9F57C" w:rsidR="005E307E" w:rsidRDefault="005E307E" w:rsidP="005F38FC">
      <w:pPr>
        <w:pStyle w:val="ListParagraph"/>
        <w:numPr>
          <w:ilvl w:val="0"/>
          <w:numId w:val="7"/>
        </w:numPr>
      </w:pPr>
      <w:r>
        <w:t>Seeded data also from the application</w:t>
      </w:r>
    </w:p>
    <w:p w14:paraId="3C86DC6A" w14:textId="545F28E4" w:rsidR="005E307E" w:rsidRDefault="005E307E" w:rsidP="005F38FC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2B1687BF" wp14:editId="443585EA">
            <wp:extent cx="5943600" cy="1475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8639" w14:textId="2A2FC8FE" w:rsidR="005E307E" w:rsidRDefault="005E307E" w:rsidP="005F38FC">
      <w:pPr>
        <w:pStyle w:val="ListParagraph"/>
        <w:numPr>
          <w:ilvl w:val="0"/>
          <w:numId w:val="7"/>
        </w:numPr>
      </w:pPr>
      <w:r>
        <w:rPr>
          <w:noProof/>
        </w:rPr>
        <w:drawing>
          <wp:inline distT="0" distB="0" distL="0" distR="0" wp14:anchorId="1D24C098" wp14:editId="4EA5BADE">
            <wp:extent cx="594360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F280" w14:textId="5F024F91" w:rsidR="005E307E" w:rsidRDefault="005E307E" w:rsidP="005F38FC">
      <w:pPr>
        <w:pStyle w:val="ListParagraph"/>
        <w:numPr>
          <w:ilvl w:val="0"/>
          <w:numId w:val="7"/>
        </w:numPr>
      </w:pPr>
      <w:r>
        <w:t>Used the interface for the knowing the methods to be used by the client</w:t>
      </w:r>
    </w:p>
    <w:p w14:paraId="063E78F1" w14:textId="76B34DBB" w:rsidR="005E307E" w:rsidRDefault="005E307E" w:rsidP="005E307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D60B751" wp14:editId="0265A574">
            <wp:extent cx="5495925" cy="3886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9E4" w14:textId="5F8B6F96" w:rsidR="005E307E" w:rsidRDefault="005E307E" w:rsidP="005E307E">
      <w:pPr>
        <w:pStyle w:val="ListParagraph"/>
        <w:numPr>
          <w:ilvl w:val="0"/>
          <w:numId w:val="7"/>
        </w:numPr>
      </w:pPr>
      <w:r>
        <w:t>CustomerRepository implents the interface and uses the DataBase Context</w:t>
      </w:r>
    </w:p>
    <w:p w14:paraId="0344B379" w14:textId="39B88DCD" w:rsidR="005E307E" w:rsidRDefault="005E307E" w:rsidP="005E307E">
      <w:pPr>
        <w:pStyle w:val="ListParagraph"/>
        <w:ind w:left="1080"/>
      </w:pPr>
      <w:r>
        <w:rPr>
          <w:noProof/>
        </w:rPr>
        <w:drawing>
          <wp:inline distT="0" distB="0" distL="0" distR="0" wp14:anchorId="4E644E16" wp14:editId="61B6B7DD">
            <wp:extent cx="5943600" cy="1805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B641" w14:textId="3DE57E37" w:rsidR="005E307E" w:rsidRDefault="005E307E" w:rsidP="005E307E">
      <w:pPr>
        <w:pStyle w:val="ListParagraph"/>
        <w:ind w:left="1080"/>
      </w:pPr>
    </w:p>
    <w:p w14:paraId="2827CD90" w14:textId="20C0E784" w:rsidR="005E307E" w:rsidRDefault="005E307E" w:rsidP="005E307E">
      <w:pPr>
        <w:pStyle w:val="ListParagraph"/>
        <w:ind w:left="1080"/>
      </w:pPr>
      <w:r>
        <w:t>Uses Constructor Injection for the injection of the database Context class</w:t>
      </w:r>
    </w:p>
    <w:p w14:paraId="237E689B" w14:textId="437FB7E2" w:rsidR="005E307E" w:rsidRDefault="005E307E" w:rsidP="005E307E">
      <w:pPr>
        <w:pStyle w:val="ListParagraph"/>
        <w:ind w:left="1080"/>
      </w:pPr>
    </w:p>
    <w:p w14:paraId="15BE2E13" w14:textId="6284ED51" w:rsidR="005E307E" w:rsidRDefault="005E307E" w:rsidP="005E307E">
      <w:pPr>
        <w:pStyle w:val="ListParagraph"/>
        <w:numPr>
          <w:ilvl w:val="0"/>
          <w:numId w:val="7"/>
        </w:numPr>
      </w:pPr>
      <w:r>
        <w:t>Customer is the Entity which creates the table Customer in the database</w:t>
      </w:r>
    </w:p>
    <w:p w14:paraId="20912002" w14:textId="75377EFA" w:rsidR="005E307E" w:rsidRDefault="005E307E" w:rsidP="005E307E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336CD1" wp14:editId="72E2788C">
            <wp:extent cx="5114925" cy="3876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4137" w14:textId="63D7414C" w:rsidR="005E307E" w:rsidRDefault="005E307E" w:rsidP="005E307E">
      <w:pPr>
        <w:pStyle w:val="ListParagraph"/>
        <w:ind w:left="1080"/>
      </w:pPr>
    </w:p>
    <w:p w14:paraId="53F0EFA7" w14:textId="2E4AC9E2" w:rsidR="005E307E" w:rsidRDefault="005E307E" w:rsidP="005E307E">
      <w:pPr>
        <w:pStyle w:val="ListParagraph"/>
        <w:ind w:left="1080"/>
        <w:rPr>
          <w:b/>
          <w:bCs/>
          <w:sz w:val="40"/>
          <w:szCs w:val="40"/>
        </w:rPr>
      </w:pPr>
      <w:r w:rsidRPr="005E307E">
        <w:rPr>
          <w:b/>
          <w:bCs/>
          <w:sz w:val="40"/>
          <w:szCs w:val="40"/>
        </w:rPr>
        <w:t>Test Project</w:t>
      </w:r>
    </w:p>
    <w:p w14:paraId="062FAFC2" w14:textId="02E410B3" w:rsidR="005E307E" w:rsidRDefault="005E307E" w:rsidP="005E307E">
      <w:pPr>
        <w:pStyle w:val="ListParagraph"/>
        <w:ind w:left="1080"/>
        <w:rPr>
          <w:b/>
          <w:bCs/>
          <w:sz w:val="40"/>
          <w:szCs w:val="40"/>
        </w:rPr>
      </w:pPr>
    </w:p>
    <w:p w14:paraId="02615562" w14:textId="4AB5E281" w:rsidR="005E307E" w:rsidRDefault="00F5385B" w:rsidP="00F5385B">
      <w:pPr>
        <w:pStyle w:val="ListParagraph"/>
        <w:numPr>
          <w:ilvl w:val="0"/>
          <w:numId w:val="8"/>
        </w:numPr>
      </w:pPr>
      <w:r>
        <w:t>Technologies – C#, Moq framework</w:t>
      </w:r>
    </w:p>
    <w:p w14:paraId="3EBF5A16" w14:textId="41EC9511" w:rsidR="00F5385B" w:rsidRPr="00F5385B" w:rsidRDefault="00F5385B" w:rsidP="00F5385B">
      <w:pPr>
        <w:pStyle w:val="ListParagraph"/>
        <w:numPr>
          <w:ilvl w:val="0"/>
          <w:numId w:val="8"/>
        </w:numPr>
      </w:pPr>
      <w:r>
        <w:t>Wrote unit test for the Data Access Layer</w:t>
      </w:r>
    </w:p>
    <w:p w14:paraId="4C340657" w14:textId="77777777" w:rsidR="005E307E" w:rsidRPr="005E307E" w:rsidRDefault="005E307E" w:rsidP="005E307E">
      <w:pPr>
        <w:pStyle w:val="ListParagraph"/>
        <w:ind w:left="1080"/>
      </w:pPr>
    </w:p>
    <w:p w14:paraId="5755FBA3" w14:textId="77777777" w:rsidR="005E307E" w:rsidRDefault="005E307E" w:rsidP="005E307E">
      <w:pPr>
        <w:pStyle w:val="ListParagraph"/>
        <w:ind w:left="1080"/>
      </w:pPr>
    </w:p>
    <w:p w14:paraId="44639544" w14:textId="77777777" w:rsidR="005E307E" w:rsidRDefault="005E307E" w:rsidP="005E307E">
      <w:pPr>
        <w:pStyle w:val="ListParagraph"/>
        <w:ind w:left="1080"/>
      </w:pPr>
    </w:p>
    <w:p w14:paraId="1EC81CEB" w14:textId="1D83E613" w:rsidR="00C45D89" w:rsidRDefault="00C45D89" w:rsidP="00C45D89">
      <w:pPr>
        <w:pStyle w:val="ListParagraph"/>
      </w:pPr>
    </w:p>
    <w:sectPr w:rsidR="00C4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95C4E"/>
    <w:multiLevelType w:val="hybridMultilevel"/>
    <w:tmpl w:val="528ADFFC"/>
    <w:lvl w:ilvl="0" w:tplc="05AA86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F748D6"/>
    <w:multiLevelType w:val="hybridMultilevel"/>
    <w:tmpl w:val="35E4DF34"/>
    <w:lvl w:ilvl="0" w:tplc="8E18AF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63425"/>
    <w:multiLevelType w:val="hybridMultilevel"/>
    <w:tmpl w:val="52E6D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0970"/>
    <w:multiLevelType w:val="hybridMultilevel"/>
    <w:tmpl w:val="5B900B08"/>
    <w:lvl w:ilvl="0" w:tplc="13085E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40882"/>
    <w:multiLevelType w:val="hybridMultilevel"/>
    <w:tmpl w:val="03FC1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467533"/>
    <w:multiLevelType w:val="hybridMultilevel"/>
    <w:tmpl w:val="9AB4776E"/>
    <w:lvl w:ilvl="0" w:tplc="D8164D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6B7E71"/>
    <w:multiLevelType w:val="hybridMultilevel"/>
    <w:tmpl w:val="B370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643029"/>
    <w:multiLevelType w:val="hybridMultilevel"/>
    <w:tmpl w:val="75B2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89"/>
    <w:rsid w:val="000911A7"/>
    <w:rsid w:val="000C7612"/>
    <w:rsid w:val="00480C5E"/>
    <w:rsid w:val="005E307E"/>
    <w:rsid w:val="005F38FC"/>
    <w:rsid w:val="00C45D89"/>
    <w:rsid w:val="00D72B1C"/>
    <w:rsid w:val="00F5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BBD5"/>
  <w15:chartTrackingRefBased/>
  <w15:docId w15:val="{D5FC153E-46A9-430B-BFFE-DAB2E68C1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 (Yadav), Geetanjali</dc:creator>
  <cp:keywords/>
  <dc:description/>
  <cp:lastModifiedBy>Salvi (Yadav), Geetanjali</cp:lastModifiedBy>
  <cp:revision>3</cp:revision>
  <dcterms:created xsi:type="dcterms:W3CDTF">2020-11-10T05:57:00Z</dcterms:created>
  <dcterms:modified xsi:type="dcterms:W3CDTF">2020-11-15T21:17:00Z</dcterms:modified>
</cp:coreProperties>
</file>