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5C28" w14:textId="77777777" w:rsidR="0083006E" w:rsidRPr="00292D24" w:rsidRDefault="0083006E" w:rsidP="0083006E">
      <w:pPr>
        <w:rPr>
          <w:rFonts w:ascii="Calibri" w:eastAsia="Times New Roman" w:hAnsi="Calibri" w:cs="Calibri"/>
          <w:b/>
          <w:bCs/>
          <w:color w:val="000000"/>
          <w:sz w:val="22"/>
          <w:szCs w:val="22"/>
          <w:lang w:eastAsia="en-GB"/>
        </w:rPr>
      </w:pPr>
      <w:r w:rsidRPr="00DD1C35">
        <w:rPr>
          <w:rFonts w:ascii="Calibri" w:eastAsia="Times New Roman" w:hAnsi="Calibri" w:cs="Calibri"/>
          <w:b/>
          <w:bCs/>
          <w:color w:val="000000"/>
          <w:sz w:val="22"/>
          <w:szCs w:val="22"/>
          <w:lang w:eastAsia="en-GB"/>
        </w:rPr>
        <w:t>Casusteksten</w:t>
      </w:r>
      <w:r w:rsidRPr="00292D24">
        <w:rPr>
          <w:rFonts w:ascii="Calibri" w:eastAsia="Times New Roman" w:hAnsi="Calibri" w:cs="Calibri"/>
          <w:b/>
          <w:bCs/>
          <w:color w:val="000000"/>
          <w:sz w:val="22"/>
          <w:szCs w:val="22"/>
          <w:lang w:eastAsia="en-GB"/>
        </w:rPr>
        <w:t xml:space="preserve"> ‘extra’ casussen vragenlijst ID-Bellen</w:t>
      </w:r>
    </w:p>
    <w:p w14:paraId="672A6659" w14:textId="77777777" w:rsidR="0083006E" w:rsidRPr="00292D24" w:rsidRDefault="0083006E" w:rsidP="0083006E">
      <w:pPr>
        <w:rPr>
          <w:rFonts w:ascii="Calibri" w:eastAsia="Times New Roman" w:hAnsi="Calibri" w:cs="Calibri"/>
          <w:b/>
          <w:bCs/>
          <w:color w:val="000000"/>
          <w:sz w:val="22"/>
          <w:szCs w:val="22"/>
          <w:lang w:eastAsia="en-GB"/>
        </w:rPr>
      </w:pPr>
    </w:p>
    <w:p w14:paraId="2385726D" w14:textId="77777777" w:rsidR="0083006E" w:rsidRPr="00292D24" w:rsidRDefault="0083006E" w:rsidP="0083006E">
      <w:pPr>
        <w:rPr>
          <w:rFonts w:ascii="Calibri" w:eastAsia="Times New Roman" w:hAnsi="Calibri" w:cs="Calibri"/>
          <w:color w:val="000000"/>
          <w:sz w:val="22"/>
          <w:szCs w:val="22"/>
          <w:lang w:eastAsia="en-GB"/>
        </w:rPr>
      </w:pPr>
      <w:r w:rsidRPr="00292D24">
        <w:rPr>
          <w:rFonts w:ascii="Calibri" w:eastAsia="Times New Roman" w:hAnsi="Calibri" w:cs="Calibri"/>
          <w:color w:val="000000"/>
          <w:sz w:val="22"/>
          <w:szCs w:val="22"/>
          <w:lang w:eastAsia="en-GB"/>
        </w:rPr>
        <w:t xml:space="preserve">In de volgende vragen leggen we u een aantal situaties voor. </w:t>
      </w:r>
      <w:r w:rsidR="00A11986" w:rsidRPr="00292D24">
        <w:rPr>
          <w:rFonts w:ascii="Calibri" w:eastAsia="Times New Roman" w:hAnsi="Calibri" w:cs="Calibri"/>
          <w:color w:val="000000"/>
          <w:sz w:val="22"/>
          <w:szCs w:val="22"/>
          <w:lang w:eastAsia="en-GB"/>
        </w:rPr>
        <w:t xml:space="preserve">Wilt u daarbij bedenken of ID-bellen voor u een goede aanvulling is? </w:t>
      </w:r>
      <w:r w:rsidRPr="00292D24">
        <w:rPr>
          <w:rFonts w:ascii="Calibri" w:eastAsia="Times New Roman" w:hAnsi="Calibri" w:cs="Calibri"/>
          <w:color w:val="000000"/>
          <w:sz w:val="22"/>
          <w:szCs w:val="22"/>
          <w:lang w:eastAsia="en-GB"/>
        </w:rPr>
        <w:t xml:space="preserve">Houd hierbij in gedachten dat u </w:t>
      </w:r>
      <w:r w:rsidR="00A11986" w:rsidRPr="00292D24">
        <w:rPr>
          <w:rFonts w:ascii="Calibri" w:eastAsia="Times New Roman" w:hAnsi="Calibri" w:cs="Calibri"/>
          <w:color w:val="000000"/>
          <w:sz w:val="22"/>
          <w:szCs w:val="22"/>
          <w:lang w:eastAsia="en-GB"/>
        </w:rPr>
        <w:t xml:space="preserve">slecht 1x </w:t>
      </w:r>
      <w:r w:rsidRPr="00292D24">
        <w:rPr>
          <w:rFonts w:ascii="Calibri" w:eastAsia="Times New Roman" w:hAnsi="Calibri" w:cs="Calibri"/>
          <w:color w:val="000000"/>
          <w:sz w:val="22"/>
          <w:szCs w:val="22"/>
          <w:lang w:eastAsia="en-GB"/>
        </w:rPr>
        <w:t xml:space="preserve">de IRMA </w:t>
      </w:r>
      <w:r w:rsidRPr="00DD1C35">
        <w:rPr>
          <w:rFonts w:ascii="Calibri" w:eastAsia="Times New Roman" w:hAnsi="Calibri" w:cs="Calibri"/>
          <w:color w:val="000000"/>
          <w:sz w:val="22"/>
          <w:szCs w:val="22"/>
          <w:lang w:eastAsia="en-GB"/>
        </w:rPr>
        <w:t>app</w:t>
      </w:r>
      <w:r w:rsidRPr="00292D24">
        <w:rPr>
          <w:rFonts w:ascii="Calibri" w:eastAsia="Times New Roman" w:hAnsi="Calibri" w:cs="Calibri"/>
          <w:color w:val="000000"/>
          <w:sz w:val="22"/>
          <w:szCs w:val="22"/>
          <w:lang w:eastAsia="en-GB"/>
        </w:rPr>
        <w:t xml:space="preserve"> hoeft te installeren. </w:t>
      </w:r>
    </w:p>
    <w:p w14:paraId="0DD1CAB2" w14:textId="77777777" w:rsidR="00DD1C35" w:rsidRPr="00DD1C35" w:rsidRDefault="0083006E" w:rsidP="00DD1C35">
      <w:pPr>
        <w:pStyle w:val="Lijstalinea"/>
        <w:numPr>
          <w:ilvl w:val="0"/>
          <w:numId w:val="1"/>
        </w:numPr>
        <w:rPr>
          <w:rFonts w:ascii="Calibri" w:hAnsi="Calibri" w:cs="Calibri"/>
          <w:color w:val="000000"/>
          <w:sz w:val="22"/>
          <w:szCs w:val="22"/>
        </w:rPr>
      </w:pPr>
      <w:r w:rsidRPr="00DD1C35">
        <w:rPr>
          <w:rFonts w:ascii="Calibri" w:hAnsi="Calibri" w:cs="Calibri"/>
          <w:b/>
          <w:bCs/>
          <w:color w:val="000000"/>
          <w:sz w:val="22"/>
          <w:szCs w:val="22"/>
        </w:rPr>
        <w:t>BSN aanvragen</w:t>
      </w:r>
      <w:r w:rsidR="00A11986" w:rsidRPr="00DD1C35">
        <w:rPr>
          <w:rFonts w:ascii="Calibri" w:hAnsi="Calibri" w:cs="Calibri"/>
          <w:b/>
          <w:bCs/>
          <w:color w:val="000000"/>
          <w:sz w:val="22"/>
          <w:szCs w:val="22"/>
        </w:rPr>
        <w:t xml:space="preserve"> bij </w:t>
      </w:r>
      <w:r w:rsidRPr="00DD1C35">
        <w:rPr>
          <w:rFonts w:ascii="Calibri" w:hAnsi="Calibri" w:cs="Calibri"/>
          <w:b/>
          <w:bCs/>
          <w:color w:val="000000"/>
          <w:sz w:val="22"/>
          <w:szCs w:val="22"/>
        </w:rPr>
        <w:t>1</w:t>
      </w:r>
      <w:r w:rsidRPr="00DD1C35">
        <w:rPr>
          <w:rFonts w:ascii="Calibri" w:hAnsi="Calibri" w:cs="Calibri"/>
          <w:b/>
          <w:bCs/>
          <w:color w:val="000000"/>
          <w:sz w:val="22"/>
          <w:szCs w:val="22"/>
          <w:vertAlign w:val="superscript"/>
        </w:rPr>
        <w:t>e</w:t>
      </w:r>
      <w:r w:rsidRPr="00DD1C35">
        <w:rPr>
          <w:rFonts w:ascii="Calibri" w:hAnsi="Calibri" w:cs="Calibri"/>
          <w:b/>
          <w:bCs/>
          <w:color w:val="000000"/>
          <w:sz w:val="22"/>
          <w:szCs w:val="22"/>
        </w:rPr>
        <w:t> inschrijving of voor kind:</w:t>
      </w:r>
    </w:p>
    <w:p w14:paraId="21F45D0B" w14:textId="77777777" w:rsidR="00DD1C35" w:rsidRPr="00DD1C35" w:rsidRDefault="0083006E" w:rsidP="00DD1C35">
      <w:pPr>
        <w:pStyle w:val="Lijstalinea"/>
        <w:ind w:left="720"/>
        <w:rPr>
          <w:rFonts w:ascii="Calibri" w:hAnsi="Calibri" w:cs="Calibri"/>
          <w:color w:val="000000"/>
          <w:sz w:val="22"/>
          <w:szCs w:val="22"/>
        </w:rPr>
      </w:pPr>
      <w:r w:rsidRPr="682265F7">
        <w:rPr>
          <w:rFonts w:ascii="Calibri" w:hAnsi="Calibri" w:cs="Calibri"/>
          <w:color w:val="000000" w:themeColor="text1"/>
          <w:sz w:val="22"/>
          <w:szCs w:val="22"/>
        </w:rPr>
        <w:t xml:space="preserve">Stel, u heeft net een kind gekregen en om een zorgverzekering af te sluiten heeft u hiervoor een BSN nodig. Deze </w:t>
      </w:r>
      <w:r w:rsidR="00A11986" w:rsidRPr="682265F7">
        <w:rPr>
          <w:rFonts w:ascii="Calibri" w:hAnsi="Calibri" w:cs="Calibri"/>
          <w:color w:val="000000" w:themeColor="text1"/>
          <w:sz w:val="22"/>
          <w:szCs w:val="22"/>
        </w:rPr>
        <w:t xml:space="preserve">krijgt uw kind bij de aangifte van geboorte. Als u het BSN niet meer weet, komt u hiervoor naar de gemeente. Of u vraagt tegen betaling een uittreksel </w:t>
      </w:r>
      <w:r w:rsidRPr="682265F7">
        <w:rPr>
          <w:rFonts w:ascii="Calibri" w:hAnsi="Calibri" w:cs="Calibri"/>
          <w:color w:val="000000" w:themeColor="text1"/>
          <w:sz w:val="22"/>
          <w:szCs w:val="22"/>
        </w:rPr>
        <w:t xml:space="preserve">aan. Met ID-Bellen </w:t>
      </w:r>
      <w:r w:rsidR="00A11986" w:rsidRPr="682265F7">
        <w:rPr>
          <w:rFonts w:ascii="Calibri" w:hAnsi="Calibri" w:cs="Calibri"/>
          <w:color w:val="000000" w:themeColor="text1"/>
          <w:sz w:val="22"/>
          <w:szCs w:val="22"/>
        </w:rPr>
        <w:t xml:space="preserve">mogen wij </w:t>
      </w:r>
      <w:r w:rsidRPr="682265F7">
        <w:rPr>
          <w:rFonts w:ascii="Calibri" w:hAnsi="Calibri" w:cs="Calibri"/>
          <w:color w:val="000000" w:themeColor="text1"/>
          <w:sz w:val="22"/>
          <w:szCs w:val="22"/>
        </w:rPr>
        <w:t xml:space="preserve">u </w:t>
      </w:r>
      <w:r w:rsidR="00A11986" w:rsidRPr="682265F7">
        <w:rPr>
          <w:rFonts w:ascii="Calibri" w:hAnsi="Calibri" w:cs="Calibri"/>
          <w:color w:val="000000" w:themeColor="text1"/>
          <w:sz w:val="22"/>
          <w:szCs w:val="22"/>
        </w:rPr>
        <w:t xml:space="preserve">het BSN </w:t>
      </w:r>
      <w:r w:rsidRPr="682265F7">
        <w:rPr>
          <w:rFonts w:ascii="Calibri" w:hAnsi="Calibri" w:cs="Calibri"/>
          <w:color w:val="000000" w:themeColor="text1"/>
          <w:sz w:val="22"/>
          <w:szCs w:val="22"/>
        </w:rPr>
        <w:t>ook via de telefoon doorgeven. Zou u in dit geval ID-Bellen gebruiken?</w:t>
      </w:r>
    </w:p>
    <w:p w14:paraId="16757E3D" w14:textId="79F50921" w:rsidR="682265F7" w:rsidRDefault="682265F7" w:rsidP="682265F7">
      <w:pPr>
        <w:pStyle w:val="Lijstalinea"/>
        <w:ind w:left="720"/>
        <w:rPr>
          <w:rFonts w:ascii="Calibri" w:hAnsi="Calibri" w:cs="Calibri"/>
          <w:color w:val="000000" w:themeColor="text1"/>
          <w:sz w:val="22"/>
          <w:szCs w:val="22"/>
        </w:rPr>
      </w:pPr>
    </w:p>
    <w:p w14:paraId="4E071609" w14:textId="77777777" w:rsidR="00DD1C35" w:rsidRPr="00DD1C35" w:rsidRDefault="0083006E" w:rsidP="00DD1C35">
      <w:pPr>
        <w:pStyle w:val="Lijstalinea"/>
        <w:numPr>
          <w:ilvl w:val="0"/>
          <w:numId w:val="1"/>
        </w:numPr>
        <w:rPr>
          <w:rFonts w:ascii="Calibri" w:hAnsi="Calibri" w:cs="Calibri"/>
          <w:color w:val="000000"/>
          <w:sz w:val="22"/>
          <w:szCs w:val="22"/>
        </w:rPr>
      </w:pPr>
      <w:r w:rsidRPr="00DD1C35">
        <w:rPr>
          <w:rFonts w:ascii="Calibri" w:hAnsi="Calibri" w:cs="Calibri"/>
          <w:b/>
          <w:bCs/>
          <w:color w:val="000000"/>
          <w:sz w:val="22"/>
          <w:szCs w:val="22"/>
        </w:rPr>
        <w:t>Info over inschrijvingen op een adres/adreswijziging:</w:t>
      </w:r>
    </w:p>
    <w:p w14:paraId="4E4EC762" w14:textId="77777777" w:rsidR="0083006E" w:rsidRPr="00DD1C35" w:rsidRDefault="0083006E" w:rsidP="00DD1C35">
      <w:pPr>
        <w:pStyle w:val="Lijstalinea"/>
        <w:ind w:left="720"/>
        <w:rPr>
          <w:rFonts w:ascii="Calibri" w:hAnsi="Calibri" w:cs="Calibri"/>
          <w:color w:val="000000"/>
          <w:sz w:val="22"/>
          <w:szCs w:val="22"/>
        </w:rPr>
      </w:pPr>
      <w:r w:rsidRPr="682265F7">
        <w:rPr>
          <w:rFonts w:ascii="Calibri" w:hAnsi="Calibri" w:cs="Calibri"/>
          <w:color w:val="000000" w:themeColor="text1"/>
          <w:sz w:val="22"/>
          <w:szCs w:val="22"/>
        </w:rPr>
        <w:t xml:space="preserve">Stel, u twijfelt of er misschien iemand op uw adres staat ingeschreven die niet bij u woont. De gemeente kan aan u doorgeven hoeveel mensen er op uw adres staan ingeschreven. Hiervoor moeten we wel zeker weten wie u bent. Normaal gesproken </w:t>
      </w:r>
      <w:r w:rsidR="00A11986" w:rsidRPr="682265F7">
        <w:rPr>
          <w:rFonts w:ascii="Calibri" w:hAnsi="Calibri" w:cs="Calibri"/>
          <w:color w:val="000000" w:themeColor="text1"/>
          <w:sz w:val="22"/>
          <w:szCs w:val="22"/>
        </w:rPr>
        <w:t xml:space="preserve">moet </w:t>
      </w:r>
      <w:r w:rsidRPr="682265F7">
        <w:rPr>
          <w:rFonts w:ascii="Calibri" w:hAnsi="Calibri" w:cs="Calibri"/>
          <w:color w:val="000000" w:themeColor="text1"/>
          <w:sz w:val="22"/>
          <w:szCs w:val="22"/>
        </w:rPr>
        <w:t xml:space="preserve">u </w:t>
      </w:r>
      <w:r w:rsidR="00A11986" w:rsidRPr="682265F7">
        <w:rPr>
          <w:rFonts w:ascii="Calibri" w:hAnsi="Calibri" w:cs="Calibri"/>
          <w:color w:val="000000" w:themeColor="text1"/>
          <w:sz w:val="22"/>
          <w:szCs w:val="22"/>
        </w:rPr>
        <w:t xml:space="preserve">daarvoor met uw identiteitsbewijs </w:t>
      </w:r>
      <w:r w:rsidRPr="682265F7">
        <w:rPr>
          <w:rFonts w:ascii="Calibri" w:hAnsi="Calibri" w:cs="Calibri"/>
          <w:color w:val="000000" w:themeColor="text1"/>
          <w:sz w:val="22"/>
          <w:szCs w:val="22"/>
        </w:rPr>
        <w:t xml:space="preserve">langs komen </w:t>
      </w:r>
      <w:r w:rsidR="00A11986" w:rsidRPr="682265F7">
        <w:rPr>
          <w:rFonts w:ascii="Calibri" w:hAnsi="Calibri" w:cs="Calibri"/>
          <w:color w:val="000000" w:themeColor="text1"/>
          <w:sz w:val="22"/>
          <w:szCs w:val="22"/>
        </w:rPr>
        <w:t xml:space="preserve">aan de balie. </w:t>
      </w:r>
      <w:r w:rsidRPr="682265F7">
        <w:rPr>
          <w:rFonts w:ascii="Calibri" w:hAnsi="Calibri" w:cs="Calibri"/>
          <w:color w:val="000000" w:themeColor="text1"/>
          <w:sz w:val="22"/>
          <w:szCs w:val="22"/>
        </w:rPr>
        <w:t xml:space="preserve">Met ID-Bellen </w:t>
      </w:r>
      <w:r w:rsidR="00A11986" w:rsidRPr="682265F7">
        <w:rPr>
          <w:rFonts w:ascii="Calibri" w:hAnsi="Calibri" w:cs="Calibri"/>
          <w:color w:val="000000" w:themeColor="text1"/>
          <w:sz w:val="22"/>
          <w:szCs w:val="22"/>
        </w:rPr>
        <w:t xml:space="preserve">mogen </w:t>
      </w:r>
      <w:r w:rsidRPr="682265F7">
        <w:rPr>
          <w:rFonts w:ascii="Calibri" w:hAnsi="Calibri" w:cs="Calibri"/>
          <w:color w:val="000000" w:themeColor="text1"/>
          <w:sz w:val="22"/>
          <w:szCs w:val="22"/>
        </w:rPr>
        <w:t xml:space="preserve">we u </w:t>
      </w:r>
      <w:r w:rsidR="00A11986" w:rsidRPr="682265F7">
        <w:rPr>
          <w:rFonts w:ascii="Calibri" w:hAnsi="Calibri" w:cs="Calibri"/>
          <w:color w:val="000000" w:themeColor="text1"/>
          <w:sz w:val="22"/>
          <w:szCs w:val="22"/>
        </w:rPr>
        <w:t xml:space="preserve">de informatie geven </w:t>
      </w:r>
      <w:r w:rsidRPr="682265F7">
        <w:rPr>
          <w:rFonts w:ascii="Calibri" w:hAnsi="Calibri" w:cs="Calibri"/>
          <w:color w:val="000000" w:themeColor="text1"/>
          <w:sz w:val="22"/>
          <w:szCs w:val="22"/>
        </w:rPr>
        <w:t>via de telefoon. Zou u in dit geval ID-Bellen gebruiken?</w:t>
      </w:r>
    </w:p>
    <w:p w14:paraId="39EB1B47" w14:textId="54D754C9" w:rsidR="682265F7" w:rsidRDefault="682265F7" w:rsidP="682265F7">
      <w:pPr>
        <w:pStyle w:val="Lijstalinea"/>
        <w:ind w:left="720"/>
        <w:rPr>
          <w:rFonts w:ascii="Calibri" w:hAnsi="Calibri" w:cs="Calibri"/>
          <w:color w:val="000000" w:themeColor="text1"/>
          <w:sz w:val="22"/>
          <w:szCs w:val="22"/>
        </w:rPr>
      </w:pPr>
    </w:p>
    <w:p w14:paraId="567D89F5" w14:textId="77777777" w:rsidR="00DD1C35" w:rsidRPr="00DD1C35" w:rsidRDefault="0083006E" w:rsidP="00DD1C35">
      <w:pPr>
        <w:pStyle w:val="Lijstalinea"/>
        <w:numPr>
          <w:ilvl w:val="0"/>
          <w:numId w:val="1"/>
        </w:numPr>
        <w:rPr>
          <w:rFonts w:ascii="Calibri" w:hAnsi="Calibri" w:cs="Calibri"/>
          <w:color w:val="000000"/>
          <w:sz w:val="22"/>
          <w:szCs w:val="22"/>
        </w:rPr>
      </w:pPr>
      <w:r w:rsidRPr="00DD1C35">
        <w:rPr>
          <w:rFonts w:ascii="Calibri" w:hAnsi="Calibri" w:cs="Calibri"/>
          <w:b/>
          <w:bCs/>
          <w:color w:val="000000"/>
          <w:sz w:val="22"/>
          <w:szCs w:val="22"/>
        </w:rPr>
        <w:t>Emigratie:</w:t>
      </w:r>
      <w:r w:rsidRPr="00DD1C35">
        <w:rPr>
          <w:rFonts w:ascii="Calibri" w:hAnsi="Calibri" w:cs="Calibri"/>
          <w:b/>
          <w:bCs/>
          <w:color w:val="005391"/>
          <w:sz w:val="22"/>
          <w:szCs w:val="22"/>
        </w:rPr>
        <w:t> </w:t>
      </w:r>
    </w:p>
    <w:p w14:paraId="17CEA5B7" w14:textId="2C9EA293" w:rsidR="0083006E" w:rsidRPr="00DD1C35" w:rsidRDefault="0094309F" w:rsidP="00DD1C35">
      <w:pPr>
        <w:pStyle w:val="Lijstalinea"/>
        <w:ind w:left="720"/>
        <w:rPr>
          <w:rFonts w:ascii="Calibri" w:hAnsi="Calibri" w:cs="Calibri"/>
          <w:color w:val="000000"/>
          <w:sz w:val="22"/>
          <w:szCs w:val="22"/>
        </w:rPr>
      </w:pPr>
      <w:r w:rsidRPr="15030F5B">
        <w:rPr>
          <w:rFonts w:ascii="Calibri" w:hAnsi="Calibri" w:cs="Calibri"/>
          <w:color w:val="005391"/>
          <w:sz w:val="22"/>
          <w:szCs w:val="22"/>
        </w:rPr>
        <w:t>S</w:t>
      </w:r>
      <w:r w:rsidRPr="15030F5B">
        <w:rPr>
          <w:rFonts w:ascii="Calibri" w:hAnsi="Calibri" w:cs="Calibri"/>
          <w:color w:val="000000" w:themeColor="text1"/>
          <w:sz w:val="22"/>
          <w:szCs w:val="22"/>
        </w:rPr>
        <w:t>tel, u</w:t>
      </w:r>
      <w:r w:rsidR="00A11986" w:rsidRPr="15030F5B">
        <w:rPr>
          <w:rFonts w:ascii="Calibri" w:hAnsi="Calibri" w:cs="Calibri"/>
          <w:color w:val="000000" w:themeColor="text1"/>
          <w:sz w:val="22"/>
          <w:szCs w:val="22"/>
        </w:rPr>
        <w:t xml:space="preserve"> emigreert </w:t>
      </w:r>
      <w:r w:rsidR="00B55B8E">
        <w:rPr>
          <w:rFonts w:ascii="Calibri" w:hAnsi="Calibri" w:cs="Calibri"/>
          <w:color w:val="000000" w:themeColor="text1"/>
          <w:sz w:val="22"/>
          <w:szCs w:val="22"/>
        </w:rPr>
        <w:t>(</w:t>
      </w:r>
      <w:r w:rsidR="00B55B8E" w:rsidRPr="00B55B8E">
        <w:rPr>
          <w:rFonts w:ascii="Calibri" w:hAnsi="Calibri" w:cs="Calibri"/>
          <w:color w:val="000000" w:themeColor="text1"/>
          <w:sz w:val="22"/>
          <w:szCs w:val="22"/>
          <w:u w:val="single"/>
        </w:rPr>
        <w:t>Opmerking</w:t>
      </w:r>
      <w:r w:rsidR="00B55B8E">
        <w:rPr>
          <w:rFonts w:ascii="Calibri" w:hAnsi="Calibri" w:cs="Calibri"/>
          <w:color w:val="000000" w:themeColor="text1"/>
          <w:sz w:val="22"/>
          <w:szCs w:val="22"/>
        </w:rPr>
        <w:t xml:space="preserve"> </w:t>
      </w:r>
      <w:proofErr w:type="spellStart"/>
      <w:r w:rsidR="00B55B8E" w:rsidRPr="00B55B8E">
        <w:rPr>
          <w:rFonts w:ascii="Calibri" w:hAnsi="Calibri" w:cs="Calibri"/>
          <w:color w:val="000000" w:themeColor="text1"/>
          <w:sz w:val="22"/>
          <w:szCs w:val="22"/>
          <w:highlight w:val="black"/>
        </w:rPr>
        <w:t>xxxxxx</w:t>
      </w:r>
      <w:proofErr w:type="spellEnd"/>
      <w:r w:rsidR="00B55B8E">
        <w:rPr>
          <w:rFonts w:ascii="Calibri" w:hAnsi="Calibri" w:cs="Calibri"/>
          <w:color w:val="000000" w:themeColor="text1"/>
          <w:sz w:val="22"/>
          <w:szCs w:val="22"/>
        </w:rPr>
        <w:t xml:space="preserve">:  verhuist) </w:t>
      </w:r>
      <w:r w:rsidRPr="15030F5B">
        <w:rPr>
          <w:rFonts w:ascii="Calibri" w:hAnsi="Calibri" w:cs="Calibri"/>
          <w:color w:val="000000" w:themeColor="text1"/>
          <w:sz w:val="22"/>
          <w:szCs w:val="22"/>
        </w:rPr>
        <w:t xml:space="preserve">naar het buitenland. </w:t>
      </w:r>
      <w:r w:rsidR="0083006E" w:rsidRPr="15030F5B">
        <w:rPr>
          <w:rFonts w:ascii="Calibri" w:hAnsi="Calibri" w:cs="Calibri"/>
          <w:color w:val="000000" w:themeColor="text1"/>
          <w:sz w:val="22"/>
          <w:szCs w:val="22"/>
        </w:rPr>
        <w:t xml:space="preserve">Om voor u </w:t>
      </w:r>
      <w:r w:rsidR="00A11986" w:rsidRPr="15030F5B">
        <w:rPr>
          <w:rFonts w:ascii="Calibri" w:hAnsi="Calibri" w:cs="Calibri"/>
          <w:color w:val="000000" w:themeColor="text1"/>
          <w:sz w:val="22"/>
          <w:szCs w:val="22"/>
        </w:rPr>
        <w:t xml:space="preserve">daarvoor </w:t>
      </w:r>
      <w:r w:rsidR="0083006E" w:rsidRPr="15030F5B">
        <w:rPr>
          <w:rFonts w:ascii="Calibri" w:hAnsi="Calibri" w:cs="Calibri"/>
          <w:color w:val="000000" w:themeColor="text1"/>
          <w:sz w:val="22"/>
          <w:szCs w:val="22"/>
        </w:rPr>
        <w:t xml:space="preserve">een afspraak te maken </w:t>
      </w:r>
      <w:r w:rsidR="00A11986" w:rsidRPr="15030F5B">
        <w:rPr>
          <w:rFonts w:ascii="Calibri" w:hAnsi="Calibri" w:cs="Calibri"/>
          <w:color w:val="000000" w:themeColor="text1"/>
          <w:sz w:val="22"/>
          <w:szCs w:val="22"/>
        </w:rPr>
        <w:t xml:space="preserve">moeten wij weten of er op uw adres personen achterblijven. </w:t>
      </w:r>
      <w:r w:rsidRPr="15030F5B">
        <w:rPr>
          <w:rFonts w:ascii="Calibri" w:hAnsi="Calibri" w:cs="Calibri"/>
          <w:color w:val="000000" w:themeColor="text1"/>
          <w:sz w:val="22"/>
          <w:szCs w:val="22"/>
        </w:rPr>
        <w:t xml:space="preserve">Om dit af te handelen moet u een afspraak maken. </w:t>
      </w:r>
      <w:r w:rsidR="00A11986" w:rsidRPr="15030F5B">
        <w:rPr>
          <w:rFonts w:ascii="Calibri" w:hAnsi="Calibri" w:cs="Calibri"/>
          <w:color w:val="000000" w:themeColor="text1"/>
          <w:sz w:val="22"/>
          <w:szCs w:val="22"/>
        </w:rPr>
        <w:t>M</w:t>
      </w:r>
      <w:r w:rsidRPr="15030F5B">
        <w:rPr>
          <w:rFonts w:ascii="Calibri" w:hAnsi="Calibri" w:cs="Calibri"/>
          <w:color w:val="000000" w:themeColor="text1"/>
          <w:sz w:val="22"/>
          <w:szCs w:val="22"/>
        </w:rPr>
        <w:t>et ID-Bellen</w:t>
      </w:r>
      <w:r w:rsidR="00A11986" w:rsidRPr="15030F5B">
        <w:rPr>
          <w:rFonts w:ascii="Calibri" w:hAnsi="Calibri" w:cs="Calibri"/>
          <w:color w:val="000000" w:themeColor="text1"/>
          <w:sz w:val="22"/>
          <w:szCs w:val="22"/>
        </w:rPr>
        <w:t xml:space="preserve"> mogen </w:t>
      </w:r>
      <w:r w:rsidRPr="15030F5B">
        <w:rPr>
          <w:rFonts w:ascii="Calibri" w:hAnsi="Calibri" w:cs="Calibri"/>
          <w:color w:val="000000" w:themeColor="text1"/>
          <w:sz w:val="22"/>
          <w:szCs w:val="22"/>
        </w:rPr>
        <w:t xml:space="preserve">we </w:t>
      </w:r>
      <w:r w:rsidR="00292D24" w:rsidRPr="15030F5B">
        <w:rPr>
          <w:rFonts w:ascii="Calibri" w:hAnsi="Calibri" w:cs="Calibri"/>
          <w:color w:val="000000" w:themeColor="text1"/>
          <w:sz w:val="22"/>
          <w:szCs w:val="22"/>
        </w:rPr>
        <w:t xml:space="preserve">uw gegevens </w:t>
      </w:r>
      <w:r w:rsidR="00A11986" w:rsidRPr="15030F5B">
        <w:rPr>
          <w:rFonts w:ascii="Calibri" w:hAnsi="Calibri" w:cs="Calibri"/>
          <w:color w:val="000000" w:themeColor="text1"/>
          <w:sz w:val="22"/>
          <w:szCs w:val="22"/>
        </w:rPr>
        <w:t>inkijken</w:t>
      </w:r>
      <w:r w:rsidR="00292D24" w:rsidRPr="15030F5B">
        <w:rPr>
          <w:rFonts w:ascii="Calibri" w:hAnsi="Calibri" w:cs="Calibri"/>
          <w:color w:val="000000" w:themeColor="text1"/>
          <w:sz w:val="22"/>
          <w:szCs w:val="22"/>
        </w:rPr>
        <w:t xml:space="preserve">. </w:t>
      </w:r>
      <w:r w:rsidRPr="15030F5B">
        <w:rPr>
          <w:rFonts w:ascii="Calibri" w:hAnsi="Calibri" w:cs="Calibri"/>
          <w:color w:val="000000" w:themeColor="text1"/>
          <w:sz w:val="22"/>
          <w:szCs w:val="22"/>
        </w:rPr>
        <w:t>Daardoor k</w:t>
      </w:r>
      <w:r w:rsidR="00292D24" w:rsidRPr="15030F5B">
        <w:rPr>
          <w:rFonts w:ascii="Calibri" w:hAnsi="Calibri" w:cs="Calibri"/>
          <w:color w:val="000000" w:themeColor="text1"/>
          <w:sz w:val="22"/>
          <w:szCs w:val="22"/>
        </w:rPr>
        <w:t xml:space="preserve">rijgt u de volledige informatie die voor u geldt en wat u moet regelen. </w:t>
      </w:r>
      <w:r w:rsidRPr="15030F5B">
        <w:rPr>
          <w:rFonts w:ascii="Calibri" w:hAnsi="Calibri" w:cs="Calibri"/>
          <w:color w:val="000000" w:themeColor="text1"/>
          <w:sz w:val="22"/>
          <w:szCs w:val="22"/>
        </w:rPr>
        <w:t>Zou u in dit geval ID-Bellen gebruiken?</w:t>
      </w:r>
    </w:p>
    <w:p w14:paraId="0C834E58" w14:textId="3A76EAF9" w:rsidR="682265F7" w:rsidRDefault="682265F7" w:rsidP="682265F7">
      <w:pPr>
        <w:pStyle w:val="Lijstalinea"/>
        <w:ind w:left="720"/>
        <w:rPr>
          <w:rFonts w:ascii="Calibri" w:hAnsi="Calibri" w:cs="Calibri"/>
          <w:color w:val="000000" w:themeColor="text1"/>
          <w:sz w:val="22"/>
          <w:szCs w:val="22"/>
        </w:rPr>
      </w:pPr>
    </w:p>
    <w:p w14:paraId="6BD30382" w14:textId="77777777" w:rsidR="00DD1C35" w:rsidRPr="00DD1C35" w:rsidRDefault="0083006E" w:rsidP="00DD1C35">
      <w:pPr>
        <w:pStyle w:val="Lijstalinea"/>
        <w:numPr>
          <w:ilvl w:val="0"/>
          <w:numId w:val="1"/>
        </w:numPr>
        <w:rPr>
          <w:rFonts w:asciiTheme="minorHAnsi" w:hAnsiTheme="minorHAnsi" w:cstheme="minorHAnsi"/>
          <w:color w:val="000000" w:themeColor="text1"/>
          <w:sz w:val="22"/>
          <w:szCs w:val="22"/>
        </w:rPr>
      </w:pPr>
      <w:r w:rsidRPr="00DD1C35">
        <w:rPr>
          <w:rFonts w:ascii="Calibri" w:hAnsi="Calibri" w:cs="Calibri"/>
          <w:b/>
          <w:bCs/>
          <w:color w:val="000000"/>
          <w:sz w:val="22"/>
          <w:szCs w:val="22"/>
        </w:rPr>
        <w:t>Check of een rijbewijs/paspoort binnen is</w:t>
      </w:r>
      <w:r w:rsidRPr="00DD1C35">
        <w:rPr>
          <w:rFonts w:ascii="Calibri" w:hAnsi="Calibri" w:cs="Calibri"/>
          <w:color w:val="000000"/>
          <w:sz w:val="22"/>
          <w:szCs w:val="22"/>
        </w:rPr>
        <w:t>:</w:t>
      </w:r>
    </w:p>
    <w:p w14:paraId="1D7210E1" w14:textId="1D7F68D4" w:rsidR="0083006E" w:rsidRPr="00DD1C35" w:rsidRDefault="0094309F" w:rsidP="00216201">
      <w:pPr>
        <w:rPr>
          <w:color w:val="000000" w:themeColor="text1"/>
          <w:sz w:val="22"/>
          <w:szCs w:val="22"/>
        </w:rPr>
      </w:pPr>
      <w:r w:rsidRPr="15030F5B">
        <w:rPr>
          <w:rFonts w:ascii="Calibri" w:hAnsi="Calibri" w:cs="Calibri"/>
          <w:color w:val="000000" w:themeColor="text1"/>
          <w:sz w:val="22"/>
          <w:szCs w:val="22"/>
        </w:rPr>
        <w:t xml:space="preserve">Stel, u heeft een rijbewijs aangevraagd. Om </w:t>
      </w:r>
      <w:r w:rsidR="00292D24" w:rsidRPr="15030F5B">
        <w:rPr>
          <w:rFonts w:ascii="Calibri" w:hAnsi="Calibri" w:cs="Calibri"/>
          <w:color w:val="000000" w:themeColor="text1"/>
          <w:sz w:val="22"/>
          <w:szCs w:val="22"/>
        </w:rPr>
        <w:t xml:space="preserve">uw rijbewijs op te halen, wilt u weten of deze al binnen is. U belt daarvoor </w:t>
      </w:r>
      <w:r w:rsidRPr="15030F5B">
        <w:rPr>
          <w:rFonts w:ascii="Calibri" w:hAnsi="Calibri" w:cs="Calibri"/>
          <w:color w:val="000000" w:themeColor="text1"/>
          <w:sz w:val="22"/>
          <w:szCs w:val="22"/>
        </w:rPr>
        <w:t xml:space="preserve">met de gemeente. Normaal gesproken </w:t>
      </w:r>
      <w:r w:rsidR="00292D24" w:rsidRPr="15030F5B">
        <w:rPr>
          <w:rFonts w:ascii="Calibri" w:hAnsi="Calibri" w:cs="Calibri"/>
          <w:color w:val="000000" w:themeColor="text1"/>
          <w:sz w:val="22"/>
          <w:szCs w:val="22"/>
        </w:rPr>
        <w:t>geven wij daarover geen informatie omdat wij dan indirect informatie geven of iemand in onze gemeente woont. Wij weten namelijk niet zeker of u zegt wie u bent</w:t>
      </w:r>
      <w:r w:rsidR="00B55B8E">
        <w:rPr>
          <w:rFonts w:ascii="Calibri" w:hAnsi="Calibri" w:cs="Calibri"/>
          <w:color w:val="000000" w:themeColor="text1"/>
          <w:sz w:val="22"/>
          <w:szCs w:val="22"/>
        </w:rPr>
        <w:t xml:space="preserve"> (</w:t>
      </w:r>
      <w:r w:rsidR="00B55B8E" w:rsidRPr="00216201">
        <w:rPr>
          <w:rFonts w:ascii="Calibri" w:hAnsi="Calibri" w:cs="Calibri"/>
          <w:color w:val="000000" w:themeColor="text1"/>
          <w:sz w:val="22"/>
          <w:szCs w:val="22"/>
          <w:u w:val="single"/>
        </w:rPr>
        <w:t>opmerking</w:t>
      </w:r>
      <w:r w:rsidR="00B55B8E">
        <w:rPr>
          <w:rFonts w:ascii="Calibri" w:hAnsi="Calibri" w:cs="Calibri"/>
          <w:color w:val="000000" w:themeColor="text1"/>
          <w:sz w:val="22"/>
          <w:szCs w:val="22"/>
        </w:rPr>
        <w:t xml:space="preserve"> </w:t>
      </w:r>
      <w:proofErr w:type="spellStart"/>
      <w:r w:rsidR="00B55B8E" w:rsidRPr="00216201">
        <w:rPr>
          <w:rFonts w:ascii="Calibri" w:hAnsi="Calibri" w:cs="Calibri"/>
          <w:color w:val="000000" w:themeColor="text1"/>
          <w:sz w:val="22"/>
          <w:szCs w:val="22"/>
          <w:highlight w:val="black"/>
        </w:rPr>
        <w:t>xxxxx</w:t>
      </w:r>
      <w:proofErr w:type="spellEnd"/>
      <w:r w:rsidR="00B55B8E">
        <w:rPr>
          <w:rFonts w:ascii="Calibri" w:hAnsi="Calibri" w:cs="Calibri"/>
          <w:color w:val="000000" w:themeColor="text1"/>
          <w:sz w:val="22"/>
          <w:szCs w:val="22"/>
        </w:rPr>
        <w:t xml:space="preserve">: </w:t>
      </w:r>
      <w:r w:rsidR="00216201">
        <w:t xml:space="preserve">voorkeur voor: " of u bent wie u zegt" </w:t>
      </w:r>
      <w:r w:rsidR="00216201">
        <w:annotationRef/>
      </w:r>
      <w:r w:rsidR="00216201">
        <w:t>)</w:t>
      </w:r>
      <w:r w:rsidR="00292D24" w:rsidRPr="15030F5B">
        <w:rPr>
          <w:rFonts w:ascii="Calibri" w:hAnsi="Calibri" w:cs="Calibri"/>
          <w:color w:val="000000" w:themeColor="text1"/>
          <w:sz w:val="22"/>
          <w:szCs w:val="22"/>
        </w:rPr>
        <w:t xml:space="preserve">. </w:t>
      </w:r>
      <w:r w:rsidRPr="15030F5B">
        <w:rPr>
          <w:rFonts w:ascii="Calibri" w:hAnsi="Calibri" w:cs="Calibri"/>
          <w:color w:val="000000" w:themeColor="text1"/>
          <w:sz w:val="22"/>
          <w:szCs w:val="22"/>
        </w:rPr>
        <w:t xml:space="preserve">Via ID-Bellen </w:t>
      </w:r>
      <w:r w:rsidR="00292D24" w:rsidRPr="15030F5B">
        <w:rPr>
          <w:rFonts w:ascii="Calibri" w:hAnsi="Calibri" w:cs="Calibri"/>
          <w:color w:val="000000" w:themeColor="text1"/>
          <w:sz w:val="22"/>
          <w:szCs w:val="22"/>
        </w:rPr>
        <w:t xml:space="preserve">mogen wij die informatie wel geven. </w:t>
      </w:r>
      <w:r w:rsidRPr="15030F5B">
        <w:rPr>
          <w:rFonts w:ascii="Calibri" w:hAnsi="Calibri" w:cs="Calibri"/>
          <w:color w:val="000000" w:themeColor="text1"/>
          <w:sz w:val="22"/>
          <w:szCs w:val="22"/>
        </w:rPr>
        <w:t>Zou u in dit geval ID-Bellen gebruiken</w:t>
      </w:r>
      <w:r w:rsidR="00292D24" w:rsidRPr="15030F5B">
        <w:rPr>
          <w:rFonts w:ascii="Calibri" w:hAnsi="Calibri" w:cs="Calibri"/>
          <w:color w:val="000000" w:themeColor="text1"/>
          <w:sz w:val="22"/>
          <w:szCs w:val="22"/>
        </w:rPr>
        <w:t>?</w:t>
      </w:r>
    </w:p>
    <w:p w14:paraId="4D41B211" w14:textId="26960A5D" w:rsidR="682265F7" w:rsidRDefault="682265F7" w:rsidP="682265F7">
      <w:pPr>
        <w:pStyle w:val="Lijstalinea"/>
        <w:ind w:left="720"/>
        <w:rPr>
          <w:rFonts w:ascii="Calibri" w:hAnsi="Calibri" w:cs="Calibri"/>
          <w:color w:val="000000" w:themeColor="text1"/>
          <w:sz w:val="22"/>
          <w:szCs w:val="22"/>
        </w:rPr>
      </w:pPr>
    </w:p>
    <w:p w14:paraId="7158E8C4" w14:textId="77777777" w:rsidR="00DD1C35" w:rsidRPr="00DD1C35" w:rsidRDefault="00DD1C35" w:rsidP="00DD1C35">
      <w:pPr>
        <w:pStyle w:val="Lijstalinea"/>
        <w:numPr>
          <w:ilvl w:val="0"/>
          <w:numId w:val="1"/>
        </w:numPr>
        <w:ind w:left="357" w:firstLine="0"/>
        <w:rPr>
          <w:rFonts w:ascii="Calibri" w:hAnsi="Calibri" w:cs="Calibri"/>
          <w:b/>
          <w:bCs/>
          <w:color w:val="538135" w:themeColor="accent6" w:themeShade="BF"/>
          <w:sz w:val="22"/>
          <w:szCs w:val="22"/>
        </w:rPr>
      </w:pPr>
      <w:r w:rsidRPr="682265F7">
        <w:rPr>
          <w:rFonts w:ascii="Calibri" w:hAnsi="Calibri" w:cs="Calibri"/>
          <w:b/>
          <w:bCs/>
          <w:color w:val="538135" w:themeColor="accent6" w:themeShade="BF"/>
          <w:sz w:val="22"/>
          <w:szCs w:val="22"/>
        </w:rPr>
        <w:t xml:space="preserve">Info over uw adreswijziging binnen of naar Dordrecht </w:t>
      </w:r>
    </w:p>
    <w:p w14:paraId="68B6313F" w14:textId="3BE54ECE" w:rsidR="0083006E" w:rsidRDefault="00DD1C35" w:rsidP="15030F5B">
      <w:pPr>
        <w:pStyle w:val="Lijstalinea"/>
        <w:spacing w:before="0" w:beforeAutospacing="0" w:after="0" w:afterAutospacing="0"/>
        <w:ind w:left="720"/>
        <w:rPr>
          <w:rFonts w:ascii="Calibri" w:hAnsi="Calibri" w:cs="Calibri"/>
          <w:color w:val="538135" w:themeColor="accent6" w:themeShade="BF"/>
          <w:sz w:val="22"/>
          <w:szCs w:val="22"/>
        </w:rPr>
      </w:pPr>
      <w:r w:rsidRPr="15030F5B">
        <w:rPr>
          <w:rFonts w:ascii="Calibri" w:hAnsi="Calibri" w:cs="Calibri"/>
          <w:color w:val="538135" w:themeColor="accent6" w:themeShade="BF"/>
          <w:sz w:val="22"/>
          <w:szCs w:val="22"/>
        </w:rPr>
        <w:t xml:space="preserve">Stel, u wilt uw nieuwe adres binnen de gemeente Dordrecht doorgeven. Natuurlijk hebben wij daarvoor wel uw persoonlijke adreswijziging nodig. Deze mag u digitaal naar ons opsturen. Vooraf heeft u nog wat vragen over de adreswijziging. Normaal gesproken moet u </w:t>
      </w:r>
      <w:r w:rsidRPr="15030F5B">
        <w:rPr>
          <w:rFonts w:ascii="Calibri" w:hAnsi="Calibri" w:cs="Calibri"/>
          <w:color w:val="538135" w:themeColor="accent6" w:themeShade="BF"/>
          <w:sz w:val="22"/>
          <w:szCs w:val="22"/>
        </w:rPr>
        <w:lastRenderedPageBreak/>
        <w:t>daarvoor met uw geldige identiteitsbewijs naar de balie komen. Met ID-Bellen mogen wij u informatie geven via de telefoon. Informatie over de 'oude' bewoners van het nieuwe adres mogen wij niet met u delen. Wel krijgt u informatie over de documenten die u nodig heeft voor uw inschrijving op het nieuwe adres. Of bijvoorbeeld informatie over een parkeervergunning als dat voor het nieuwe adres nodig is. Zou u in dat geval ID-Bellen gebruiken?</w:t>
      </w:r>
    </w:p>
    <w:p w14:paraId="670CFABE" w14:textId="77FC36EB" w:rsidR="00216201" w:rsidRDefault="00216201" w:rsidP="15030F5B">
      <w:pPr>
        <w:pStyle w:val="Lijstalinea"/>
        <w:spacing w:before="0" w:beforeAutospacing="0" w:after="0" w:afterAutospacing="0"/>
        <w:ind w:left="720"/>
        <w:rPr>
          <w:rFonts w:ascii="Calibri" w:hAnsi="Calibri" w:cs="Calibri"/>
          <w:color w:val="538135" w:themeColor="accent6" w:themeShade="BF"/>
          <w:sz w:val="22"/>
          <w:szCs w:val="22"/>
        </w:rPr>
      </w:pPr>
    </w:p>
    <w:p w14:paraId="5E253B9D" w14:textId="481A3178" w:rsidR="00216201" w:rsidRPr="00216201" w:rsidRDefault="00216201" w:rsidP="00216201">
      <w:pPr>
        <w:rPr>
          <w:sz w:val="20"/>
          <w:szCs w:val="20"/>
        </w:rPr>
      </w:pPr>
      <w:r w:rsidRPr="00216201">
        <w:rPr>
          <w:rFonts w:ascii="Calibri" w:hAnsi="Calibri" w:cs="Calibri"/>
          <w:color w:val="000000" w:themeColor="text1"/>
          <w:sz w:val="22"/>
          <w:szCs w:val="22"/>
        </w:rPr>
        <w:t xml:space="preserve">Opmerking </w:t>
      </w:r>
      <w:proofErr w:type="spellStart"/>
      <w:r w:rsidRPr="00216201">
        <w:rPr>
          <w:rFonts w:ascii="Calibri" w:hAnsi="Calibri" w:cs="Calibri"/>
          <w:color w:val="000000" w:themeColor="text1"/>
          <w:sz w:val="22"/>
          <w:szCs w:val="22"/>
          <w:highlight w:val="black"/>
        </w:rPr>
        <w:t>xxxx</w:t>
      </w:r>
      <w:proofErr w:type="spellEnd"/>
      <w:r>
        <w:rPr>
          <w:rFonts w:ascii="Calibri" w:hAnsi="Calibri" w:cs="Calibri"/>
          <w:color w:val="538135" w:themeColor="accent6" w:themeShade="BF"/>
          <w:sz w:val="22"/>
          <w:szCs w:val="22"/>
        </w:rPr>
        <w:t xml:space="preserve">: </w:t>
      </w:r>
      <w:r w:rsidRPr="00216201">
        <w:rPr>
          <w:sz w:val="20"/>
          <w:szCs w:val="20"/>
        </w:rPr>
        <w:t xml:space="preserve">Opmerking </w:t>
      </w:r>
      <w:proofErr w:type="spellStart"/>
      <w:r w:rsidRPr="00216201">
        <w:rPr>
          <w:sz w:val="20"/>
          <w:szCs w:val="20"/>
          <w:highlight w:val="black"/>
        </w:rPr>
        <w:t>xxxxxx</w:t>
      </w:r>
      <w:proofErr w:type="spellEnd"/>
      <w:r w:rsidRPr="00216201">
        <w:rPr>
          <w:sz w:val="20"/>
          <w:szCs w:val="20"/>
        </w:rPr>
        <w:t>: "wel een vreemde casus om juist mee te beginnen. Aan de telefoon geeft Dordrecht nog steeds dezelfde informatie die iedereen krijgt. Dordt mag de adreswijziging niet doorvoeren omdat daarvoor een persoonlijke actie van de inwoner nodig is. De algemene en aanvullende informatie over bijvoorbeeld de mogelijkheden voor een parkeervergunning geeft Dordt aan iedereen. Of je belt via telefoon of via ID-Bellen. De afhandeling adreswijziging is binnen Dienstverlening Dordt besproken en dit is het (nogal algemene) resultaat. De meerwaarde zou natuurlijk zijn dat we de adreswijziging telefonisch doorvoeren maar dat is wettelijk niet toegestaan."</w:t>
      </w:r>
      <w:r w:rsidRPr="00216201">
        <w:rPr>
          <w:sz w:val="20"/>
          <w:szCs w:val="20"/>
        </w:rPr>
        <w:annotationRef/>
      </w:r>
    </w:p>
    <w:p w14:paraId="4D5534AE" w14:textId="115E274F" w:rsidR="00216201" w:rsidRDefault="00216201" w:rsidP="00216201">
      <w:pPr>
        <w:rPr>
          <w:sz w:val="20"/>
          <w:szCs w:val="20"/>
        </w:rPr>
      </w:pPr>
      <w:r w:rsidRPr="00216201">
        <w:rPr>
          <w:sz w:val="20"/>
          <w:szCs w:val="20"/>
        </w:rPr>
        <w:t>Graag uw reactie.</w:t>
      </w:r>
    </w:p>
    <w:p w14:paraId="6416ACB5" w14:textId="54EC7FA2" w:rsidR="00216201" w:rsidRDefault="00216201" w:rsidP="00216201">
      <w:pPr>
        <w:rPr>
          <w:sz w:val="20"/>
          <w:szCs w:val="20"/>
        </w:rPr>
      </w:pPr>
    </w:p>
    <w:p w14:paraId="1E05C866" w14:textId="3CEEB86B" w:rsidR="00216201" w:rsidRPr="00216201" w:rsidRDefault="00216201" w:rsidP="00216201">
      <w:pPr>
        <w:rPr>
          <w:sz w:val="20"/>
          <w:szCs w:val="20"/>
        </w:rPr>
      </w:pPr>
      <w:r w:rsidRPr="00216201">
        <w:rPr>
          <w:sz w:val="20"/>
          <w:szCs w:val="20"/>
          <w:u w:val="single"/>
        </w:rPr>
        <w:t>Opmerking</w:t>
      </w:r>
      <w:r>
        <w:rPr>
          <w:sz w:val="20"/>
          <w:szCs w:val="20"/>
        </w:rPr>
        <w:t xml:space="preserve"> </w:t>
      </w:r>
      <w:proofErr w:type="spellStart"/>
      <w:r w:rsidRPr="00216201">
        <w:rPr>
          <w:sz w:val="20"/>
          <w:szCs w:val="20"/>
          <w:highlight w:val="black"/>
        </w:rPr>
        <w:t>xxxx</w:t>
      </w:r>
      <w:proofErr w:type="spellEnd"/>
      <w:r>
        <w:rPr>
          <w:sz w:val="20"/>
          <w:szCs w:val="20"/>
        </w:rPr>
        <w:t xml:space="preserve">: </w:t>
      </w:r>
      <w:r w:rsidRPr="00216201">
        <w:rPr>
          <w:sz w:val="20"/>
          <w:szCs w:val="20"/>
        </w:rPr>
        <w:t xml:space="preserve">ik moet dit meerdere keren lezen en  krijg de rode draad niet te pakken. Kan dit korter/eenduidiger? </w:t>
      </w:r>
      <w:r w:rsidRPr="00216201">
        <w:rPr>
          <w:sz w:val="20"/>
          <w:szCs w:val="20"/>
        </w:rPr>
        <w:annotationRef/>
      </w:r>
      <w:proofErr w:type="spellStart"/>
      <w:r w:rsidRPr="00216201">
        <w:rPr>
          <w:sz w:val="20"/>
          <w:szCs w:val="20"/>
        </w:rPr>
        <w:t>Bijvoorbeeld</w:t>
      </w:r>
      <w:r w:rsidRPr="00216201">
        <w:rPr>
          <w:sz w:val="20"/>
          <w:szCs w:val="20"/>
        </w:rPr>
        <w:t>:</w:t>
      </w:r>
      <w:r w:rsidRPr="00216201">
        <w:rPr>
          <w:sz w:val="20"/>
          <w:szCs w:val="20"/>
        </w:rPr>
        <w:t>Stel</w:t>
      </w:r>
      <w:proofErr w:type="spellEnd"/>
      <w:r w:rsidRPr="00216201">
        <w:rPr>
          <w:sz w:val="20"/>
          <w:szCs w:val="20"/>
        </w:rPr>
        <w:t xml:space="preserve">, u vraagt zich af of uw adreswijziging bij de gemeente goed is doorgekomen. Normaalgesproken mag de gemeente deze vraag telefonisch niet beantwoorden en moet u hiervoor naar kantoor komen. Met ID-bellen kunnen we uw vraag wel telefonisch beantwoorden. Zou u in dit geval ID-bellen gebruiken? (geen idee of de procedure zo werkt, maar even voor het voorbeeld: 1 enkelvoudige vraag)   </w:t>
      </w:r>
    </w:p>
    <w:p w14:paraId="0FE94890" w14:textId="5EE5B6BD" w:rsidR="00216201" w:rsidRPr="00216201" w:rsidRDefault="00216201" w:rsidP="00216201">
      <w:pPr>
        <w:rPr>
          <w:sz w:val="20"/>
          <w:szCs w:val="20"/>
        </w:rPr>
      </w:pPr>
    </w:p>
    <w:p w14:paraId="21D3C4CB" w14:textId="58D2DB8A" w:rsidR="00216201" w:rsidRPr="00DD1C35" w:rsidRDefault="00216201" w:rsidP="15030F5B">
      <w:pPr>
        <w:pStyle w:val="Lijstalinea"/>
        <w:spacing w:before="0" w:beforeAutospacing="0" w:after="0" w:afterAutospacing="0"/>
        <w:ind w:left="720"/>
        <w:rPr>
          <w:rFonts w:ascii="Calibri" w:hAnsi="Calibri" w:cs="Calibri"/>
          <w:color w:val="538135" w:themeColor="accent6" w:themeShade="BF"/>
          <w:sz w:val="22"/>
          <w:szCs w:val="22"/>
        </w:rPr>
      </w:pPr>
    </w:p>
    <w:sectPr w:rsidR="00216201" w:rsidRPr="00DD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D5CE8"/>
    <w:multiLevelType w:val="hybridMultilevel"/>
    <w:tmpl w:val="E4926F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06E"/>
    <w:rsid w:val="00216201"/>
    <w:rsid w:val="00292D24"/>
    <w:rsid w:val="0083006E"/>
    <w:rsid w:val="0094309F"/>
    <w:rsid w:val="00A11986"/>
    <w:rsid w:val="00B55B8E"/>
    <w:rsid w:val="00DD1C35"/>
    <w:rsid w:val="0CC460A5"/>
    <w:rsid w:val="15030F5B"/>
    <w:rsid w:val="316A1149"/>
    <w:rsid w:val="5FCD258A"/>
    <w:rsid w:val="682265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F5"/>
  <w15:chartTrackingRefBased/>
  <w15:docId w15:val="{402239B7-7FEC-E641-B0A9-8A29253B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83006E"/>
  </w:style>
  <w:style w:type="paragraph" w:styleId="Lijstalinea">
    <w:name w:val="List Paragraph"/>
    <w:basedOn w:val="Standaard"/>
    <w:uiPriority w:val="34"/>
    <w:qFormat/>
    <w:rsid w:val="0083006E"/>
    <w:pPr>
      <w:spacing w:before="100" w:beforeAutospacing="1" w:after="100" w:afterAutospacing="1"/>
    </w:pPr>
    <w:rPr>
      <w:rFonts w:ascii="Times New Roman" w:eastAsia="Times New Roman" w:hAnsi="Times New Roman" w:cs="Times New Roman"/>
      <w:lang w:eastAsia="en-GB"/>
    </w:rPr>
  </w:style>
  <w:style w:type="paragraph" w:styleId="Ballontekst">
    <w:name w:val="Balloon Text"/>
    <w:basedOn w:val="Standaard"/>
    <w:link w:val="BallontekstChar"/>
    <w:uiPriority w:val="99"/>
    <w:semiHidden/>
    <w:unhideWhenUsed/>
    <w:rsid w:val="00DD1C3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D1C35"/>
    <w:rPr>
      <w:rFonts w:ascii="Segoe UI" w:hAnsi="Segoe UI" w:cs="Segoe UI"/>
      <w:sz w:val="18"/>
      <w:szCs w:val="18"/>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88434">
      <w:bodyDiv w:val="1"/>
      <w:marLeft w:val="0"/>
      <w:marRight w:val="0"/>
      <w:marTop w:val="0"/>
      <w:marBottom w:val="0"/>
      <w:divBdr>
        <w:top w:val="none" w:sz="0" w:space="0" w:color="auto"/>
        <w:left w:val="none" w:sz="0" w:space="0" w:color="auto"/>
        <w:bottom w:val="none" w:sz="0" w:space="0" w:color="auto"/>
        <w:right w:val="none" w:sz="0" w:space="0" w:color="auto"/>
      </w:divBdr>
    </w:div>
    <w:div w:id="1516651051">
      <w:bodyDiv w:val="1"/>
      <w:marLeft w:val="0"/>
      <w:marRight w:val="0"/>
      <w:marTop w:val="0"/>
      <w:marBottom w:val="0"/>
      <w:divBdr>
        <w:top w:val="none" w:sz="0" w:space="0" w:color="auto"/>
        <w:left w:val="none" w:sz="0" w:space="0" w:color="auto"/>
        <w:bottom w:val="none" w:sz="0" w:space="0" w:color="auto"/>
        <w:right w:val="none" w:sz="0" w:space="0" w:color="auto"/>
      </w:divBdr>
    </w:div>
    <w:div w:id="177563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9EEEA-46E4-479D-AFAA-2DCBF7084131}">
  <ds:schemaRefs>
    <ds:schemaRef ds:uri="http://schemas.microsoft.com/office/2006/metadata/properties"/>
    <ds:schemaRef ds:uri="http://schemas.microsoft.com/office/2006/documentManagement/types"/>
    <ds:schemaRef ds:uri="http://www.w3.org/XML/1998/namespace"/>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fc4f8759-ad59-4c46-ae6d-151eebcdf601"/>
  </ds:schemaRefs>
</ds:datastoreItem>
</file>

<file path=customXml/itemProps2.xml><?xml version="1.0" encoding="utf-8"?>
<ds:datastoreItem xmlns:ds="http://schemas.openxmlformats.org/officeDocument/2006/customXml" ds:itemID="{D51C28CF-2E58-434F-A14F-1B09B04EBC89}">
  <ds:schemaRefs>
    <ds:schemaRef ds:uri="http://schemas.microsoft.com/sharepoint/v3/contenttype/forms"/>
  </ds:schemaRefs>
</ds:datastoreItem>
</file>

<file path=customXml/itemProps3.xml><?xml version="1.0" encoding="utf-8"?>
<ds:datastoreItem xmlns:ds="http://schemas.openxmlformats.org/officeDocument/2006/customXml" ds:itemID="{FFDF1609-91C3-4B7C-861A-8A38D0698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3415</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Bosma</dc:creator>
  <cp:keywords/>
  <dc:description/>
  <cp:lastModifiedBy>Marjo Potters</cp:lastModifiedBy>
  <cp:revision>6</cp:revision>
  <dcterms:created xsi:type="dcterms:W3CDTF">2020-08-24T10:01:00Z</dcterms:created>
  <dcterms:modified xsi:type="dcterms:W3CDTF">2021-09-13T12:12:00Z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