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18B5" w14:textId="514A6C19" w:rsidR="00B57782" w:rsidRDefault="00B3757C">
      <w:r>
        <w:t>ΣΤΑΔΙΟ</w:t>
      </w:r>
      <w:r w:rsidR="00B57782">
        <w:t xml:space="preserve"> Γ</w:t>
      </w:r>
    </w:p>
    <w:p w14:paraId="14989005" w14:textId="7780A0E3" w:rsidR="00B57782" w:rsidRDefault="00B57782">
      <w:r>
        <w:t xml:space="preserve">Στο στάδιο αυτό εξετάστηκε το πρόβλημα τοποθέτησης δύο αεροδρομίων, όπου κάθε πόλη εξυπηρετείται από το πλησιέστερο αεροδρόμιο. Σε αντίθεση με το πρόβλημα ενός αεροδρομίου οι αποστάσεις στην συγκεκριμένη περίπτωση δεν υπολογίζονται από ένα κοινό σημείο αλλά από το κοντινότερο από τα δύο αεροδρόμια. Αυτό κάνει το πρόβλημα πιο σύνθετο καθώς η αντιστοίχιση των πόλεων στα αεροδρόμια αλλάζει δυναμικά κατά την διάρκεια της βελτιστοποίησης. </w:t>
      </w:r>
    </w:p>
    <w:p w14:paraId="1D360539" w14:textId="153538C7" w:rsidR="00B57782" w:rsidRDefault="00B57782">
      <w:r>
        <w:t xml:space="preserve">Για την επίλυση του προβλήματος χρησιμοποιήθηκε ο </w:t>
      </w:r>
      <w:r>
        <w:rPr>
          <w:lang w:val="en-US"/>
        </w:rPr>
        <w:t>Genetic</w:t>
      </w:r>
      <w:r w:rsidRPr="00B57782">
        <w:t xml:space="preserve"> </w:t>
      </w:r>
      <w:r>
        <w:rPr>
          <w:lang w:val="en-US"/>
        </w:rPr>
        <w:t>Algorithm</w:t>
      </w:r>
      <w:r w:rsidRPr="00B57782">
        <w:t xml:space="preserve"> </w:t>
      </w:r>
      <w:r>
        <w:t xml:space="preserve">επειδή η αντικειμενική συνάρτηση γίνεται μη γραμμική και δύσκολα επιλύεται αναλυτικά. </w:t>
      </w:r>
    </w:p>
    <w:p w14:paraId="021FA461" w14:textId="3FF122D8" w:rsidR="00B57782" w:rsidRDefault="00B57782">
      <w:pPr>
        <w:rPr>
          <w:lang w:val="en-US"/>
        </w:rPr>
      </w:pPr>
      <w:r>
        <w:t xml:space="preserve">Κάθε </w:t>
      </w:r>
      <w:r>
        <w:rPr>
          <w:lang w:val="en-US"/>
        </w:rPr>
        <w:t>chromosome</w:t>
      </w:r>
      <w:r w:rsidRPr="00B57782">
        <w:t xml:space="preserve"> </w:t>
      </w:r>
      <w:r>
        <w:t>αναπαριστά συντεταγμένες των δύο αεροδρομίων</w:t>
      </w:r>
      <w:r w:rsidRPr="00B57782">
        <w:t>:</w:t>
      </w:r>
    </w:p>
    <w:p w14:paraId="46A8D060" w14:textId="766E796E" w:rsidR="00B57782" w:rsidRPr="00EF6C03" w:rsidRDefault="00543B61">
      <w:pPr>
        <w:rPr>
          <w:i/>
        </w:rPr>
      </w:pPr>
      <m:oMathPara>
        <m:oMath>
          <m:r>
            <w:rPr>
              <w:rFonts w:ascii="Cambria Math" w:hAnsi="Cambria Math"/>
            </w:rPr>
            <m:t>(x</m:t>
          </m:r>
          <m:r>
            <w:rPr>
              <w:rFonts w:ascii="Cambria Math" w:hAnsi="Cambria Math"/>
              <w:lang w:val="en-US"/>
            </w:rPr>
            <m:t>1,y1,x2,y2)</m:t>
          </m:r>
        </m:oMath>
      </m:oMathPara>
    </w:p>
    <w:p w14:paraId="5AEE9D61" w14:textId="63C9D5AE" w:rsidR="00B57782" w:rsidRDefault="00DE1470">
      <w:pPr>
        <w:rPr>
          <w:lang w:val="en-US"/>
        </w:rPr>
      </w:pPr>
      <w:r>
        <w:t xml:space="preserve">Έπειτα </w:t>
      </w:r>
      <w:r w:rsidR="00023664">
        <w:t xml:space="preserve"> υπ</w:t>
      </w:r>
      <w:r w:rsidR="00543B61">
        <w:t>ολογίζε</w:t>
      </w:r>
      <w:r>
        <w:t>ται</w:t>
      </w:r>
      <w:r w:rsidR="00543B61">
        <w:t xml:space="preserve"> το συνολικό σταθμισμένο κόστος μετακίνησης όλων των πόλεων προς το πλησιέστερο αεροδρόμιο. Για κάθε πόλη υπολογίζεται η ευκλείδεια απόσταση από τα δύο αεροδρόμια και επιλέγεται η μικρότερη</w:t>
      </w:r>
      <w:r w:rsidR="00543B61" w:rsidRPr="00543B61">
        <w:t>:</w:t>
      </w:r>
    </w:p>
    <w:p w14:paraId="6A322813" w14:textId="17CCD369" w:rsidR="00543B61" w:rsidRPr="00543B61" w:rsidRDefault="00543B61">
      <w:pPr>
        <w:rPr>
          <w:rFonts w:eastAsiaTheme="minorEastAsia"/>
          <w:lang w:val="en-US"/>
        </w:rPr>
      </w:pPr>
      <m:oMathPara>
        <m:oMath>
          <m:r>
            <w:rPr>
              <w:rFonts w:ascii="Cambria Math" w:hAnsi="Cambria Math"/>
              <w:lang w:val="en-US"/>
            </w:rPr>
            <m:t>d=</m:t>
          </m:r>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-x</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-y</m:t>
                      </m:r>
                    </m:e>
                  </m:d>
                </m:e>
                <m:sup>
                  <m:r>
                    <w:rPr>
                      <w:rFonts w:ascii="Cambria Math" w:hAnsi="Cambria Math"/>
                      <w:lang w:val="en-US"/>
                    </w:rPr>
                    <m:t>2</m:t>
                  </m:r>
                </m:sup>
              </m:sSup>
            </m:e>
          </m:rad>
        </m:oMath>
      </m:oMathPara>
    </w:p>
    <w:p w14:paraId="0D303288" w14:textId="76E26C09" w:rsidR="00543B61" w:rsidRPr="00DE1470" w:rsidRDefault="00543B61">
      <w:pPr>
        <w:rPr>
          <w:rFonts w:eastAsiaTheme="minorEastAsia"/>
        </w:rPr>
      </w:pPr>
      <w:r>
        <w:rPr>
          <w:rFonts w:eastAsiaTheme="minorEastAsia"/>
        </w:rPr>
        <w:t xml:space="preserve">Η </w:t>
      </w:r>
      <w:r w:rsidR="00DE1470">
        <w:rPr>
          <w:rFonts w:eastAsiaTheme="minorEastAsia"/>
        </w:rPr>
        <w:t>υπολογισμός του</w:t>
      </w:r>
      <w:r>
        <w:rPr>
          <w:rFonts w:eastAsiaTheme="minorEastAsia"/>
        </w:rPr>
        <w:t xml:space="preserve"> κόστους είναι</w:t>
      </w:r>
      <w:r w:rsidRPr="00543B61">
        <w:rPr>
          <w:rFonts w:eastAsiaTheme="minorEastAsia"/>
        </w:rPr>
        <w:t>:</w:t>
      </w:r>
    </w:p>
    <w:p w14:paraId="0837EC41" w14:textId="1CAF61BE" w:rsidR="00543B61" w:rsidRPr="00543B61" w:rsidRDefault="00DE1470">
      <w:pPr>
        <w:rPr>
          <w:rFonts w:eastAsiaTheme="minorEastAsia"/>
          <w:lang w:val="en-US"/>
        </w:rPr>
      </w:pPr>
      <m:oMathPara>
        <m:oMath>
          <m:r>
            <w:rPr>
              <w:rFonts w:ascii="Cambria Math" w:hAnsi="Cambria Math"/>
              <w:lang w:val="en-US"/>
            </w:rPr>
            <m:t>C</m:t>
          </m:r>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min⁡</m:t>
              </m:r>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i2</m:t>
                  </m:r>
                </m:sub>
              </m:sSub>
              <m:r>
                <w:rPr>
                  <w:rFonts w:ascii="Cambria Math" w:hAnsi="Cambria Math"/>
                  <w:lang w:val="en-US"/>
                </w:rPr>
                <m:t>)</m:t>
              </m:r>
            </m:e>
          </m:nary>
        </m:oMath>
      </m:oMathPara>
    </w:p>
    <w:p w14:paraId="1F6953E3" w14:textId="77777777" w:rsidR="00543B61" w:rsidRDefault="00543B61">
      <w:pPr>
        <w:rPr>
          <w:rFonts w:eastAsiaTheme="minorEastAsia"/>
          <w:lang w:val="en-US"/>
        </w:rPr>
      </w:pPr>
      <w:r>
        <w:rPr>
          <w:rFonts w:eastAsiaTheme="minorEastAsia"/>
        </w:rPr>
        <w:t xml:space="preserve">Όπου </w:t>
      </w:r>
      <w:r>
        <w:rPr>
          <w:rFonts w:eastAsiaTheme="minorEastAsia"/>
          <w:lang w:val="en-US"/>
        </w:rPr>
        <w:t>:</w:t>
      </w:r>
    </w:p>
    <w:p w14:paraId="49F7BB9F" w14:textId="665D7A0A" w:rsidR="00543B61" w:rsidRDefault="00543B61">
      <w:pPr>
        <w:rPr>
          <w:rFonts w:eastAsiaTheme="minorEastAsia"/>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sidRPr="00543B61">
        <w:rPr>
          <w:rFonts w:eastAsiaTheme="minorEastAsia"/>
        </w:rPr>
        <w:t xml:space="preserve">: </w:t>
      </w:r>
      <w:r>
        <w:rPr>
          <w:rFonts w:eastAsiaTheme="minorEastAsia"/>
        </w:rPr>
        <w:t xml:space="preserve">είναι ο πληθυσμός της πόλης </w:t>
      </w:r>
      <w:r w:rsidR="00F22303">
        <w:rPr>
          <w:rFonts w:eastAsiaTheme="minorEastAsia"/>
          <w:lang w:val="en-US"/>
        </w:rPr>
        <w:t>i</w:t>
      </w:r>
    </w:p>
    <w:p w14:paraId="7A2A254E" w14:textId="7B4D5CCD" w:rsidR="00F22303" w:rsidRDefault="00F22303">
      <w:pPr>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m:t>
            </m:r>
            <m:r>
              <w:rPr>
                <w:rFonts w:ascii="Cambria Math" w:eastAsiaTheme="minorEastAsia" w:hAnsi="Cambria Math"/>
              </w:rPr>
              <m:t>2</m:t>
            </m:r>
          </m:sub>
        </m:sSub>
      </m:oMath>
      <w:r w:rsidRPr="00F22303">
        <w:rPr>
          <w:rFonts w:eastAsiaTheme="minorEastAsia"/>
          <w:i/>
        </w:rPr>
        <w:t>:</w:t>
      </w:r>
      <w:r>
        <w:rPr>
          <w:rFonts w:eastAsiaTheme="minorEastAsia"/>
          <w:iCs/>
        </w:rPr>
        <w:t xml:space="preserve"> οι αποστάσεις από το πρώτο και δεύτερο αεροδρόμιο αντίστοιχα.</w:t>
      </w:r>
    </w:p>
    <w:p w14:paraId="09F03C5B" w14:textId="09564307" w:rsidR="00F22303" w:rsidRDefault="00F22303">
      <w:pPr>
        <w:rPr>
          <w:rFonts w:eastAsiaTheme="minorEastAsia"/>
          <w:iCs/>
        </w:rPr>
      </w:pPr>
      <w:r>
        <w:rPr>
          <w:rFonts w:eastAsiaTheme="minorEastAsia"/>
          <w:iCs/>
        </w:rPr>
        <w:t xml:space="preserve">Ο γενετικός αλγόριθμος ξεκινά με τυχαίες θέσεις αεροδρομίων και επαναληπτικά εφαρμόζει </w:t>
      </w:r>
      <w:r>
        <w:rPr>
          <w:rFonts w:eastAsiaTheme="minorEastAsia"/>
          <w:iCs/>
          <w:lang w:val="en-US"/>
        </w:rPr>
        <w:t>selection</w:t>
      </w:r>
      <w:r w:rsidRPr="00F22303">
        <w:rPr>
          <w:rFonts w:eastAsiaTheme="minorEastAsia"/>
          <w:iCs/>
        </w:rPr>
        <w:t xml:space="preserve">, </w:t>
      </w:r>
      <w:r>
        <w:rPr>
          <w:rFonts w:eastAsiaTheme="minorEastAsia"/>
          <w:iCs/>
          <w:lang w:val="en-US"/>
        </w:rPr>
        <w:t>crossover</w:t>
      </w:r>
      <w:r w:rsidRPr="00F22303">
        <w:rPr>
          <w:rFonts w:eastAsiaTheme="minorEastAsia"/>
          <w:iCs/>
        </w:rPr>
        <w:t xml:space="preserve"> </w:t>
      </w:r>
      <w:r>
        <w:rPr>
          <w:rFonts w:eastAsiaTheme="minorEastAsia"/>
          <w:iCs/>
        </w:rPr>
        <w:t xml:space="preserve">και </w:t>
      </w:r>
      <w:r>
        <w:rPr>
          <w:rFonts w:eastAsiaTheme="minorEastAsia"/>
          <w:iCs/>
          <w:lang w:val="en-US"/>
        </w:rPr>
        <w:t>mutation</w:t>
      </w:r>
      <w:r w:rsidRPr="00F22303">
        <w:rPr>
          <w:rFonts w:eastAsiaTheme="minorEastAsia"/>
          <w:iCs/>
        </w:rPr>
        <w:t xml:space="preserve"> </w:t>
      </w:r>
      <w:r>
        <w:rPr>
          <w:rFonts w:eastAsiaTheme="minorEastAsia"/>
          <w:iCs/>
        </w:rPr>
        <w:t>ώστε να παράγει συνεχώς καλύτερες λύσεις. Μετά από αρκετές γενιές ο αλγόριθμος συγκλίνει σε θέσεις που ελαχιστοποιούν τη συνολική σταθμισμένη απόσταση.</w:t>
      </w:r>
    </w:p>
    <w:p w14:paraId="7B9E2266" w14:textId="259AF5BD" w:rsidR="00F22303" w:rsidRDefault="00F22303">
      <w:pPr>
        <w:rPr>
          <w:rFonts w:eastAsiaTheme="minorEastAsia"/>
          <w:iCs/>
        </w:rPr>
      </w:pPr>
      <w:r>
        <w:rPr>
          <w:rFonts w:eastAsiaTheme="minorEastAsia"/>
          <w:iCs/>
        </w:rPr>
        <w:t>Παρατηρείται ότι οι πόλεις χωρίζονται φυσικά σε δύο ομάδες. Άρα το βέλτιστο αποτέλεσμα τοποθετεί ένα αεροδρόμιο στην αριστερή περιοχή του χάρτη και ένα στη δεξιά περιοχή. Με αυτόν τον τρόπο μειώνεται σημαντικά το συνολικό κόστος μετακίνησης.</w:t>
      </w:r>
    </w:p>
    <w:p w14:paraId="19D015A9" w14:textId="77777777" w:rsidR="00EF6C03" w:rsidRDefault="00EF6C03">
      <w:pPr>
        <w:rPr>
          <w:rFonts w:eastAsiaTheme="minorEastAsia"/>
          <w:iCs/>
        </w:rPr>
      </w:pPr>
    </w:p>
    <w:p w14:paraId="41006740" w14:textId="77777777" w:rsidR="00B3757C" w:rsidRDefault="00B3757C">
      <w:pPr>
        <w:rPr>
          <w:rFonts w:eastAsiaTheme="minorEastAsia"/>
          <w:iCs/>
        </w:rPr>
      </w:pPr>
    </w:p>
    <w:p w14:paraId="74B83744" w14:textId="77777777" w:rsidR="00B3757C" w:rsidRDefault="00B3757C">
      <w:pPr>
        <w:rPr>
          <w:rFonts w:eastAsiaTheme="minorEastAsia"/>
          <w:iCs/>
        </w:rPr>
      </w:pPr>
    </w:p>
    <w:p w14:paraId="6DBD849A" w14:textId="4785D7E5" w:rsidR="00B3757C" w:rsidRDefault="00B3757C">
      <w:pPr>
        <w:rPr>
          <w:rFonts w:eastAsiaTheme="minorEastAsia"/>
          <w:iCs/>
        </w:rPr>
      </w:pPr>
      <w:r>
        <w:rPr>
          <w:rFonts w:eastAsiaTheme="minorEastAsia"/>
          <w:iCs/>
        </w:rPr>
        <w:lastRenderedPageBreak/>
        <w:t>ΣΤΑΔΙΟ Δ</w:t>
      </w:r>
    </w:p>
    <w:p w14:paraId="11FFF4C6" w14:textId="091AA7C2" w:rsidR="00B3757C" w:rsidRDefault="00B3757C">
      <w:pPr>
        <w:rPr>
          <w:rFonts w:eastAsiaTheme="minorEastAsia"/>
          <w:iCs/>
        </w:rPr>
      </w:pPr>
      <w:r>
        <w:rPr>
          <w:rFonts w:eastAsiaTheme="minorEastAsia"/>
          <w:iCs/>
        </w:rPr>
        <w:t xml:space="preserve"> </w:t>
      </w:r>
      <w:r w:rsidR="00834B15">
        <w:rPr>
          <w:rFonts w:eastAsiaTheme="minorEastAsia"/>
          <w:iCs/>
        </w:rPr>
        <w:t xml:space="preserve">Σε αυτό το στάδιο </w:t>
      </w:r>
      <w:r w:rsidR="00166E87">
        <w:rPr>
          <w:rFonts w:eastAsiaTheme="minorEastAsia"/>
          <w:iCs/>
        </w:rPr>
        <w:t xml:space="preserve">μελετήθηκε η γενική μορφή του προβλήματος χωροθέτησης </w:t>
      </w:r>
      <w:r w:rsidR="00586E0B">
        <w:rPr>
          <w:rFonts w:eastAsiaTheme="minorEastAsia"/>
          <w:iCs/>
        </w:rPr>
        <w:t>αεροδρομίων</w:t>
      </w:r>
      <w:r w:rsidR="00166E87">
        <w:rPr>
          <w:rFonts w:eastAsiaTheme="minorEastAsia"/>
          <w:iCs/>
        </w:rPr>
        <w:t xml:space="preserve">. Δίνονται </w:t>
      </w:r>
      <w:r w:rsidR="00166E87">
        <w:rPr>
          <w:rFonts w:eastAsiaTheme="minorEastAsia"/>
          <w:iCs/>
          <w:lang w:val="en-US"/>
        </w:rPr>
        <w:t>n</w:t>
      </w:r>
      <w:r w:rsidR="00166E87" w:rsidRPr="0088685B">
        <w:rPr>
          <w:rFonts w:eastAsiaTheme="minorEastAsia"/>
          <w:iCs/>
        </w:rPr>
        <w:t xml:space="preserve"> </w:t>
      </w:r>
      <w:r w:rsidR="00166E87">
        <w:rPr>
          <w:rFonts w:eastAsiaTheme="minorEastAsia"/>
          <w:iCs/>
        </w:rPr>
        <w:t>πόλεις με γνωστές συν</w:t>
      </w:r>
      <w:r w:rsidR="0088685B">
        <w:rPr>
          <w:rFonts w:eastAsiaTheme="minorEastAsia"/>
          <w:iCs/>
        </w:rPr>
        <w:t xml:space="preserve">τεταγμένες και πληθυσμούς </w:t>
      </w:r>
      <w:r w:rsidR="0088685B">
        <w:rPr>
          <w:rFonts w:eastAsiaTheme="minorEastAsia"/>
          <w:iCs/>
          <w:lang w:val="en-US"/>
        </w:rPr>
        <w:t>pi</w:t>
      </w:r>
      <w:r w:rsidR="0088685B">
        <w:rPr>
          <w:rFonts w:eastAsiaTheme="minorEastAsia"/>
          <w:iCs/>
        </w:rPr>
        <w:t xml:space="preserve"> ενώ ζ</w:t>
      </w:r>
      <w:r w:rsidR="00E07689">
        <w:rPr>
          <w:rFonts w:eastAsiaTheme="minorEastAsia"/>
          <w:iCs/>
        </w:rPr>
        <w:t xml:space="preserve">ητείται ο προσδιορισμός των βέλτιστων θέσεων </w:t>
      </w:r>
      <w:r w:rsidR="00E07689">
        <w:rPr>
          <w:rFonts w:eastAsiaTheme="minorEastAsia"/>
          <w:iCs/>
          <w:lang w:val="en-US"/>
        </w:rPr>
        <w:t>m</w:t>
      </w:r>
      <w:r w:rsidR="00E07689" w:rsidRPr="00E07689">
        <w:rPr>
          <w:rFonts w:eastAsiaTheme="minorEastAsia"/>
          <w:iCs/>
        </w:rPr>
        <w:t xml:space="preserve"> </w:t>
      </w:r>
      <w:r w:rsidR="00E07689">
        <w:rPr>
          <w:rFonts w:eastAsiaTheme="minorEastAsia"/>
          <w:iCs/>
        </w:rPr>
        <w:t xml:space="preserve">αεροδρομίων έτσι ώστε να </w:t>
      </w:r>
      <w:r w:rsidR="00586E0B">
        <w:rPr>
          <w:rFonts w:eastAsiaTheme="minorEastAsia"/>
          <w:iCs/>
        </w:rPr>
        <w:t>ελαχιστοποιείται</w:t>
      </w:r>
      <w:r w:rsidR="00E07689">
        <w:rPr>
          <w:rFonts w:eastAsiaTheme="minorEastAsia"/>
          <w:iCs/>
        </w:rPr>
        <w:t xml:space="preserve"> το σ</w:t>
      </w:r>
      <w:r w:rsidR="00586E0B">
        <w:rPr>
          <w:rFonts w:eastAsiaTheme="minorEastAsia"/>
          <w:iCs/>
        </w:rPr>
        <w:t>υνολικό κόστος των κατοίκων.</w:t>
      </w:r>
    </w:p>
    <w:p w14:paraId="1786A151" w14:textId="40CB9558" w:rsidR="00586E0B" w:rsidRDefault="00586E0B">
      <w:pPr>
        <w:rPr>
          <w:rFonts w:eastAsiaTheme="minorEastAsia"/>
          <w:iCs/>
        </w:rPr>
      </w:pPr>
      <w:r>
        <w:rPr>
          <w:rFonts w:eastAsiaTheme="minorEastAsia"/>
          <w:iCs/>
        </w:rPr>
        <w:t>Σε αντ</w:t>
      </w:r>
      <w:r w:rsidR="00267986">
        <w:rPr>
          <w:rFonts w:eastAsiaTheme="minorEastAsia"/>
          <w:iCs/>
        </w:rPr>
        <w:t>ίθεση με τα προηγούμενα στάδια, όπου εξετάστηκαν ειδικές περιπτώσεις ενός ή</w:t>
      </w:r>
      <w:r w:rsidR="009E1EB6">
        <w:rPr>
          <w:rFonts w:eastAsiaTheme="minorEastAsia"/>
          <w:iCs/>
        </w:rPr>
        <w:t xml:space="preserve"> δύο αεροδρομίων, στο στάδιο αυτό το πλήθος των πόλεων και των αεροδρομίων </w:t>
      </w:r>
      <w:r w:rsidR="00BA7F18">
        <w:rPr>
          <w:rFonts w:eastAsiaTheme="minorEastAsia"/>
          <w:iCs/>
        </w:rPr>
        <w:t>είναι μεταβλητό.</w:t>
      </w:r>
    </w:p>
    <w:p w14:paraId="297111A1" w14:textId="4C069AC8" w:rsidR="00BA7F18" w:rsidRDefault="00BA7F18">
      <w:pPr>
        <w:rPr>
          <w:rFonts w:eastAsiaTheme="minorEastAsia"/>
          <w:iCs/>
          <w:lang w:val="en-US"/>
        </w:rPr>
      </w:pPr>
      <w:r>
        <w:rPr>
          <w:rFonts w:eastAsiaTheme="minorEastAsia"/>
          <w:iCs/>
        </w:rPr>
        <w:t>Για την επίλυση του προβλήματος χρησιμοποιήθηκαν δύο αλγόριθμοι</w:t>
      </w:r>
      <w:r w:rsidRPr="00BA7F18">
        <w:rPr>
          <w:rFonts w:eastAsiaTheme="minorEastAsia"/>
          <w:iCs/>
        </w:rPr>
        <w:t>:</w:t>
      </w:r>
    </w:p>
    <w:p w14:paraId="4CFFDF32" w14:textId="2E45894B" w:rsidR="00BA7F18" w:rsidRDefault="00BA7F18" w:rsidP="00BA7F18">
      <w:pPr>
        <w:pStyle w:val="a6"/>
        <w:numPr>
          <w:ilvl w:val="0"/>
          <w:numId w:val="2"/>
        </w:numPr>
        <w:rPr>
          <w:rFonts w:eastAsiaTheme="minorEastAsia"/>
          <w:iCs/>
          <w:lang w:val="en-US"/>
        </w:rPr>
      </w:pPr>
      <w:r>
        <w:rPr>
          <w:rFonts w:eastAsiaTheme="minorEastAsia"/>
          <w:iCs/>
          <w:lang w:val="en-US"/>
        </w:rPr>
        <w:t>PSO</w:t>
      </w:r>
    </w:p>
    <w:p w14:paraId="63A27B95" w14:textId="76DDB06F" w:rsidR="00BA7F18" w:rsidRDefault="00867ED5" w:rsidP="00BA7F18">
      <w:pPr>
        <w:pStyle w:val="a6"/>
        <w:numPr>
          <w:ilvl w:val="0"/>
          <w:numId w:val="2"/>
        </w:numPr>
        <w:rPr>
          <w:rFonts w:eastAsiaTheme="minorEastAsia"/>
          <w:iCs/>
          <w:lang w:val="en-US"/>
        </w:rPr>
      </w:pPr>
      <w:r>
        <w:rPr>
          <w:rFonts w:eastAsiaTheme="minorEastAsia"/>
          <w:iCs/>
          <w:lang w:val="en-US"/>
        </w:rPr>
        <w:t>Genetic Algorithm</w:t>
      </w:r>
    </w:p>
    <w:p w14:paraId="271BB762" w14:textId="5F3C8055" w:rsidR="00867ED5" w:rsidRDefault="00867ED5" w:rsidP="00867ED5">
      <w:pPr>
        <w:rPr>
          <w:rFonts w:eastAsiaTheme="minorEastAsia"/>
          <w:iCs/>
        </w:rPr>
      </w:pPr>
      <w:r>
        <w:rPr>
          <w:rFonts w:eastAsiaTheme="minorEastAsia"/>
          <w:iCs/>
        </w:rPr>
        <w:t>Στόχος ήταν η σύγκριση των δύο μεθόδων ως προς την ποιότητα της λύσης και τον χρόνο εκτέλεσης.</w:t>
      </w:r>
    </w:p>
    <w:p w14:paraId="316A9A80" w14:textId="12964D7D" w:rsidR="00867ED5" w:rsidRDefault="00C17C88" w:rsidP="00867ED5">
      <w:pPr>
        <w:rPr>
          <w:rFonts w:eastAsiaTheme="minorEastAsia"/>
          <w:iCs/>
          <w:lang w:val="en-US"/>
        </w:rPr>
      </w:pPr>
      <w:r>
        <w:rPr>
          <w:rFonts w:eastAsiaTheme="minorEastAsia"/>
          <w:iCs/>
          <w:lang w:val="en-US"/>
        </w:rPr>
        <w:t>PSO:</w:t>
      </w:r>
    </w:p>
    <w:p w14:paraId="253A4980" w14:textId="5B7CD3D8" w:rsidR="00C17C88" w:rsidRDefault="00C17C88" w:rsidP="00867ED5">
      <w:pPr>
        <w:rPr>
          <w:rFonts w:eastAsiaTheme="minorEastAsia"/>
          <w:iCs/>
        </w:rPr>
      </w:pPr>
      <w:r>
        <w:rPr>
          <w:rFonts w:eastAsiaTheme="minorEastAsia"/>
          <w:iCs/>
        </w:rPr>
        <w:t>Ο συγκεκριμένος αλγόριθμο</w:t>
      </w:r>
      <w:r w:rsidR="007721E2">
        <w:rPr>
          <w:rFonts w:eastAsiaTheme="minorEastAsia"/>
          <w:iCs/>
        </w:rPr>
        <w:t>ς είναι ένας πληθυσμιακός αλγόριθμος βελτιστοπο</w:t>
      </w:r>
      <w:r w:rsidR="00C10F73">
        <w:rPr>
          <w:rFonts w:eastAsiaTheme="minorEastAsia"/>
          <w:iCs/>
        </w:rPr>
        <w:t>ίησης</w:t>
      </w:r>
      <w:r w:rsidR="00631B23">
        <w:rPr>
          <w:rFonts w:eastAsiaTheme="minorEastAsia"/>
          <w:iCs/>
        </w:rPr>
        <w:t>. Κάθε υποψήφια λύση αναπαρίσταται από ένα σωματίδιο. Τα σωματίδια κινούνται στον χώρο αναζήτησης και προσπαθούν να βρουν την καλύτερη δυνατή λ</w:t>
      </w:r>
      <w:r w:rsidR="00374934">
        <w:rPr>
          <w:rFonts w:eastAsiaTheme="minorEastAsia"/>
          <w:iCs/>
        </w:rPr>
        <w:t>ύση.</w:t>
      </w:r>
      <w:r w:rsidR="00D80E4C">
        <w:rPr>
          <w:rFonts w:eastAsiaTheme="minorEastAsia"/>
          <w:iCs/>
        </w:rPr>
        <w:t xml:space="preserve"> </w:t>
      </w:r>
    </w:p>
    <w:p w14:paraId="5740B21A" w14:textId="69CBF821" w:rsidR="009463D1" w:rsidRDefault="009463D1" w:rsidP="00867ED5">
      <w:pPr>
        <w:rPr>
          <w:rFonts w:eastAsiaTheme="minorEastAsia"/>
          <w:iCs/>
        </w:rPr>
      </w:pPr>
      <w:r>
        <w:rPr>
          <w:rFonts w:eastAsiaTheme="minorEastAsia"/>
          <w:iCs/>
        </w:rPr>
        <w:t xml:space="preserve">Τα πλεονεκτήματα </w:t>
      </w:r>
      <w:r w:rsidR="00884E93">
        <w:rPr>
          <w:rFonts w:eastAsiaTheme="minorEastAsia"/>
          <w:iCs/>
        </w:rPr>
        <w:t xml:space="preserve">της </w:t>
      </w:r>
      <w:r w:rsidR="00884E93">
        <w:rPr>
          <w:rFonts w:eastAsiaTheme="minorEastAsia"/>
          <w:iCs/>
          <w:lang w:val="en-US"/>
        </w:rPr>
        <w:t>PSO</w:t>
      </w:r>
      <w:r w:rsidR="00884E93" w:rsidRPr="00884E93">
        <w:rPr>
          <w:rFonts w:eastAsiaTheme="minorEastAsia"/>
          <w:iCs/>
        </w:rPr>
        <w:t xml:space="preserve"> </w:t>
      </w:r>
      <w:r w:rsidR="00884E93">
        <w:rPr>
          <w:rFonts w:eastAsiaTheme="minorEastAsia"/>
          <w:iCs/>
        </w:rPr>
        <w:t>είναι ότι είναι απλή στην υλοπο</w:t>
      </w:r>
      <w:r w:rsidR="002032FF">
        <w:rPr>
          <w:rFonts w:eastAsiaTheme="minorEastAsia"/>
          <w:iCs/>
        </w:rPr>
        <w:t>ίηση, έχει μικρό αριθμό παραμέτρων, γρ</w:t>
      </w:r>
      <w:r w:rsidR="00517B7C">
        <w:rPr>
          <w:rFonts w:eastAsiaTheme="minorEastAsia"/>
          <w:iCs/>
        </w:rPr>
        <w:t>ήγορη σύγκλιση, δεν απαιτεί παραγώγους και είναι κατάλληλη για μη γραμμικά προβλήματα.</w:t>
      </w:r>
    </w:p>
    <w:p w14:paraId="5E6A5725" w14:textId="15595123" w:rsidR="002C4499" w:rsidRDefault="002C4499" w:rsidP="00867ED5">
      <w:pPr>
        <w:rPr>
          <w:rFonts w:eastAsiaTheme="minorEastAsia"/>
          <w:iCs/>
          <w:lang w:val="en-US"/>
        </w:rPr>
      </w:pPr>
      <w:r>
        <w:rPr>
          <w:rFonts w:eastAsiaTheme="minorEastAsia"/>
          <w:iCs/>
          <w:lang w:val="en-US"/>
        </w:rPr>
        <w:t>Genetic Algorithm</w:t>
      </w:r>
      <w:r w:rsidR="00AC23D2">
        <w:rPr>
          <w:rFonts w:eastAsiaTheme="minorEastAsia"/>
          <w:iCs/>
          <w:lang w:val="en-US"/>
        </w:rPr>
        <w:t>:</w:t>
      </w:r>
    </w:p>
    <w:p w14:paraId="3F4CF722" w14:textId="667C8C9F" w:rsidR="00AC23D2" w:rsidRDefault="003520A9" w:rsidP="00867ED5">
      <w:pPr>
        <w:rPr>
          <w:rFonts w:eastAsiaTheme="minorEastAsia"/>
          <w:iCs/>
        </w:rPr>
      </w:pPr>
      <w:r>
        <w:rPr>
          <w:rFonts w:eastAsiaTheme="minorEastAsia"/>
          <w:iCs/>
        </w:rPr>
        <w:t>Ο συ</w:t>
      </w:r>
      <w:r w:rsidR="00E47C31">
        <w:rPr>
          <w:rFonts w:eastAsiaTheme="minorEastAsia"/>
          <w:iCs/>
        </w:rPr>
        <w:t xml:space="preserve">γκεκριμένος αλγόριθμος είναι μεταευρετικός. Κάθε </w:t>
      </w:r>
      <w:r w:rsidR="00CE3725">
        <w:rPr>
          <w:rFonts w:eastAsiaTheme="minorEastAsia"/>
          <w:iCs/>
        </w:rPr>
        <w:t xml:space="preserve">πιθανή λύση αναπαρίσταται ως χρωμόσωμα. Ένας πληθυσμός χρωμοσωμάτων εξελίσσεται μέσω διαδικασιών </w:t>
      </w:r>
      <w:r w:rsidR="001A6399">
        <w:rPr>
          <w:rFonts w:eastAsiaTheme="minorEastAsia"/>
          <w:iCs/>
          <w:lang w:val="en-US"/>
        </w:rPr>
        <w:t>selection</w:t>
      </w:r>
      <w:r w:rsidR="001A6399" w:rsidRPr="001A6399">
        <w:rPr>
          <w:rFonts w:eastAsiaTheme="minorEastAsia"/>
          <w:iCs/>
        </w:rPr>
        <w:t>,</w:t>
      </w:r>
      <w:r w:rsidR="001A6399">
        <w:rPr>
          <w:rFonts w:eastAsiaTheme="minorEastAsia"/>
          <w:iCs/>
          <w:lang w:val="en-US"/>
        </w:rPr>
        <w:t>crossover</w:t>
      </w:r>
      <w:r w:rsidR="001A6399" w:rsidRPr="001A6399">
        <w:rPr>
          <w:rFonts w:eastAsiaTheme="minorEastAsia"/>
          <w:iCs/>
        </w:rPr>
        <w:t xml:space="preserve"> </w:t>
      </w:r>
      <w:r w:rsidR="001A6399">
        <w:rPr>
          <w:rFonts w:eastAsiaTheme="minorEastAsia"/>
          <w:iCs/>
        </w:rPr>
        <w:t xml:space="preserve">και </w:t>
      </w:r>
      <w:r w:rsidR="001A6399">
        <w:rPr>
          <w:rFonts w:eastAsiaTheme="minorEastAsia"/>
          <w:iCs/>
          <w:lang w:val="en-US"/>
        </w:rPr>
        <w:t>mutation</w:t>
      </w:r>
      <w:r w:rsidR="001A6399" w:rsidRPr="001A6399">
        <w:rPr>
          <w:rFonts w:eastAsiaTheme="minorEastAsia"/>
          <w:iCs/>
        </w:rPr>
        <w:t xml:space="preserve">. </w:t>
      </w:r>
      <w:r w:rsidR="001A6399">
        <w:rPr>
          <w:rFonts w:eastAsiaTheme="minorEastAsia"/>
          <w:iCs/>
        </w:rPr>
        <w:t xml:space="preserve">Κατά τη διάρκεια των γενεών </w:t>
      </w:r>
      <w:r w:rsidR="00911BFE">
        <w:rPr>
          <w:rFonts w:eastAsiaTheme="minorEastAsia"/>
          <w:iCs/>
        </w:rPr>
        <w:t>οι καλύτερες λύσεις επιβιώνουν και μεταφέρουν τα χαρακτηριστικά τους στις επόμενες γενιές.</w:t>
      </w:r>
    </w:p>
    <w:p w14:paraId="7FF2DC5D" w14:textId="7FB73818" w:rsidR="006907AD" w:rsidRPr="006907AD" w:rsidRDefault="006907AD" w:rsidP="00867ED5">
      <w:pPr>
        <w:rPr>
          <w:rFonts w:eastAsiaTheme="minorEastAsia"/>
          <w:iCs/>
        </w:rPr>
      </w:pPr>
      <w:r>
        <w:rPr>
          <w:rFonts w:eastAsiaTheme="minorEastAsia"/>
          <w:iCs/>
          <w:lang w:val="en-US"/>
        </w:rPr>
        <w:t>Selection:</w:t>
      </w:r>
    </w:p>
    <w:p w14:paraId="4B080B10" w14:textId="468BE592" w:rsidR="00911BFE" w:rsidRDefault="00911BFE" w:rsidP="00867ED5">
      <w:pPr>
        <w:rPr>
          <w:rFonts w:eastAsiaTheme="minorEastAsia"/>
          <w:iCs/>
          <w:lang w:val="en-US"/>
        </w:rPr>
      </w:pPr>
      <w:r>
        <w:rPr>
          <w:rFonts w:eastAsiaTheme="minorEastAsia"/>
          <w:iCs/>
        </w:rPr>
        <w:t xml:space="preserve">Επιλέγονται τα καλύτερα άτομα </w:t>
      </w:r>
      <w:r w:rsidR="006907AD">
        <w:rPr>
          <w:rFonts w:eastAsiaTheme="minorEastAsia"/>
          <w:iCs/>
        </w:rPr>
        <w:t>του πληθυσμού με βάση την τιμή της αντικειμενικής συνάρτησης.</w:t>
      </w:r>
    </w:p>
    <w:p w14:paraId="3C2DC622" w14:textId="7F41933D" w:rsidR="006907AD" w:rsidRDefault="00DF07AB" w:rsidP="00867ED5">
      <w:pPr>
        <w:rPr>
          <w:rFonts w:eastAsiaTheme="minorEastAsia"/>
          <w:iCs/>
        </w:rPr>
      </w:pPr>
      <w:r>
        <w:rPr>
          <w:rFonts w:eastAsiaTheme="minorEastAsia"/>
          <w:iCs/>
          <w:lang w:val="en-US"/>
        </w:rPr>
        <w:t>Crossover:</w:t>
      </w:r>
    </w:p>
    <w:p w14:paraId="2769E787" w14:textId="1B39313A" w:rsidR="00DF07AB" w:rsidRDefault="00DF07AB" w:rsidP="00867ED5">
      <w:pPr>
        <w:rPr>
          <w:rFonts w:eastAsiaTheme="minorEastAsia"/>
          <w:iCs/>
        </w:rPr>
      </w:pPr>
      <w:r>
        <w:rPr>
          <w:rFonts w:eastAsiaTheme="minorEastAsia"/>
          <w:iCs/>
        </w:rPr>
        <w:t>Δύο γονείς ανταλλάσσουν τμήματα του χρωμοσώματος τους ώστε να δημιουργ</w:t>
      </w:r>
      <w:r w:rsidR="000E1D77">
        <w:rPr>
          <w:rFonts w:eastAsiaTheme="minorEastAsia"/>
          <w:iCs/>
        </w:rPr>
        <w:t>ηθούν νέες λύσεις</w:t>
      </w:r>
    </w:p>
    <w:p w14:paraId="56AC2625" w14:textId="77777777" w:rsidR="002006FD" w:rsidRDefault="002006FD" w:rsidP="00867ED5">
      <w:pPr>
        <w:rPr>
          <w:rFonts w:eastAsiaTheme="minorEastAsia"/>
          <w:iCs/>
          <w:lang w:val="en-US"/>
        </w:rPr>
      </w:pPr>
    </w:p>
    <w:p w14:paraId="3100E5F9" w14:textId="5DCB2DE2" w:rsidR="002006FD" w:rsidRDefault="000E1D77" w:rsidP="00867ED5">
      <w:pPr>
        <w:rPr>
          <w:rFonts w:eastAsiaTheme="minorEastAsia"/>
          <w:iCs/>
        </w:rPr>
      </w:pPr>
      <w:r>
        <w:rPr>
          <w:rFonts w:eastAsiaTheme="minorEastAsia"/>
          <w:iCs/>
          <w:lang w:val="en-US"/>
        </w:rPr>
        <w:lastRenderedPageBreak/>
        <w:t>Mutation</w:t>
      </w:r>
      <w:r w:rsidR="002006FD">
        <w:rPr>
          <w:rFonts w:eastAsiaTheme="minorEastAsia"/>
          <w:iCs/>
          <w:lang w:val="en-US"/>
        </w:rPr>
        <w:t>:</w:t>
      </w:r>
    </w:p>
    <w:p w14:paraId="200D2FE1" w14:textId="69A45E9B" w:rsidR="002006FD" w:rsidRDefault="002006FD" w:rsidP="00867ED5">
      <w:pPr>
        <w:rPr>
          <w:rFonts w:eastAsiaTheme="minorEastAsia"/>
          <w:iCs/>
        </w:rPr>
      </w:pPr>
      <w:r>
        <w:rPr>
          <w:rFonts w:eastAsiaTheme="minorEastAsia"/>
          <w:iCs/>
        </w:rPr>
        <w:t>Μικρές τυχαίες μεταβολές εισάγονται στις συντεταγμένες των αεροδρομίων.</w:t>
      </w:r>
      <w:r w:rsidR="007B223B">
        <w:rPr>
          <w:rFonts w:eastAsiaTheme="minorEastAsia"/>
          <w:iCs/>
        </w:rPr>
        <w:t xml:space="preserve"> Αυτό βοηθά στην αποφυγή παγίδων σε τοπικά ελάχιστα.</w:t>
      </w:r>
    </w:p>
    <w:p w14:paraId="2EB7F6E0" w14:textId="6EEE2A3A" w:rsidR="006E427B" w:rsidRDefault="006E427B" w:rsidP="00867ED5">
      <w:pPr>
        <w:rPr>
          <w:rFonts w:eastAsiaTheme="minorEastAsia"/>
          <w:iCs/>
        </w:rPr>
      </w:pPr>
      <w:r>
        <w:rPr>
          <w:rFonts w:eastAsiaTheme="minorEastAsia"/>
          <w:iCs/>
        </w:rPr>
        <w:t>Τα πλεονεκτήματα είναι ότι έχει ισχυρή παγκόσμια αναζήτηση, μικρή πιθανότητα παγίδευσης σε τοπικά ελάχιστα, είναι κατάλληλο για προβλήματα μεγάλης διάστασης και έχει μεγάλη ευελιξία στην αναπαράσταση λύσεων.</w:t>
      </w:r>
    </w:p>
    <w:p w14:paraId="66E3A96D" w14:textId="38AD4077" w:rsidR="00E43EFB" w:rsidRDefault="00E43EFB" w:rsidP="00867ED5">
      <w:pPr>
        <w:rPr>
          <w:rFonts w:eastAsiaTheme="minorEastAsia"/>
          <w:iCs/>
        </w:rPr>
      </w:pPr>
    </w:p>
    <w:p w14:paraId="292631DB" w14:textId="1C1823D0" w:rsidR="009262F2" w:rsidRDefault="009262F2" w:rsidP="00867ED5">
      <w:pPr>
        <w:rPr>
          <w:rFonts w:eastAsiaTheme="minorEastAsia"/>
          <w:iCs/>
        </w:rPr>
      </w:pPr>
      <w:r>
        <w:rPr>
          <w:rFonts w:eastAsiaTheme="minorEastAsia"/>
          <w:iCs/>
        </w:rPr>
        <w:t>Για κάθε εκτέλεση αρχικά δημιουργήθηκαν τυχαίες πόλεις σε δισδι</w:t>
      </w:r>
      <w:r w:rsidR="00343897">
        <w:rPr>
          <w:rFonts w:eastAsiaTheme="minorEastAsia"/>
          <w:iCs/>
        </w:rPr>
        <w:t xml:space="preserve">άστατο χώρο στην συνέχεια σε κάθε πόλη ανατέθηκε τυχαίος πληθυσμός </w:t>
      </w:r>
      <w:r w:rsidR="005E1E1A">
        <w:rPr>
          <w:rFonts w:eastAsiaTheme="minorEastAsia"/>
          <w:iCs/>
        </w:rPr>
        <w:t xml:space="preserve">έπειτα εκτελέστηκε ο αλγόριθμος </w:t>
      </w:r>
      <w:r w:rsidR="005E1E1A">
        <w:rPr>
          <w:rFonts w:eastAsiaTheme="minorEastAsia"/>
          <w:iCs/>
          <w:lang w:val="en-US"/>
        </w:rPr>
        <w:t>PSO</w:t>
      </w:r>
      <w:r w:rsidR="005E1E1A" w:rsidRPr="005E1E1A">
        <w:rPr>
          <w:rFonts w:eastAsiaTheme="minorEastAsia"/>
          <w:iCs/>
        </w:rPr>
        <w:t xml:space="preserve"> </w:t>
      </w:r>
      <w:r w:rsidR="005E1E1A">
        <w:rPr>
          <w:rFonts w:eastAsiaTheme="minorEastAsia"/>
          <w:iCs/>
        </w:rPr>
        <w:t xml:space="preserve">και ο </w:t>
      </w:r>
      <w:r w:rsidR="005E1E1A">
        <w:rPr>
          <w:rFonts w:eastAsiaTheme="minorEastAsia"/>
          <w:iCs/>
          <w:lang w:val="en-US"/>
        </w:rPr>
        <w:t>Genetic</w:t>
      </w:r>
      <w:r w:rsidR="005E1E1A" w:rsidRPr="005E1E1A">
        <w:rPr>
          <w:rFonts w:eastAsiaTheme="minorEastAsia"/>
          <w:iCs/>
        </w:rPr>
        <w:t xml:space="preserve"> </w:t>
      </w:r>
      <w:r w:rsidR="005E1E1A">
        <w:rPr>
          <w:rFonts w:eastAsiaTheme="minorEastAsia"/>
          <w:iCs/>
          <w:lang w:val="en-US"/>
        </w:rPr>
        <w:t>Algorithm</w:t>
      </w:r>
      <w:r w:rsidR="005E1E1A" w:rsidRPr="005E1E1A">
        <w:rPr>
          <w:rFonts w:eastAsiaTheme="minorEastAsia"/>
          <w:iCs/>
        </w:rPr>
        <w:t xml:space="preserve"> </w:t>
      </w:r>
      <w:r w:rsidR="005E1E1A">
        <w:rPr>
          <w:rFonts w:eastAsiaTheme="minorEastAsia"/>
          <w:iCs/>
        </w:rPr>
        <w:t>για τα ίδια δεδομένα και τέλος καταγράφηκαν το τελικό κόστος, ο χρόνος εκτέλεσης και οι τελικές θέσεις των αεροδρομίων.</w:t>
      </w:r>
      <w:r w:rsidR="00C00AE8">
        <w:rPr>
          <w:rFonts w:eastAsiaTheme="minorEastAsia"/>
          <w:iCs/>
        </w:rPr>
        <w:t xml:space="preserve"> Η σύγκριση έγινε χρησιμοποιώντας την ίδια συνάρτηση κόστους και το ίδιο σύνολο</w:t>
      </w:r>
      <w:r w:rsidR="00EA013C">
        <w:rPr>
          <w:rFonts w:eastAsiaTheme="minorEastAsia"/>
          <w:iCs/>
        </w:rPr>
        <w:t xml:space="preserve"> πόλεων ώστε τα αποτελέσματα να είναι άμεσα συγκρίσιμα.</w:t>
      </w:r>
    </w:p>
    <w:p w14:paraId="6F686ADC" w14:textId="2AA3054D" w:rsidR="00E63504" w:rsidRDefault="00E603E1" w:rsidP="00E63504">
      <w:pPr>
        <w:rPr>
          <w:rFonts w:eastAsiaTheme="minorEastAsia"/>
          <w:iCs/>
        </w:rPr>
      </w:pPr>
      <w:r>
        <w:rPr>
          <w:rFonts w:eastAsiaTheme="minorEastAsia"/>
          <w:iCs/>
        </w:rPr>
        <w:t>Παρατηρήθηκε ότι και οι δύο αλγόριθμοι κατάφεραν να βρουν πολύ καλές λύσεις.</w:t>
      </w:r>
      <w:r w:rsidR="00C02CCD">
        <w:rPr>
          <w:rFonts w:eastAsiaTheme="minorEastAsia"/>
          <w:iCs/>
        </w:rPr>
        <w:t xml:space="preserve"> </w:t>
      </w:r>
      <w:r w:rsidR="00E63504" w:rsidRPr="00E63504">
        <w:rPr>
          <w:rFonts w:eastAsiaTheme="minorEastAsia"/>
          <w:iCs/>
        </w:rPr>
        <w:t>Ο PSO παρουσίασε ταχύτερη σύγκλιση, καθώς τα σωματίδια εκμεταλλεύονται άμεσα την πληροφορία της καλύτερης λύσης του πληθυσμού.</w:t>
      </w:r>
      <w:r w:rsidR="00C02CCD" w:rsidRPr="00C02CCD">
        <w:t xml:space="preserve"> </w:t>
      </w:r>
      <w:r w:rsidR="00C02CCD" w:rsidRPr="00C02CCD">
        <w:rPr>
          <w:rFonts w:eastAsiaTheme="minorEastAsia"/>
          <w:iCs/>
        </w:rPr>
        <w:t xml:space="preserve">Ο  </w:t>
      </w:r>
      <w:r w:rsidR="00C02CCD">
        <w:rPr>
          <w:rFonts w:eastAsiaTheme="minorEastAsia"/>
          <w:iCs/>
          <w:lang w:val="en-US"/>
        </w:rPr>
        <w:t>Genetic</w:t>
      </w:r>
      <w:r w:rsidR="00C02CCD" w:rsidRPr="00C02CCD">
        <w:rPr>
          <w:rFonts w:eastAsiaTheme="minorEastAsia"/>
          <w:iCs/>
        </w:rPr>
        <w:t xml:space="preserve"> </w:t>
      </w:r>
      <w:r w:rsidR="00A70EBC">
        <w:rPr>
          <w:rFonts w:eastAsiaTheme="minorEastAsia"/>
          <w:iCs/>
          <w:lang w:val="en-US"/>
        </w:rPr>
        <w:t>Algorithm</w:t>
      </w:r>
      <w:r w:rsidR="00C02CCD" w:rsidRPr="00C02CCD">
        <w:rPr>
          <w:rFonts w:eastAsiaTheme="minorEastAsia"/>
          <w:iCs/>
        </w:rPr>
        <w:t xml:space="preserve"> αφιερώνει περισσότερο χρόνο στην εξερεύνηση του χώρου αναζήτησης μέσω των διαδικασιών </w:t>
      </w:r>
      <w:r w:rsidR="00644732">
        <w:rPr>
          <w:rFonts w:eastAsiaTheme="minorEastAsia"/>
          <w:iCs/>
          <w:lang w:val="en-US"/>
        </w:rPr>
        <w:t>crossover</w:t>
      </w:r>
      <w:r w:rsidR="00C02CCD" w:rsidRPr="00C02CCD">
        <w:rPr>
          <w:rFonts w:eastAsiaTheme="minorEastAsia"/>
          <w:iCs/>
        </w:rPr>
        <w:t xml:space="preserve"> και </w:t>
      </w:r>
      <w:r w:rsidR="00644732">
        <w:rPr>
          <w:rFonts w:eastAsiaTheme="minorEastAsia"/>
          <w:iCs/>
          <w:lang w:val="en-US"/>
        </w:rPr>
        <w:t>mutation</w:t>
      </w:r>
      <w:r w:rsidR="00C02CCD" w:rsidRPr="00C02CCD">
        <w:rPr>
          <w:rFonts w:eastAsiaTheme="minorEastAsia"/>
          <w:iCs/>
        </w:rPr>
        <w:t>. Εξαιτίας αυτού συχνά απαιτεί περισσότερες επαναλήψεις, αλλά έχει μεγαλύτερη πιθανότητα να αποφύγει τοπικά ελάχιστα</w:t>
      </w:r>
      <w:r w:rsidR="00C02CCD">
        <w:rPr>
          <w:rFonts w:eastAsiaTheme="minorEastAsia"/>
          <w:iCs/>
        </w:rPr>
        <w:t>.</w:t>
      </w:r>
      <w:r w:rsidR="00A70EBC">
        <w:rPr>
          <w:rFonts w:eastAsiaTheme="minorEastAsia"/>
          <w:iCs/>
        </w:rPr>
        <w:t xml:space="preserve"> Στις περισσότερες εκτελέσεις ο </w:t>
      </w:r>
      <w:r w:rsidR="00A70EBC">
        <w:rPr>
          <w:rFonts w:eastAsiaTheme="minorEastAsia"/>
          <w:iCs/>
          <w:lang w:val="en-US"/>
        </w:rPr>
        <w:t>PSO</w:t>
      </w:r>
      <w:r w:rsidR="00A70EBC" w:rsidRPr="009E534B">
        <w:rPr>
          <w:rFonts w:eastAsiaTheme="minorEastAsia"/>
          <w:iCs/>
        </w:rPr>
        <w:t xml:space="preserve"> </w:t>
      </w:r>
      <w:r w:rsidR="009E534B">
        <w:rPr>
          <w:rFonts w:eastAsiaTheme="minorEastAsia"/>
          <w:iCs/>
        </w:rPr>
        <w:t xml:space="preserve">εμφάνισε μικρότερο χρόνο εκτέλεσης ενώ ο </w:t>
      </w:r>
      <w:r w:rsidR="009E534B">
        <w:rPr>
          <w:rFonts w:eastAsiaTheme="minorEastAsia"/>
          <w:iCs/>
          <w:lang w:val="en-US"/>
        </w:rPr>
        <w:t>Genetic</w:t>
      </w:r>
      <w:r w:rsidR="009E534B" w:rsidRPr="009E534B">
        <w:rPr>
          <w:rFonts w:eastAsiaTheme="minorEastAsia"/>
          <w:iCs/>
        </w:rPr>
        <w:t xml:space="preserve"> </w:t>
      </w:r>
      <w:r w:rsidR="009E534B">
        <w:rPr>
          <w:rFonts w:eastAsiaTheme="minorEastAsia"/>
          <w:iCs/>
          <w:lang w:val="en-US"/>
        </w:rPr>
        <w:t>Algorithm</w:t>
      </w:r>
      <w:r w:rsidR="009E534B" w:rsidRPr="009E534B">
        <w:rPr>
          <w:rFonts w:eastAsiaTheme="minorEastAsia"/>
          <w:iCs/>
        </w:rPr>
        <w:t xml:space="preserve"> </w:t>
      </w:r>
      <w:r w:rsidR="009E534B">
        <w:rPr>
          <w:rFonts w:eastAsiaTheme="minorEastAsia"/>
          <w:iCs/>
        </w:rPr>
        <w:t>παρ</w:t>
      </w:r>
      <w:r w:rsidR="00023745">
        <w:rPr>
          <w:rFonts w:eastAsiaTheme="minorEastAsia"/>
          <w:iCs/>
        </w:rPr>
        <w:t>ήγαγε λύσεις παρόμοιας ή ελαφρώς καλύτερης ποιότητας.</w:t>
      </w:r>
    </w:p>
    <w:p w14:paraId="1D2E31FE" w14:textId="11E8A58D" w:rsidR="00023745" w:rsidRPr="00246103" w:rsidRDefault="00023745" w:rsidP="00E63504">
      <w:pPr>
        <w:rPr>
          <w:rFonts w:eastAsiaTheme="minorEastAsia"/>
          <w:iCs/>
        </w:rPr>
      </w:pPr>
      <w:r>
        <w:rPr>
          <w:rFonts w:eastAsiaTheme="minorEastAsia"/>
          <w:iCs/>
        </w:rPr>
        <w:t xml:space="preserve">Συμπερασματικά στο στάδιο Δ </w:t>
      </w:r>
      <w:r w:rsidR="00C22D48">
        <w:rPr>
          <w:rFonts w:eastAsiaTheme="minorEastAsia"/>
          <w:iCs/>
        </w:rPr>
        <w:t xml:space="preserve">υλοποιήθηκε η γενική μορφή του προβλήματος χωροθέτησης αεροδρομίων με χρήση δύο </w:t>
      </w:r>
      <w:r w:rsidR="00473FAF">
        <w:rPr>
          <w:rFonts w:eastAsiaTheme="minorEastAsia"/>
          <w:iCs/>
        </w:rPr>
        <w:t>αλγορίθμων, του</w:t>
      </w:r>
      <w:r w:rsidR="00473FAF" w:rsidRPr="00473FAF">
        <w:rPr>
          <w:rFonts w:eastAsiaTheme="minorEastAsia"/>
          <w:iCs/>
        </w:rPr>
        <w:t xml:space="preserve"> </w:t>
      </w:r>
      <w:r w:rsidR="00473FAF">
        <w:rPr>
          <w:rFonts w:eastAsiaTheme="minorEastAsia"/>
          <w:iCs/>
          <w:lang w:val="en-US"/>
        </w:rPr>
        <w:t>PSO</w:t>
      </w:r>
      <w:r w:rsidR="00473FAF" w:rsidRPr="00473FAF">
        <w:rPr>
          <w:rFonts w:eastAsiaTheme="minorEastAsia"/>
          <w:iCs/>
        </w:rPr>
        <w:t xml:space="preserve"> </w:t>
      </w:r>
      <w:r w:rsidR="00473FAF">
        <w:rPr>
          <w:rFonts w:eastAsiaTheme="minorEastAsia"/>
          <w:iCs/>
        </w:rPr>
        <w:t xml:space="preserve">και του </w:t>
      </w:r>
      <w:r w:rsidR="00473FAF">
        <w:rPr>
          <w:rFonts w:eastAsiaTheme="minorEastAsia"/>
          <w:iCs/>
          <w:lang w:val="en-US"/>
        </w:rPr>
        <w:t>Genetic</w:t>
      </w:r>
      <w:r w:rsidR="00473FAF" w:rsidRPr="00473FAF">
        <w:rPr>
          <w:rFonts w:eastAsiaTheme="minorEastAsia"/>
          <w:iCs/>
        </w:rPr>
        <w:t xml:space="preserve"> </w:t>
      </w:r>
      <w:r w:rsidR="00473FAF">
        <w:rPr>
          <w:rFonts w:eastAsiaTheme="minorEastAsia"/>
          <w:iCs/>
          <w:lang w:val="en-US"/>
        </w:rPr>
        <w:t>Algorithm</w:t>
      </w:r>
      <w:r w:rsidR="0000399D" w:rsidRPr="0000399D">
        <w:rPr>
          <w:rFonts w:eastAsiaTheme="minorEastAsia"/>
          <w:iCs/>
        </w:rPr>
        <w:t>.</w:t>
      </w:r>
      <w:r w:rsidR="0000399D">
        <w:rPr>
          <w:rFonts w:eastAsiaTheme="minorEastAsia"/>
          <w:iCs/>
        </w:rPr>
        <w:t xml:space="preserve"> Και οι δύο κατάφεραν να εντοπίσουν θέσεις αεροδρομίων που μειώνουν σημαντικά το συνολικό κόστος μετακίνησης του πληθυσμού. Ο </w:t>
      </w:r>
      <w:r w:rsidR="0000399D">
        <w:rPr>
          <w:rFonts w:eastAsiaTheme="minorEastAsia"/>
          <w:iCs/>
          <w:lang w:val="en-US"/>
        </w:rPr>
        <w:t>PSO</w:t>
      </w:r>
      <w:r w:rsidR="0000399D">
        <w:rPr>
          <w:rFonts w:eastAsiaTheme="minorEastAsia"/>
          <w:iCs/>
        </w:rPr>
        <w:t xml:space="preserve"> παρουσίασε</w:t>
      </w:r>
      <w:r w:rsidR="00D965AA">
        <w:rPr>
          <w:rFonts w:eastAsiaTheme="minorEastAsia"/>
          <w:iCs/>
        </w:rPr>
        <w:t xml:space="preserve"> ταχύτερη σύγκλιση και μικρότερο υπολογιστικό κόστος ενώ ο </w:t>
      </w:r>
      <w:r w:rsidR="00D965AA">
        <w:rPr>
          <w:rFonts w:eastAsiaTheme="minorEastAsia"/>
          <w:iCs/>
          <w:lang w:val="en-US"/>
        </w:rPr>
        <w:t>Genetic</w:t>
      </w:r>
      <w:r w:rsidR="00D965AA" w:rsidRPr="00D965AA">
        <w:rPr>
          <w:rFonts w:eastAsiaTheme="minorEastAsia"/>
          <w:iCs/>
        </w:rPr>
        <w:t xml:space="preserve"> </w:t>
      </w:r>
      <w:r w:rsidR="00D965AA">
        <w:rPr>
          <w:rFonts w:eastAsiaTheme="minorEastAsia"/>
          <w:iCs/>
          <w:lang w:val="en-US"/>
        </w:rPr>
        <w:t>Algorithm</w:t>
      </w:r>
      <w:r w:rsidR="00D965AA" w:rsidRPr="00D965AA">
        <w:rPr>
          <w:rFonts w:eastAsiaTheme="minorEastAsia"/>
          <w:iCs/>
        </w:rPr>
        <w:t xml:space="preserve"> </w:t>
      </w:r>
      <w:r w:rsidR="0000399D" w:rsidRPr="00D965AA">
        <w:rPr>
          <w:rFonts w:eastAsiaTheme="minorEastAsia"/>
          <w:iCs/>
        </w:rPr>
        <w:t xml:space="preserve"> </w:t>
      </w:r>
      <w:r w:rsidR="00D14D0E">
        <w:rPr>
          <w:rFonts w:eastAsiaTheme="minorEastAsia"/>
          <w:iCs/>
        </w:rPr>
        <w:t xml:space="preserve">προσέφερε ισχυρότερη εξερεύνηση </w:t>
      </w:r>
      <w:r w:rsidR="003B43A8">
        <w:rPr>
          <w:rFonts w:eastAsiaTheme="minorEastAsia"/>
          <w:iCs/>
        </w:rPr>
        <w:t>του χώρου λύσεων.</w:t>
      </w:r>
      <w:r w:rsidR="00BE312E">
        <w:rPr>
          <w:rFonts w:eastAsiaTheme="minorEastAsia"/>
          <w:iCs/>
        </w:rPr>
        <w:t xml:space="preserve"> </w:t>
      </w:r>
      <w:r w:rsidR="008872FF">
        <w:rPr>
          <w:rFonts w:eastAsiaTheme="minorEastAsia"/>
          <w:iCs/>
        </w:rPr>
        <w:t>Τελικά</w:t>
      </w:r>
      <w:r w:rsidR="00BE312E">
        <w:rPr>
          <w:rFonts w:eastAsiaTheme="minorEastAsia"/>
          <w:iCs/>
        </w:rPr>
        <w:t xml:space="preserve"> ο </w:t>
      </w:r>
      <w:r w:rsidR="00BE312E">
        <w:rPr>
          <w:rFonts w:eastAsiaTheme="minorEastAsia"/>
          <w:iCs/>
          <w:lang w:val="en-US"/>
        </w:rPr>
        <w:t>PSO</w:t>
      </w:r>
      <w:r w:rsidR="00BE312E" w:rsidRPr="00246103">
        <w:rPr>
          <w:rFonts w:eastAsiaTheme="minorEastAsia"/>
          <w:iCs/>
        </w:rPr>
        <w:t xml:space="preserve"> </w:t>
      </w:r>
      <w:r w:rsidR="00F75C20">
        <w:rPr>
          <w:rFonts w:eastAsiaTheme="minorEastAsia"/>
          <w:iCs/>
        </w:rPr>
        <w:t>απο</w:t>
      </w:r>
      <w:r w:rsidR="00FD3251">
        <w:rPr>
          <w:rFonts w:eastAsiaTheme="minorEastAsia"/>
          <w:iCs/>
        </w:rPr>
        <w:t xml:space="preserve">τελεί ιδιαίτερα </w:t>
      </w:r>
      <w:r w:rsidR="00EA2B7F">
        <w:rPr>
          <w:rFonts w:eastAsiaTheme="minorEastAsia"/>
          <w:iCs/>
        </w:rPr>
        <w:t>αποδοτική</w:t>
      </w:r>
      <w:r w:rsidR="00246103">
        <w:rPr>
          <w:rFonts w:eastAsiaTheme="minorEastAsia"/>
          <w:iCs/>
        </w:rPr>
        <w:t xml:space="preserve"> επιλογή για το συγκεκριμένο πρόβλημα ενώ ο </w:t>
      </w:r>
      <w:r w:rsidR="00246103">
        <w:rPr>
          <w:rFonts w:eastAsiaTheme="minorEastAsia"/>
          <w:iCs/>
          <w:lang w:val="en-US"/>
        </w:rPr>
        <w:t>Genetic</w:t>
      </w:r>
      <w:r w:rsidR="00246103" w:rsidRPr="00246103">
        <w:rPr>
          <w:rFonts w:eastAsiaTheme="minorEastAsia"/>
          <w:iCs/>
        </w:rPr>
        <w:t xml:space="preserve"> </w:t>
      </w:r>
      <w:r w:rsidR="00246103">
        <w:rPr>
          <w:rFonts w:eastAsiaTheme="minorEastAsia"/>
          <w:iCs/>
          <w:lang w:val="en-US"/>
        </w:rPr>
        <w:t>Algorithm</w:t>
      </w:r>
      <w:r w:rsidR="00246103" w:rsidRPr="00246103">
        <w:rPr>
          <w:rFonts w:eastAsiaTheme="minorEastAsia"/>
          <w:iCs/>
        </w:rPr>
        <w:t xml:space="preserve"> </w:t>
      </w:r>
      <w:r w:rsidR="00246103">
        <w:rPr>
          <w:rFonts w:eastAsiaTheme="minorEastAsia"/>
          <w:iCs/>
        </w:rPr>
        <w:t xml:space="preserve">λειτουργεί </w:t>
      </w:r>
      <w:r w:rsidR="008C67DE">
        <w:rPr>
          <w:rFonts w:eastAsiaTheme="minorEastAsia"/>
          <w:iCs/>
        </w:rPr>
        <w:t>ως μια αξιόπιστη εναλλακτική μέθοδο που μπορεί σε κάποιες περιπτώσεις να οδηγήσει σε ακόμη καλύτερες λύσεις.</w:t>
      </w:r>
    </w:p>
    <w:p w14:paraId="69378AC9" w14:textId="77777777" w:rsidR="00E63504" w:rsidRPr="005E1E1A" w:rsidRDefault="00E63504" w:rsidP="00867ED5">
      <w:pPr>
        <w:rPr>
          <w:rFonts w:eastAsiaTheme="minorEastAsia"/>
          <w:iCs/>
        </w:rPr>
      </w:pPr>
    </w:p>
    <w:p w14:paraId="2C15D628" w14:textId="77777777" w:rsidR="002006FD" w:rsidRPr="002006FD" w:rsidRDefault="002006FD" w:rsidP="00867ED5">
      <w:pPr>
        <w:rPr>
          <w:rFonts w:eastAsiaTheme="minorEastAsia"/>
          <w:iCs/>
        </w:rPr>
      </w:pPr>
    </w:p>
    <w:p w14:paraId="3C927FC2" w14:textId="77777777" w:rsidR="00DF07AB" w:rsidRPr="00DF07AB" w:rsidRDefault="00DF07AB" w:rsidP="00867ED5">
      <w:pPr>
        <w:rPr>
          <w:rFonts w:eastAsiaTheme="minorEastAsia"/>
          <w:iCs/>
        </w:rPr>
      </w:pPr>
    </w:p>
    <w:p w14:paraId="7497EFDC" w14:textId="77777777" w:rsidR="00B3757C" w:rsidRDefault="00B3757C">
      <w:pPr>
        <w:rPr>
          <w:rFonts w:eastAsiaTheme="minorEastAsia"/>
          <w:iCs/>
        </w:rPr>
      </w:pPr>
    </w:p>
    <w:p w14:paraId="58C1C6BF" w14:textId="77777777" w:rsidR="00B3757C" w:rsidRPr="00F22303" w:rsidRDefault="00B3757C">
      <w:pPr>
        <w:rPr>
          <w:rFonts w:eastAsiaTheme="minorEastAsia"/>
          <w:iCs/>
        </w:rPr>
      </w:pPr>
    </w:p>
    <w:sectPr w:rsidR="00B3757C" w:rsidRPr="00F2230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54769"/>
    <w:multiLevelType w:val="hybridMultilevel"/>
    <w:tmpl w:val="2C5878DA"/>
    <w:lvl w:ilvl="0" w:tplc="BE00A2CE">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 w15:restartNumberingAfterBreak="0">
    <w:nsid w:val="5DD5119B"/>
    <w:multiLevelType w:val="hybridMultilevel"/>
    <w:tmpl w:val="5C68991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42897396">
    <w:abstractNumId w:val="1"/>
  </w:num>
  <w:num w:numId="2" w16cid:durableId="47988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82"/>
    <w:rsid w:val="0000399D"/>
    <w:rsid w:val="00023664"/>
    <w:rsid w:val="00023745"/>
    <w:rsid w:val="000E1D77"/>
    <w:rsid w:val="00166E87"/>
    <w:rsid w:val="001A6399"/>
    <w:rsid w:val="001A67AF"/>
    <w:rsid w:val="002006FD"/>
    <w:rsid w:val="002032FF"/>
    <w:rsid w:val="00246103"/>
    <w:rsid w:val="00267986"/>
    <w:rsid w:val="002C4499"/>
    <w:rsid w:val="00343897"/>
    <w:rsid w:val="003520A9"/>
    <w:rsid w:val="00374934"/>
    <w:rsid w:val="003B43A8"/>
    <w:rsid w:val="004267DA"/>
    <w:rsid w:val="00473FAF"/>
    <w:rsid w:val="00517B7C"/>
    <w:rsid w:val="00543B61"/>
    <w:rsid w:val="00586E0B"/>
    <w:rsid w:val="005E1E1A"/>
    <w:rsid w:val="005E5092"/>
    <w:rsid w:val="00631B23"/>
    <w:rsid w:val="00644732"/>
    <w:rsid w:val="006907AD"/>
    <w:rsid w:val="006E427B"/>
    <w:rsid w:val="007721E2"/>
    <w:rsid w:val="007B223B"/>
    <w:rsid w:val="00834B15"/>
    <w:rsid w:val="00867ED5"/>
    <w:rsid w:val="00884E93"/>
    <w:rsid w:val="0088685B"/>
    <w:rsid w:val="008872FF"/>
    <w:rsid w:val="008C67DE"/>
    <w:rsid w:val="00911BFE"/>
    <w:rsid w:val="009262F2"/>
    <w:rsid w:val="009463D1"/>
    <w:rsid w:val="009E1EB6"/>
    <w:rsid w:val="009E534B"/>
    <w:rsid w:val="00A70EBC"/>
    <w:rsid w:val="00A74ED0"/>
    <w:rsid w:val="00AC23D2"/>
    <w:rsid w:val="00B3757C"/>
    <w:rsid w:val="00B57782"/>
    <w:rsid w:val="00BA7F18"/>
    <w:rsid w:val="00BE312E"/>
    <w:rsid w:val="00C00AE8"/>
    <w:rsid w:val="00C02CCD"/>
    <w:rsid w:val="00C10F73"/>
    <w:rsid w:val="00C17C88"/>
    <w:rsid w:val="00C22D48"/>
    <w:rsid w:val="00CE3725"/>
    <w:rsid w:val="00D14D0E"/>
    <w:rsid w:val="00D80E4C"/>
    <w:rsid w:val="00D965AA"/>
    <w:rsid w:val="00DE1470"/>
    <w:rsid w:val="00DF07AB"/>
    <w:rsid w:val="00E07689"/>
    <w:rsid w:val="00E43EFB"/>
    <w:rsid w:val="00E47C31"/>
    <w:rsid w:val="00E603E1"/>
    <w:rsid w:val="00E63504"/>
    <w:rsid w:val="00EA013C"/>
    <w:rsid w:val="00EA2B7F"/>
    <w:rsid w:val="00ED42EF"/>
    <w:rsid w:val="00EF6C03"/>
    <w:rsid w:val="00F22303"/>
    <w:rsid w:val="00F2566B"/>
    <w:rsid w:val="00F75C20"/>
    <w:rsid w:val="00FD325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21B6"/>
  <w15:chartTrackingRefBased/>
  <w15:docId w15:val="{DA6EAD49-A705-4FFB-9BFB-126027A2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5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5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577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577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577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577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577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577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577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5778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5778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5778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B5778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5778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5778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5778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5778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57782"/>
    <w:rPr>
      <w:rFonts w:eastAsiaTheme="majorEastAsia" w:cstheme="majorBidi"/>
      <w:color w:val="272727" w:themeColor="text1" w:themeTint="D8"/>
    </w:rPr>
  </w:style>
  <w:style w:type="paragraph" w:styleId="a3">
    <w:name w:val="Title"/>
    <w:basedOn w:val="a"/>
    <w:next w:val="a"/>
    <w:link w:val="Char"/>
    <w:uiPriority w:val="10"/>
    <w:qFormat/>
    <w:rsid w:val="00B5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577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5778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5778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57782"/>
    <w:pPr>
      <w:spacing w:before="160"/>
      <w:jc w:val="center"/>
    </w:pPr>
    <w:rPr>
      <w:i/>
      <w:iCs/>
      <w:color w:val="404040" w:themeColor="text1" w:themeTint="BF"/>
    </w:rPr>
  </w:style>
  <w:style w:type="character" w:customStyle="1" w:styleId="Char1">
    <w:name w:val="Απόσπασμα Char"/>
    <w:basedOn w:val="a0"/>
    <w:link w:val="a5"/>
    <w:uiPriority w:val="29"/>
    <w:rsid w:val="00B57782"/>
    <w:rPr>
      <w:i/>
      <w:iCs/>
      <w:color w:val="404040" w:themeColor="text1" w:themeTint="BF"/>
    </w:rPr>
  </w:style>
  <w:style w:type="paragraph" w:styleId="a6">
    <w:name w:val="List Paragraph"/>
    <w:basedOn w:val="a"/>
    <w:uiPriority w:val="34"/>
    <w:qFormat/>
    <w:rsid w:val="00B57782"/>
    <w:pPr>
      <w:ind w:left="720"/>
      <w:contextualSpacing/>
    </w:pPr>
  </w:style>
  <w:style w:type="character" w:styleId="a7">
    <w:name w:val="Intense Emphasis"/>
    <w:basedOn w:val="a0"/>
    <w:uiPriority w:val="21"/>
    <w:qFormat/>
    <w:rsid w:val="00B57782"/>
    <w:rPr>
      <w:i/>
      <w:iCs/>
      <w:color w:val="0F4761" w:themeColor="accent1" w:themeShade="BF"/>
    </w:rPr>
  </w:style>
  <w:style w:type="paragraph" w:styleId="a8">
    <w:name w:val="Intense Quote"/>
    <w:basedOn w:val="a"/>
    <w:next w:val="a"/>
    <w:link w:val="Char2"/>
    <w:uiPriority w:val="30"/>
    <w:qFormat/>
    <w:rsid w:val="00B5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57782"/>
    <w:rPr>
      <w:i/>
      <w:iCs/>
      <w:color w:val="0F4761" w:themeColor="accent1" w:themeShade="BF"/>
    </w:rPr>
  </w:style>
  <w:style w:type="character" w:styleId="a9">
    <w:name w:val="Intense Reference"/>
    <w:basedOn w:val="a0"/>
    <w:uiPriority w:val="32"/>
    <w:qFormat/>
    <w:rsid w:val="00B57782"/>
    <w:rPr>
      <w:b/>
      <w:bCs/>
      <w:smallCaps/>
      <w:color w:val="0F4761" w:themeColor="accent1" w:themeShade="BF"/>
      <w:spacing w:val="5"/>
    </w:rPr>
  </w:style>
  <w:style w:type="character" w:styleId="aa">
    <w:name w:val="Placeholder Text"/>
    <w:basedOn w:val="a0"/>
    <w:uiPriority w:val="99"/>
    <w:semiHidden/>
    <w:rsid w:val="00543B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4387</TotalTime>
  <Pages>4</Pages>
  <Words>822</Words>
  <Characters>4443</Characters>
  <Application>Microsoft Office Word</Application>
  <DocSecurity>0</DocSecurity>
  <Lines>37</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Aggeliki papadima</dc:creator>
  <cp:keywords/>
  <dc:description/>
  <cp:lastModifiedBy>Aggeliki papadima</cp:lastModifiedBy>
  <cp:revision>76</cp:revision>
  <dcterms:created xsi:type="dcterms:W3CDTF">2026-05-29T16:35:00Z</dcterms:created>
  <dcterms:modified xsi:type="dcterms:W3CDTF">2026-06-01T17:42:00Z</dcterms:modified>
</cp:coreProperties>
</file>