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Video</w:t>
      </w:r>
      <w:r>
        <w:rPr>
          <w:rFonts w:hint="eastAsia"/>
          <w:lang w:val="en-US"/>
        </w:rPr>
        <w:t xml:space="preserve"> Sub</w:t>
      </w:r>
      <w:r>
        <w:rPr>
          <w:lang w:val="en-US"/>
        </w:rPr>
        <w:t>script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Quick Introduction/context</w:t>
      </w:r>
    </w:p>
    <w:p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his program is </w:t>
      </w:r>
      <w:r>
        <w:rPr>
          <w:rFonts w:hint="eastAsia"/>
          <w:lang w:val="en-US"/>
        </w:rPr>
        <w:t>main</w:t>
      </w:r>
      <w:r>
        <w:rPr>
          <w:lang w:val="en-US"/>
        </w:rPr>
        <w:t xml:space="preserve">ly used to conduct Small-Signal AC analysis. 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Overview of the solution</w:t>
      </w:r>
    </w:p>
    <w:p>
      <w:pPr>
        <w:rPr>
          <w:lang w:val="en-US"/>
        </w:rPr>
      </w:pPr>
      <w:r>
        <w:rPr>
          <w:lang w:val="en-US"/>
        </w:rPr>
        <w:t>1. input</w:t>
      </w:r>
    </w:p>
    <w:p>
      <w:pPr>
        <w:rPr>
          <w:lang w:val="en-US"/>
        </w:rPr>
      </w:pPr>
      <w:r>
        <w:rPr>
          <w:lang w:val="en-US"/>
        </w:rPr>
        <w:t>2. DC analysis</w:t>
      </w:r>
    </w:p>
    <w:p>
      <w:pPr>
        <w:rPr>
          <w:lang w:val="en-US"/>
        </w:rPr>
      </w:pPr>
      <w:r>
        <w:rPr>
          <w:lang w:val="en-US"/>
        </w:rPr>
        <w:t>3. AC analysis</w:t>
      </w:r>
    </w:p>
    <w:p>
      <w:pPr>
        <w:rPr>
          <w:lang w:val="en-US"/>
        </w:rPr>
      </w:pPr>
      <w:r>
        <w:rPr>
          <w:lang w:val="en-US"/>
        </w:rPr>
        <w:t>4.Output</w:t>
      </w:r>
    </w:p>
    <w:p>
      <w:pPr>
        <w:rPr>
          <w:rFonts w:hint="eastAsia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Spotlight</w:t>
      </w:r>
    </w:p>
    <w:p>
      <w:pPr>
        <w:rPr>
          <w:lang w:val="en-US"/>
        </w:rPr>
      </w:pPr>
      <w:r>
        <w:rPr>
          <w:lang w:val="en-US"/>
        </w:rPr>
        <w:t>1. General class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Test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CB"/>
    <w:rsid w:val="000F5778"/>
    <w:rsid w:val="00376B77"/>
    <w:rsid w:val="00647BCB"/>
    <w:rsid w:val="00E86D4B"/>
    <w:rsid w:val="FFE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189</Characters>
  <Lines>1</Lines>
  <Paragraphs>1</Paragraphs>
  <TotalTime>0</TotalTime>
  <ScaleCrop>false</ScaleCrop>
  <LinksUpToDate>false</LinksUpToDate>
  <CharactersWithSpaces>220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2021-06-11T14:24:00Z</dcterms:created>
  <dc:creator>Wu, Haoran</dc:creator>
  <cp:lastModifiedBy>candydy</cp:lastModifiedBy>
  <dcterms:modified xsi:type="dcterms:W3CDTF">2021-06-11T19:52:40Z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