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17</w:t>
      </w:r>
    </w:p>
    <w:p>
      <w:pPr>
        <w:pStyle w:val="Normal"/>
      </w:pPr>
      <w:r>
        <w:t>1A scrap of food that’s eaten in peace</w:t>
        <w:br/>
        <w:t xml:space="preserve">  Is better than a house of feasting with fights.</w:t>
        <w:br/>
        <w:br/>
        <w:t>2Over foolish masters, a smart slave will win,</w:t>
        <w:br/>
        <w:t xml:space="preserve">  And he’ll divide what he takes with his brothers.</w:t>
        <w:br/>
        <w:br/>
        <w:t>3As silver and gold are refined in a furnace,</w:t>
        <w:br/>
        <w:t xml:space="preserve">  Is how Jehovah tries hearts.</w:t>
        <w:br/>
        <w:br/>
        <w:t>4A bad man obeys what lawbreakers say,</w:t>
        <w:br/>
        <w:t xml:space="preserve">  And the unrighteous will heed lying lips.</w:t>
        <w:br/>
        <w:br/>
        <w:t>5Those who make fun of the poor</w:t>
        <w:br/>
        <w:t xml:space="preserve">  Provoke the One by whom they were made.</w:t>
        <w:br/>
        <w:br/>
        <w:t>Those who rejoice at the downfall of others</w:t>
        <w:br/>
        <w:t xml:space="preserve">  Won’t [find their sins overlooked];</w:t>
        <w:br/>
        <w:t xml:space="preserve">  For, mercy comes to those who show that they care.</w:t>
        <w:br/>
        <w:br/>
        <w:t>6The crown of old age is grandchildren,</w:t>
        <w:br/>
        <w:t xml:space="preserve">  And fathers will boast of their sons.</w:t>
        <w:br/>
        <w:br/>
        <w:t>The arrangements of [God] can be trusted;</w:t>
        <w:br/>
        <w:t xml:space="preserve">  But the faithless won’t know how [He] did it.</w:t>
        <w:br/>
        <w:br/>
        <w:t>7Trustworthy lips aren’t enough for a fool,</w:t>
        <w:br/>
        <w:t xml:space="preserve">  Nor will lying lips pleasure the righteous.</w:t>
        <w:br/>
        <w:br/>
        <w:t>8Instruction pays well to those who’ll learn,</w:t>
        <w:br/>
        <w:t xml:space="preserve">  And all who use it, will prosper.</w:t>
        <w:br/>
        <w:br/>
        <w:t>9Those covering offenses are looking for love;</w:t>
        <w:br/>
        <w:t xml:space="preserve">  But the unforgiving leave family and friends.</w:t>
        <w:br/>
        <w:br/>
        <w:t>10Intimidation breaks the heart of someone who’s wise;</w:t>
        <w:br/>
        <w:t xml:space="preserve">  But a fool who’s whipped never learns.</w:t>
        <w:br/>
        <w:br/>
        <w:t>11All evil men like to argue;</w:t>
        <w:br/>
        <w:t xml:space="preserve">  But against them, Jehovah sends merciless angels.</w:t>
        <w:br/>
        <w:br/>
        <w:t>12An intelligent man will be anxious [for right];</w:t>
        <w:br/>
        <w:t xml:space="preserve">  But, about evil things, fools will argue.</w:t>
        <w:br/>
        <w:br/>
        <w:t>13The one who repays good things with bad,</w:t>
        <w:br/>
        <w:t xml:space="preserve">  Will never see evil removed from his home.</w:t>
        <w:br/>
        <w:br/>
        <w:t>14When a ruler supports righteous words,</w:t>
        <w:br/>
        <w:t xml:space="preserve">  There are fewer fights and divisions.</w:t>
        <w:br/>
        <w:br/>
        <w:t>15When the righteous must judge the unjust,</w:t>
        <w:br/>
        <w:t xml:space="preserve">  They’ll find them unclean and disgusting.</w:t>
        <w:br/>
        <w:br/>
        <w:t>16Value means nothing to fools;</w:t>
        <w:br/>
        <w:t xml:space="preserve">  For, in their hearts, there’s no wisdom.</w:t>
        <w:br/>
        <w:br/>
        <w:t>As those who are building tall houses</w:t>
        <w:br/>
        <w:t xml:space="preserve">  Make plans for something that will fall…</w:t>
        <w:br/>
        <w:t xml:space="preserve">  Evil plans bring the downfall of the crooked.</w:t>
        <w:br/>
        <w:br/>
        <w:t>17Use your time to gain friends;</w:t>
        <w:br/>
        <w:t xml:space="preserve">  For in bad days, they’ll be your brothers…</w:t>
        <w:br/>
        <w:t xml:space="preserve">  It’s for such favor that they’ve been born!</w:t>
        <w:br/>
        <w:br/>
        <w:t>18A foolish man claps and shakes hands,</w:t>
        <w:br/>
        <w:t xml:space="preserve">  Then he [co-signs] a loan for a friend.</w:t>
        <w:br/>
        <w:br/>
        <w:t>19Those fond of sinning bring strife,</w:t>
        <w:br/>
        <w:t xml:space="preserve">  And those with hard hearts bring nothing good.</w:t>
        <w:br/>
        <w:br/>
        <w:t>20A tongue that twists words will bring evil,</w:t>
        <w:br/>
        <w:t xml:space="preserve">  And the heart of a fool brings grief to himself.</w:t>
        <w:br/>
        <w:br/>
        <w:t>21A father won’t be proud of an ignorant son…</w:t>
        <w:br/>
        <w:t xml:space="preserve">  But, smart ones bring joy to their mothers.</w:t>
        <w:br/>
        <w:br/>
        <w:t>22While a joyful heart brings good health;</w:t>
        <w:br/>
        <w:t xml:space="preserve">  A worried heart dries a man’s bones.</w:t>
        <w:br/>
        <w:br/>
        <w:t>23The unrighteous want gifts to be dropped in their laps</w:t>
        <w:br/>
        <w:t xml:space="preserve">  So that they can pervert true justice.</w:t>
        <w:br/>
        <w:br/>
        <w:t>24Faces of the discerning look wise;</w:t>
        <w:br/>
        <w:t xml:space="preserve">  But the eyes of the foolish look distant.</w:t>
        <w:br/>
        <w:br/>
        <w:t>25A foolish son angers his father</w:t>
        <w:br/>
        <w:t xml:space="preserve">  And brings grief to the [mother] that bore him.</w:t>
        <w:br/>
        <w:br/>
        <w:t>26It’s wrong to penalize the righteous</w:t>
        <w:br/>
        <w:t xml:space="preserve">  And unholy to plot against a just king.</w:t>
        <w:br/>
        <w:br/>
        <w:t>27Those holding back harsh words show insight,</w:t>
        <w:br/>
        <w:t xml:space="preserve">  And a man who concedes shows his wisdom.</w:t>
        <w:br/>
        <w:br/>
        <w:t>28When an unthinking man asks a question,</w:t>
        <w:br/>
        <w:t xml:space="preserve">  He’s often thought of as wise;</w:t>
        <w:br/>
        <w:t xml:space="preserve">  And when he refuses to argue,</w:t>
        <w:br/>
        <w:t xml:space="preserve">  He’ll be thought of as a person who’s smarter.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