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Proverbs</w:t>
      </w:r>
    </w:p>
    <w:p>
      <w:pPr>
        <w:pStyle w:val="Heading2"/>
      </w:pPr>
      <w:r>
        <w:t>Chapter 30</w:t>
      </w:r>
    </w:p>
    <w:p>
      <w:pPr>
        <w:pStyle w:val="Normal"/>
      </w:pPr>
      <w:r>
        <w:t xml:space="preserve">The proverbs of Agur, son of JahYeh. </w:t>
        <w:br/>
        <w:br/>
        <w:br/>
        <w:br/>
        <w:t>1Thus says this man to those trusting in God:</w:t>
        <w:br/>
        <w:t xml:space="preserve">  ‘I’m weary, 2for I’m the most foolish of men,</w:t>
        <w:br/>
        <w:t xml:space="preserve">  And the intelligence of man isn’t in me.</w:t>
        <w:br/>
        <w:t xml:space="preserve">  3Yet, God has taught me much wisdom,</w:t>
        <w:br/>
        <w:t xml:space="preserve">  And the holiest of knowledge, I know.’</w:t>
        <w:br/>
        <w:br/>
        <w:t>4Who’s gone up into the sky and returned?</w:t>
        <w:br/>
        <w:t xml:space="preserve">  Who has gathered the winds to His chest?</w:t>
        <w:br/>
        <w:t xml:space="preserve">  Who has bundled the seas in His robe?</w:t>
        <w:br/>
        <w:t xml:space="preserve">  Who has held the ends of the earth?</w:t>
        <w:br/>
        <w:t xml:space="preserve">  Yes, what’s the name by which He’s known,</w:t>
        <w:br/>
        <w:t xml:space="preserve">  And by what names has He called His sons?</w:t>
        <w:br/>
        <w:br/>
        <w:t>5All of God’s words are truly pure,</w:t>
        <w:br/>
        <w:t xml:space="preserve">  And He’s a shield to those showing respect.</w:t>
        <w:br/>
        <w:t xml:space="preserve">  6But don’t add to His words or He will whip you,</w:t>
        <w:br/>
        <w:t xml:space="preserve">  And He will prove you a liar.</w:t>
        <w:br/>
        <w:br/>
        <w:t>7These are the things that I’ve asked Him to do:</w:t>
        <w:br/>
        <w:br/>
        <w:t xml:space="preserve">  • May I find Your favor [throughout my life].</w:t>
        <w:br/>
        <w:br/>
        <w:t xml:space="preserve">  • 8Please take away my vain, foolish words.</w:t>
        <w:br/>
        <w:br/>
        <w:t xml:space="preserve">  • Don’t give me poverty or wealth…</w:t>
        <w:br/>
        <w:t xml:space="preserve">    Just give me the things that I need</w:t>
        <w:br/>
        <w:t xml:space="preserve">    So I can remain self-sufficient.</w:t>
        <w:br/>
        <w:br/>
        <w:t xml:space="preserve">  • 9Don’t leave me in need, so I’d steal,</w:t>
        <w:br/>
        <w:t xml:space="preserve">    And thereby profane the Name of my God.</w:t>
        <w:br/>
        <w:br/>
        <w:t>10Don’t return a [slave] to his master</w:t>
        <w:br/>
        <w:t xml:space="preserve">  So he will have no reason to curse you.</w:t>
        <w:br/>
        <w:br/>
        <w:t>11A bad son curses his father</w:t>
        <w:br/>
        <w:t xml:space="preserve">  And doesn’t speak in praise of his mother.</w:t>
        <w:br/>
        <w:br/>
        <w:t>12A bad son is one who judges himself</w:t>
        <w:br/>
        <w:t xml:space="preserve">  And refuses to clean up his ways.</w:t>
        <w:br/>
        <w:br/>
        <w:t>13A bad son is one who’s [proud]</w:t>
        <w:br/>
        <w:t xml:space="preserve">  And holds himself high in his own eyes.</w:t>
        <w:br/>
        <w:br/>
        <w:t>14A bad son has teeth that are swords</w:t>
        <w:br/>
        <w:t xml:space="preserve">  And molars that are like pruning knives,</w:t>
        <w:br/>
        <w:t xml:space="preserve">  Which he uses to consume the weak of the land</w:t>
        <w:br/>
        <w:t xml:space="preserve">  And to take from the needy.</w:t>
        <w:br/>
        <w:br/>
        <w:t>15To the leech was [born] three beloved daughters;</w:t>
        <w:br/>
        <w:t xml:space="preserve">  But, with the three, she wasn’t satisfied,</w:t>
        <w:br/>
        <w:t xml:space="preserve">  So she also [gave birth to] a 4th,</w:t>
        <w:br/>
        <w:t xml:space="preserve">  Since she couldn’t say, ‘That’s enough!’</w:t>
        <w:br/>
        <w:t xml:space="preserve">  16For, the desires of a woman and the grave can’t be filled,</w:t>
        <w:br/>
        <w:t xml:space="preserve">  As the ground never gets too much water…</w:t>
        <w:br/>
        <w:t xml:space="preserve">  As with fire and water, it’s never enough!</w:t>
        <w:br/>
        <w:br/>
        <w:t>17May the eyes of those who make fun of their fathers</w:t>
        <w:br/>
        <w:t xml:space="preserve">  And dishonor their mothers in their old age</w:t>
        <w:br/>
        <w:t xml:space="preserve">  Be removed by crows in ravines,</w:t>
        <w:br/>
        <w:t xml:space="preserve">  And be devoured by the chicks of vultures.</w:t>
        <w:br/>
        <w:br/>
        <w:t>18There are three things that I can’t comprehend,</w:t>
        <w:br/>
        <w:t xml:space="preserve">  And there’s a fourth that I don’t know:</w:t>
        <w:br/>
        <w:br/>
        <w:t xml:space="preserve">  • 19The tracks of the flight of an eagle,</w:t>
        <w:br/>
        <w:br/>
        <w:t xml:space="preserve">  • The ways of a snake on a rock,</w:t>
        <w:br/>
        <w:br/>
        <w:t xml:space="preserve">  • The path of a ship as it travels the seas,</w:t>
        <w:br/>
        <w:br/>
        <w:t xml:space="preserve">  • And the ways of men in their youth.</w:t>
        <w:br/>
        <w:br/>
        <w:t>20As an adulterous wife is still washing herself,</w:t>
        <w:br/>
        <w:t xml:space="preserve">  She’ll claim that she has done nothing wrong.</w:t>
        <w:br/>
        <w:br/>
        <w:t>21These three things shake the ground,</w:t>
        <w:br/>
        <w:t xml:space="preserve">  And the fourth it’s unable to bear:</w:t>
        <w:br/>
        <w:br/>
        <w:t xml:space="preserve">  • 22When someone’s servant becomes king,</w:t>
        <w:br/>
        <w:br/>
        <w:t xml:space="preserve">  • When a fool has plenty of food,</w:t>
        <w:br/>
        <w:br/>
        <w:t xml:space="preserve">  • 23When a handmaid’s released by her lady,</w:t>
        <w:br/>
        <w:br/>
        <w:t xml:space="preserve">  • When a hateful woman gets a good man.</w:t>
        <w:br/>
        <w:br/>
        <w:t>24There are four lesser things on the earth,</w:t>
        <w:br/>
        <w:t xml:space="preserve">  And these are wiser than the wise:</w:t>
        <w:br/>
        <w:br/>
        <w:t xml:space="preserve">  • 25The ants that are weak,</w:t>
        <w:br/>
        <w:t xml:space="preserve">    But spend their summers storing food.</w:t>
        <w:br/>
        <w:br/>
        <w:t xml:space="preserve">  • 26Rabbits that form a weak nation,</w:t>
        <w:br/>
        <w:t xml:space="preserve">    But make their houses in rocks.</w:t>
        <w:br/>
        <w:br/>
        <w:t xml:space="preserve">  • 27Locusts that live all alone,</w:t>
        <w:br/>
        <w:t xml:space="preserve">    But march in order when given the command.</w:t>
        <w:br/>
        <w:br/>
        <w:t xml:space="preserve">  • 28And the lizard with hands that are sticky…</w:t>
        <w:br/>
        <w:t xml:space="preserve">    For, although they’re easily caught,</w:t>
        <w:br/>
        <w:t xml:space="preserve">    They live in the castles of kings.</w:t>
        <w:br/>
        <w:br/>
        <w:t>29There are three things that continue to prosper,</w:t>
        <w:br/>
        <w:t xml:space="preserve">  And a fourth that’s best overlooked:</w:t>
        <w:br/>
        <w:br/>
        <w:t xml:space="preserve">  • 30The cub of a lion; for although it’s not strong,</w:t>
        <w:br/>
        <w:t xml:space="preserve">    It won’t turn away and it doesn’t know fear.</w:t>
        <w:br/>
        <w:br/>
        <w:t xml:space="preserve">  • 31A rooster that struts among hens.</w:t>
        <w:br/>
        <w:br/>
        <w:t xml:space="preserve">  • A male goat that takes the lead of his flock.</w:t>
        <w:br/>
        <w:br/>
        <w:t xml:space="preserve">  • And a king who addresses his nation.</w:t>
        <w:br/>
        <w:br/>
        <w:t>32When you lose your joy and raise fists to fight,</w:t>
        <w:br/>
        <w:t xml:space="preserve">  You’ve lost all your honor.</w:t>
        <w:br/>
        <w:br/>
        <w:t>33If you churn cream, you’ll get butter;</w:t>
        <w:br/>
        <w:t xml:space="preserve">  If you squeeze your nose, it’ll bleed;</w:t>
        <w:br/>
        <w:t xml:space="preserve">  And if you just keep on talking,</w:t>
        <w:br/>
        <w:t xml:space="preserve">  Arguing and fights will result.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