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7</w:t>
      </w:r>
    </w:p>
    <w:p>
      <w:pPr>
        <w:pStyle w:val="Normal"/>
      </w:pPr>
      <w:r>
        <w:t>1Then I saw four messengers who were standing on each of the four corners of the earth. These were holding onto the four winds of the earth so they couldn’t blow on the lands, on the seas, or on the trees.</w:t>
        <w:br/>
        <w:br/>
        <w:t>2And after that, I saw another messenger arising from the sunrise, and he was carrying the seal of the living God.</w:t>
        <w:br/>
        <w:br/>
        <w:t>Then he shouted loudly to the four messengers who were allowed to harm the lands and the seas, saying:</w:t>
        <w:br/>
        <w:br/>
        <w:t xml:space="preserve">  3‘Don’t harm the lands, the seas, or the trees until after we’ve sealed the slaves of our God in their foreheads.’</w:t>
        <w:br/>
        <w:br/>
        <w:t>4Well, that’s when I heard the number of those sealed… 144,000 out of all the tribes of the sons of IsraEl.</w:t>
        <w:br/>
        <w:br/>
        <w:t xml:space="preserve">  • 512,000 were sealed out of the tribe of Judah,</w:t>
        <w:br/>
        <w:t xml:space="preserve">  • 12,000 out of the tribe of ReuBen,</w:t>
        <w:br/>
        <w:t xml:space="preserve">  • 12,000 out of the tribe of Gad,</w:t>
        <w:br/>
        <w:t xml:space="preserve">  • 612,000 out of the tribe of Asher,</w:t>
        <w:br/>
        <w:t xml:space="preserve">  • 12,000 out of the tribe of NaphTali,</w:t>
        <w:br/>
        <w:t xml:space="preserve">  • 12,000 out of the tribe of ManasSeh,</w:t>
        <w:br/>
        <w:t xml:space="preserve">  • 712,000 out of the tribe of SimeOn,</w:t>
        <w:br/>
        <w:t xml:space="preserve">  • 12,000 out of the tribe of Levi,</w:t>
        <w:br/>
        <w:t xml:space="preserve">  • 12,000 out of the tribe of IsSachar,</w:t>
        <w:br/>
        <w:t xml:space="preserve">  • 812,000 out of the tribe of ZebuLun,</w:t>
        <w:br/>
        <w:t xml:space="preserve">  • 12,000 out of the tribe of JoSeph, and</w:t>
        <w:br/>
        <w:t xml:space="preserve">  • 12,000 sealed out of the tribe of BenJamin.</w:t>
        <w:br/>
        <w:br/>
        <w:t>9And after that, I saw {Look!} a crowd so large that no one could count them. They came from all countries, nationalities, ethnic groups, and languages, and they were all standing within view of the Lamb and the throne. They were each wearing white robes and carrying palm branches in their hands, 10and they were shouting:</w:t>
        <w:br/>
        <w:br/>
        <w:t xml:space="preserve">  ‘We owe our salvation to our God who’s sitting on the throne and to the Lamb!’</w:t>
        <w:br/>
        <w:br/>
        <w:t>11Well, when that happened, all the messengers who were standing in a circle around the throne (as well as all the elders and the four cherubs) started falling to their faces in front of the throne and bowing low before God 12and saying:</w:t>
        <w:br/>
        <w:br/>
        <w:t xml:space="preserve">  ‘May it be so! May our God have all the praise, glory, wisdom, thanks, honor, power, and strength throughout ages of ages… May it be so!’</w:t>
        <w:br/>
        <w:br/>
        <w:t>13Then one of the elders asked me:</w:t>
        <w:br/>
        <w:br/>
        <w:t xml:space="preserve">  ‘Just who are these [people] dressed in the white robes? And where did they come from?’</w:t>
        <w:br/>
        <w:br/>
        <w:t>14And I replied:</w:t>
        <w:br/>
        <w:br/>
        <w:t xml:space="preserve">  ‘My lord, [surely] you’re the one who knows!’</w:t>
        <w:br/>
        <w:br/>
        <w:t>So he told me:</w:t>
        <w:br/>
        <w:br/>
        <w:t xml:space="preserve">  ‘They’re the ones who’ve come out of the great time of difficulty and have washed their robes and made them white in the blood of the Lamb.</w:t>
        <w:br/>
        <w:br/>
        <w:t xml:space="preserve">  15‘This is why they’re under the gaze of the throne of The God, serving Him day and night in His temple sanctuary. For the One who’s sitting on the throne will spread His tent over them, 16then they won’t be hungry or thirsty anymore, nor will the sun beat down on them with blistering heat.</w:t>
        <w:br/>
        <w:br/>
        <w:t xml:space="preserve">  17‘For the Lamb that’s in the midst of the throne will shepherd them and guide them to the springs of the waters of life, and God will wipe all the tears from their eyes.’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