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PSistema PickCops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sistema PickCops tem como objetivo gerar um relatório com todas as informações sobre a vida profissional do policial. A ficha de cada policial deve exibir  seu nome, tempo de serviço, posto de atuação, cargo, habilidade especial e qual departamento atende; bem como quantos casos participou, quantos casos solucionou, quantas baixas obteve, quantas denúncias já recebeu e qual o status do policial (ativo/suspenso, se suspenso detalhar qual o motivo), indicando sua eficiência em seu tempo de serviço. O sistema deve detalhar cada caso com pelo menos as seguintes informações: data do caso, descrição do caso, status do caso (solucionado/arquivado) e efetividade do policial neste caso específico. Deve listar todas as missões que o policial realizou descrevendo-as e também a avaliação de desempenho do policial nesta missão. O sistema deve armazenar os exames médicos do policial separando-os em três vertentes: avaliação psicológica, teste físico e diagnóstico geral de forma que neste último estejam detalhados os dois anteriores. O sistema deve registrar os treinamentos de tiro que o policial realizou com as seguintes. informações: data e margem de acertos. O sistema deve gerar estatísticas gerais e específicas com base nas informações armazenadas, exibindo-as por meio de gráficos temporais e qualitativos. O sistema deve permitir que tanto os policiais quanto seus superiores possam visualizar os relatórios desejados, porém deve garantir que apenas o superior do policial ou secretário do superior possa realizar alterações no sistema. Deve permitir também que o superior de uma delegacia possa procurar por policiais de outras delegacias e visualizar suas informações, porém apenas o superior da respectiva delegacia pode alterar as informações do sistema.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