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Гердт</w:t>
      </w:r>
      <w:r>
        <w:t xml:space="preserve"> </w:t>
      </w:r>
      <w:r>
        <w:t xml:space="preserve">Ольга</w:t>
      </w:r>
      <w:r>
        <w:t xml:space="preserve"> </w:t>
      </w:r>
      <w:r>
        <w:t xml:space="preserve">НФИмд-02-21"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Содержание"</w:t>
          </w:r>
          <w:r>
            <w:t xml:space="preserve"> 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 Реализовать рассмотренные алгоритмы программно.</w:t>
      </w:r>
    </w:p>
    <w:bookmarkEnd w:id="20"/>
    <w:bookmarkStart w:id="26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t xml:space="preserve">Алгоритм Евклида</w:t>
      </w:r>
    </w:p>
    <w:p>
      <w:pPr>
        <w:pStyle w:val="FirstParagraph"/>
      </w:pPr>
      <w:r>
        <w:rPr>
          <w:bCs/>
          <w:b/>
        </w:rPr>
        <w:t xml:space="preserve">Алгоритм Евклида</w:t>
      </w:r>
      <w:r>
        <w:t xml:space="preserve"> </w:t>
      </w:r>
      <w:r>
        <w:t xml:space="preserve">– это алгоритм нахождения наибольшего общего делителя (НОД) пары целых чисел.</w:t>
      </w:r>
    </w:p>
    <w:p>
      <w:pPr>
        <w:pStyle w:val="BodyText"/>
      </w:pPr>
      <w:r>
        <w:t xml:space="preserve">Алгоритм Евклида</w:t>
      </w:r>
    </w:p>
    <w:p>
      <w:pPr>
        <w:pStyle w:val="BodyTex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–</m:t>
            </m:r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  <w:r>
        <w:t xml:space="preserve">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br/>
      </w:r>
      <w:r>
        <w:t xml:space="preserve">иначе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br/>
      </w:r>
      <w:r>
        <w:t xml:space="preserve">и вернуться на шаг 2.</w:t>
      </w:r>
    </w:p>
    <w:p>
      <w:pPr>
        <w:numPr>
          <w:ilvl w:val="0"/>
          <w:numId w:val="1001"/>
        </w:numPr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bookmarkEnd w:id="22"/>
    <w:bookmarkStart w:id="23" w:name="бинарный-алгоритм-евклида"/>
    <w:p>
      <w:pPr>
        <w:pStyle w:val="Heading2"/>
      </w:pP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— метод нахождения наибольшего общего делителя двух целых чисел. Возможно, алгоритм был известен еще в Китае 1-го века, но опубликован был лишь в 1967 году израильским физиком и программистом Джозефом Стайном. Он основан на использовании следующих свойств НОД: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НОД(</w:t>
      </w:r>
      <m:oMath>
        <m:r>
          <m:t>2</m:t>
        </m:r>
        <m:r>
          <m:t>m</m:t>
        </m:r>
        <m:r>
          <m:rPr>
            <m:sty m:val="p"/>
          </m:rPr>
          <m:t>,</m:t>
        </m:r>
        <m:r>
          <m:t>2</m:t>
        </m:r>
        <m:r>
          <m:t>n</m:t>
        </m:r>
      </m:oMath>
      <w:r>
        <w:t xml:space="preserve">) = 2 НОД(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),</w:t>
      </w:r>
    </w:p>
    <w:p>
      <w:pPr>
        <w:numPr>
          <w:ilvl w:val="0"/>
          <w:numId w:val="1002"/>
        </w:numPr>
      </w:pPr>
      <w:r>
        <w:t xml:space="preserve">НОД(</w:t>
      </w:r>
      <m:oMath>
        <m:r>
          <m:t>2</m:t>
        </m:r>
        <m:r>
          <m:t>m</m:t>
        </m:r>
        <m:r>
          <m:rPr>
            <m:sty m:val="p"/>
          </m:rPr>
          <m:t>,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) = НОД(</w:t>
      </w:r>
      <m:oMath>
        <m:r>
          <m:t>m</m:t>
        </m:r>
        <m:r>
          <m:rPr>
            <m:sty m:val="p"/>
          </m:rPr>
          <m:t>,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),</w:t>
      </w:r>
    </w:p>
    <w:p>
      <w:pPr>
        <w:numPr>
          <w:ilvl w:val="0"/>
          <w:numId w:val="1002"/>
        </w:numPr>
      </w:pPr>
      <w:r>
        <w:t xml:space="preserve">НОД(</w:t>
      </w:r>
      <m:oMath>
        <m:r>
          <m:rPr>
            <m:sty m:val="p"/>
          </m:rPr>
          <m:t>−</m:t>
        </m:r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) = НОД(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)</w:t>
      </w:r>
    </w:p>
    <w:p>
      <w:pPr>
        <w:pStyle w:val="FirstParagraph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4"/>
        </w:numPr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t xml:space="preserve">Расширенный алгоритм Евклида</w:t>
      </w:r>
    </w:p>
    <w:p>
      <w:pPr>
        <w:pStyle w:val="FirstParagraph"/>
      </w:pPr>
      <w:r>
        <w:t xml:space="preserve">В то время как "обычный" алгоритм Евклида просто находит наибольший общий делитель двух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, расширенный алгоритм Евклида находит помимо НОД также коэффициенты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такие, что:</w:t>
      </w:r>
      <w:r>
        <w:br/>
      </w:r>
      <w:r>
        <w:t xml:space="preserve">НОД(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x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y</m:t>
        </m:r>
      </m:oMath>
    </w:p>
    <w:p>
      <w:pPr>
        <w:pStyle w:val="BodyText"/>
      </w:pPr>
      <w:r>
        <w:t xml:space="preserve">Т.е. он находит коэффициенты, с помощью которых НОД двух чисел выражается через сами эти числа.</w:t>
      </w:r>
    </w:p>
    <w:p>
      <w:pPr>
        <w:pStyle w:val="BodyTex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5"/>
        </w:numPr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–</m:t>
            </m:r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:</w:t>
      </w:r>
      <w:r>
        <w:br/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5"/>
        </w:numPr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:</w:t>
      </w:r>
      <w:r>
        <w:br/>
      </w:r>
      <w:r>
        <w:t xml:space="preserve">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br/>
      </w:r>
      <w:r>
        <w:t xml:space="preserve">иначе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br/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br/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5"/>
        </w:numPr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Start w:id="25" w:name="расширенный-бинарный-алгоритм-евклида"/>
    <w:p>
      <w:pPr>
        <w:pStyle w:val="Heading2"/>
      </w:pPr>
      <w:r>
        <w:t xml:space="preserve">Расширенный бинарный алгоритм Евклида</w:t>
      </w:r>
    </w:p>
    <w:p>
      <w:pPr>
        <w:pStyle w:val="FirstParagraph"/>
      </w:pPr>
      <w:r>
        <w:t xml:space="preserve">Вход. Целые числа: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Выход.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= HOД(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).</w:t>
      </w:r>
    </w:p>
    <w:p>
      <w:pPr>
        <w:numPr>
          <w:ilvl w:val="0"/>
          <w:numId w:val="1006"/>
        </w:numPr>
      </w:pPr>
      <w:r>
        <w:t xml:space="preserve">Положить g = 1.</w:t>
      </w:r>
    </w:p>
    <w:p>
      <w:pPr>
        <w:numPr>
          <w:ilvl w:val="0"/>
          <w:numId w:val="1006"/>
        </w:numPr>
      </w:pPr>
      <w:r>
        <w:t xml:space="preserve">Пока оба числа a и b четные, выполнять:</w:t>
      </w:r>
      <w:r>
        <w:br/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</m:oMath>
      <w:r>
        <w:t xml:space="preserve">,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br/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Положить: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p>
      <w:pPr>
        <w:numPr>
          <w:ilvl w:val="0"/>
          <w:numId w:val="1006"/>
        </w:numPr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выполнять следующие действия</w:t>
      </w:r>
    </w:p>
    <w:p>
      <w:pPr>
        <w:numPr>
          <w:ilvl w:val="0"/>
          <w:numId w:val="1000"/>
        </w:numPr>
      </w:pPr>
      <w:r>
        <w:t xml:space="preserve">4.1. 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четное: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4.1.1. 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.</m:t>
        </m:r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4.1.2. 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то 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07"/>
        </w:numPr>
      </w:pPr>
      <w:r>
        <w:t xml:space="preserve">иначе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 </w:t>
      </w:r>
    </w:p>
    <w:p>
      <w:pPr>
        <w:numPr>
          <w:ilvl w:val="0"/>
          <w:numId w:val="1000"/>
        </w:numPr>
      </w:pPr>
      <w:r>
        <w:t xml:space="preserve">4.2. 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четное: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4.2.1.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.</m:t>
        </m:r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4.2.2. Если оба числа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четные,</w:t>
      </w:r>
    </w:p>
    <w:p>
      <w:pPr>
        <w:numPr>
          <w:ilvl w:val="1"/>
          <w:numId w:val="1008"/>
        </w:numPr>
      </w:pPr>
      <w:r>
        <w:t xml:space="preserve">то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08"/>
        </w:numPr>
      </w:pPr>
      <w:r>
        <w:t xml:space="preserve">иначе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00"/>
        </w:numPr>
      </w:pPr>
      <w:r>
        <w:t xml:space="preserve">4.3 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</w:p>
    <w:p>
      <w:pPr>
        <w:numPr>
          <w:ilvl w:val="1"/>
          <w:numId w:val="1009"/>
        </w:numPr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D</m:t>
        </m:r>
      </m:oMath>
    </w:p>
    <w:p>
      <w:pPr>
        <w:numPr>
          <w:ilvl w:val="1"/>
          <w:numId w:val="1009"/>
        </w:numPr>
      </w:pPr>
      <w:r>
        <w:t xml:space="preserve">иначе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−</m:t>
        </m:r>
        <m:r>
          <m:t>u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.</m:t>
        </m:r>
      </m:oMath>
    </w:p>
    <w:p>
      <w:pPr>
        <w:numPr>
          <w:ilvl w:val="0"/>
          <w:numId w:val="1006"/>
        </w:numPr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.</m:t>
        </m:r>
      </m:oMath>
    </w:p>
    <w:p>
      <w:pPr>
        <w:numPr>
          <w:ilvl w:val="0"/>
          <w:numId w:val="1006"/>
        </w:numPr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.</m:t>
        </m:r>
      </m:oMath>
    </w:p>
    <w:bookmarkEnd w:id="25"/>
    <w:bookmarkEnd w:id="26"/>
    <w:bookmarkStart w:id="32" w:name="выполнение-работы"/>
    <w:p>
      <w:pPr>
        <w:pStyle w:val="Heading1"/>
      </w:pPr>
      <w:r>
        <w:t xml:space="preserve">Выполнение работы</w:t>
      </w:r>
    </w:p>
    <w:bookmarkStart w:id="27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Алгоритм Евклида</w:t>
      </w:r>
      <w:r>
        <w:br/>
      </w:r>
      <w:r>
        <w:rPr>
          <w:rStyle w:val="VerbatimChar"/>
        </w:rPr>
        <w:t xml:space="preserve">def evklid(a,b):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Бинарный алгоритм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 Расширенный алгоритм Евклида</w:t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Расширенный бинарный алгоритм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zapusk(a, b):</w:t>
      </w:r>
      <w:r>
        <w:br/>
      </w:r>
      <w:r>
        <w:rPr>
          <w:rStyle w:val="VerbatimChar"/>
        </w:rPr>
        <w:t xml:space="preserve">    print("Алгоритм Евклида: ", evklid(a,b))</w:t>
      </w:r>
      <w:r>
        <w:br/>
      </w:r>
      <w:r>
        <w:rPr>
          <w:rStyle w:val="VerbatimChar"/>
        </w:rPr>
        <w:t xml:space="preserve">    print("Бинарный алгоритм Евклида: ", binary_evklid(a,b))</w:t>
      </w:r>
      <w:r>
        <w:br/>
      </w:r>
      <w:r>
        <w:rPr>
          <w:rStyle w:val="VerbatimChar"/>
        </w:rPr>
        <w:t xml:space="preserve">    print("Расширенный алгоритм Евклида: ", evklid_extended(a,b))</w:t>
      </w:r>
      <w:r>
        <w:br/>
      </w:r>
      <w:r>
        <w:rPr>
          <w:rStyle w:val="VerbatimChar"/>
        </w:rPr>
        <w:t xml:space="preserve">    print("Расширенный бинарный алгоритм Евклида: ", evklid_binary_extended(a,b))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a = int(input("Введите числа a: "))</w:t>
      </w:r>
      <w:r>
        <w:br/>
      </w:r>
      <w:r>
        <w:rPr>
          <w:rStyle w:val="VerbatimChar"/>
        </w:rPr>
        <w:t xml:space="preserve">    b = int(input("Введите число b: "))</w:t>
      </w:r>
      <w:r>
        <w:br/>
      </w:r>
      <w:r>
        <w:rPr>
          <w:rStyle w:val="VerbatimChar"/>
        </w:rPr>
        <w:t xml:space="preserve">    if a &gt; b and b &gt; 0:</w:t>
      </w:r>
      <w:r>
        <w:br/>
      </w:r>
      <w:r>
        <w:rPr>
          <w:rStyle w:val="VerbatimChar"/>
        </w:rPr>
        <w:t xml:space="preserve">        zapusk(a, b)</w:t>
      </w:r>
      <w:r>
        <w:br/>
      </w:r>
      <w:r>
        <w:rPr>
          <w:rStyle w:val="VerbatimChar"/>
        </w:rPr>
        <w:t xml:space="preserve">    elif a &lt;= b and a &gt; 0:</w:t>
      </w:r>
      <w:r>
        <w:br/>
      </w:r>
      <w:r>
        <w:rPr>
          <w:rStyle w:val="VerbatimChar"/>
        </w:rPr>
        <w:t xml:space="preserve">        a, b = b, a </w:t>
      </w:r>
      <w:r>
        <w:br/>
      </w:r>
      <w:r>
        <w:rPr>
          <w:rStyle w:val="VerbatimChar"/>
        </w:rPr>
        <w:t xml:space="preserve">        zapusk(a, b)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print("Введены не коректные данные.")</w:t>
      </w:r>
    </w:p>
    <w:bookmarkEnd w:id="27"/>
    <w:bookmarkStart w:id="31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331494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%D0%AF\Documents\Olga\Lab04\image\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 Евклида, и его варианты. Реализовали алгоритмы програмно.</w:t>
      </w:r>
    </w:p>
    <w:bookmarkEnd w:id="33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</w:pPr>
      <w:hyperlink r:id="rId34">
        <w:r>
          <w:rPr>
            <w:rStyle w:val="Hyperlink"/>
          </w:rPr>
          <w:t xml:space="preserve">Алгоритм Евклида - нахождение наибольшего общего делителя</w:t>
        </w:r>
      </w:hyperlink>
    </w:p>
    <w:p>
      <w:pPr>
        <w:numPr>
          <w:ilvl w:val="0"/>
          <w:numId w:val="1010"/>
        </w:numPr>
      </w:pPr>
      <w:hyperlink r:id="rId35">
        <w:r>
          <w:rPr>
            <w:rStyle w:val="Hyperlink"/>
          </w:rPr>
          <w:t xml:space="preserve">Бинарный алгоритм вычисления НОД</w:t>
        </w:r>
      </w:hyperlink>
    </w:p>
    <w:p>
      <w:pPr>
        <w:numPr>
          <w:ilvl w:val="0"/>
          <w:numId w:val="1010"/>
        </w:numPr>
      </w:pPr>
      <w:hyperlink r:id="rId36">
        <w:r>
          <w:rPr>
            <w:rStyle w:val="Hyperlink"/>
          </w:rPr>
          <w:t xml:space="preserve">Расширенный алгоритм Евклида</w:t>
        </w:r>
      </w:hyperlink>
    </w:p>
    <w:p>
      <w:pPr>
        <w:numPr>
          <w:ilvl w:val="0"/>
          <w:numId w:val="1010"/>
        </w:numPr>
      </w:pPr>
      <w:hyperlink r:id="rId37">
        <w:r>
          <w:rPr>
            <w:rStyle w:val="Hyperlink"/>
          </w:rPr>
          <w:t xml:space="preserve">Расширенный алгоритм Евклида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7" Target="https://aspektcenter.ru/rasshirennyy-algoritm-yevklida-s-tablitsey/" TargetMode="External" /><Relationship Type="http://schemas.openxmlformats.org/officeDocument/2006/relationships/hyperlink" Id="rId35" Target="https://ru.wikipedia.org/wiki/%D0%91%D0%B8%D0%BD%D0%B0%D1%80%D0%BD%D1%8B%D0%B9_%D0%B0%D0%BB%D0%B3%D0%BE%D1%80%D0%B8%D1%82%D0%BC_%D0%B2%D1%8B%D1%87%D0%B8%D1%81%D0%BB%D0%B5%D0%BD%D0%B8%D1%8F_%D0%9D%D0%9E%D0%94#cite_note-1" TargetMode="External" /><Relationship Type="http://schemas.openxmlformats.org/officeDocument/2006/relationships/hyperlink" Id="rId36" Target="https://spravochnick.ru/informatika/rasshirennyy_algoritm_evklida/" TargetMode="External" /><Relationship Type="http://schemas.openxmlformats.org/officeDocument/2006/relationships/hyperlink" Id="rId34" Target="https://younglinux.info/algorithm/euclide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aspektcenter.ru/rasshirennyy-algoritm-yevklida-s-tablitsey/" TargetMode="External" /><Relationship Type="http://schemas.openxmlformats.org/officeDocument/2006/relationships/hyperlink" Id="rId35" Target="https://ru.wikipedia.org/wiki/%D0%91%D0%B8%D0%BD%D0%B0%D1%80%D0%BD%D1%8B%D0%B9_%D0%B0%D0%BB%D0%B3%D0%BE%D1%80%D0%B8%D1%82%D0%BC_%D0%B2%D1%8B%D1%87%D0%B8%D1%81%D0%BB%D0%B5%D0%BD%D0%B8%D1%8F_%D0%9D%D0%9E%D0%94#cite_note-1" TargetMode="External" /><Relationship Type="http://schemas.openxmlformats.org/officeDocument/2006/relationships/hyperlink" Id="rId36" Target="https://spravochnick.ru/informatika/rasshirennyy_algoritm_evklida/" TargetMode="External" /><Relationship Type="http://schemas.openxmlformats.org/officeDocument/2006/relationships/hyperlink" Id="rId34" Target="https://younglinux.info/algorithm/euclide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Гердт Ольга НФИмд-02-21" </dc:creator>
  <dc:language>ru-RU</dc:language>
  <cp:keywords/>
  <dcterms:created xsi:type="dcterms:W3CDTF">2021-12-04T17:37:05Z</dcterms:created>
  <dcterms:modified xsi:type="dcterms:W3CDTF">2021-12-04T17:37:05Z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 # List of figures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Алгоритм Евклида</vt:lpwstr>
  </property>
  <property fmtid="{D5CDD505-2E9C-101B-9397-08002B2CF9AE}" pid="25" name="toc">
    <vt:lpwstr>true # Table of contents</vt:lpwstr>
  </property>
  <property fmtid="{D5CDD505-2E9C-101B-9397-08002B2CF9AE}" pid="26" name="toc-title">
    <vt:lpwstr>Содержание" </vt:lpwstr>
  </property>
  <property fmtid="{D5CDD505-2E9C-101B-9397-08002B2CF9AE}" pid="27" name="toc_depth">
    <vt:lpwstr>2</vt:lpwstr>
  </property>
</Properties>
</file>