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35D8B" w14:textId="1014FAC2" w:rsidR="00F21A0B" w:rsidRDefault="00F21A0B" w:rsidP="00F21A0B">
      <w:pPr>
        <w:pStyle w:val="Heading2"/>
      </w:pPr>
      <w:r>
        <w:t>Описание проблемы</w:t>
      </w:r>
    </w:p>
    <w:p w14:paraId="1011F741" w14:textId="77777777" w:rsidR="0051687D" w:rsidRDefault="0051687D" w:rsidP="0051687D">
      <w:pPr>
        <w:ind w:firstLine="709"/>
        <w:rPr>
          <w:lang w:eastAsia="en-US"/>
        </w:rPr>
      </w:pPr>
      <w:r>
        <w:rPr>
          <w:lang w:eastAsia="en-US"/>
        </w:rPr>
        <w:t xml:space="preserve">Для того, чтобы получить список совпадающих видеороликов в входящем видеопотоке реального времени, необходимо провести сравнение входящих сигнатур кадров с базой роликов. </w:t>
      </w:r>
      <w:r>
        <w:rPr>
          <w:lang w:eastAsia="en-US"/>
        </w:rPr>
        <w:t xml:space="preserve">Характерное время сравнения двух сигнатур составляет 5 мкс. </w:t>
      </w:r>
      <w:r>
        <w:rPr>
          <w:lang w:eastAsia="en-US"/>
        </w:rPr>
        <w:t xml:space="preserve">При работе с базой, состоящей из 1000 роликов со средней длительностью ролика в одну минуту </w:t>
      </w:r>
      <w:r>
        <w:rPr>
          <w:lang w:val="en-US" w:eastAsia="en-US"/>
        </w:rPr>
        <w:t>c</w:t>
      </w:r>
      <w:r>
        <w:rPr>
          <w:lang w:eastAsia="en-US"/>
        </w:rPr>
        <w:t xml:space="preserve"> частотой кадров 25 </w: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кадр</m:t>
            </m:r>
          </m:num>
          <m:den>
            <m:r>
              <w:rPr>
                <w:rFonts w:ascii="Cambria Math" w:hAnsi="Cambria Math"/>
                <w:lang w:eastAsia="en-US"/>
              </w:rPr>
              <m:t>сек</m:t>
            </m:r>
          </m:den>
        </m:f>
      </m:oMath>
      <w:r>
        <w:rPr>
          <w:lang w:eastAsia="en-US"/>
        </w:rPr>
        <w:t xml:space="preserve">  необходимо сравнить сигнатуру из входящего видеопотока с более чем </w:t>
      </w:r>
      <m:oMath>
        <m:r>
          <w:rPr>
            <w:rFonts w:ascii="Cambria Math" w:hAnsi="Cambria Math"/>
            <w:lang w:eastAsia="en-US"/>
          </w:rPr>
          <m:t>15*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lang w:eastAsia="en-US"/>
              </w:rPr>
              <m:t>6</m:t>
            </m:r>
          </m:sup>
        </m:sSup>
      </m:oMath>
      <w:r w:rsidRPr="008B3B8D">
        <w:rPr>
          <w:lang w:eastAsia="en-US"/>
        </w:rPr>
        <w:t xml:space="preserve"> </w:t>
      </w:r>
      <w:r>
        <w:rPr>
          <w:lang w:eastAsia="en-US"/>
        </w:rPr>
        <w:t>сигнатур из базы роликов. Однако за время</w:t>
      </w:r>
      <w:r w:rsidRPr="000610DF">
        <w:rPr>
          <w:lang w:val="ru-RU" w:eastAsia="en-US"/>
        </w:rPr>
        <w:t xml:space="preserve"> о</w:t>
      </w:r>
      <w:r>
        <w:rPr>
          <w:lang w:eastAsia="en-US"/>
        </w:rPr>
        <w:t xml:space="preserve">дного кадра можно сравнить только 8000 сигнатур. Необходимо в тысячу раз сократить число сравнений. </w:t>
      </w:r>
    </w:p>
    <w:p w14:paraId="1C474232" w14:textId="79FD60C5" w:rsidR="0051687D" w:rsidRDefault="0051687D" w:rsidP="0051687D">
      <w:pPr>
        <w:ind w:firstLine="709"/>
        <w:rPr>
          <w:lang w:eastAsia="en-US"/>
        </w:rPr>
      </w:pPr>
      <w:r>
        <w:rPr>
          <w:lang w:eastAsia="en-US"/>
        </w:rPr>
        <w:t xml:space="preserve">Практически в любом видео существуют последовательности похожих кадров. Они могут быть разной длины и разной степени схожести. Можно объединять такие последовательности в сегменты и для каждого сегмента задавать одну «ключевую» сигнатуру. </w:t>
      </w:r>
      <w:r w:rsidRPr="000610DF">
        <w:rPr>
          <w:lang w:val="ru-RU" w:eastAsia="en-US"/>
        </w:rPr>
        <w:t>Е</w:t>
      </w:r>
      <w:r>
        <w:rPr>
          <w:lang w:eastAsia="en-US"/>
        </w:rPr>
        <w:t xml:space="preserve">сли сравнивать сигнатуру входящего видеопотока не со всеми сигнатурами подряд, а только с ключевыми сигнатурами видео сегмента, то можно сократить количество сравнений в десятки или даже в сотни раз. Сегменты формируется путем сравнения соседних сигнатур видео ролика. Если очередной кадр отличается от предыдущего кадра слишком сильно, то с него начинается новый сегмент. В данной дипломной работе, ключевой сигнатурой является первая сигнатура в видео сегменте. </w:t>
      </w:r>
    </w:p>
    <w:p w14:paraId="4105AA12" w14:textId="3FE0BCB2" w:rsidR="0051687D" w:rsidRPr="000610DF" w:rsidRDefault="0051687D" w:rsidP="0051687D">
      <w:pPr>
        <w:ind w:firstLine="709"/>
        <w:rPr>
          <w:iCs/>
          <w:lang w:eastAsia="en-US"/>
        </w:rPr>
      </w:pPr>
      <w:r>
        <w:rPr>
          <w:iCs/>
          <w:lang w:val="ru-RU" w:eastAsia="en-US"/>
        </w:rPr>
        <w:t>В</w:t>
      </w:r>
      <w:r w:rsidRPr="000610DF">
        <w:rPr>
          <w:iCs/>
          <w:lang w:eastAsia="en-US"/>
        </w:rPr>
        <w:t xml:space="preserve"> процессе анализа бесконечной последовательности входных кадров мы можем помнить список ранее найденных «похожих» частей роликов – список «активных» роликов. При получении очередного изображения нужно сравнивать его сигнатуру со следующей сигнатурой у каждого «активного» ролика. Если сигнатуры сильно отличаются, то этот ролик нужно </w:t>
      </w:r>
      <w:r w:rsidR="00644170">
        <w:rPr>
          <w:iCs/>
          <w:lang w:val="ru-RU" w:eastAsia="en-US"/>
        </w:rPr>
        <w:t>удалять</w:t>
      </w:r>
      <w:r w:rsidRPr="000610DF">
        <w:rPr>
          <w:iCs/>
          <w:lang w:eastAsia="en-US"/>
        </w:rPr>
        <w:t xml:space="preserve"> из списка «активных» роликов. При таком сравнении можно требовать точного совпадения сигнатур, в то время как для поиска в базе данных роликов на первом этапе можно требовать грубого совпадения сигнатур. То есть на первом этапе нужно отсеять гарантированно непохожие ролики, а на втором этапе – оставить только гарантированно похожие. </w:t>
      </w:r>
    </w:p>
    <w:p w14:paraId="3B8DC499" w14:textId="3415A04E" w:rsidR="005C62CF" w:rsidRPr="002666CF" w:rsidRDefault="005C62CF" w:rsidP="00F21A0B">
      <w:pPr>
        <w:rPr>
          <w:lang w:val="ru-RU" w:eastAsia="en-US"/>
        </w:rPr>
      </w:pPr>
      <w:r>
        <w:rPr>
          <w:lang w:val="ru-RU" w:eastAsia="en-US"/>
        </w:rPr>
        <w:tab/>
      </w:r>
      <w:r w:rsidR="00BB051C">
        <w:rPr>
          <w:lang w:val="ru-RU" w:eastAsia="en-US"/>
        </w:rPr>
        <w:t xml:space="preserve">Как наиболее оптимальным способом </w:t>
      </w:r>
      <w:r w:rsidR="00644170">
        <w:rPr>
          <w:lang w:val="ru-RU" w:eastAsia="en-US"/>
        </w:rPr>
        <w:t>хранить</w:t>
      </w:r>
      <w:r w:rsidR="00BB051C">
        <w:rPr>
          <w:lang w:val="ru-RU" w:eastAsia="en-US"/>
        </w:rPr>
        <w:t xml:space="preserve"> </w:t>
      </w:r>
      <w:r w:rsidR="00644170">
        <w:rPr>
          <w:lang w:val="ru-RU" w:eastAsia="en-US"/>
        </w:rPr>
        <w:t xml:space="preserve">подготовленные </w:t>
      </w:r>
      <w:r w:rsidR="00BB051C">
        <w:rPr>
          <w:lang w:val="ru-RU" w:eastAsia="en-US"/>
        </w:rPr>
        <w:t>видео сегменты</w:t>
      </w:r>
      <w:r w:rsidR="00644170">
        <w:rPr>
          <w:lang w:val="ru-RU" w:eastAsia="en-US"/>
        </w:rPr>
        <w:t>, для ускорения поиска,</w:t>
      </w:r>
      <w:r w:rsidR="00BB051C">
        <w:rPr>
          <w:lang w:val="ru-RU" w:eastAsia="en-US"/>
        </w:rPr>
        <w:t xml:space="preserve"> выходит за рамки данной дипломной работы. Время, затраченное на эту процедуру, не будет учитываться. Работа с входящем видеопоток формирует конечный автомат. Берется очередной кадр из </w:t>
      </w:r>
      <w:r w:rsidR="006C36D4">
        <w:rPr>
          <w:lang w:val="ru-RU" w:eastAsia="en-US"/>
        </w:rPr>
        <w:t xml:space="preserve">бесконечной </w:t>
      </w:r>
      <w:r w:rsidR="00BB051C">
        <w:rPr>
          <w:lang w:val="ru-RU" w:eastAsia="en-US"/>
        </w:rPr>
        <w:t xml:space="preserve">входящей видеопоследовательности, считается сигнатура и подается на вход алгоритму поиска похожих видео сегментов. </w:t>
      </w:r>
      <w:r w:rsidR="00644170">
        <w:rPr>
          <w:lang w:val="ru-RU" w:eastAsia="en-US"/>
        </w:rPr>
        <w:t xml:space="preserve">Поиск выполняется с </w:t>
      </w:r>
      <w:r w:rsidR="00644170" w:rsidRPr="00644170">
        <w:rPr>
          <w:lang w:val="ru-RU" w:eastAsia="en-US"/>
        </w:rPr>
        <w:t>“</w:t>
      </w:r>
      <w:r w:rsidR="00644170">
        <w:rPr>
          <w:lang w:val="ru-RU" w:eastAsia="en-US"/>
        </w:rPr>
        <w:t>высоким</w:t>
      </w:r>
      <w:r w:rsidR="00644170" w:rsidRPr="00644170">
        <w:rPr>
          <w:lang w:val="ru-RU" w:eastAsia="en-US"/>
        </w:rPr>
        <w:t xml:space="preserve">” </w:t>
      </w:r>
      <w:r w:rsidR="00644170">
        <w:rPr>
          <w:lang w:val="ru-RU" w:eastAsia="en-US"/>
        </w:rPr>
        <w:t xml:space="preserve">порогом, чтобы гарантированно отсеять несовпадающие. </w:t>
      </w:r>
      <w:r w:rsidR="00BB051C">
        <w:rPr>
          <w:lang w:val="ru-RU" w:eastAsia="en-US"/>
        </w:rPr>
        <w:t xml:space="preserve">Алгоритм поиска выполняет сравнение с ключевыми сигнатурами видео сегментов используя </w:t>
      </w:r>
      <w:r w:rsidR="000A2ED2">
        <w:rPr>
          <w:lang w:val="ru-RU" w:eastAsia="en-US"/>
        </w:rPr>
        <w:t>поданных</w:t>
      </w:r>
      <w:r w:rsidR="00BB051C">
        <w:rPr>
          <w:lang w:val="ru-RU" w:eastAsia="en-US"/>
        </w:rPr>
        <w:t xml:space="preserve"> извне порог. Если результат сравнения ниже данного порога, этот видео</w:t>
      </w:r>
      <w:r w:rsidR="000A2ED2">
        <w:rPr>
          <w:lang w:val="ru-RU" w:eastAsia="en-US"/>
        </w:rPr>
        <w:t xml:space="preserve"> </w:t>
      </w:r>
      <w:r w:rsidR="00BB051C">
        <w:rPr>
          <w:lang w:val="ru-RU" w:eastAsia="en-US"/>
        </w:rPr>
        <w:t xml:space="preserve">сегмент помечается как похожий и </w:t>
      </w:r>
      <w:r w:rsidR="000A2ED2">
        <w:rPr>
          <w:lang w:val="ru-RU" w:eastAsia="en-US"/>
        </w:rPr>
        <w:t xml:space="preserve">является результатом поиска. Результатом работы алгоритма поиска, могут быть несколько похожих сегментов, следовательно далее необходимо используя более низкий порог </w:t>
      </w:r>
      <w:r w:rsidR="00F8330D">
        <w:rPr>
          <w:lang w:val="ru-RU" w:eastAsia="en-US"/>
        </w:rPr>
        <w:t xml:space="preserve">чтобы </w:t>
      </w:r>
      <w:r w:rsidR="00644170">
        <w:rPr>
          <w:lang w:val="ru-RU" w:eastAsia="en-US"/>
        </w:rPr>
        <w:t>гарантированно оставить только похожие видео сегменты</w:t>
      </w:r>
      <w:r w:rsidR="000A2ED2">
        <w:rPr>
          <w:lang w:val="ru-RU" w:eastAsia="en-US"/>
        </w:rPr>
        <w:t>. Так же возможны случаи, когда искомая сигнатура находится внутри сегмента или сегмент, состо</w:t>
      </w:r>
      <w:r w:rsidR="00F8330D">
        <w:rPr>
          <w:lang w:val="ru-RU" w:eastAsia="en-US"/>
        </w:rPr>
        <w:t>ит</w:t>
      </w:r>
      <w:r w:rsidR="000A2ED2">
        <w:rPr>
          <w:lang w:val="ru-RU" w:eastAsia="en-US"/>
        </w:rPr>
        <w:t xml:space="preserve"> из абсолютно одинаковых кадров (</w:t>
      </w:r>
      <w:r w:rsidR="000D06F2">
        <w:rPr>
          <w:lang w:val="ru-RU" w:eastAsia="en-US"/>
        </w:rPr>
        <w:t>продолжительный черный экран</w:t>
      </w:r>
      <w:r w:rsidR="000A2ED2">
        <w:rPr>
          <w:lang w:val="ru-RU" w:eastAsia="en-US"/>
        </w:rPr>
        <w:t xml:space="preserve">). Что бы допустить минимум ошибок при работе с такими сегментами, необходимо использовать окно поиска. </w:t>
      </w:r>
      <w:r w:rsidR="00F8330D">
        <w:rPr>
          <w:lang w:val="ru-RU" w:eastAsia="en-US"/>
        </w:rPr>
        <w:t xml:space="preserve">Окно поиска заключается в расширении зоны поиска кадра из входящего видеопотока, за счет нахождения </w:t>
      </w:r>
      <w:r w:rsidR="006C36D4">
        <w:rPr>
          <w:lang w:val="ru-RU" w:eastAsia="en-US"/>
        </w:rPr>
        <w:t>нескольких сигнатур, совпадающих с сигнатурой, полученной из кадра входящего видеопотока.</w:t>
      </w:r>
      <w:r w:rsidR="00F8330D">
        <w:rPr>
          <w:lang w:val="ru-RU" w:eastAsia="en-US"/>
        </w:rPr>
        <w:t xml:space="preserve"> </w:t>
      </w:r>
      <w:r w:rsidR="000D06F2">
        <w:rPr>
          <w:lang w:val="ru-RU" w:eastAsia="en-US"/>
        </w:rPr>
        <w:t xml:space="preserve">После нахождения нескольких похожих кадров внутри видео сегмента, необходимо сформировать окно, взяв первый похожий кадр как левую границу окна, а последний, как правую границу соответственно. </w:t>
      </w:r>
      <w:r w:rsidR="00AF03AC">
        <w:rPr>
          <w:lang w:val="ru-RU" w:eastAsia="en-US"/>
        </w:rPr>
        <w:t xml:space="preserve">Так же индекс опорной сигнатуры, выбирается совпадающей с левой </w:t>
      </w:r>
      <w:r w:rsidR="00AF03AC">
        <w:rPr>
          <w:lang w:val="ru-RU" w:eastAsia="en-US"/>
        </w:rPr>
        <w:lastRenderedPageBreak/>
        <w:t xml:space="preserve">границей окна. Опорная сигнатура, это сигнатура кадра, которая считается искомой на данной итерации конечного автомата. </w:t>
      </w:r>
      <w:r w:rsidR="006C36D4">
        <w:rPr>
          <w:lang w:val="ru-RU" w:eastAsia="en-US"/>
        </w:rPr>
        <w:t xml:space="preserve">Далее на каждой итерации конечного автомата, если следующая ожидаемая сигнатура, не совпадает с сигнатурой из входящего видеопотока, выполняется корректировка окна, таким же способом, как и его определение. </w:t>
      </w:r>
      <w:r w:rsidR="00AF03AC">
        <w:rPr>
          <w:lang w:val="ru-RU" w:eastAsia="en-US"/>
        </w:rPr>
        <w:t xml:space="preserve">Если левая граница окна не изменилась, то индекс опорной сигнатуры увеличивается на единицу, а предыдущая сигнатура помечается как совпавшая. </w:t>
      </w:r>
      <w:r w:rsidR="00F8330D">
        <w:rPr>
          <w:lang w:val="ru-RU" w:eastAsia="en-US"/>
        </w:rPr>
        <w:t xml:space="preserve">Сохраняя найденные сегменты на каждой итерации конечного автомата, </w:t>
      </w:r>
      <w:r w:rsidR="000D06F2">
        <w:rPr>
          <w:lang w:val="ru-RU" w:eastAsia="en-US"/>
        </w:rPr>
        <w:t xml:space="preserve">появляется возможность отслеживать количество ошибок </w:t>
      </w:r>
      <w:r w:rsidR="00AF03AC">
        <w:rPr>
          <w:lang w:val="ru-RU" w:eastAsia="en-US"/>
        </w:rPr>
        <w:t>в</w:t>
      </w:r>
      <w:r w:rsidR="000D06F2">
        <w:rPr>
          <w:lang w:val="ru-RU" w:eastAsia="en-US"/>
        </w:rPr>
        <w:t xml:space="preserve"> сегменте, таким образом гарантированно отсеивая неподходящие. </w:t>
      </w:r>
      <w:r w:rsidR="00F8330D">
        <w:rPr>
          <w:lang w:val="ru-RU" w:eastAsia="en-US"/>
        </w:rPr>
        <w:t xml:space="preserve">После того как работа с видео сегментом закончена, например кадры в нем закончились, если он подходит под условия поиска, т.е. количество ошибок не превышает заданного, можно с высоким уровнем достоверности утверждать, что этот видео сегмент и есть искомый. </w:t>
      </w:r>
      <w:r w:rsidR="00EB67EF">
        <w:rPr>
          <w:lang w:val="ru-RU" w:eastAsia="en-US"/>
        </w:rPr>
        <w:t xml:space="preserve">Таким образом выполняется достоверный поиск совпавших видео сегментов </w:t>
      </w:r>
      <w:r w:rsidR="00D549EB">
        <w:rPr>
          <w:lang w:val="ru-RU" w:eastAsia="en-US"/>
        </w:rPr>
        <w:t>в входящем видеопотоке реального времени.</w:t>
      </w:r>
    </w:p>
    <w:p w14:paraId="6124FA3A" w14:textId="77777777" w:rsidR="00F21A0B" w:rsidRDefault="00F21A0B" w:rsidP="00F21A0B">
      <w:pPr>
        <w:pStyle w:val="Heading1"/>
        <w:rPr>
          <w:lang w:eastAsia="en-US"/>
        </w:rPr>
      </w:pPr>
      <w:bookmarkStart w:id="0" w:name="_Toc63600579"/>
      <w:r>
        <w:rPr>
          <w:lang w:eastAsia="en-US"/>
        </w:rPr>
        <w:t>Архитектура алгоритма</w:t>
      </w:r>
      <w:bookmarkEnd w:id="0"/>
    </w:p>
    <w:p w14:paraId="432E454A" w14:textId="77777777" w:rsidR="00F21A0B" w:rsidRPr="00F21A0B" w:rsidRDefault="00F21A0B" w:rsidP="00F21A0B">
      <w:pPr>
        <w:rPr>
          <w:lang w:val="ru-RU" w:eastAsia="en-US"/>
        </w:rPr>
      </w:pPr>
    </w:p>
    <w:p w14:paraId="7900A570" w14:textId="7724BBE3" w:rsidR="00B42A5E" w:rsidRPr="00B42A5E" w:rsidRDefault="00B42A5E" w:rsidP="00B42A5E">
      <w:pPr>
        <w:pStyle w:val="Heading1"/>
      </w:pPr>
      <w:r>
        <w:t>Введение</w:t>
      </w:r>
    </w:p>
    <w:p w14:paraId="74353271" w14:textId="4B28491F" w:rsidR="00C54880" w:rsidRDefault="00C77963" w:rsidP="00B42A5E">
      <w:pPr>
        <w:rPr>
          <w:color w:val="000000" w:themeColor="text1"/>
        </w:rPr>
      </w:pPr>
      <w:r>
        <w:rPr>
          <w:lang w:val="ru-RU"/>
        </w:rPr>
        <w:t xml:space="preserve"> </w:t>
      </w:r>
      <w:r w:rsidR="00DA3CF5">
        <w:rPr>
          <w:lang w:val="ru-RU"/>
        </w:rPr>
        <w:tab/>
      </w:r>
      <w:r>
        <w:rPr>
          <w:lang w:val="ru-RU"/>
        </w:rPr>
        <w:t xml:space="preserve">Далее будет описан алгоритм анализа бесконечного входного видеопотока </w:t>
      </w:r>
      <w:r w:rsidRPr="00C77963">
        <w:rPr>
          <w:color w:val="000000" w:themeColor="text1"/>
          <w:lang w:val="ru-RU"/>
        </w:rPr>
        <w:t xml:space="preserve">(последовательность изображений) </w:t>
      </w:r>
      <w:r w:rsidRPr="00C77963">
        <w:rPr>
          <w:color w:val="000000" w:themeColor="text1"/>
        </w:rPr>
        <w:t>с целью поиска в нем любых частей из массива заранее подготовленных роликов.</w:t>
      </w:r>
      <w:r>
        <w:rPr>
          <w:color w:val="000000" w:themeColor="text1"/>
          <w:lang w:val="ru-RU"/>
        </w:rPr>
        <w:t xml:space="preserve"> Для достижения поставленной цели, необходимо создать базу роликов, в которой будет производиться поиск.</w:t>
      </w:r>
      <w:r w:rsidR="00B42A5E">
        <w:rPr>
          <w:color w:val="000000" w:themeColor="text1"/>
          <w:lang w:val="ru-RU"/>
        </w:rPr>
        <w:t xml:space="preserve"> База хранит специально подготовленные сегменты видеороликов, благодаря которым ожидается у</w:t>
      </w:r>
      <w:r w:rsidR="003F056F">
        <w:rPr>
          <w:color w:val="000000" w:themeColor="text1"/>
          <w:lang w:val="ru-RU"/>
        </w:rPr>
        <w:t>меньшение времени</w:t>
      </w:r>
      <w:r w:rsidR="00B42A5E">
        <w:rPr>
          <w:color w:val="000000" w:themeColor="text1"/>
          <w:lang w:val="ru-RU"/>
        </w:rPr>
        <w:t xml:space="preserve"> поиска видео сегмента. При подготовке к</w:t>
      </w:r>
      <w:r w:rsidR="00B42A5E" w:rsidRPr="00C54880">
        <w:rPr>
          <w:color w:val="000000" w:themeColor="text1"/>
        </w:rPr>
        <w:t>аждый ролик разделяется на сегменты похожих друг на друга кадров. Например, когда в фильме начинается новая сцена, то первый кадр новой сцены сильно отличается от предыдущего кадра (последнего кадра предыдущей сцены). Далее в фильме могут идти изображения, похожие на первый кадр в сцене. Соответственно, при с</w:t>
      </w:r>
      <w:bookmarkStart w:id="1" w:name="OLE_LINK1"/>
      <w:bookmarkStart w:id="2" w:name="OLE_LINK2"/>
      <w:r w:rsidR="00B42A5E" w:rsidRPr="00C54880">
        <w:rPr>
          <w:color w:val="000000" w:themeColor="text1"/>
        </w:rPr>
        <w:t>равнении входного изображения с кадрами ролика можно ограничить сравнение только с первыми кадрами таких сегментов.</w:t>
      </w:r>
      <w:bookmarkEnd w:id="1"/>
      <w:bookmarkEnd w:id="2"/>
      <w:r w:rsidR="00B42A5E" w:rsidRPr="00C54880">
        <w:rPr>
          <w:color w:val="000000" w:themeColor="text1"/>
        </w:rPr>
        <w:t xml:space="preserve"> </w:t>
      </w:r>
      <w:r w:rsidR="00B42A5E">
        <w:rPr>
          <w:color w:val="000000" w:themeColor="text1"/>
          <w:lang w:val="ru-RU"/>
        </w:rPr>
        <w:t>Сегменты формируются из подготавливаемого видеоролика, путем разбиения ролика по определенным правилам</w:t>
      </w:r>
      <w:r w:rsidR="005D2256">
        <w:rPr>
          <w:color w:val="000000" w:themeColor="text1"/>
          <w:lang w:val="ru-RU"/>
        </w:rPr>
        <w:t xml:space="preserve"> и</w:t>
      </w:r>
      <w:r w:rsidR="00B42A5E">
        <w:rPr>
          <w:color w:val="000000" w:themeColor="text1"/>
          <w:lang w:val="ru-RU"/>
        </w:rPr>
        <w:t xml:space="preserve"> формируется сегмент видеоролика, в начале которого находится наиболее значимая сигнатура, с которой и происходит сравнение во время поиска. </w:t>
      </w:r>
      <w:r w:rsidR="00C54880" w:rsidRPr="00C54880">
        <w:rPr>
          <w:color w:val="000000" w:themeColor="text1"/>
        </w:rPr>
        <w:t xml:space="preserve">При этом </w:t>
      </w:r>
      <w:r w:rsidR="005D2256">
        <w:rPr>
          <w:color w:val="000000" w:themeColor="text1"/>
          <w:lang w:val="ru-RU"/>
        </w:rPr>
        <w:t>сигнатуры</w:t>
      </w:r>
      <w:r w:rsidR="00C54880" w:rsidRPr="00C54880">
        <w:rPr>
          <w:color w:val="000000" w:themeColor="text1"/>
        </w:rPr>
        <w:t xml:space="preserve"> сравнива</w:t>
      </w:r>
      <w:proofErr w:type="spellStart"/>
      <w:r w:rsidR="005D2256">
        <w:rPr>
          <w:color w:val="000000" w:themeColor="text1"/>
          <w:lang w:val="ru-RU"/>
        </w:rPr>
        <w:t>ются</w:t>
      </w:r>
      <w:proofErr w:type="spellEnd"/>
      <w:r w:rsidR="00C54880" w:rsidRPr="00C54880">
        <w:rPr>
          <w:color w:val="000000" w:themeColor="text1"/>
        </w:rPr>
        <w:t xml:space="preserve"> достаточно грубо (с большим порогом сравнения), чтобы отсеять подавляющее большинство ненужных роликов. А затем можно провести более точное сравнение с очень маленьким числом похожих </w:t>
      </w:r>
      <w:r w:rsidR="00B42A5E">
        <w:rPr>
          <w:color w:val="000000" w:themeColor="text1"/>
          <w:lang w:val="ru-RU"/>
        </w:rPr>
        <w:t>видео сегментов</w:t>
      </w:r>
      <w:r w:rsidR="00C54880" w:rsidRPr="00C54880">
        <w:rPr>
          <w:color w:val="000000" w:themeColor="text1"/>
        </w:rPr>
        <w:t>.</w:t>
      </w:r>
    </w:p>
    <w:p w14:paraId="1F9297C4" w14:textId="608D3E2E" w:rsidR="003F056F" w:rsidRPr="003F056F" w:rsidRDefault="003F056F" w:rsidP="00B42A5E">
      <w:pPr>
        <w:rPr>
          <w:color w:val="000000" w:themeColor="text1"/>
          <w:lang w:val="ru-RU"/>
        </w:rPr>
      </w:pPr>
      <w:r>
        <w:rPr>
          <w:color w:val="000000" w:themeColor="text1"/>
        </w:rPr>
        <w:tab/>
      </w:r>
      <w:r>
        <w:rPr>
          <w:color w:val="000000" w:themeColor="text1"/>
          <w:lang w:val="ru-RU"/>
        </w:rPr>
        <w:t xml:space="preserve">Анализ входящего видеопотока сводится к разработке алгоритма работы с несколькими видео сегментами одновременно, а также способов достоверно подтвердить наличие того или иного видео сегмента из базы роликов в входящем видеопотоке. Это достигается за счет </w:t>
      </w:r>
      <w:r w:rsidR="005D2256">
        <w:rPr>
          <w:color w:val="000000" w:themeColor="text1"/>
          <w:lang w:val="ru-RU"/>
        </w:rPr>
        <w:t>детектирования смены сцены в входящем видеопотоке, а также отсеивания неподходящих видео сегментов.</w:t>
      </w:r>
    </w:p>
    <w:p w14:paraId="6E8638FC" w14:textId="2F54ABAD" w:rsidR="00A86983" w:rsidRDefault="00A86983" w:rsidP="00DA3CF5">
      <w:pPr>
        <w:ind w:firstLine="720"/>
        <w:rPr>
          <w:rFonts w:eastAsiaTheme="minorEastAsia"/>
          <w:lang w:val="ru-RU"/>
        </w:rPr>
      </w:pPr>
      <w:r>
        <w:rPr>
          <w:color w:val="000000" w:themeColor="text1"/>
          <w:lang w:val="ru-RU"/>
        </w:rPr>
        <w:t xml:space="preserve">Так как в входящем видеопотоке возможны шумы по типу: </w:t>
      </w:r>
      <w:r w:rsidR="00AC4DC5">
        <w:rPr>
          <w:color w:val="000000" w:themeColor="text1"/>
          <w:lang w:val="ru-RU"/>
        </w:rPr>
        <w:t xml:space="preserve">воздействие </w:t>
      </w:r>
      <w:r>
        <w:rPr>
          <w:color w:val="000000" w:themeColor="text1"/>
          <w:lang w:val="ru-RU"/>
        </w:rPr>
        <w:t>алгоритм</w:t>
      </w:r>
      <w:r w:rsidR="00AC4DC5">
        <w:rPr>
          <w:color w:val="000000" w:themeColor="text1"/>
          <w:lang w:val="ru-RU"/>
        </w:rPr>
        <w:t>ов</w:t>
      </w:r>
      <w:r>
        <w:rPr>
          <w:color w:val="000000" w:themeColor="text1"/>
          <w:lang w:val="ru-RU"/>
        </w:rPr>
        <w:t xml:space="preserve"> сжатия, </w:t>
      </w:r>
      <w:r w:rsidR="005D2256">
        <w:rPr>
          <w:color w:val="000000" w:themeColor="text1"/>
          <w:lang w:val="ru-RU"/>
        </w:rPr>
        <w:t>шумы</w:t>
      </w:r>
      <w:r>
        <w:rPr>
          <w:color w:val="000000" w:themeColor="text1"/>
          <w:lang w:val="ru-RU"/>
        </w:rPr>
        <w:t xml:space="preserve"> </w:t>
      </w:r>
      <w:r w:rsidR="005D2256">
        <w:rPr>
          <w:color w:val="000000" w:themeColor="text1"/>
          <w:lang w:val="ru-RU"/>
        </w:rPr>
        <w:t xml:space="preserve">вещания </w:t>
      </w:r>
      <w:r>
        <w:rPr>
          <w:color w:val="000000" w:themeColor="text1"/>
          <w:lang w:val="ru-RU"/>
        </w:rPr>
        <w:t xml:space="preserve">и т.п., требовать полного совпадения сигнатур невозможно. Для решения этой проблемы вводится эмпирический порог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– порог сжатия. Если </w:t>
      </w:r>
      <w:r w:rsidR="00526EAA">
        <w:rPr>
          <w:rFonts w:eastAsiaTheme="minorEastAsia"/>
          <w:lang w:val="ru-RU"/>
        </w:rPr>
        <w:t xml:space="preserve">результат </w:t>
      </w:r>
      <w:r>
        <w:rPr>
          <w:rFonts w:eastAsiaTheme="minorEastAsia"/>
          <w:lang w:val="ru-RU"/>
        </w:rPr>
        <w:t>сравнение сигнатур ниже данного порога, они считаются идентичными. Данный порог является самым низким из представленных далее.</w:t>
      </w:r>
    </w:p>
    <w:p w14:paraId="1F4D13AF" w14:textId="3FDB7C8D" w:rsidR="005D2256" w:rsidRDefault="005D2256" w:rsidP="005D2256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Разбиение ролика на сегменты</w:t>
      </w:r>
    </w:p>
    <w:p w14:paraId="475E682F" w14:textId="03EAA4C1" w:rsidR="00DA3CF5" w:rsidRPr="00DA3CF5" w:rsidRDefault="00AC4DC5" w:rsidP="00DA3CF5">
      <w:pPr>
        <w:ind w:firstLine="720"/>
        <w:rPr>
          <w:lang w:val="ru-RU"/>
        </w:rPr>
      </w:pPr>
      <w:r>
        <w:rPr>
          <w:color w:val="000000" w:themeColor="text1"/>
          <w:lang w:val="ru-RU"/>
        </w:rPr>
        <w:t>Для подготовки ролика и разделения на</w:t>
      </w:r>
      <w:r w:rsidR="00526EAA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сегменты, необходимо определять: резкую смену сцены и плавную смену сцены. Резкая смена сцены характеризуется большим значением отличия соседних сигнатур. Для определения резкой смены сцены вводится порог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>
        <w:rPr>
          <w:color w:val="000000" w:themeColor="text1"/>
          <w:lang w:val="ru-RU"/>
        </w:rPr>
        <w:t xml:space="preserve">. Но кадры в роликах не всегда имеют характерные границы разделения по порогу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>
        <w:rPr>
          <w:color w:val="000000" w:themeColor="text1"/>
          <w:lang w:val="ru-RU"/>
        </w:rPr>
        <w:t xml:space="preserve">. Возможны случаи, когда сцены сменяются плавно, т.е. отличие сигнатур соседних кадров </w:t>
      </w:r>
      <w:r w:rsidR="00DA3CF5" w:rsidRPr="00DA3CF5">
        <w:rPr>
          <w:rFonts w:ascii="u2000" w:hAnsi="u2000"/>
          <w:color w:val="111111"/>
          <w:shd w:val="clear" w:color="auto" w:fill="FFFFFF"/>
        </w:rPr>
        <w:t>⋘</w:t>
      </w:r>
      <w:r w:rsidR="00DA3CF5">
        <w:rPr>
          <w:rFonts w:ascii="u2000" w:hAnsi="u2000"/>
          <w:color w:val="111111"/>
          <w:shd w:val="clear" w:color="auto" w:fill="FFFFFF"/>
          <w:lang w:val="ru-RU"/>
        </w:rPr>
        <w:t xml:space="preserve"> </w:t>
      </w:r>
      <w:bookmarkStart w:id="3" w:name="OLE_LINK59"/>
      <w:bookmarkStart w:id="4" w:name="OLE_LINK60"/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bookmarkEnd w:id="3"/>
      <w:bookmarkEnd w:id="4"/>
      <w:r w:rsidR="00DA3CF5">
        <w:rPr>
          <w:rFonts w:ascii="u2000" w:hAnsi="u2000"/>
          <w:lang w:val="ru-RU" w:eastAsia="en-US"/>
        </w:rPr>
        <w:t xml:space="preserve">. Такой случай характеризует плавную смену сцены. </w:t>
      </w:r>
      <w:r w:rsidR="00D7017D">
        <w:rPr>
          <w:rFonts w:ascii="u2000" w:hAnsi="u2000"/>
          <w:lang w:val="ru-RU" w:eastAsia="en-US"/>
        </w:rPr>
        <w:t xml:space="preserve">При этом, если разделять видео по порогу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 w:rsidR="00D7017D">
        <w:rPr>
          <w:rFonts w:ascii="u2000" w:hAnsi="u2000"/>
          <w:lang w:val="ru-RU" w:eastAsia="en-US"/>
        </w:rPr>
        <w:t xml:space="preserve">, будут образовываться сегменты больших размеров, что негативно влияет на скорость поиска необходимого сегмента. </w:t>
      </w:r>
      <w:r w:rsidR="00DA3CF5">
        <w:rPr>
          <w:rFonts w:ascii="u2000" w:hAnsi="u2000"/>
          <w:lang w:val="ru-RU" w:eastAsia="en-US"/>
        </w:rPr>
        <w:t xml:space="preserve">Что бы корректно детектировать </w:t>
      </w:r>
      <w:r w:rsidR="00D7017D">
        <w:rPr>
          <w:rFonts w:ascii="u2000" w:hAnsi="u2000"/>
          <w:lang w:val="ru-RU" w:eastAsia="en-US"/>
        </w:rPr>
        <w:t xml:space="preserve">и избегать такие </w:t>
      </w:r>
      <w:r w:rsidR="001A2C93">
        <w:rPr>
          <w:rFonts w:ascii="u2000" w:hAnsi="u2000"/>
          <w:lang w:val="ru-RU" w:eastAsia="en-US"/>
        </w:rPr>
        <w:t>случаи, вводится</w:t>
      </w:r>
      <w:r w:rsidR="00DA3CF5">
        <w:rPr>
          <w:rFonts w:ascii="u2000" w:hAnsi="u2000"/>
          <w:lang w:val="ru-RU" w:eastAsia="en-US"/>
        </w:rPr>
        <w:t xml:space="preserve"> порог </w:t>
      </w:r>
      <w:bookmarkStart w:id="5" w:name="OLE_LINK61"/>
      <w:bookmarkStart w:id="6" w:name="OLE_LINK65"/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bookmarkEnd w:id="5"/>
      <w:bookmarkEnd w:id="6"/>
      <w:r w:rsidR="00DA3CF5">
        <w:rPr>
          <w:rFonts w:ascii="u2000" w:hAnsi="u2000"/>
          <w:lang w:val="ru-RU" w:eastAsia="en-US"/>
        </w:rPr>
        <w:t xml:space="preserve"> – порог сцены. </w:t>
      </w:r>
      <w:r w:rsidR="00DA3CF5">
        <w:rPr>
          <w:lang w:eastAsia="en-US"/>
        </w:rPr>
        <w:t xml:space="preserve">Данный порог </w:t>
      </w:r>
      <w:r w:rsidR="00D7017D">
        <w:rPr>
          <w:lang w:val="ru-RU" w:eastAsia="en-US"/>
        </w:rPr>
        <w:t xml:space="preserve">используется как ограничитель между первым и последним кадром в сегменте, т.е. если сравнение первой и последней сигнатуры больше </w:t>
      </w:r>
      <w:r w:rsidR="003F2BF8">
        <w:rPr>
          <w:lang w:val="ru-RU" w:eastAsia="en-US"/>
        </w:rPr>
        <w:t xml:space="preserve">порога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 w:rsidR="00D7017D">
        <w:rPr>
          <w:lang w:val="ru-RU" w:eastAsia="en-US"/>
        </w:rPr>
        <w:t>, считает</w:t>
      </w:r>
      <w:r w:rsidR="001A2C93">
        <w:rPr>
          <w:lang w:val="ru-RU" w:eastAsia="en-US"/>
        </w:rPr>
        <w:t>ся</w:t>
      </w:r>
      <w:r w:rsidR="00D7017D">
        <w:rPr>
          <w:lang w:val="ru-RU" w:eastAsia="en-US"/>
        </w:rPr>
        <w:t xml:space="preserve"> что данный сегмент сформирован. Порог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 w:rsidR="00D7017D">
        <w:rPr>
          <w:lang w:val="ru-RU" w:eastAsia="en-US"/>
        </w:rPr>
        <w:t xml:space="preserve"> </w:t>
      </w:r>
      <w:r w:rsidR="00DA3CF5">
        <w:rPr>
          <w:lang w:eastAsia="en-US"/>
        </w:rPr>
        <w:t xml:space="preserve">настраивается </w:t>
      </w:r>
      <w:r w:rsidR="00D7017D">
        <w:rPr>
          <w:lang w:val="ru-RU" w:eastAsia="en-US"/>
        </w:rPr>
        <w:t>пользователем, однако в данной д</w:t>
      </w:r>
      <w:r w:rsidR="001A2C93">
        <w:rPr>
          <w:lang w:val="ru-RU" w:eastAsia="en-US"/>
        </w:rPr>
        <w:t>и</w:t>
      </w:r>
      <w:r w:rsidR="00D7017D">
        <w:rPr>
          <w:lang w:val="ru-RU" w:eastAsia="en-US"/>
        </w:rPr>
        <w:t>пломной работе будут даны рекомендации по настройке порога.</w:t>
      </w:r>
    </w:p>
    <w:p w14:paraId="7BE7B025" w14:textId="695866FC" w:rsidR="00D822E3" w:rsidRPr="003F2BF8" w:rsidRDefault="00C54880" w:rsidP="00606C0E">
      <w:pPr>
        <w:rPr>
          <w:color w:val="000000" w:themeColor="text1"/>
          <w:lang w:val="ru-RU"/>
        </w:rPr>
      </w:pPr>
      <w:r>
        <w:rPr>
          <w:lang w:val="ru-RU"/>
        </w:rPr>
        <w:t>Для ра</w:t>
      </w:r>
      <w:r w:rsidRPr="003F2BF8">
        <w:rPr>
          <w:lang w:val="ru-RU"/>
        </w:rPr>
        <w:t>боты с сигнатурами, были введены 3 основных порога сравнения</w:t>
      </w:r>
      <w:r w:rsidR="00606C0E" w:rsidRPr="003F2BF8">
        <w:rPr>
          <w:lang w:val="ru-RU"/>
        </w:rPr>
        <w:t>:</w:t>
      </w:r>
    </w:p>
    <w:bookmarkStart w:id="7" w:name="OLE_LINK7"/>
    <w:bookmarkStart w:id="8" w:name="OLE_LINK8"/>
    <w:bookmarkStart w:id="9" w:name="OLE_LINK64"/>
    <w:bookmarkStart w:id="10" w:name="OLE_LINK40"/>
    <w:bookmarkStart w:id="11" w:name="OLE_LINK49"/>
    <w:p w14:paraId="025D82D7" w14:textId="188FC896" w:rsidR="00D822E3" w:rsidRPr="003F2BF8" w:rsidRDefault="00AF03AC" w:rsidP="00D822E3">
      <w:pPr>
        <w:pStyle w:val="ListParagraph"/>
        <w:numPr>
          <w:ilvl w:val="0"/>
          <w:numId w:val="3"/>
        </w:numPr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</m:oMath>
      <w:bookmarkEnd w:id="7"/>
      <w:bookmarkEnd w:id="8"/>
      <w:bookmarkEnd w:id="9"/>
      <w:bookmarkEnd w:id="10"/>
      <w:bookmarkEnd w:id="11"/>
      <w:r w:rsidR="00D822E3" w:rsidRPr="003F2BF8">
        <w:rPr>
          <w:sz w:val="24"/>
          <w:szCs w:val="24"/>
          <w:lang w:eastAsia="en-US"/>
        </w:rPr>
        <w:t xml:space="preserve"> – порог </w:t>
      </w:r>
      <w:r w:rsidR="002F3754" w:rsidRPr="003F2BF8">
        <w:rPr>
          <w:sz w:val="24"/>
          <w:szCs w:val="24"/>
          <w:lang w:eastAsia="en-US"/>
        </w:rPr>
        <w:t>резкой смены сцены</w:t>
      </w:r>
      <w:r w:rsidR="00D822E3" w:rsidRPr="003F2BF8">
        <w:rPr>
          <w:sz w:val="24"/>
          <w:szCs w:val="24"/>
          <w:lang w:eastAsia="en-US"/>
        </w:rPr>
        <w:t>.</w:t>
      </w:r>
    </w:p>
    <w:bookmarkStart w:id="12" w:name="OLE_LINK11"/>
    <w:bookmarkStart w:id="13" w:name="OLE_LINK12"/>
    <w:bookmarkStart w:id="14" w:name="OLE_LINK52"/>
    <w:bookmarkStart w:id="15" w:name="OLE_LINK39"/>
    <w:bookmarkStart w:id="16" w:name="OLE_LINK13"/>
    <w:bookmarkStart w:id="17" w:name="OLE_LINK14"/>
    <w:p w14:paraId="58712E46" w14:textId="77777777" w:rsidR="00D822E3" w:rsidRPr="003F2BF8" w:rsidRDefault="00AF03AC" w:rsidP="00D822E3">
      <w:pPr>
        <w:pStyle w:val="ListParagraph"/>
        <w:numPr>
          <w:ilvl w:val="0"/>
          <w:numId w:val="3"/>
        </w:numPr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</m:oMath>
      <w:bookmarkEnd w:id="12"/>
      <w:bookmarkEnd w:id="13"/>
      <w:bookmarkEnd w:id="14"/>
      <w:bookmarkEnd w:id="15"/>
      <w:r w:rsidR="00D822E3" w:rsidRPr="003F2BF8">
        <w:rPr>
          <w:sz w:val="24"/>
          <w:szCs w:val="24"/>
          <w:lang w:eastAsia="en-US"/>
        </w:rPr>
        <w:t xml:space="preserve"> </w:t>
      </w:r>
      <w:bookmarkEnd w:id="16"/>
      <w:bookmarkEnd w:id="17"/>
      <w:r w:rsidR="00D822E3" w:rsidRPr="003F2BF8">
        <w:rPr>
          <w:sz w:val="24"/>
          <w:szCs w:val="24"/>
          <w:lang w:eastAsia="en-US"/>
        </w:rPr>
        <w:t>– порог сжатия. Данный порог необходимо вычислить эмпирически, путем сравнения исходного видео и после различных популярных алгоритмов сжатия.</w:t>
      </w:r>
    </w:p>
    <w:bookmarkStart w:id="18" w:name="OLE_LINK62"/>
    <w:bookmarkStart w:id="19" w:name="OLE_LINK63"/>
    <w:bookmarkStart w:id="20" w:name="OLE_LINK71"/>
    <w:bookmarkStart w:id="21" w:name="OLE_LINK9"/>
    <w:bookmarkStart w:id="22" w:name="OLE_LINK10"/>
    <w:bookmarkStart w:id="23" w:name="OLE_LINK50"/>
    <w:p w14:paraId="090907CE" w14:textId="2151B5E5" w:rsidR="00D822E3" w:rsidRPr="003F2BF8" w:rsidRDefault="00AF03AC" w:rsidP="00D822E3">
      <w:pPr>
        <w:pStyle w:val="ListParagraph"/>
        <w:numPr>
          <w:ilvl w:val="0"/>
          <w:numId w:val="3"/>
        </w:numPr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3</m:t>
            </m:r>
          </m:sub>
        </m:sSub>
      </m:oMath>
      <w:bookmarkEnd w:id="18"/>
      <w:bookmarkEnd w:id="19"/>
      <w:bookmarkEnd w:id="20"/>
      <w:r w:rsidR="00D822E3" w:rsidRPr="003F2BF8">
        <w:rPr>
          <w:sz w:val="24"/>
          <w:szCs w:val="24"/>
          <w:lang w:eastAsia="en-US"/>
        </w:rPr>
        <w:t xml:space="preserve"> </w:t>
      </w:r>
      <w:bookmarkEnd w:id="21"/>
      <w:bookmarkEnd w:id="22"/>
      <w:bookmarkEnd w:id="23"/>
      <w:r w:rsidR="00D822E3" w:rsidRPr="003F2BF8">
        <w:rPr>
          <w:sz w:val="24"/>
          <w:szCs w:val="24"/>
          <w:lang w:eastAsia="en-US"/>
        </w:rPr>
        <w:t xml:space="preserve">– порог сцены. </w:t>
      </w:r>
      <w:bookmarkStart w:id="24" w:name="OLE_LINK56"/>
      <w:bookmarkStart w:id="25" w:name="OLE_LINK57"/>
      <w:r w:rsidR="00D822E3" w:rsidRPr="003F2BF8">
        <w:rPr>
          <w:sz w:val="24"/>
          <w:szCs w:val="24"/>
          <w:lang w:eastAsia="en-US"/>
        </w:rPr>
        <w:t>Данный порог настраивается в зависимости от категории видео.</w:t>
      </w:r>
      <w:bookmarkEnd w:id="24"/>
      <w:bookmarkEnd w:id="25"/>
      <w:r w:rsidR="001A2C93" w:rsidRPr="003F2BF8">
        <w:rPr>
          <w:sz w:val="24"/>
          <w:szCs w:val="24"/>
          <w:lang w:eastAsia="en-US"/>
        </w:rPr>
        <w:t xml:space="preserve"> </w:t>
      </w:r>
      <w:r w:rsidR="00D822E3" w:rsidRPr="003F2BF8">
        <w:rPr>
          <w:sz w:val="24"/>
          <w:szCs w:val="24"/>
          <w:lang w:eastAsia="en-US"/>
        </w:rPr>
        <w:t xml:space="preserve">Ориентировочные характеристики: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eastAsia="en-US"/>
          </w:rPr>
          <m:t>=n*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</m:oMath>
      <w:r w:rsidR="00D822E3" w:rsidRPr="003F2BF8">
        <w:rPr>
          <w:sz w:val="24"/>
          <w:szCs w:val="24"/>
          <w:lang w:eastAsia="en-US"/>
        </w:rPr>
        <w:t xml:space="preserve">, </w:t>
      </w:r>
      <w:r w:rsidR="00D822E3" w:rsidRPr="003F2BF8">
        <w:rPr>
          <w:sz w:val="24"/>
          <w:szCs w:val="24"/>
          <w:lang w:val="en-US" w:eastAsia="en-US"/>
        </w:rPr>
        <w:t>n</w:t>
      </w:r>
      <w:r w:rsidR="00D822E3" w:rsidRPr="003F2BF8">
        <w:rPr>
          <w:sz w:val="24"/>
          <w:szCs w:val="24"/>
          <w:lang w:eastAsia="en-US"/>
        </w:rPr>
        <w:t xml:space="preserve"> = 2,3,4,5…</w:t>
      </w:r>
    </w:p>
    <w:p w14:paraId="3B046F09" w14:textId="77777777" w:rsidR="00405885" w:rsidRDefault="007B7C66" w:rsidP="007B7C66">
      <w:pPr>
        <w:rPr>
          <w:lang w:val="ru-RU" w:eastAsia="en-US"/>
        </w:rPr>
      </w:pPr>
      <w:r>
        <w:rPr>
          <w:lang w:val="ru-RU" w:eastAsia="en-US"/>
        </w:rPr>
        <w:t xml:space="preserve">Далее представлена принципиальная схема работы алгоритма разбиения видеоролика на сегменты. На вход данный алгоритм принимает массив сигнатур ролика. </w:t>
      </w:r>
      <w:proofErr w:type="spellStart"/>
      <w:r>
        <w:rPr>
          <w:b/>
          <w:bCs/>
          <w:lang w:val="en-US" w:eastAsia="en-US"/>
        </w:rPr>
        <w:t>firstSign</w:t>
      </w:r>
      <w:proofErr w:type="spellEnd"/>
      <w:r w:rsidRPr="007B7C66">
        <w:rPr>
          <w:b/>
          <w:bCs/>
          <w:lang w:val="ru-RU" w:eastAsia="en-US"/>
        </w:rPr>
        <w:t xml:space="preserve"> </w:t>
      </w:r>
      <w:r>
        <w:rPr>
          <w:lang w:val="ru-RU" w:eastAsia="en-US"/>
        </w:rPr>
        <w:t>–</w:t>
      </w:r>
      <w:r w:rsidRPr="007B7C66">
        <w:rPr>
          <w:lang w:val="ru-RU" w:eastAsia="en-US"/>
        </w:rPr>
        <w:t xml:space="preserve"> </w:t>
      </w:r>
      <w:r>
        <w:rPr>
          <w:lang w:val="ru-RU" w:eastAsia="en-US"/>
        </w:rPr>
        <w:t xml:space="preserve">первая сигнатура в сегменте. </w:t>
      </w:r>
    </w:p>
    <w:p w14:paraId="3E5A804D" w14:textId="77777777" w:rsidR="00405885" w:rsidRPr="00FF51F1" w:rsidRDefault="007B7C66" w:rsidP="00405885">
      <w:pPr>
        <w:pStyle w:val="ListParagraph"/>
        <w:numPr>
          <w:ilvl w:val="0"/>
          <w:numId w:val="20"/>
        </w:numPr>
        <w:rPr>
          <w:sz w:val="24"/>
          <w:szCs w:val="24"/>
          <w:lang w:eastAsia="en-US"/>
        </w:rPr>
      </w:pPr>
      <w:proofErr w:type="spellStart"/>
      <w:r w:rsidRPr="00FF51F1">
        <w:rPr>
          <w:b/>
          <w:bCs/>
          <w:sz w:val="24"/>
          <w:szCs w:val="24"/>
          <w:lang w:val="en-US" w:eastAsia="en-US"/>
        </w:rPr>
        <w:t>lastSign</w:t>
      </w:r>
      <w:proofErr w:type="spellEnd"/>
      <w:r w:rsidRPr="00FF51F1">
        <w:rPr>
          <w:b/>
          <w:bCs/>
          <w:sz w:val="24"/>
          <w:szCs w:val="24"/>
          <w:lang w:eastAsia="en-US"/>
        </w:rPr>
        <w:t xml:space="preserve"> </w:t>
      </w:r>
      <w:r w:rsidRPr="00FF51F1">
        <w:rPr>
          <w:sz w:val="24"/>
          <w:szCs w:val="24"/>
          <w:lang w:eastAsia="en-US"/>
        </w:rPr>
        <w:t>– последняя сигнатура в сегменте.</w:t>
      </w:r>
      <w:r w:rsidR="00405885" w:rsidRPr="00FF51F1">
        <w:rPr>
          <w:sz w:val="24"/>
          <w:szCs w:val="24"/>
          <w:lang w:eastAsia="en-US"/>
        </w:rPr>
        <w:t xml:space="preserve"> </w:t>
      </w:r>
    </w:p>
    <w:p w14:paraId="56BBCC43" w14:textId="0A67775A" w:rsidR="007B7C66" w:rsidRPr="00FF51F1" w:rsidRDefault="007B7C66" w:rsidP="00405885">
      <w:pPr>
        <w:pStyle w:val="ListParagraph"/>
        <w:numPr>
          <w:ilvl w:val="0"/>
          <w:numId w:val="20"/>
        </w:numPr>
        <w:rPr>
          <w:sz w:val="24"/>
          <w:szCs w:val="24"/>
          <w:lang w:eastAsia="en-US"/>
        </w:rPr>
      </w:pPr>
      <w:proofErr w:type="spellStart"/>
      <w:r w:rsidRPr="00FF51F1">
        <w:rPr>
          <w:b/>
          <w:bCs/>
          <w:sz w:val="24"/>
          <w:szCs w:val="24"/>
          <w:lang w:val="en-US" w:eastAsia="en-US"/>
        </w:rPr>
        <w:t>previousSign</w:t>
      </w:r>
      <w:proofErr w:type="spellEnd"/>
      <w:r w:rsidRPr="00FF51F1">
        <w:rPr>
          <w:b/>
          <w:bCs/>
          <w:sz w:val="24"/>
          <w:szCs w:val="24"/>
          <w:lang w:eastAsia="en-US"/>
        </w:rPr>
        <w:t xml:space="preserve"> </w:t>
      </w:r>
      <w:r w:rsidRPr="00FF51F1">
        <w:rPr>
          <w:sz w:val="24"/>
          <w:szCs w:val="24"/>
          <w:lang w:eastAsia="en-US"/>
        </w:rPr>
        <w:t xml:space="preserve">и </w:t>
      </w:r>
      <w:proofErr w:type="spellStart"/>
      <w:r w:rsidRPr="00FF51F1">
        <w:rPr>
          <w:b/>
          <w:bCs/>
          <w:sz w:val="24"/>
          <w:szCs w:val="24"/>
          <w:lang w:val="en-US" w:eastAsia="en-US"/>
        </w:rPr>
        <w:t>currentSign</w:t>
      </w:r>
      <w:proofErr w:type="spellEnd"/>
      <w:r w:rsidRPr="00FF51F1">
        <w:rPr>
          <w:b/>
          <w:bCs/>
          <w:sz w:val="24"/>
          <w:szCs w:val="24"/>
          <w:lang w:eastAsia="en-US"/>
        </w:rPr>
        <w:t xml:space="preserve"> </w:t>
      </w:r>
      <w:r w:rsidRPr="00FF51F1">
        <w:rPr>
          <w:sz w:val="24"/>
          <w:szCs w:val="24"/>
          <w:lang w:eastAsia="en-US"/>
        </w:rPr>
        <w:t>– предыдущая и соответственно текущая сигнатура в массиве сигнатур.</w:t>
      </w:r>
    </w:p>
    <w:p w14:paraId="7D489AAC" w14:textId="33F583F9" w:rsidR="007B7C66" w:rsidRDefault="007B7C66" w:rsidP="007B7C66">
      <w:pPr>
        <w:rPr>
          <w:lang w:val="ru-RU" w:eastAsia="en-US"/>
        </w:rPr>
      </w:pPr>
      <w:r w:rsidRPr="007B7C66">
        <w:rPr>
          <w:noProof/>
          <w:lang w:val="ru-RU" w:eastAsia="en-US"/>
        </w:rPr>
        <w:drawing>
          <wp:inline distT="0" distB="0" distL="0" distR="0" wp14:anchorId="2591539D" wp14:editId="1408E2E7">
            <wp:extent cx="5731510" cy="3541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A8F1" w14:textId="37CF47B3" w:rsidR="007B7C66" w:rsidRPr="006B77A2" w:rsidRDefault="007B7C66" w:rsidP="007B7C66">
      <w:pPr>
        <w:rPr>
          <w:lang w:val="ru-RU" w:eastAsia="en-US"/>
        </w:rPr>
      </w:pPr>
      <w:r>
        <w:rPr>
          <w:lang w:val="ru-RU" w:eastAsia="en-US"/>
        </w:rPr>
        <w:t xml:space="preserve">Для хранения информации о сегменте, используется </w:t>
      </w:r>
      <w:r w:rsidR="006B77A2">
        <w:rPr>
          <w:lang w:val="ru-RU" w:eastAsia="en-US"/>
        </w:rPr>
        <w:t>структура</w:t>
      </w:r>
      <w:r>
        <w:rPr>
          <w:lang w:val="ru-RU" w:eastAsia="en-US"/>
        </w:rPr>
        <w:t xml:space="preserve"> </w:t>
      </w:r>
      <w:r w:rsidR="006B77A2">
        <w:rPr>
          <w:b/>
          <w:bCs/>
          <w:lang w:val="en-US" w:eastAsia="en-US"/>
        </w:rPr>
        <w:t>VideoPart</w:t>
      </w:r>
      <w:r w:rsidR="006B77A2">
        <w:rPr>
          <w:lang w:val="ru-RU" w:eastAsia="en-US"/>
        </w:rPr>
        <w:t>.</w:t>
      </w:r>
    </w:p>
    <w:p w14:paraId="1F039CD2" w14:textId="6C0219F9" w:rsidR="006B77A2" w:rsidRPr="005D2256" w:rsidRDefault="006B77A2" w:rsidP="006B77A2">
      <w:r w:rsidRPr="005D2256">
        <w:rPr>
          <w:lang w:val="ru-RU"/>
        </w:rPr>
        <w:lastRenderedPageBreak/>
        <w:t>П</w:t>
      </w:r>
      <w:r w:rsidRPr="005D2256">
        <w:t>оля структуры хранения части ролика:</w:t>
      </w:r>
    </w:p>
    <w:p w14:paraId="68A3EC25" w14:textId="77777777" w:rsidR="006B77A2" w:rsidRPr="005D2256" w:rsidRDefault="006B77A2" w:rsidP="006B77A2">
      <w:pPr>
        <w:pStyle w:val="ListParagraph"/>
        <w:numPr>
          <w:ilvl w:val="0"/>
          <w:numId w:val="2"/>
        </w:numPr>
        <w:rPr>
          <w:sz w:val="24"/>
          <w:szCs w:val="24"/>
          <w:lang w:eastAsia="en-US"/>
        </w:rPr>
      </w:pPr>
      <w:proofErr w:type="spellStart"/>
      <w:r w:rsidRPr="005D2256">
        <w:rPr>
          <w:b/>
          <w:bCs/>
          <w:sz w:val="24"/>
          <w:szCs w:val="24"/>
          <w:lang w:val="en-US" w:eastAsia="en-US"/>
        </w:rPr>
        <w:t>mainSignatureIndex</w:t>
      </w:r>
      <w:proofErr w:type="spellEnd"/>
      <w:r w:rsidRPr="005D2256">
        <w:rPr>
          <w:sz w:val="24"/>
          <w:szCs w:val="24"/>
          <w:lang w:eastAsia="en-US"/>
        </w:rPr>
        <w:t xml:space="preserve"> – индекс ключевой сигнатуры. Ключевая сигнатура – как правило первая сигнатура в </w:t>
      </w:r>
      <w:r w:rsidRPr="005D2256">
        <w:rPr>
          <w:b/>
          <w:bCs/>
          <w:sz w:val="24"/>
          <w:szCs w:val="24"/>
          <w:lang w:val="en-US" w:eastAsia="en-US"/>
        </w:rPr>
        <w:t>VideoPart</w:t>
      </w:r>
      <w:r w:rsidRPr="005D2256">
        <w:rPr>
          <w:sz w:val="24"/>
          <w:szCs w:val="24"/>
          <w:lang w:eastAsia="en-US"/>
        </w:rPr>
        <w:t>, которая используется при поиске по сегментам.</w:t>
      </w:r>
    </w:p>
    <w:p w14:paraId="73A728B2" w14:textId="77777777" w:rsidR="006B77A2" w:rsidRPr="005D2256" w:rsidRDefault="006B77A2" w:rsidP="006B77A2">
      <w:pPr>
        <w:pStyle w:val="ListParagraph"/>
        <w:numPr>
          <w:ilvl w:val="0"/>
          <w:numId w:val="2"/>
        </w:numPr>
        <w:rPr>
          <w:sz w:val="24"/>
          <w:szCs w:val="24"/>
          <w:lang w:eastAsia="en-US"/>
        </w:rPr>
      </w:pPr>
      <w:proofErr w:type="spellStart"/>
      <w:r w:rsidRPr="005D2256">
        <w:rPr>
          <w:b/>
          <w:bCs/>
          <w:sz w:val="24"/>
          <w:szCs w:val="24"/>
          <w:lang w:val="en-US" w:eastAsia="en-US"/>
        </w:rPr>
        <w:t>lastSignatureIndex</w:t>
      </w:r>
      <w:proofErr w:type="spellEnd"/>
      <w:r w:rsidRPr="005D2256">
        <w:rPr>
          <w:sz w:val="24"/>
          <w:szCs w:val="24"/>
          <w:lang w:eastAsia="en-US"/>
        </w:rPr>
        <w:t xml:space="preserve"> </w:t>
      </w:r>
      <w:r w:rsidRPr="005D2256">
        <w:rPr>
          <w:b/>
          <w:bCs/>
          <w:sz w:val="24"/>
          <w:szCs w:val="24"/>
          <w:lang w:eastAsia="en-US"/>
        </w:rPr>
        <w:t xml:space="preserve">- </w:t>
      </w:r>
      <w:r w:rsidRPr="005D2256">
        <w:rPr>
          <w:sz w:val="24"/>
          <w:szCs w:val="24"/>
          <w:lang w:eastAsia="en-US"/>
        </w:rPr>
        <w:t xml:space="preserve">индекс последнего кадра, входящего в промежуток текущего </w:t>
      </w:r>
      <w:r w:rsidRPr="005D2256">
        <w:rPr>
          <w:sz w:val="24"/>
          <w:szCs w:val="24"/>
          <w:lang w:val="en-US" w:eastAsia="en-US"/>
        </w:rPr>
        <w:t>VideoPart</w:t>
      </w:r>
      <w:r w:rsidRPr="005D2256">
        <w:rPr>
          <w:sz w:val="24"/>
          <w:szCs w:val="24"/>
          <w:lang w:eastAsia="en-US"/>
        </w:rPr>
        <w:t>.</w:t>
      </w:r>
    </w:p>
    <w:p w14:paraId="6ED12C06" w14:textId="62461406" w:rsidR="006B77A2" w:rsidRPr="005D2256" w:rsidRDefault="006B77A2" w:rsidP="006B77A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D2256">
        <w:rPr>
          <w:b/>
          <w:bCs/>
          <w:sz w:val="24"/>
          <w:szCs w:val="24"/>
          <w:lang w:val="en-US"/>
        </w:rPr>
        <w:t>selfIndex</w:t>
      </w:r>
      <w:proofErr w:type="spellEnd"/>
      <w:r w:rsidRPr="005D2256">
        <w:rPr>
          <w:sz w:val="24"/>
          <w:szCs w:val="24"/>
        </w:rPr>
        <w:t xml:space="preserve"> – собственный индекс в массиве состоящем из </w:t>
      </w:r>
      <w:r w:rsidRPr="005D2256">
        <w:rPr>
          <w:b/>
          <w:bCs/>
          <w:sz w:val="24"/>
          <w:szCs w:val="24"/>
          <w:lang w:val="en-US"/>
        </w:rPr>
        <w:t>VideoPart</w:t>
      </w:r>
      <w:r w:rsidRPr="005D2256">
        <w:rPr>
          <w:sz w:val="24"/>
          <w:szCs w:val="24"/>
        </w:rPr>
        <w:t>.</w:t>
      </w:r>
    </w:p>
    <w:p w14:paraId="357B0C1D" w14:textId="4886FCEF" w:rsidR="005D2256" w:rsidRDefault="005D2256" w:rsidP="005D2256">
      <w:pPr>
        <w:pStyle w:val="Heading1"/>
      </w:pPr>
      <w:r>
        <w:t>Анализ входящего видеопотока</w:t>
      </w:r>
    </w:p>
    <w:p w14:paraId="7DA22A39" w14:textId="77777777" w:rsidR="00E341F0" w:rsidRPr="00E341F0" w:rsidRDefault="00E341F0" w:rsidP="00E341F0">
      <w:pPr>
        <w:rPr>
          <w:lang w:val="ru-RU" w:eastAsia="zh-CN"/>
        </w:rPr>
      </w:pPr>
    </w:p>
    <w:p w14:paraId="78758EB9" w14:textId="7A2C271D" w:rsidR="00C33A5F" w:rsidRDefault="00C33A5F" w:rsidP="00C33A5F">
      <w:pPr>
        <w:pStyle w:val="Heading3"/>
      </w:pPr>
      <w:r>
        <w:t>Поиск очередного кадра по уже найденным сегментам.</w:t>
      </w:r>
    </w:p>
    <w:p w14:paraId="0AE576DA" w14:textId="4FC5CD74" w:rsidR="006B77A2" w:rsidRDefault="005B7B10" w:rsidP="009A632B">
      <w:pPr>
        <w:ind w:firstLine="360"/>
        <w:rPr>
          <w:lang w:val="ru-RU" w:eastAsia="en-US"/>
        </w:rPr>
      </w:pPr>
      <w:r>
        <w:rPr>
          <w:lang w:val="ru-RU" w:eastAsia="zh-CN"/>
        </w:rPr>
        <w:t xml:space="preserve">После получения очередного кадра из входящего видеопотока, выполняется поиск по базе данных подготовленных видеороликов. Данный алгоритм производит поиск с порогом </w:t>
      </w:r>
      <w:bookmarkStart w:id="26" w:name="OLE_LINK72"/>
      <w:bookmarkStart w:id="27" w:name="OLE_LINK73"/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>
        <w:rPr>
          <w:lang w:val="ru-RU" w:eastAsia="en-US"/>
        </w:rPr>
        <w:t xml:space="preserve">. </w:t>
      </w:r>
      <w:bookmarkEnd w:id="26"/>
      <w:bookmarkEnd w:id="27"/>
      <w:r>
        <w:rPr>
          <w:lang w:val="ru-RU" w:eastAsia="en-US"/>
        </w:rPr>
        <w:t xml:space="preserve">Результатом поиска является массив </w:t>
      </w:r>
      <w:r>
        <w:rPr>
          <w:b/>
          <w:bCs/>
          <w:lang w:val="en-US" w:eastAsia="en-US"/>
        </w:rPr>
        <w:t>VideoPart</w:t>
      </w:r>
      <w:r>
        <w:rPr>
          <w:lang w:val="ru-RU" w:eastAsia="en-US"/>
        </w:rPr>
        <w:t xml:space="preserve">, которые подходят под условия поиска. </w:t>
      </w:r>
      <w:r w:rsidR="00A0188E">
        <w:rPr>
          <w:lang w:val="ru-RU" w:eastAsia="en-US"/>
        </w:rPr>
        <w:t xml:space="preserve">Далее необходимо обработать как новые </w:t>
      </w:r>
      <w:r w:rsidR="00A0188E">
        <w:rPr>
          <w:b/>
          <w:bCs/>
          <w:lang w:val="en-US" w:eastAsia="en-US"/>
        </w:rPr>
        <w:t>VideoPart</w:t>
      </w:r>
      <w:r w:rsidR="00A0188E">
        <w:rPr>
          <w:lang w:val="ru-RU" w:eastAsia="en-US"/>
        </w:rPr>
        <w:t xml:space="preserve"> (с которыми не производилась работа), так и </w:t>
      </w:r>
      <w:r w:rsidR="00A0188E">
        <w:rPr>
          <w:b/>
          <w:bCs/>
          <w:lang w:val="en-US" w:eastAsia="en-US"/>
        </w:rPr>
        <w:t>VideoPart</w:t>
      </w:r>
      <w:r w:rsidR="00A0188E">
        <w:rPr>
          <w:lang w:val="ru-RU" w:eastAsia="en-US"/>
        </w:rPr>
        <w:t xml:space="preserve">, с которыми производилась работа на предыдущем шаге. </w:t>
      </w:r>
    </w:p>
    <w:p w14:paraId="5A70F73F" w14:textId="6DE270D5" w:rsidR="0060437E" w:rsidRPr="00564F31" w:rsidRDefault="009A632B" w:rsidP="00B267F3">
      <w:pPr>
        <w:rPr>
          <w:lang w:val="ru-RU"/>
        </w:rPr>
      </w:pPr>
      <w:r>
        <w:rPr>
          <w:lang w:val="ru-RU" w:eastAsia="zh-CN"/>
        </w:rPr>
        <w:tab/>
        <w:t xml:space="preserve">Порог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>
        <w:rPr>
          <w:lang w:val="ru-RU" w:eastAsia="en-US"/>
        </w:rPr>
        <w:t xml:space="preserve"> выбран в алгоритме поиска для того, чтобы корректно распознать ситуацию, когда искомый кадр находится внутри </w:t>
      </w:r>
      <w:r>
        <w:rPr>
          <w:b/>
          <w:bCs/>
          <w:lang w:val="en-US" w:eastAsia="en-US"/>
        </w:rPr>
        <w:t>VideoPart</w:t>
      </w:r>
      <w:r w:rsidRPr="009A632B">
        <w:rPr>
          <w:lang w:val="ru-RU" w:eastAsia="en-US"/>
        </w:rPr>
        <w:t xml:space="preserve">. </w:t>
      </w:r>
      <w:r>
        <w:rPr>
          <w:lang w:val="ru-RU" w:eastAsia="en-US"/>
        </w:rPr>
        <w:t xml:space="preserve">Ведь сравнение в алгоритме поиска производится только с первым кадром </w:t>
      </w:r>
      <w:r>
        <w:rPr>
          <w:b/>
          <w:bCs/>
          <w:lang w:val="en-US" w:eastAsia="en-US"/>
        </w:rPr>
        <w:t>VideoPart</w:t>
      </w:r>
      <w:r w:rsidRPr="009A632B">
        <w:rPr>
          <w:lang w:val="ru-RU" w:eastAsia="en-US"/>
        </w:rPr>
        <w:t>.</w:t>
      </w:r>
      <w:r w:rsidR="0060437E" w:rsidRPr="00637114">
        <w:rPr>
          <w:lang w:val="ru-RU"/>
        </w:rPr>
        <w:t xml:space="preserve"> </w:t>
      </w:r>
      <w:r w:rsidR="0060437E">
        <w:rPr>
          <w:b/>
          <w:bCs/>
          <w:lang w:val="en-US"/>
        </w:rPr>
        <w:t>VideoPart</w:t>
      </w:r>
      <w:r w:rsidR="0060437E" w:rsidRPr="00564F31">
        <w:rPr>
          <w:b/>
          <w:bCs/>
          <w:lang w:val="ru-RU"/>
        </w:rPr>
        <w:t xml:space="preserve"> </w:t>
      </w:r>
      <w:r w:rsidR="0060437E">
        <w:rPr>
          <w:lang w:val="ru-RU"/>
        </w:rPr>
        <w:t>устроен так, что в нем находятся похожие кадры, в связи с этим не всегда можно утверждать что найденный кадр и есть</w:t>
      </w:r>
      <w:r w:rsidR="0060437E" w:rsidRPr="0060437E">
        <w:rPr>
          <w:lang w:val="ru-RU"/>
        </w:rPr>
        <w:t xml:space="preserve"> </w:t>
      </w:r>
      <w:r w:rsidR="0060437E">
        <w:rPr>
          <w:lang w:val="ru-RU"/>
        </w:rPr>
        <w:t xml:space="preserve">искомый, возможны ситуации когда таких кадров несколько, в связи с этим возникает необходимость создания </w:t>
      </w:r>
      <w:r w:rsidR="0060437E" w:rsidRPr="00564F31">
        <w:rPr>
          <w:lang w:val="ru-RU"/>
        </w:rPr>
        <w:t>“</w:t>
      </w:r>
      <w:r w:rsidR="0060437E">
        <w:rPr>
          <w:lang w:val="ru-RU"/>
        </w:rPr>
        <w:t>окна</w:t>
      </w:r>
      <w:r w:rsidR="0060437E" w:rsidRPr="00564F31">
        <w:rPr>
          <w:lang w:val="ru-RU"/>
        </w:rPr>
        <w:t xml:space="preserve">” </w:t>
      </w:r>
      <w:r w:rsidR="0060437E">
        <w:rPr>
          <w:lang w:val="ru-RU"/>
        </w:rPr>
        <w:t xml:space="preserve">поиска – </w:t>
      </w:r>
      <w:proofErr w:type="spellStart"/>
      <w:r w:rsidR="0060437E" w:rsidRPr="00564F31">
        <w:rPr>
          <w:b/>
          <w:bCs/>
          <w:lang w:val="en-US"/>
        </w:rPr>
        <w:t>SearchWindow</w:t>
      </w:r>
      <w:proofErr w:type="spellEnd"/>
      <w:r w:rsidR="0060437E" w:rsidRPr="00564F31">
        <w:rPr>
          <w:lang w:val="ru-RU"/>
        </w:rPr>
        <w:t xml:space="preserve">. </w:t>
      </w:r>
      <w:r w:rsidR="0060437E">
        <w:rPr>
          <w:lang w:val="ru-RU"/>
        </w:rPr>
        <w:t xml:space="preserve">Данная структура, хранит данные о размере окна. Так же к отдельной категории относятся ситуации пропуска кадра в входящем видеопотоке, для этого, стандартным размером окна является </w:t>
      </w:r>
      <w:r w:rsidR="0060437E">
        <w:t xml:space="preserve">+- </w:t>
      </w:r>
      <w:r w:rsidR="0060437E" w:rsidRPr="00765A6C">
        <w:rPr>
          <w:lang w:val="ru-RU"/>
        </w:rPr>
        <w:t>1</w:t>
      </w:r>
      <w:r w:rsidR="0060437E">
        <w:t xml:space="preserve"> кадр</w:t>
      </w:r>
      <w:r w:rsidR="0060437E">
        <w:rPr>
          <w:lang w:val="ru-RU"/>
        </w:rPr>
        <w:t xml:space="preserve">, от кадра с которым ведется работа. В других случаях размер может быть произвольным. </w:t>
      </w:r>
    </w:p>
    <w:p w14:paraId="3ACA0FD7" w14:textId="77777777" w:rsidR="0060437E" w:rsidRPr="00564F31" w:rsidRDefault="0060437E" w:rsidP="0060437E">
      <w:pPr>
        <w:rPr>
          <w:lang w:val="ru-RU"/>
        </w:rPr>
      </w:pPr>
      <w:r w:rsidRPr="003935DC">
        <w:t xml:space="preserve">Поля структуры </w:t>
      </w:r>
      <w:proofErr w:type="spellStart"/>
      <w:r>
        <w:rPr>
          <w:b/>
          <w:bCs/>
          <w:lang w:val="en-US"/>
        </w:rPr>
        <w:t>S</w:t>
      </w:r>
      <w:r w:rsidRPr="00115DBF">
        <w:rPr>
          <w:b/>
          <w:bCs/>
          <w:lang w:val="en-US"/>
        </w:rPr>
        <w:t>earchWindow</w:t>
      </w:r>
      <w:proofErr w:type="spellEnd"/>
      <w:r w:rsidRPr="00564F31">
        <w:rPr>
          <w:lang w:val="ru-RU"/>
        </w:rPr>
        <w:t>:</w:t>
      </w:r>
    </w:p>
    <w:p w14:paraId="74CE90C8" w14:textId="77777777" w:rsidR="0060437E" w:rsidRPr="003935DC" w:rsidRDefault="0060437E" w:rsidP="0060437E">
      <w:pPr>
        <w:pStyle w:val="ListParagraph"/>
        <w:numPr>
          <w:ilvl w:val="0"/>
          <w:numId w:val="4"/>
        </w:numPr>
        <w:rPr>
          <w:sz w:val="24"/>
          <w:szCs w:val="24"/>
          <w:lang w:eastAsia="en-US"/>
        </w:rPr>
      </w:pPr>
      <w:proofErr w:type="spellStart"/>
      <w:r>
        <w:rPr>
          <w:b/>
          <w:bCs/>
          <w:sz w:val="24"/>
          <w:szCs w:val="24"/>
          <w:lang w:val="en-US" w:eastAsia="en-US"/>
        </w:rPr>
        <w:t>leftIndex</w:t>
      </w:r>
      <w:proofErr w:type="spellEnd"/>
      <w:r w:rsidRPr="003935DC">
        <w:rPr>
          <w:sz w:val="24"/>
          <w:szCs w:val="24"/>
          <w:lang w:eastAsia="en-US"/>
        </w:rPr>
        <w:t xml:space="preserve"> – </w:t>
      </w:r>
      <w:r>
        <w:rPr>
          <w:sz w:val="24"/>
          <w:szCs w:val="24"/>
          <w:lang w:eastAsia="en-US"/>
        </w:rPr>
        <w:t>абсолютный индекс левого края окна.</w:t>
      </w:r>
    </w:p>
    <w:p w14:paraId="33953527" w14:textId="46901506" w:rsidR="0060437E" w:rsidRDefault="0060437E" w:rsidP="0060437E">
      <w:pPr>
        <w:pStyle w:val="ListParagraph"/>
        <w:numPr>
          <w:ilvl w:val="0"/>
          <w:numId w:val="4"/>
        </w:numPr>
        <w:rPr>
          <w:sz w:val="24"/>
          <w:szCs w:val="24"/>
          <w:lang w:eastAsia="en-US"/>
        </w:rPr>
      </w:pPr>
      <w:proofErr w:type="spellStart"/>
      <w:r w:rsidRPr="00115DBF">
        <w:rPr>
          <w:b/>
          <w:bCs/>
          <w:sz w:val="24"/>
          <w:szCs w:val="24"/>
          <w:lang w:val="en-US" w:eastAsia="en-US"/>
        </w:rPr>
        <w:t>right</w:t>
      </w:r>
      <w:r>
        <w:rPr>
          <w:b/>
          <w:bCs/>
          <w:sz w:val="24"/>
          <w:szCs w:val="24"/>
          <w:lang w:val="en-US" w:eastAsia="en-US"/>
        </w:rPr>
        <w:t>Index</w:t>
      </w:r>
      <w:proofErr w:type="spellEnd"/>
      <w:r w:rsidRPr="003935DC">
        <w:rPr>
          <w:sz w:val="24"/>
          <w:szCs w:val="24"/>
          <w:lang w:eastAsia="en-US"/>
        </w:rPr>
        <w:t xml:space="preserve"> – </w:t>
      </w:r>
      <w:r>
        <w:rPr>
          <w:sz w:val="24"/>
          <w:szCs w:val="24"/>
          <w:lang w:eastAsia="en-US"/>
        </w:rPr>
        <w:t>абсолютный индекс правого края окна.</w:t>
      </w:r>
    </w:p>
    <w:p w14:paraId="20836EA8" w14:textId="3B057B36" w:rsidR="00B267F3" w:rsidRPr="008C1390" w:rsidRDefault="00B267F3" w:rsidP="00B267F3">
      <w:pPr>
        <w:rPr>
          <w:lang w:val="ru-RU" w:eastAsia="en-US"/>
        </w:rPr>
      </w:pPr>
      <w:r>
        <w:rPr>
          <w:lang w:val="ru-RU" w:eastAsia="en-US"/>
        </w:rPr>
        <w:t xml:space="preserve">Алгоритм определения окна поиска выходит за рамки </w:t>
      </w:r>
      <w:r>
        <w:rPr>
          <w:b/>
          <w:bCs/>
          <w:lang w:val="en-US" w:eastAsia="en-US"/>
        </w:rPr>
        <w:t>VideoPart</w:t>
      </w:r>
      <w:r w:rsidR="008C1390">
        <w:rPr>
          <w:lang w:val="ru-RU" w:eastAsia="en-US"/>
        </w:rPr>
        <w:t xml:space="preserve">. Такой прием используется для исключения ситуации, когда искомый кадр находится в соседнем </w:t>
      </w:r>
      <w:r w:rsidR="008C1390">
        <w:rPr>
          <w:b/>
          <w:bCs/>
          <w:lang w:val="en-US" w:eastAsia="en-US"/>
        </w:rPr>
        <w:t>VideoPart</w:t>
      </w:r>
      <w:r w:rsidR="008C1390" w:rsidRPr="008C1390">
        <w:rPr>
          <w:lang w:val="ru-RU" w:eastAsia="en-US"/>
        </w:rPr>
        <w:t xml:space="preserve">. </w:t>
      </w:r>
      <w:r w:rsidR="008C1390">
        <w:rPr>
          <w:lang w:val="ru-RU" w:eastAsia="en-US"/>
        </w:rPr>
        <w:t xml:space="preserve">Производится поиск сигнатур, результат сравнения с которыми будет ниже порога </w:t>
      </w:r>
      <w:r w:rsidR="008C1390">
        <w:rPr>
          <w:lang w:val="en-US" w:eastAsia="en-US"/>
        </w:rPr>
        <w:t>C</w:t>
      </w:r>
      <w:r w:rsidR="008C1390" w:rsidRPr="008C1390">
        <w:rPr>
          <w:lang w:val="ru-RU" w:eastAsia="en-US"/>
        </w:rPr>
        <w:t xml:space="preserve">_2. </w:t>
      </w:r>
      <w:r w:rsidR="008C1390">
        <w:rPr>
          <w:lang w:val="ru-RU" w:eastAsia="en-US"/>
        </w:rPr>
        <w:t xml:space="preserve">Первый такой кадр выбирается опорным, а размеры окна поиска ограничиваются последней сигнатурой, сравнение с которой ниже порога С_2. </w:t>
      </w:r>
    </w:p>
    <w:p w14:paraId="666D618B" w14:textId="21E00960" w:rsidR="00C33A5F" w:rsidRPr="0060437E" w:rsidRDefault="0060437E" w:rsidP="00C33A5F">
      <w:pPr>
        <w:rPr>
          <w:lang w:val="ru-RU" w:eastAsia="zh-CN"/>
        </w:rPr>
      </w:pPr>
      <w:r w:rsidRPr="0060437E">
        <w:rPr>
          <w:lang w:val="ru-RU" w:eastAsia="zh-CN"/>
        </w:rPr>
        <w:t xml:space="preserve"> Далее представленная схема алгоритма определения окна поиска </w:t>
      </w:r>
      <w:proofErr w:type="spellStart"/>
      <w:r w:rsidRPr="0060437E">
        <w:rPr>
          <w:b/>
          <w:bCs/>
          <w:lang w:val="en-US" w:eastAsia="zh-CN"/>
        </w:rPr>
        <w:t>SearchWindow</w:t>
      </w:r>
      <w:proofErr w:type="spellEnd"/>
      <w:r w:rsidRPr="0060437E">
        <w:rPr>
          <w:lang w:val="ru-RU" w:eastAsia="zh-CN"/>
        </w:rPr>
        <w:t>.</w:t>
      </w:r>
    </w:p>
    <w:p w14:paraId="31A167C5" w14:textId="77777777" w:rsidR="0060437E" w:rsidRPr="0060437E" w:rsidRDefault="0060437E" w:rsidP="0060437E">
      <w:pPr>
        <w:rPr>
          <w:b/>
          <w:bCs/>
          <w:lang w:val="ru-RU"/>
        </w:rPr>
      </w:pPr>
      <w:r w:rsidRPr="0060437E">
        <w:rPr>
          <w:lang w:val="ru-RU"/>
        </w:rPr>
        <w:t>Данная</w:t>
      </w:r>
      <w:r w:rsidRPr="0060437E">
        <w:rPr>
          <w:rFonts w:ascii="Courier" w:hAnsi="Courier" w:cs="Courier"/>
          <w:lang w:val="ru-RU"/>
        </w:rPr>
        <w:t xml:space="preserve"> </w:t>
      </w:r>
      <w:r w:rsidRPr="0060437E">
        <w:rPr>
          <w:lang w:val="ru-RU"/>
        </w:rPr>
        <w:t>функция</w:t>
      </w:r>
      <w:r w:rsidRPr="0060437E">
        <w:rPr>
          <w:rFonts w:ascii="Courier" w:hAnsi="Courier" w:cs="Courier"/>
          <w:lang w:val="ru-RU"/>
        </w:rPr>
        <w:t xml:space="preserve"> </w:t>
      </w:r>
      <w:r w:rsidRPr="0060437E">
        <w:rPr>
          <w:lang w:val="ru-RU"/>
        </w:rPr>
        <w:t>позволяет</w:t>
      </w:r>
      <w:r w:rsidRPr="0060437E">
        <w:rPr>
          <w:rFonts w:ascii="Courier" w:hAnsi="Courier" w:cs="Courier"/>
          <w:lang w:val="ru-RU"/>
        </w:rPr>
        <w:t xml:space="preserve"> </w:t>
      </w:r>
      <w:r w:rsidRPr="0060437E">
        <w:rPr>
          <w:lang w:val="ru-RU"/>
        </w:rPr>
        <w:t xml:space="preserve">выбрать кадр, с которого начать работать с текущим </w:t>
      </w:r>
      <w:r w:rsidRPr="0060437E">
        <w:rPr>
          <w:b/>
          <w:bCs/>
          <w:lang w:val="en-GB"/>
        </w:rPr>
        <w:t>VideoPart</w:t>
      </w:r>
      <w:r w:rsidRPr="0060437E">
        <w:rPr>
          <w:lang w:val="ru-RU"/>
        </w:rPr>
        <w:t xml:space="preserve">, а также определить окно поиска в рамках текущего </w:t>
      </w:r>
      <w:r w:rsidRPr="0060437E">
        <w:rPr>
          <w:b/>
          <w:bCs/>
          <w:lang w:val="en-GB"/>
        </w:rPr>
        <w:t>VideoPart</w:t>
      </w:r>
      <w:r w:rsidRPr="0060437E">
        <w:rPr>
          <w:b/>
          <w:bCs/>
          <w:lang w:val="ru-RU"/>
        </w:rPr>
        <w:t>.</w:t>
      </w:r>
    </w:p>
    <w:p w14:paraId="1816CC48" w14:textId="77777777" w:rsidR="0060437E" w:rsidRPr="0060437E" w:rsidRDefault="0060437E" w:rsidP="0060437E">
      <w:pPr>
        <w:rPr>
          <w:b/>
          <w:bCs/>
          <w:lang w:val="ru-RU"/>
        </w:rPr>
      </w:pPr>
    </w:p>
    <w:p w14:paraId="3DA7A638" w14:textId="77777777" w:rsidR="0060437E" w:rsidRPr="0060437E" w:rsidRDefault="0060437E" w:rsidP="0060437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0437E">
        <w:rPr>
          <w:b/>
          <w:bCs/>
          <w:sz w:val="24"/>
          <w:szCs w:val="24"/>
          <w:lang w:val="en-GB"/>
        </w:rPr>
        <w:t>leftIndex</w:t>
      </w:r>
      <w:proofErr w:type="spellEnd"/>
      <w:r w:rsidRPr="0060437E">
        <w:rPr>
          <w:sz w:val="24"/>
          <w:szCs w:val="24"/>
        </w:rPr>
        <w:t xml:space="preserve"> – абсолютный индекс сигнатуры в массиве сигнатур ролика. Обозначает левый край окна поиска.</w:t>
      </w:r>
    </w:p>
    <w:p w14:paraId="63A097CB" w14:textId="77777777" w:rsidR="0060437E" w:rsidRPr="0060437E" w:rsidRDefault="0060437E" w:rsidP="0060437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0437E">
        <w:rPr>
          <w:b/>
          <w:bCs/>
          <w:sz w:val="24"/>
          <w:szCs w:val="24"/>
          <w:lang w:val="en-GB"/>
        </w:rPr>
        <w:t>rightIndex</w:t>
      </w:r>
      <w:proofErr w:type="spellEnd"/>
      <w:r w:rsidRPr="0060437E">
        <w:rPr>
          <w:sz w:val="24"/>
          <w:szCs w:val="24"/>
        </w:rPr>
        <w:t xml:space="preserve"> - абсолютный индекс сигнатуры в массиве сигнатур ролика. Обозначает правый край окна поиска.</w:t>
      </w:r>
    </w:p>
    <w:p w14:paraId="22EC44B4" w14:textId="0EC71A93" w:rsidR="0060437E" w:rsidRDefault="0060437E" w:rsidP="0060437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0437E">
        <w:rPr>
          <w:b/>
          <w:bCs/>
          <w:sz w:val="24"/>
          <w:szCs w:val="24"/>
          <w:lang w:val="en-US"/>
        </w:rPr>
        <w:t>currentSignIndex</w:t>
      </w:r>
      <w:proofErr w:type="spellEnd"/>
      <w:r w:rsidRPr="0060437E">
        <w:rPr>
          <w:b/>
          <w:bCs/>
          <w:sz w:val="24"/>
          <w:szCs w:val="24"/>
        </w:rPr>
        <w:t xml:space="preserve"> </w:t>
      </w:r>
      <w:r w:rsidRPr="0060437E">
        <w:rPr>
          <w:sz w:val="24"/>
          <w:szCs w:val="24"/>
        </w:rPr>
        <w:t>– индекс опорного кадра. Предполагается что именно этот кадр и есть искомый (или с него нужно начать поиск). Указывает на сигнатуру в массиве сигнатур.</w:t>
      </w:r>
    </w:p>
    <w:p w14:paraId="2AD467DE" w14:textId="5C54AB52" w:rsidR="0060437E" w:rsidRDefault="0060437E" w:rsidP="0060437E">
      <w:pPr>
        <w:ind w:left="360"/>
        <w:rPr>
          <w:lang w:val="ru-RU" w:eastAsia="zh-CN"/>
        </w:rPr>
      </w:pPr>
      <w:r w:rsidRPr="00601B3A">
        <w:rPr>
          <w:noProof/>
          <w:lang w:val="en-US"/>
        </w:rPr>
        <w:lastRenderedPageBreak/>
        <w:drawing>
          <wp:inline distT="0" distB="0" distL="0" distR="0" wp14:anchorId="6D2ED19F" wp14:editId="17AB78B0">
            <wp:extent cx="5731510" cy="7069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476D" w14:textId="2F6A44E4" w:rsidR="008C1390" w:rsidRDefault="008C1390" w:rsidP="008C1390">
      <w:pPr>
        <w:pStyle w:val="Heading2"/>
      </w:pPr>
      <w:r>
        <w:t>Работа с сигнатурами внутри окна</w:t>
      </w:r>
    </w:p>
    <w:p w14:paraId="1AE1BAD8" w14:textId="37BD1B20" w:rsidR="008C1390" w:rsidRDefault="008C1390" w:rsidP="008C1390">
      <w:pPr>
        <w:rPr>
          <w:lang w:val="ru-RU" w:eastAsia="zh-CN"/>
        </w:rPr>
      </w:pPr>
      <w:r>
        <w:rPr>
          <w:lang w:val="ru-RU" w:eastAsia="zh-CN"/>
        </w:rPr>
        <w:t xml:space="preserve">На следующих шагах алгоритма поиска, необходимо обработать кадры, которые находятся в окне поиска, а также произвести корректировку окна поиска. Данный шаг выполняется в целях сужения окна поиска, а </w:t>
      </w:r>
      <w:r w:rsidR="004F27BE">
        <w:rPr>
          <w:lang w:val="ru-RU" w:eastAsia="zh-CN"/>
        </w:rPr>
        <w:t>также</w:t>
      </w:r>
      <w:r>
        <w:rPr>
          <w:lang w:val="ru-RU" w:eastAsia="zh-CN"/>
        </w:rPr>
        <w:t xml:space="preserve"> определения корректности ранее найденной информации. Алгоритм выполняет поиск сигнатуры с </w:t>
      </w:r>
      <w:r w:rsidR="008E3A97">
        <w:rPr>
          <w:lang w:val="ru-RU" w:eastAsia="zh-CN"/>
        </w:rPr>
        <w:t>левого</w:t>
      </w:r>
      <w:r>
        <w:rPr>
          <w:lang w:val="ru-RU" w:eastAsia="zh-CN"/>
        </w:rPr>
        <w:t xml:space="preserve"> края </w:t>
      </w:r>
      <w:proofErr w:type="spellStart"/>
      <w:r>
        <w:rPr>
          <w:b/>
          <w:bCs/>
          <w:lang w:val="en-US" w:eastAsia="zh-CN"/>
        </w:rPr>
        <w:t>SearchWindow</w:t>
      </w:r>
      <w:proofErr w:type="spellEnd"/>
      <w:r w:rsidRPr="008E3A97">
        <w:rPr>
          <w:b/>
          <w:bCs/>
          <w:lang w:val="ru-RU" w:eastAsia="zh-CN"/>
        </w:rPr>
        <w:t xml:space="preserve"> </w:t>
      </w:r>
      <w:r w:rsidR="008E3A97">
        <w:rPr>
          <w:lang w:val="ru-RU" w:eastAsia="zh-CN"/>
        </w:rPr>
        <w:t xml:space="preserve">до правого, выполняя поиск кадра, результат сравнение сигнатуры которого с сигнатурой из входящего видеопотока будет </w:t>
      </w:r>
      <w:proofErr w:type="gramStart"/>
      <w:r w:rsidR="008E3A97" w:rsidRPr="008E3A97">
        <w:rPr>
          <w:lang w:val="ru-RU" w:eastAsia="zh-CN"/>
        </w:rPr>
        <w:t xml:space="preserve">&lt; </w:t>
      </w:r>
      <w:r w:rsidR="008E3A97">
        <w:rPr>
          <w:lang w:val="en-US" w:eastAsia="zh-CN"/>
        </w:rPr>
        <w:t>C</w:t>
      </w:r>
      <w:proofErr w:type="gramEnd"/>
      <w:r w:rsidR="008E3A97" w:rsidRPr="008E3A97">
        <w:rPr>
          <w:lang w:val="ru-RU" w:eastAsia="zh-CN"/>
        </w:rPr>
        <w:t xml:space="preserve">_2. </w:t>
      </w:r>
      <w:r w:rsidR="008E3A97">
        <w:rPr>
          <w:lang w:val="ru-RU" w:eastAsia="zh-CN"/>
        </w:rPr>
        <w:t xml:space="preserve">Такая сигнатура становится опорной, а размеры окна корректируются. Если размер окна не изменились, индекс ожидаемой сигнатуры увеличивается на единицу. Для определения второй </w:t>
      </w:r>
      <w:r w:rsidR="008E3A97">
        <w:rPr>
          <w:lang w:val="ru-RU" w:eastAsia="zh-CN"/>
        </w:rPr>
        <w:lastRenderedPageBreak/>
        <w:t xml:space="preserve">границы окна поиска выполняется поиск справа на лево по </w:t>
      </w:r>
      <w:proofErr w:type="spellStart"/>
      <w:r w:rsidR="008E3A97">
        <w:rPr>
          <w:b/>
          <w:bCs/>
          <w:lang w:val="en-US" w:eastAsia="zh-CN"/>
        </w:rPr>
        <w:t>SearchWindow</w:t>
      </w:r>
      <w:proofErr w:type="spellEnd"/>
      <w:r w:rsidR="008E3A97">
        <w:rPr>
          <w:lang w:val="ru-RU" w:eastAsia="zh-CN"/>
        </w:rPr>
        <w:t xml:space="preserve">. </w:t>
      </w:r>
      <w:r w:rsidR="00F17FB0">
        <w:rPr>
          <w:lang w:val="ru-RU" w:eastAsia="zh-CN"/>
        </w:rPr>
        <w:t>Первый кадр,</w:t>
      </w:r>
      <w:r w:rsidR="008E3A97">
        <w:rPr>
          <w:lang w:val="ru-RU" w:eastAsia="zh-CN"/>
        </w:rPr>
        <w:t xml:space="preserve"> который подходит по условию и является второй границей </w:t>
      </w:r>
      <w:proofErr w:type="spellStart"/>
      <w:r w:rsidR="008E3A97">
        <w:rPr>
          <w:b/>
          <w:bCs/>
          <w:lang w:val="en-US" w:eastAsia="zh-CN"/>
        </w:rPr>
        <w:t>SearchWindow</w:t>
      </w:r>
      <w:proofErr w:type="spellEnd"/>
      <w:r w:rsidR="008E3A97">
        <w:rPr>
          <w:lang w:val="ru-RU" w:eastAsia="zh-CN"/>
        </w:rPr>
        <w:t xml:space="preserve">. </w:t>
      </w:r>
    </w:p>
    <w:p w14:paraId="2D45748B" w14:textId="6CB91550" w:rsidR="008E3A97" w:rsidRPr="008E3A97" w:rsidRDefault="008E3A97" w:rsidP="008C1390">
      <w:pPr>
        <w:rPr>
          <w:lang w:val="ru-RU" w:eastAsia="zh-CN"/>
        </w:rPr>
      </w:pPr>
      <w:r>
        <w:rPr>
          <w:lang w:val="ru-RU" w:eastAsia="zh-CN"/>
        </w:rPr>
        <w:tab/>
        <w:t>Далее представлена схема алгоритма работы с окном поиска.</w:t>
      </w:r>
    </w:p>
    <w:p w14:paraId="47B4DC7B" w14:textId="2B70B8AE" w:rsidR="008E3A97" w:rsidRPr="008E3A97" w:rsidRDefault="008E3A97" w:rsidP="008E3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lang w:val="ru-RU"/>
        </w:rPr>
      </w:pPr>
      <w:r w:rsidRPr="008E3A97">
        <w:rPr>
          <w:rFonts w:cstheme="minorHAnsi"/>
          <w:color w:val="000000"/>
          <w:lang w:val="ru-RU"/>
        </w:rPr>
        <w:t>Данная функция выполняет корректировку окна (если это необходимо), а также меняет индекс опорного кадра.</w:t>
      </w:r>
    </w:p>
    <w:p w14:paraId="11670CAF" w14:textId="7FFEB482" w:rsidR="008E3A97" w:rsidRPr="008E3A97" w:rsidRDefault="008E3A97" w:rsidP="008E3A9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8E3A97">
        <w:rPr>
          <w:rFonts w:cstheme="minorHAnsi"/>
          <w:b/>
          <w:bCs/>
          <w:color w:val="000000"/>
          <w:sz w:val="24"/>
          <w:szCs w:val="24"/>
          <w:lang w:val="en-US"/>
        </w:rPr>
        <w:t>streamSig</w:t>
      </w:r>
      <w:proofErr w:type="spellEnd"/>
      <w:r w:rsidRPr="008E3A97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</w:t>
      </w:r>
      <w:r w:rsidRPr="008E3A97">
        <w:rPr>
          <w:rFonts w:cstheme="minorHAnsi"/>
          <w:color w:val="000000"/>
          <w:sz w:val="24"/>
          <w:szCs w:val="24"/>
          <w:lang w:val="en-US"/>
        </w:rPr>
        <w:t xml:space="preserve">– </w:t>
      </w:r>
      <w:r w:rsidRPr="008E3A97">
        <w:rPr>
          <w:rFonts w:cstheme="minorHAnsi"/>
          <w:color w:val="000000"/>
          <w:sz w:val="24"/>
          <w:szCs w:val="24"/>
        </w:rPr>
        <w:t>сигнатура из видеопотока,</w:t>
      </w:r>
    </w:p>
    <w:p w14:paraId="395E460E" w14:textId="217B84EE" w:rsidR="008E3A97" w:rsidRPr="008E3A97" w:rsidRDefault="008E3A97" w:rsidP="008E3A9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proofErr w:type="spellStart"/>
      <w:r w:rsidRPr="008E3A97">
        <w:rPr>
          <w:rFonts w:cstheme="minorHAnsi"/>
          <w:b/>
          <w:bCs/>
          <w:color w:val="000000"/>
          <w:sz w:val="24"/>
          <w:szCs w:val="24"/>
          <w:lang w:val="en-GB"/>
        </w:rPr>
        <w:t>leftIndex</w:t>
      </w:r>
      <w:proofErr w:type="spellEnd"/>
      <w:r w:rsidRPr="008E3A97">
        <w:rPr>
          <w:rFonts w:cstheme="minorHAnsi"/>
          <w:color w:val="000000"/>
          <w:sz w:val="24"/>
          <w:szCs w:val="24"/>
        </w:rPr>
        <w:t xml:space="preserve"> - левый край окна в массиве сигнатур ролика,</w:t>
      </w:r>
    </w:p>
    <w:p w14:paraId="70B25A11" w14:textId="3E3C63F4" w:rsidR="008E3A97" w:rsidRPr="008E3A97" w:rsidRDefault="008E3A97" w:rsidP="008E3A9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proofErr w:type="spellStart"/>
      <w:r w:rsidRPr="008E3A97">
        <w:rPr>
          <w:rFonts w:cstheme="minorHAnsi"/>
          <w:b/>
          <w:bCs/>
          <w:color w:val="000000"/>
          <w:sz w:val="24"/>
          <w:szCs w:val="24"/>
          <w:lang w:val="en-GB"/>
        </w:rPr>
        <w:t>rightIndex</w:t>
      </w:r>
      <w:proofErr w:type="spellEnd"/>
      <w:r w:rsidRPr="008E3A97">
        <w:rPr>
          <w:rFonts w:cstheme="minorHAnsi"/>
          <w:color w:val="000000"/>
          <w:sz w:val="24"/>
          <w:szCs w:val="24"/>
        </w:rPr>
        <w:t xml:space="preserve"> - правый край окна в массиве сигнатур ролика,</w:t>
      </w:r>
    </w:p>
    <w:p w14:paraId="05363192" w14:textId="0D72A9D1" w:rsidR="008E3A97" w:rsidRPr="008E3A97" w:rsidRDefault="00C07655" w:rsidP="008E3A97">
      <w:pPr>
        <w:pStyle w:val="ListParagraph"/>
        <w:numPr>
          <w:ilvl w:val="0"/>
          <w:numId w:val="13"/>
        </w:numPr>
        <w:ind w:left="567" w:hanging="141"/>
        <w:rPr>
          <w:rFonts w:cstheme="minorHAnsi"/>
          <w:sz w:val="24"/>
          <w:szCs w:val="24"/>
        </w:rPr>
      </w:pPr>
      <w:r w:rsidRPr="00B961CB">
        <w:rPr>
          <w:rFonts w:cstheme="minorHAnsi"/>
          <w:noProof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2E647F93" wp14:editId="758191B3">
            <wp:simplePos x="0" y="0"/>
            <wp:positionH relativeFrom="column">
              <wp:posOffset>-49530</wp:posOffset>
            </wp:positionH>
            <wp:positionV relativeFrom="paragraph">
              <wp:posOffset>314274</wp:posOffset>
            </wp:positionV>
            <wp:extent cx="6447790" cy="660463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660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E3A97" w:rsidRPr="008E3A97">
        <w:rPr>
          <w:rFonts w:cstheme="minorHAnsi"/>
          <w:b/>
          <w:bCs/>
          <w:color w:val="000000"/>
          <w:sz w:val="24"/>
          <w:szCs w:val="24"/>
          <w:lang w:val="en-GB"/>
        </w:rPr>
        <w:t>currentSignIndex</w:t>
      </w:r>
      <w:proofErr w:type="spellEnd"/>
      <w:r w:rsidR="008E3A97" w:rsidRPr="008E3A97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8E3A97" w:rsidRPr="008E3A97">
        <w:rPr>
          <w:rFonts w:cstheme="minorHAnsi"/>
          <w:color w:val="000000"/>
          <w:sz w:val="24"/>
          <w:szCs w:val="24"/>
        </w:rPr>
        <w:t>- индекс ожидаемого кадра в массиве сигнатур ролика.</w:t>
      </w:r>
    </w:p>
    <w:p w14:paraId="2D3678C0" w14:textId="6CC659B6" w:rsidR="00D822E3" w:rsidRDefault="00DF7419" w:rsidP="00C07655">
      <w:pPr>
        <w:ind w:firstLine="360"/>
        <w:rPr>
          <w:lang w:val="ru-RU"/>
        </w:rPr>
      </w:pPr>
      <w:r>
        <w:rPr>
          <w:lang w:val="ru-RU"/>
        </w:rPr>
        <w:t>Алгоритм поиска похожих ча</w:t>
      </w:r>
      <w:r w:rsidR="00F17FB0">
        <w:rPr>
          <w:lang w:val="ru-RU"/>
        </w:rPr>
        <w:t>с</w:t>
      </w:r>
      <w:r>
        <w:rPr>
          <w:lang w:val="ru-RU"/>
        </w:rPr>
        <w:t xml:space="preserve">тей по сигнатуре входящего видео с порогом </w:t>
      </w:r>
      <w:r>
        <w:rPr>
          <w:lang w:val="en-US"/>
        </w:rPr>
        <w:t>C</w:t>
      </w:r>
      <w:r w:rsidRPr="00DF7419">
        <w:rPr>
          <w:lang w:val="ru-RU"/>
        </w:rPr>
        <w:t xml:space="preserve">_3, </w:t>
      </w:r>
      <w:r>
        <w:rPr>
          <w:lang w:val="ru-RU"/>
        </w:rPr>
        <w:t xml:space="preserve">может возвращать несколько таких частей, так как каждую из них необходимо </w:t>
      </w:r>
      <w:r>
        <w:rPr>
          <w:lang w:val="ru-RU"/>
        </w:rPr>
        <w:lastRenderedPageBreak/>
        <w:t xml:space="preserve">обработать, так же продолжать работать на нескольких итерациях сравнения, возникает потребность работы с несколькими </w:t>
      </w:r>
      <w:r>
        <w:rPr>
          <w:b/>
          <w:bCs/>
          <w:lang w:val="en-US"/>
        </w:rPr>
        <w:t>VideoPart</w:t>
      </w:r>
      <w:r w:rsidRPr="00DF7419">
        <w:rPr>
          <w:b/>
          <w:bCs/>
          <w:lang w:val="ru-RU"/>
        </w:rPr>
        <w:t xml:space="preserve"> </w:t>
      </w:r>
      <w:r w:rsidRPr="00DF7419">
        <w:rPr>
          <w:lang w:val="ru-RU"/>
        </w:rPr>
        <w:t>одновременно</w:t>
      </w:r>
      <w:r>
        <w:rPr>
          <w:lang w:val="ru-RU"/>
        </w:rPr>
        <w:t xml:space="preserve">. Структура </w:t>
      </w:r>
      <w:proofErr w:type="spellStart"/>
      <w:r>
        <w:rPr>
          <w:b/>
          <w:bCs/>
          <w:lang w:val="en-US"/>
        </w:rPr>
        <w:t>SearchInfo</w:t>
      </w:r>
      <w:proofErr w:type="spellEnd"/>
      <w:r w:rsidRPr="00DF7419">
        <w:rPr>
          <w:b/>
          <w:bCs/>
          <w:lang w:val="ru-RU"/>
        </w:rPr>
        <w:t xml:space="preserve"> </w:t>
      </w:r>
      <w:r>
        <w:rPr>
          <w:lang w:val="ru-RU"/>
        </w:rPr>
        <w:t>созданная решить эту проблему, объединяя в себе всю необходимую информацию для работы.</w:t>
      </w:r>
    </w:p>
    <w:p w14:paraId="106C9913" w14:textId="3326E461" w:rsidR="004F27BE" w:rsidRDefault="004F27BE" w:rsidP="004F27BE">
      <w:pPr>
        <w:pStyle w:val="Heading2"/>
      </w:pPr>
      <w:r>
        <w:t xml:space="preserve">Работа с </w:t>
      </w:r>
      <w:r>
        <w:rPr>
          <w:b/>
          <w:bCs/>
          <w:lang w:val="en-US"/>
        </w:rPr>
        <w:t>VideoPart</w:t>
      </w:r>
      <w:r w:rsidR="003E0EA0" w:rsidRPr="003E0EA0">
        <w:rPr>
          <w:b/>
          <w:bCs/>
        </w:rPr>
        <w:t xml:space="preserve"> </w:t>
      </w:r>
      <w:r w:rsidR="003E0EA0">
        <w:t xml:space="preserve">в рамках </w:t>
      </w:r>
      <w:proofErr w:type="spellStart"/>
      <w:r w:rsidR="003E0EA0">
        <w:rPr>
          <w:b/>
          <w:bCs/>
          <w:lang w:val="en-US"/>
        </w:rPr>
        <w:t>SearchInfo</w:t>
      </w:r>
      <w:proofErr w:type="spellEnd"/>
      <w:r w:rsidR="003E0EA0" w:rsidRPr="003E0EA0">
        <w:t>.</w:t>
      </w:r>
    </w:p>
    <w:p w14:paraId="321B3022" w14:textId="4517FE1B" w:rsidR="003E0EA0" w:rsidRDefault="003E0EA0" w:rsidP="003E0EA0">
      <w:pPr>
        <w:rPr>
          <w:lang w:val="ru-RU" w:eastAsia="zh-CN"/>
        </w:rPr>
      </w:pPr>
      <w:r>
        <w:rPr>
          <w:lang w:val="ru-RU" w:eastAsia="zh-CN"/>
        </w:rPr>
        <w:t xml:space="preserve">В алгоритме, представленном в данной дипломной работе, производится работа с каждым </w:t>
      </w:r>
      <w:r>
        <w:rPr>
          <w:b/>
          <w:bCs/>
          <w:lang w:val="en-US" w:eastAsia="zh-CN"/>
        </w:rPr>
        <w:t>VideoPart</w:t>
      </w:r>
      <w:r w:rsidRPr="003E0EA0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отдельно. Для начала выполняется сравнение сигнатуры кадра входящего видеопотока с сигнатурой кадра, которого мы ожидаем следующим в рамках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. Если результат сравнения </w:t>
      </w:r>
      <w:proofErr w:type="gramStart"/>
      <w:r w:rsidRPr="003E0EA0">
        <w:rPr>
          <w:lang w:val="ru-RU" w:eastAsia="zh-CN"/>
        </w:rPr>
        <w:t xml:space="preserve">&lt; </w:t>
      </w:r>
      <w:r>
        <w:rPr>
          <w:lang w:val="en-US" w:eastAsia="zh-CN"/>
        </w:rPr>
        <w:t>C</w:t>
      </w:r>
      <w:proofErr w:type="gramEnd"/>
      <w:r w:rsidRPr="003E0EA0">
        <w:rPr>
          <w:lang w:val="ru-RU" w:eastAsia="zh-CN"/>
        </w:rPr>
        <w:t>_2</w:t>
      </w:r>
      <w:r>
        <w:rPr>
          <w:lang w:val="ru-RU" w:eastAsia="zh-CN"/>
        </w:rPr>
        <w:t>, считается что данный кадр и есть искомый, иначе производится работа с сигнатурами внутри окна. Если следующий кадр выходит за рамки текущего</w:t>
      </w:r>
      <w:r w:rsidRPr="003E0EA0">
        <w:rPr>
          <w:lang w:val="ru-RU" w:eastAsia="zh-CN"/>
        </w:rPr>
        <w:t xml:space="preserve">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, </w:t>
      </w:r>
      <w:r w:rsidR="00FC5703">
        <w:rPr>
          <w:lang w:val="ru-RU" w:eastAsia="zh-CN"/>
        </w:rPr>
        <w:t xml:space="preserve">работа с данным </w:t>
      </w:r>
      <w:r w:rsidR="00FC5703">
        <w:rPr>
          <w:b/>
          <w:bCs/>
          <w:lang w:val="en-US" w:eastAsia="zh-CN"/>
        </w:rPr>
        <w:t>VideoPart</w:t>
      </w:r>
      <w:r w:rsidR="00FC5703" w:rsidRPr="00FC5703">
        <w:rPr>
          <w:b/>
          <w:bCs/>
          <w:lang w:val="ru-RU" w:eastAsia="zh-CN"/>
        </w:rPr>
        <w:t xml:space="preserve"> </w:t>
      </w:r>
      <w:r w:rsidR="00FC5703">
        <w:rPr>
          <w:lang w:val="ru-RU" w:eastAsia="zh-CN"/>
        </w:rPr>
        <w:t>закончена. Если сегмент подходит под условия поиска, он добавляется в список совпавших частей.</w:t>
      </w:r>
    </w:p>
    <w:p w14:paraId="447C2774" w14:textId="7B7166D9" w:rsidR="00FC5703" w:rsidRPr="00405885" w:rsidRDefault="00FC5703" w:rsidP="003E0EA0">
      <w:pPr>
        <w:rPr>
          <w:b/>
          <w:bCs/>
          <w:lang w:val="ru-RU" w:eastAsia="zh-CN"/>
        </w:rPr>
      </w:pPr>
      <w:r w:rsidRPr="00405885">
        <w:rPr>
          <w:lang w:val="ru-RU" w:eastAsia="zh-CN"/>
        </w:rPr>
        <w:tab/>
      </w:r>
      <w:r>
        <w:rPr>
          <w:lang w:val="ru-RU" w:eastAsia="zh-CN"/>
        </w:rPr>
        <w:t xml:space="preserve">Далее представлена схема работы алгоритма с очередным </w:t>
      </w:r>
      <w:r>
        <w:rPr>
          <w:b/>
          <w:bCs/>
          <w:lang w:val="en-US" w:eastAsia="zh-CN"/>
        </w:rPr>
        <w:t>VideoPart</w:t>
      </w:r>
    </w:p>
    <w:p w14:paraId="7BCC0515" w14:textId="77777777" w:rsidR="00FC5703" w:rsidRPr="00FC5703" w:rsidRDefault="00FC5703" w:rsidP="00FC5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ru-RU"/>
        </w:rPr>
      </w:pPr>
      <w:bookmarkStart w:id="28" w:name="OLE_LINK80"/>
      <w:bookmarkStart w:id="29" w:name="OLE_LINK81"/>
      <w:r w:rsidRPr="00FC5703">
        <w:rPr>
          <w:rFonts w:cstheme="minorHAnsi"/>
          <w:color w:val="000000"/>
          <w:lang w:val="ru-RU"/>
        </w:rPr>
        <w:t xml:space="preserve">Данная функция выполняет работу с </w:t>
      </w:r>
      <w:proofErr w:type="spellStart"/>
      <w:r w:rsidRPr="00FC5703">
        <w:rPr>
          <w:rFonts w:cstheme="minorHAnsi"/>
          <w:b/>
          <w:bCs/>
          <w:color w:val="000000"/>
          <w:lang w:val="en-GB"/>
        </w:rPr>
        <w:t>SearchInfo</w:t>
      </w:r>
      <w:proofErr w:type="spellEnd"/>
      <w:r w:rsidRPr="00FC5703">
        <w:rPr>
          <w:rFonts w:cstheme="minorHAnsi"/>
          <w:color w:val="000000"/>
          <w:lang w:val="ru-RU"/>
        </w:rPr>
        <w:t xml:space="preserve">. Берет сигнатуру из </w:t>
      </w:r>
      <w:r w:rsidRPr="00FC5703">
        <w:rPr>
          <w:rFonts w:cstheme="minorHAnsi"/>
          <w:b/>
          <w:bCs/>
          <w:color w:val="000000"/>
          <w:lang w:val="en-GB"/>
        </w:rPr>
        <w:t>VideoPart</w:t>
      </w:r>
      <w:r w:rsidRPr="00FC5703">
        <w:rPr>
          <w:rFonts w:cstheme="minorHAnsi"/>
          <w:color w:val="000000"/>
          <w:lang w:val="ru-RU"/>
        </w:rPr>
        <w:t xml:space="preserve"> и считает разницу сигнатур. В зависимости, от которой выполняет те или иные действия.</w:t>
      </w:r>
    </w:p>
    <w:p w14:paraId="601EE117" w14:textId="77777777" w:rsidR="00FC5703" w:rsidRPr="00FC5703" w:rsidRDefault="00FC5703" w:rsidP="00FC5703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</w:rPr>
      </w:pPr>
      <w:proofErr w:type="spellStart"/>
      <w:r w:rsidRPr="00FC5703">
        <w:rPr>
          <w:rFonts w:cstheme="minorHAnsi"/>
          <w:b/>
          <w:bCs/>
          <w:color w:val="000000"/>
          <w:sz w:val="24"/>
          <w:szCs w:val="24"/>
          <w:lang w:val="en-GB"/>
        </w:rPr>
        <w:t>currentSignIndex</w:t>
      </w:r>
      <w:proofErr w:type="spellEnd"/>
      <w:r w:rsidRPr="00FC570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FC5703">
        <w:rPr>
          <w:rFonts w:cstheme="minorHAnsi"/>
          <w:color w:val="000000"/>
          <w:sz w:val="24"/>
          <w:szCs w:val="24"/>
        </w:rPr>
        <w:t xml:space="preserve">- индекс текущего кадра в </w:t>
      </w:r>
      <w:r w:rsidRPr="00FC5703">
        <w:rPr>
          <w:rFonts w:cstheme="minorHAnsi"/>
          <w:b/>
          <w:bCs/>
          <w:color w:val="000000"/>
          <w:sz w:val="24"/>
          <w:szCs w:val="24"/>
          <w:lang w:val="en-GB"/>
        </w:rPr>
        <w:t>VideoPart</w:t>
      </w:r>
      <w:r w:rsidRPr="00FC5703">
        <w:rPr>
          <w:rFonts w:cstheme="minorHAnsi"/>
          <w:color w:val="000000"/>
          <w:sz w:val="24"/>
          <w:szCs w:val="24"/>
        </w:rPr>
        <w:t>.</w:t>
      </w:r>
    </w:p>
    <w:p w14:paraId="1BAE28E4" w14:textId="77777777" w:rsidR="00FC5703" w:rsidRPr="00FC5703" w:rsidRDefault="00FC5703" w:rsidP="00FC5703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</w:rPr>
      </w:pPr>
      <w:proofErr w:type="spellStart"/>
      <w:r w:rsidRPr="00FC5703">
        <w:rPr>
          <w:rFonts w:cstheme="minorHAnsi"/>
          <w:b/>
          <w:bCs/>
          <w:color w:val="000000"/>
          <w:sz w:val="24"/>
          <w:szCs w:val="24"/>
          <w:lang w:val="en-US"/>
        </w:rPr>
        <w:t>currentSearchInfo</w:t>
      </w:r>
      <w:proofErr w:type="spellEnd"/>
      <w:r w:rsidRPr="00FC570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FC5703">
        <w:rPr>
          <w:rFonts w:cstheme="minorHAnsi"/>
          <w:color w:val="000000"/>
          <w:sz w:val="24"/>
          <w:szCs w:val="24"/>
        </w:rPr>
        <w:t xml:space="preserve">– </w:t>
      </w:r>
      <w:bookmarkStart w:id="30" w:name="OLE_LINK45"/>
      <w:bookmarkStart w:id="31" w:name="OLE_LINK48"/>
      <w:r w:rsidRPr="00FC5703">
        <w:rPr>
          <w:rFonts w:cstheme="minorHAnsi"/>
          <w:color w:val="000000"/>
          <w:sz w:val="24"/>
          <w:szCs w:val="24"/>
        </w:rPr>
        <w:t xml:space="preserve">класс </w:t>
      </w:r>
      <w:proofErr w:type="spellStart"/>
      <w:r w:rsidRPr="00FC5703">
        <w:rPr>
          <w:rFonts w:cstheme="minorHAnsi"/>
          <w:b/>
          <w:bCs/>
          <w:color w:val="000000"/>
          <w:sz w:val="24"/>
          <w:szCs w:val="24"/>
          <w:lang w:val="en-US"/>
        </w:rPr>
        <w:t>SearchInfo</w:t>
      </w:r>
      <w:proofErr w:type="spellEnd"/>
      <w:r w:rsidRPr="00FC570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FC5703">
        <w:rPr>
          <w:rFonts w:cstheme="minorHAnsi"/>
          <w:color w:val="000000"/>
          <w:sz w:val="24"/>
          <w:szCs w:val="24"/>
        </w:rPr>
        <w:t>с которым ведется работа.</w:t>
      </w:r>
      <w:bookmarkEnd w:id="30"/>
      <w:bookmarkEnd w:id="31"/>
    </w:p>
    <w:p w14:paraId="03637E23" w14:textId="77777777" w:rsidR="00FC5703" w:rsidRDefault="00FC5703" w:rsidP="00FC5703">
      <w:pPr>
        <w:jc w:val="both"/>
        <w:rPr>
          <w:rFonts w:cstheme="minorHAnsi"/>
          <w:color w:val="000000"/>
          <w:lang w:val="ru-RU"/>
        </w:rPr>
      </w:pPr>
    </w:p>
    <w:p w14:paraId="1AEAA6E2" w14:textId="77777777" w:rsidR="00FC5703" w:rsidRDefault="00FC5703" w:rsidP="00FC5703">
      <w:pPr>
        <w:jc w:val="both"/>
        <w:rPr>
          <w:rFonts w:cstheme="minorHAnsi"/>
          <w:lang w:val="ru-RU" w:eastAsia="zh-CN"/>
        </w:rPr>
      </w:pPr>
      <w:r w:rsidRPr="00BA253D">
        <w:rPr>
          <w:rFonts w:cstheme="minorHAnsi"/>
          <w:noProof/>
          <w:lang w:val="ru-RU" w:eastAsia="zh-CN"/>
        </w:rPr>
        <w:lastRenderedPageBreak/>
        <w:drawing>
          <wp:inline distT="0" distB="0" distL="0" distR="0" wp14:anchorId="2220CB9B" wp14:editId="5F2FBDB7">
            <wp:extent cx="5731510" cy="5989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53D">
        <w:rPr>
          <w:rFonts w:cstheme="minorHAnsi"/>
          <w:lang w:val="ru-RU" w:eastAsia="zh-CN"/>
        </w:rPr>
        <w:t xml:space="preserve"> </w:t>
      </w:r>
    </w:p>
    <w:bookmarkEnd w:id="28"/>
    <w:bookmarkEnd w:id="29"/>
    <w:p w14:paraId="3710FF59" w14:textId="257E7484" w:rsidR="00FC5703" w:rsidRPr="00405885" w:rsidRDefault="00F47436" w:rsidP="00F47436">
      <w:pPr>
        <w:pStyle w:val="Heading2"/>
        <w:rPr>
          <w:b/>
          <w:bCs/>
        </w:rPr>
      </w:pPr>
      <w:r>
        <w:t xml:space="preserve">Работа с найденными </w:t>
      </w:r>
      <w:r>
        <w:rPr>
          <w:b/>
          <w:bCs/>
          <w:lang w:val="en-US"/>
        </w:rPr>
        <w:t>VideoPart</w:t>
      </w:r>
    </w:p>
    <w:p w14:paraId="7F48B2E8" w14:textId="6E3FBA3A" w:rsidR="00F47436" w:rsidRDefault="00F47436" w:rsidP="00F47436">
      <w:pPr>
        <w:ind w:firstLine="360"/>
        <w:rPr>
          <w:lang w:val="ru-RU" w:eastAsia="zh-CN"/>
        </w:rPr>
      </w:pPr>
      <w:r>
        <w:rPr>
          <w:lang w:val="ru-RU" w:eastAsia="zh-CN"/>
        </w:rPr>
        <w:t xml:space="preserve">Как было описано выше, алгоритм поиска по текущему кадру из видеопотока внутри структуры хранения сегментов ролика может возвращать как несколько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, так и не одного. Все они сохраняются в рамках </w:t>
      </w:r>
      <w:proofErr w:type="spellStart"/>
      <w:r>
        <w:rPr>
          <w:b/>
          <w:bCs/>
          <w:lang w:val="en-US" w:eastAsia="zh-CN"/>
        </w:rPr>
        <w:t>SearchInfo</w:t>
      </w:r>
      <w:proofErr w:type="spellEnd"/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и производится обработка. Выше были описаны вспомогательные алгоритмы, которые находятся внутри основного. Основной алгоритм работает как конечный автомат. Т.е. берет кадр из входящего потока и выполняет обработку. В ходе работы этого алгоритма выполняется обработка как вновь найденного набора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, так и набора </w:t>
      </w:r>
      <w:r>
        <w:rPr>
          <w:b/>
          <w:bCs/>
          <w:lang w:val="en-US" w:eastAsia="zh-CN"/>
        </w:rPr>
        <w:t>VideoPart</w:t>
      </w:r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найденных на предыдущем шаге конечного автомата. Для хранения </w:t>
      </w:r>
      <w:r>
        <w:rPr>
          <w:b/>
          <w:bCs/>
          <w:lang w:val="en-US" w:eastAsia="zh-CN"/>
        </w:rPr>
        <w:t>VideoPart</w:t>
      </w:r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выбрана структура хранения – лист. Хоть она и не отличается высокой скоростью поиска, но в этом и нет необходимости, так как работа с </w:t>
      </w:r>
      <w:r>
        <w:rPr>
          <w:b/>
          <w:bCs/>
          <w:lang w:val="en-US" w:eastAsia="zh-CN"/>
        </w:rPr>
        <w:t>VideoPart</w:t>
      </w:r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>будет выполняться последовательно, а операции добавления и удаление производ</w:t>
      </w:r>
      <w:r w:rsidR="00DC76D3">
        <w:rPr>
          <w:lang w:val="ru-RU" w:eastAsia="zh-CN"/>
        </w:rPr>
        <w:t xml:space="preserve">ятся </w:t>
      </w:r>
      <w:r>
        <w:rPr>
          <w:lang w:val="ru-RU" w:eastAsia="zh-CN"/>
        </w:rPr>
        <w:t xml:space="preserve">часто. </w:t>
      </w:r>
    </w:p>
    <w:p w14:paraId="1DD8260E" w14:textId="38C51E0B" w:rsidR="00DC76D3" w:rsidRPr="00DC76D3" w:rsidRDefault="00DC76D3" w:rsidP="00F47436">
      <w:pPr>
        <w:ind w:firstLine="360"/>
        <w:rPr>
          <w:lang w:val="ru-RU" w:eastAsia="zh-CN"/>
        </w:rPr>
      </w:pPr>
      <w:r>
        <w:rPr>
          <w:lang w:val="ru-RU" w:eastAsia="zh-CN"/>
        </w:rPr>
        <w:t xml:space="preserve">Далее представленная общая схема работы алгоритма при том условии, что в результате работы алгоритма поиска похожих сегментов с порогом </w:t>
      </w:r>
      <w:r>
        <w:rPr>
          <w:lang w:val="en-US" w:eastAsia="zh-CN"/>
        </w:rPr>
        <w:t>C</w:t>
      </w:r>
      <w:r w:rsidRPr="00DC76D3">
        <w:rPr>
          <w:lang w:val="ru-RU" w:eastAsia="zh-CN"/>
        </w:rPr>
        <w:t>_3</w:t>
      </w:r>
      <w:r>
        <w:rPr>
          <w:lang w:val="ru-RU" w:eastAsia="zh-CN"/>
        </w:rPr>
        <w:t>, сегменты были найдены.</w:t>
      </w:r>
    </w:p>
    <w:p w14:paraId="2E4ACED4" w14:textId="77777777" w:rsidR="00DC76D3" w:rsidRPr="00DC76D3" w:rsidRDefault="00DC76D3" w:rsidP="00DC76D3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DC76D3">
        <w:rPr>
          <w:b/>
          <w:bCs/>
          <w:sz w:val="24"/>
          <w:szCs w:val="24"/>
          <w:lang w:val="en-US"/>
        </w:rPr>
        <w:t>streamSignature</w:t>
      </w:r>
      <w:proofErr w:type="spellEnd"/>
      <w:r w:rsidRPr="00DC76D3">
        <w:rPr>
          <w:sz w:val="24"/>
          <w:szCs w:val="24"/>
        </w:rPr>
        <w:t xml:space="preserve"> - сигнатура текущего кадра из видеопотока,</w:t>
      </w:r>
    </w:p>
    <w:p w14:paraId="06ED5CA8" w14:textId="55F21E52" w:rsidR="00DC76D3" w:rsidRDefault="00DC76D3" w:rsidP="00DC76D3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DC76D3">
        <w:rPr>
          <w:b/>
          <w:bCs/>
          <w:color w:val="000000" w:themeColor="text1"/>
          <w:sz w:val="24"/>
          <w:szCs w:val="24"/>
          <w:lang w:val="en-US"/>
        </w:rPr>
        <w:lastRenderedPageBreak/>
        <w:t>searchInfoList</w:t>
      </w:r>
      <w:proofErr w:type="spellEnd"/>
      <w:r w:rsidRPr="00DC76D3">
        <w:rPr>
          <w:color w:val="000000" w:themeColor="text1"/>
          <w:sz w:val="24"/>
          <w:szCs w:val="24"/>
        </w:rPr>
        <w:t xml:space="preserve"> </w:t>
      </w:r>
      <w:r w:rsidRPr="00DC76D3">
        <w:rPr>
          <w:sz w:val="24"/>
          <w:szCs w:val="24"/>
        </w:rPr>
        <w:t xml:space="preserve">– лист из экземпляров класса </w:t>
      </w:r>
      <w:proofErr w:type="spellStart"/>
      <w:r w:rsidRPr="00DC76D3">
        <w:rPr>
          <w:b/>
          <w:bCs/>
          <w:color w:val="000000" w:themeColor="text1"/>
          <w:sz w:val="24"/>
          <w:szCs w:val="24"/>
          <w:lang w:val="en-US"/>
        </w:rPr>
        <w:t>SearchInfo</w:t>
      </w:r>
      <w:proofErr w:type="spellEnd"/>
      <w:r w:rsidRPr="00DC76D3">
        <w:rPr>
          <w:sz w:val="24"/>
          <w:szCs w:val="24"/>
        </w:rPr>
        <w:t>.</w:t>
      </w:r>
    </w:p>
    <w:p w14:paraId="6B17406A" w14:textId="77777777" w:rsidR="00DC76D3" w:rsidRDefault="00DC76D3" w:rsidP="00DC76D3">
      <w:pPr>
        <w:rPr>
          <w:lang w:val="en-US"/>
        </w:rPr>
      </w:pPr>
      <w:r w:rsidRPr="00C315B6">
        <w:rPr>
          <w:noProof/>
          <w:lang w:val="en-US"/>
        </w:rPr>
        <w:drawing>
          <wp:inline distT="0" distB="0" distL="0" distR="0" wp14:anchorId="1C3E3EE9" wp14:editId="1B002BD7">
            <wp:extent cx="5731510" cy="7903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2601" w14:textId="77777777" w:rsidR="00DC76D3" w:rsidRDefault="00DC76D3" w:rsidP="00DC76D3">
      <w:pPr>
        <w:rPr>
          <w:lang w:val="en-US"/>
        </w:rPr>
      </w:pPr>
    </w:p>
    <w:p w14:paraId="3E31EC2D" w14:textId="77777777" w:rsidR="00DC76D3" w:rsidRPr="00C315B6" w:rsidRDefault="00DC76D3" w:rsidP="00DC76D3">
      <w:pPr>
        <w:rPr>
          <w:color w:val="000000" w:themeColor="text1"/>
        </w:rPr>
      </w:pPr>
      <w:r w:rsidRPr="00C315B6">
        <w:rPr>
          <w:color w:val="000000" w:themeColor="text1"/>
        </w:rPr>
        <w:t xml:space="preserve">После окончания работы с найденными частями, выполняется повторный проход по </w:t>
      </w:r>
      <w:r w:rsidRPr="00601B3A">
        <w:rPr>
          <w:b/>
          <w:bCs/>
          <w:color w:val="000000" w:themeColor="text1"/>
        </w:rPr>
        <w:t>SearchInfoList</w:t>
      </w:r>
      <w:r w:rsidRPr="00C315B6">
        <w:rPr>
          <w:color w:val="000000" w:themeColor="text1"/>
        </w:rPr>
        <w:t xml:space="preserve"> и обработка тех </w:t>
      </w:r>
      <w:r w:rsidRPr="00601B3A">
        <w:rPr>
          <w:b/>
          <w:bCs/>
          <w:color w:val="000000" w:themeColor="text1"/>
        </w:rPr>
        <w:t>SearchInfo</w:t>
      </w:r>
      <w:r w:rsidRPr="00C315B6">
        <w:rPr>
          <w:color w:val="000000" w:themeColor="text1"/>
        </w:rPr>
        <w:t xml:space="preserve">, с которыми работа не производилась, функцией </w:t>
      </w:r>
      <w:r w:rsidRPr="00601B3A">
        <w:rPr>
          <w:b/>
          <w:bCs/>
          <w:color w:val="000000" w:themeColor="text1"/>
        </w:rPr>
        <w:t>workWithSearchWindow</w:t>
      </w:r>
      <w:r w:rsidRPr="00C315B6">
        <w:rPr>
          <w:color w:val="000000" w:themeColor="text1"/>
        </w:rPr>
        <w:t>.</w:t>
      </w:r>
    </w:p>
    <w:sectPr w:rsidR="00DC76D3" w:rsidRPr="00C31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2000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10D"/>
    <w:multiLevelType w:val="hybridMultilevel"/>
    <w:tmpl w:val="55D64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A5ACD"/>
    <w:multiLevelType w:val="hybridMultilevel"/>
    <w:tmpl w:val="743C7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D4DF1"/>
    <w:multiLevelType w:val="multilevel"/>
    <w:tmpl w:val="B3E842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2"/>
      <w:numFmt w:val="decimal"/>
      <w:lvlText w:val="%3.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B3984"/>
    <w:multiLevelType w:val="hybridMultilevel"/>
    <w:tmpl w:val="543E66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6E5E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403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6B2139"/>
    <w:multiLevelType w:val="hybridMultilevel"/>
    <w:tmpl w:val="6DD04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1675D"/>
    <w:multiLevelType w:val="hybridMultilevel"/>
    <w:tmpl w:val="9B2433C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6F203B"/>
    <w:multiLevelType w:val="hybridMultilevel"/>
    <w:tmpl w:val="5FCEF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94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247A07"/>
    <w:multiLevelType w:val="hybridMultilevel"/>
    <w:tmpl w:val="65609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35E0D"/>
    <w:multiLevelType w:val="hybridMultilevel"/>
    <w:tmpl w:val="E6BE8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D0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5576DA"/>
    <w:multiLevelType w:val="hybridMultilevel"/>
    <w:tmpl w:val="D9669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A012A"/>
    <w:multiLevelType w:val="hybridMultilevel"/>
    <w:tmpl w:val="D2D48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86A02"/>
    <w:multiLevelType w:val="hybridMultilevel"/>
    <w:tmpl w:val="236EB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336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100219"/>
    <w:multiLevelType w:val="hybridMultilevel"/>
    <w:tmpl w:val="5844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B38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3909D7"/>
    <w:multiLevelType w:val="hybridMultilevel"/>
    <w:tmpl w:val="66EE54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9"/>
  </w:num>
  <w:num w:numId="5">
    <w:abstractNumId w:val="5"/>
  </w:num>
  <w:num w:numId="6">
    <w:abstractNumId w:val="1"/>
  </w:num>
  <w:num w:numId="7">
    <w:abstractNumId w:val="16"/>
  </w:num>
  <w:num w:numId="8">
    <w:abstractNumId w:val="18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14"/>
  </w:num>
  <w:num w:numId="14">
    <w:abstractNumId w:val="13"/>
  </w:num>
  <w:num w:numId="15">
    <w:abstractNumId w:val="11"/>
  </w:num>
  <w:num w:numId="16">
    <w:abstractNumId w:val="17"/>
  </w:num>
  <w:num w:numId="17">
    <w:abstractNumId w:val="15"/>
  </w:num>
  <w:num w:numId="18">
    <w:abstractNumId w:val="6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30"/>
    <w:rsid w:val="00010631"/>
    <w:rsid w:val="0008608A"/>
    <w:rsid w:val="000A0B51"/>
    <w:rsid w:val="000A2ED2"/>
    <w:rsid w:val="000A7F2E"/>
    <w:rsid w:val="000B4B0F"/>
    <w:rsid w:val="000D06F2"/>
    <w:rsid w:val="000F3123"/>
    <w:rsid w:val="00115DBF"/>
    <w:rsid w:val="00195E25"/>
    <w:rsid w:val="001A2C93"/>
    <w:rsid w:val="001F0554"/>
    <w:rsid w:val="001F304D"/>
    <w:rsid w:val="00214D69"/>
    <w:rsid w:val="002666CF"/>
    <w:rsid w:val="002E2256"/>
    <w:rsid w:val="002F3754"/>
    <w:rsid w:val="0030289B"/>
    <w:rsid w:val="00324CBE"/>
    <w:rsid w:val="003935DC"/>
    <w:rsid w:val="003D2549"/>
    <w:rsid w:val="003E0EA0"/>
    <w:rsid w:val="003F056F"/>
    <w:rsid w:val="003F2BF8"/>
    <w:rsid w:val="004018B9"/>
    <w:rsid w:val="00405885"/>
    <w:rsid w:val="00433DF7"/>
    <w:rsid w:val="00442A7B"/>
    <w:rsid w:val="004A155F"/>
    <w:rsid w:val="004F27BE"/>
    <w:rsid w:val="004F4028"/>
    <w:rsid w:val="0051687D"/>
    <w:rsid w:val="00526EAA"/>
    <w:rsid w:val="00534656"/>
    <w:rsid w:val="00564F31"/>
    <w:rsid w:val="00575C48"/>
    <w:rsid w:val="005B7B10"/>
    <w:rsid w:val="005C62CF"/>
    <w:rsid w:val="005D2256"/>
    <w:rsid w:val="00601B3A"/>
    <w:rsid w:val="0060437E"/>
    <w:rsid w:val="00606C0E"/>
    <w:rsid w:val="00637114"/>
    <w:rsid w:val="00644170"/>
    <w:rsid w:val="0067414B"/>
    <w:rsid w:val="006B77A2"/>
    <w:rsid w:val="006C36D4"/>
    <w:rsid w:val="00700F37"/>
    <w:rsid w:val="00765A6C"/>
    <w:rsid w:val="007927FE"/>
    <w:rsid w:val="007B7C66"/>
    <w:rsid w:val="00813C4E"/>
    <w:rsid w:val="008439D5"/>
    <w:rsid w:val="008B3B8D"/>
    <w:rsid w:val="008C1390"/>
    <w:rsid w:val="008E3A97"/>
    <w:rsid w:val="008F68C9"/>
    <w:rsid w:val="00946A4D"/>
    <w:rsid w:val="00973438"/>
    <w:rsid w:val="009A632B"/>
    <w:rsid w:val="009E4DAB"/>
    <w:rsid w:val="00A0188E"/>
    <w:rsid w:val="00A14E6C"/>
    <w:rsid w:val="00A15700"/>
    <w:rsid w:val="00A710BE"/>
    <w:rsid w:val="00A83A30"/>
    <w:rsid w:val="00A86983"/>
    <w:rsid w:val="00AA0683"/>
    <w:rsid w:val="00AB69C1"/>
    <w:rsid w:val="00AC4DC5"/>
    <w:rsid w:val="00AE4085"/>
    <w:rsid w:val="00AE43B5"/>
    <w:rsid w:val="00AE6668"/>
    <w:rsid w:val="00AF03AC"/>
    <w:rsid w:val="00B000E9"/>
    <w:rsid w:val="00B267F3"/>
    <w:rsid w:val="00B37693"/>
    <w:rsid w:val="00B42A5E"/>
    <w:rsid w:val="00B6512F"/>
    <w:rsid w:val="00B75FA4"/>
    <w:rsid w:val="00B961CB"/>
    <w:rsid w:val="00BA253D"/>
    <w:rsid w:val="00BB051C"/>
    <w:rsid w:val="00C07655"/>
    <w:rsid w:val="00C16E3E"/>
    <w:rsid w:val="00C315B6"/>
    <w:rsid w:val="00C33A5F"/>
    <w:rsid w:val="00C54880"/>
    <w:rsid w:val="00C6736B"/>
    <w:rsid w:val="00C75EEB"/>
    <w:rsid w:val="00C77963"/>
    <w:rsid w:val="00D2028F"/>
    <w:rsid w:val="00D206ED"/>
    <w:rsid w:val="00D549EB"/>
    <w:rsid w:val="00D7017D"/>
    <w:rsid w:val="00D822E3"/>
    <w:rsid w:val="00DA3CF5"/>
    <w:rsid w:val="00DB312B"/>
    <w:rsid w:val="00DC3212"/>
    <w:rsid w:val="00DC3B60"/>
    <w:rsid w:val="00DC76D3"/>
    <w:rsid w:val="00DF7419"/>
    <w:rsid w:val="00E341F0"/>
    <w:rsid w:val="00E71ADC"/>
    <w:rsid w:val="00E92807"/>
    <w:rsid w:val="00EB67EF"/>
    <w:rsid w:val="00F13CCA"/>
    <w:rsid w:val="00F17FB0"/>
    <w:rsid w:val="00F21A0B"/>
    <w:rsid w:val="00F47436"/>
    <w:rsid w:val="00F8330D"/>
    <w:rsid w:val="00FA36F2"/>
    <w:rsid w:val="00FC4D6F"/>
    <w:rsid w:val="00FC5703"/>
    <w:rsid w:val="00FD6F16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9BA7D"/>
  <w15:chartTrackingRefBased/>
  <w15:docId w15:val="{EAD1C635-EDB6-B448-B8C3-A15F2E73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6D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0BE"/>
    <w:pPr>
      <w:keepNext/>
      <w:keepLines/>
      <w:spacing w:before="240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0BE"/>
    <w:pPr>
      <w:keepNext/>
      <w:keepLines/>
      <w:spacing w:before="40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0BE"/>
    <w:pPr>
      <w:keepNext/>
      <w:keepLines/>
      <w:spacing w:before="40"/>
      <w:ind w:firstLine="709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710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710BE"/>
    <w:rPr>
      <w:rFonts w:asciiTheme="majorHAnsi" w:eastAsiaTheme="majorEastAsia" w:hAnsiTheme="majorHAnsi" w:cstheme="majorBidi"/>
      <w:color w:val="1F3763" w:themeColor="accent1" w:themeShade="7F"/>
      <w:sz w:val="28"/>
      <w:lang w:val="ru-RU" w:eastAsia="zh-CN"/>
    </w:rPr>
  </w:style>
  <w:style w:type="paragraph" w:styleId="ListParagraph">
    <w:name w:val="List Paragraph"/>
    <w:basedOn w:val="Normal"/>
    <w:uiPriority w:val="34"/>
    <w:qFormat/>
    <w:rsid w:val="00A710BE"/>
    <w:pPr>
      <w:ind w:left="720" w:firstLine="709"/>
      <w:contextualSpacing/>
      <w:jc w:val="both"/>
    </w:pPr>
    <w:rPr>
      <w:rFonts w:eastAsiaTheme="minorEastAsia" w:cstheme="minorBidi"/>
      <w:sz w:val="28"/>
      <w:szCs w:val="22"/>
      <w:lang w:val="ru-RU" w:eastAsia="zh-CN"/>
    </w:rPr>
  </w:style>
  <w:style w:type="character" w:styleId="PlaceholderText">
    <w:name w:val="Placeholder Text"/>
    <w:basedOn w:val="DefaultParagraphFont"/>
    <w:uiPriority w:val="99"/>
    <w:semiHidden/>
    <w:rsid w:val="00A710BE"/>
    <w:rPr>
      <w:color w:val="808080"/>
    </w:rPr>
  </w:style>
  <w:style w:type="paragraph" w:styleId="NoSpacing">
    <w:name w:val="No Spacing"/>
    <w:uiPriority w:val="1"/>
    <w:qFormat/>
    <w:rsid w:val="005D2256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9</Pages>
  <Words>2264</Words>
  <Characters>12908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Mustafin</dc:creator>
  <cp:keywords/>
  <dc:description/>
  <cp:lastModifiedBy>Vladimir Mustafin</cp:lastModifiedBy>
  <cp:revision>38</cp:revision>
  <dcterms:created xsi:type="dcterms:W3CDTF">2021-02-19T12:36:00Z</dcterms:created>
  <dcterms:modified xsi:type="dcterms:W3CDTF">2021-04-19T04:02:00Z</dcterms:modified>
</cp:coreProperties>
</file>