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8248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Princípios de segurança da informação</w:t>
      </w:r>
    </w:p>
    <w:p w:rsidR="00000000" w:rsidRDefault="009824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9824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10:22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Autenticidade</w:t>
      </w:r>
      <w:r>
        <w:rPr>
          <w:rFonts w:eastAsia="Times New Roman"/>
          <w:sz w:val="28"/>
          <w:szCs w:val="28"/>
        </w:rPr>
        <w:t xml:space="preserve"> - é quando a informação é direta, sem clonagem - feita diretamente do remetente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Ex: Geronimo envia uma mensagem até Eunice - se foi geronimo realmente que enviou a mensagem então a mensagem é autentica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Confidencialidade</w:t>
      </w:r>
      <w:r>
        <w:rPr>
          <w:rFonts w:eastAsia="Times New Roman"/>
          <w:sz w:val="28"/>
          <w:szCs w:val="28"/>
        </w:rPr>
        <w:t xml:space="preserve"> - Privacidade dos dados - uma pessoa envia uma mensagem a outra essa mensagem é privada, ou seja uma informação de</w:t>
      </w:r>
      <w:r>
        <w:rPr>
          <w:rFonts w:eastAsia="Times New Roman"/>
          <w:sz w:val="28"/>
          <w:szCs w:val="28"/>
        </w:rPr>
        <w:t xml:space="preserve"> uma empresa apenas uma empresa tem acesso - as informações são restritas apenas pessoas autorizadas tem acesso a essas informações.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Disponibilidade</w:t>
      </w:r>
      <w:r>
        <w:rPr>
          <w:rFonts w:eastAsia="Times New Roman"/>
          <w:sz w:val="28"/>
          <w:szCs w:val="28"/>
        </w:rPr>
        <w:t xml:space="preserve"> - É o quão as informações estão disponíveis para quando necessárias ter acesso a elas, ou seja, quando um</w:t>
      </w:r>
      <w:r>
        <w:rPr>
          <w:rFonts w:eastAsia="Times New Roman"/>
          <w:sz w:val="28"/>
          <w:szCs w:val="28"/>
        </w:rPr>
        <w:t xml:space="preserve"> processo depende de uma informação porém perdemos o acesso a ela, isso será crítico, pois a empresa pode parar.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Integridade</w:t>
      </w:r>
      <w:r>
        <w:rPr>
          <w:rFonts w:eastAsia="Times New Roman"/>
          <w:sz w:val="28"/>
          <w:szCs w:val="28"/>
        </w:rPr>
        <w:t xml:space="preserve"> - Garantir a informação integra até o destino, exemplo, uma mensagem enviada para outra pessoa, a integridade é garantir que a me</w:t>
      </w:r>
      <w:r>
        <w:rPr>
          <w:rFonts w:eastAsia="Times New Roman"/>
          <w:sz w:val="28"/>
          <w:szCs w:val="28"/>
        </w:rPr>
        <w:t>nsagem seja a mesma que foi enviada, sem alterações.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Análises de vulnerabilidade e tipos</w:t>
      </w:r>
    </w:p>
    <w:p w:rsidR="00000000" w:rsidRDefault="009824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9824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15:36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análises de vulnerabilidades são feitas para ser auditadas a corrigidas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Tipos de análises Vulnerabilidade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Black box</w:t>
      </w:r>
      <w:r>
        <w:rPr>
          <w:rFonts w:eastAsia="Times New Roman"/>
          <w:sz w:val="28"/>
          <w:szCs w:val="28"/>
        </w:rPr>
        <w:t xml:space="preserve"> - Análise de quando não conhecemos nada da estrutura - descobrir vulnerabilidades em acessos, arquivos não permitidos, permissões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White box</w:t>
      </w:r>
      <w:r>
        <w:rPr>
          <w:rFonts w:eastAsia="Times New Roman"/>
          <w:sz w:val="28"/>
          <w:szCs w:val="28"/>
        </w:rPr>
        <w:t xml:space="preserve"> - Análise quando temos um conhecimento da estrutura como OS, servido</w:t>
      </w:r>
      <w:r>
        <w:rPr>
          <w:rFonts w:eastAsia="Times New Roman"/>
          <w:sz w:val="28"/>
          <w:szCs w:val="28"/>
        </w:rPr>
        <w:t>res, IP - Descobrir versão de software, sistema operacional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Gray Box</w:t>
      </w:r>
      <w:r>
        <w:rPr>
          <w:rFonts w:eastAsia="Times New Roman"/>
          <w:sz w:val="28"/>
          <w:szCs w:val="28"/>
        </w:rPr>
        <w:t xml:space="preserve"> - Análise quando temos conhecimento parcial - uma mistura dos dois tanto mais vulnerabilidades mais profundas quando outras mais básicas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Planejamento de análises de vulnerabilidade</w:t>
      </w:r>
    </w:p>
    <w:p w:rsidR="00000000" w:rsidRDefault="009824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9824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15:52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Informações gerais</w:t>
      </w:r>
      <w:r>
        <w:rPr>
          <w:rFonts w:eastAsia="Times New Roman"/>
          <w:sz w:val="28"/>
          <w:szCs w:val="28"/>
        </w:rPr>
        <w:t xml:space="preserve"> - Informações da empresa</w:t>
      </w:r>
    </w:p>
    <w:p w:rsidR="00000000" w:rsidRDefault="0098248D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Contrato de acordo</w:t>
      </w:r>
      <w:r>
        <w:rPr>
          <w:rFonts w:eastAsia="Times New Roman"/>
          <w:sz w:val="28"/>
          <w:szCs w:val="28"/>
        </w:rPr>
        <w:t xml:space="preserve"> - Um contrato onde iremos informar a análise feita</w:t>
      </w:r>
    </w:p>
    <w:p w:rsidR="00000000" w:rsidRDefault="0098248D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Objetivo do acordo</w:t>
      </w:r>
    </w:p>
    <w:p w:rsidR="00000000" w:rsidRDefault="0098248D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Limitações da análise</w:t>
      </w:r>
      <w:r>
        <w:rPr>
          <w:rFonts w:eastAsia="Times New Roman"/>
          <w:sz w:val="28"/>
          <w:szCs w:val="28"/>
        </w:rPr>
        <w:t xml:space="preserve"> - O que vamos testar e como vamos testar </w:t>
      </w:r>
    </w:p>
    <w:p w:rsidR="00000000" w:rsidRDefault="0098248D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Relatórios</w:t>
      </w:r>
      <w:r>
        <w:rPr>
          <w:rFonts w:eastAsia="Times New Roman"/>
          <w:sz w:val="28"/>
          <w:szCs w:val="28"/>
        </w:rPr>
        <w:t xml:space="preserve"> - Com as vu</w:t>
      </w:r>
      <w:r>
        <w:rPr>
          <w:rFonts w:eastAsia="Times New Roman"/>
          <w:sz w:val="28"/>
          <w:szCs w:val="28"/>
        </w:rPr>
        <w:t>lnerabilidades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36"/>
          <w:szCs w:val="36"/>
        </w:rPr>
        <w:t xml:space="preserve">Fases da análise 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98248D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Reconhecimento ( Footprint )</w:t>
      </w:r>
      <w:r>
        <w:rPr>
          <w:rFonts w:eastAsia="Times New Roman"/>
          <w:sz w:val="28"/>
          <w:szCs w:val="28"/>
        </w:rPr>
        <w:t xml:space="preserve"> - Conhecimento do ambiente, coletar informações</w:t>
      </w:r>
    </w:p>
    <w:p w:rsidR="00000000" w:rsidRDefault="0098248D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Varredura ( Scanning )</w:t>
      </w:r>
      <w:r>
        <w:rPr>
          <w:rFonts w:eastAsia="Times New Roman"/>
          <w:sz w:val="28"/>
          <w:szCs w:val="28"/>
        </w:rPr>
        <w:t xml:space="preserve"> - Escanear vulnerabilidades pode ser feitas manualmente ou </w:t>
      </w:r>
      <w:r>
        <w:rPr>
          <w:rFonts w:eastAsia="Times New Roman"/>
          <w:sz w:val="28"/>
          <w:szCs w:val="28"/>
        </w:rPr>
        <w:t>automaticamente com ferramentas</w:t>
      </w:r>
    </w:p>
    <w:p w:rsidR="00000000" w:rsidRDefault="0098248D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Exploração (Gaining Acess )</w:t>
      </w:r>
      <w:r>
        <w:rPr>
          <w:rFonts w:eastAsia="Times New Roman"/>
          <w:sz w:val="28"/>
          <w:szCs w:val="28"/>
        </w:rPr>
        <w:t xml:space="preserve"> - Tentar ganhar acesso, explorando as vulnerabilidades</w:t>
      </w:r>
    </w:p>
    <w:p w:rsidR="00000000" w:rsidRDefault="0098248D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Escalação de privilégios ( Maintaining Acess )</w:t>
      </w:r>
      <w:r>
        <w:rPr>
          <w:rFonts w:eastAsia="Times New Roman"/>
          <w:sz w:val="28"/>
          <w:szCs w:val="28"/>
        </w:rPr>
        <w:t xml:space="preserve"> - Quando conseguimos acesso ao sistema, conseguimos subir nosso nível de privilégios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Para fa</w:t>
      </w:r>
      <w:r>
        <w:rPr>
          <w:b/>
          <w:bCs/>
          <w:sz w:val="28"/>
          <w:szCs w:val="28"/>
        </w:rPr>
        <w:t>zer essas análises existem alguns métodos usados</w:t>
      </w:r>
    </w:p>
    <w:p w:rsidR="00000000" w:rsidRDefault="0098248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OSSTMM 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ISSAF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WASC-TC</w:t>
      </w:r>
    </w:p>
    <w:p w:rsidR="00000000" w:rsidRDefault="0098248D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OWASP 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A2D"/>
    <w:multiLevelType w:val="multilevel"/>
    <w:tmpl w:val="761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B467C"/>
    <w:multiLevelType w:val="multilevel"/>
    <w:tmpl w:val="8B3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9387E"/>
    <w:multiLevelType w:val="multilevel"/>
    <w:tmpl w:val="0AD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23D2F"/>
    <w:multiLevelType w:val="multilevel"/>
    <w:tmpl w:val="F42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316F6"/>
    <w:multiLevelType w:val="multilevel"/>
    <w:tmpl w:val="165E8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8C100D"/>
    <w:multiLevelType w:val="multilevel"/>
    <w:tmpl w:val="D7B4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F187D"/>
    <w:multiLevelType w:val="multilevel"/>
    <w:tmpl w:val="54B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757B66"/>
    <w:multiLevelType w:val="multilevel"/>
    <w:tmpl w:val="B68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BF5177"/>
    <w:multiLevelType w:val="multilevel"/>
    <w:tmpl w:val="1DE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8C34BF"/>
    <w:multiLevelType w:val="multilevel"/>
    <w:tmpl w:val="6A8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3F5D7F"/>
    <w:multiLevelType w:val="multilevel"/>
    <w:tmpl w:val="46FC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453755">
    <w:abstractNumId w:val="8"/>
  </w:num>
  <w:num w:numId="2" w16cid:durableId="2146776624">
    <w:abstractNumId w:val="0"/>
  </w:num>
  <w:num w:numId="3" w16cid:durableId="1420831494">
    <w:abstractNumId w:val="5"/>
  </w:num>
  <w:num w:numId="4" w16cid:durableId="79371292">
    <w:abstractNumId w:val="7"/>
  </w:num>
  <w:num w:numId="5" w16cid:durableId="399644796">
    <w:abstractNumId w:val="2"/>
  </w:num>
  <w:num w:numId="6" w16cid:durableId="1142041851">
    <w:abstractNumId w:val="1"/>
  </w:num>
  <w:num w:numId="7" w16cid:durableId="901790136">
    <w:abstractNumId w:val="9"/>
  </w:num>
  <w:num w:numId="8" w16cid:durableId="195432145">
    <w:abstractNumId w:val="10"/>
  </w:num>
  <w:num w:numId="9" w16cid:durableId="1086270675">
    <w:abstractNumId w:val="3"/>
  </w:num>
  <w:num w:numId="10" w16cid:durableId="1921331777">
    <w:abstractNumId w:val="6"/>
  </w:num>
  <w:num w:numId="11" w16cid:durableId="1499734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D"/>
    <w:rsid w:val="009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AD98F-2C17-4BFE-8534-D9CE9AF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2023-06-27T16:26:00Z</dcterms:created>
  <dcterms:modified xsi:type="dcterms:W3CDTF">2023-06-27T16:26:00Z</dcterms:modified>
</cp:coreProperties>
</file>