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8700" w:type="dxa"/>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8588"/>
        <w:gridCol w:w="112"/>
      </w:tblGrid>
      <w:tr w:rsidR="00391C47" w:rsidRPr="004337C3" w14:paraId="0ACFE933" w14:textId="77777777" w:rsidTr="00391C47">
        <w:trPr>
          <w:tblCellSpacing w:w="15" w:type="dxa"/>
        </w:trPr>
        <w:tc>
          <w:tcPr>
            <w:tcW w:w="0" w:type="auto"/>
            <w:shd w:val="clear" w:color="auto" w:fill="FFFFFF"/>
            <w:vAlign w:val="center"/>
          </w:tcPr>
          <w:p w14:paraId="44CC10CD" w14:textId="50105F9F" w:rsidR="004337C3" w:rsidRPr="004337C3" w:rsidRDefault="00391C47" w:rsidP="004337C3">
            <w:pPr>
              <w:rPr>
                <w:b/>
                <w:bCs/>
              </w:rPr>
            </w:pPr>
            <w:r w:rsidRPr="002C698F">
              <w:rPr>
                <w:b/>
                <w:bCs/>
              </w:rPr>
              <w:t>STATISTICAL REPORT ON THE CRABS DATA SET</w:t>
            </w:r>
          </w:p>
        </w:tc>
        <w:tc>
          <w:tcPr>
            <w:tcW w:w="0" w:type="auto"/>
            <w:shd w:val="clear" w:color="auto" w:fill="FFFFFF"/>
            <w:vAlign w:val="center"/>
          </w:tcPr>
          <w:p w14:paraId="63AD4F81" w14:textId="15E5527D" w:rsidR="004337C3" w:rsidRPr="004337C3" w:rsidRDefault="004337C3" w:rsidP="004337C3"/>
        </w:tc>
      </w:tr>
    </w:tbl>
    <w:p w14:paraId="35BC9865" w14:textId="7CC03B30" w:rsidR="004337C3" w:rsidRDefault="00B328F5" w:rsidP="004337C3">
      <w:r>
        <w:t xml:space="preserve">The </w:t>
      </w:r>
      <w:proofErr w:type="gramStart"/>
      <w:r>
        <w:t>crabs</w:t>
      </w:r>
      <w:proofErr w:type="gramEnd"/>
      <w:r>
        <w:t xml:space="preserve"> data set is a m</w:t>
      </w:r>
      <w:r w:rsidR="004337C3" w:rsidRPr="004337C3">
        <w:t xml:space="preserve">orphological Measurements on </w:t>
      </w:r>
      <w:proofErr w:type="spellStart"/>
      <w:r w:rsidR="004337C3" w:rsidRPr="004337C3">
        <w:t>Leptograpsus</w:t>
      </w:r>
      <w:proofErr w:type="spellEnd"/>
      <w:r w:rsidR="004337C3" w:rsidRPr="004337C3">
        <w:t xml:space="preserve"> </w:t>
      </w:r>
      <w:r w:rsidR="004337C3" w:rsidRPr="004337C3">
        <w:rPr>
          <w:i/>
          <w:iCs/>
        </w:rPr>
        <w:t>variegatus</w:t>
      </w:r>
      <w:r w:rsidR="004337C3" w:rsidRPr="004337C3">
        <w:t> </w:t>
      </w:r>
      <w:r>
        <w:t xml:space="preserve">. </w:t>
      </w:r>
      <w:r>
        <w:rPr>
          <w:i/>
          <w:iCs/>
        </w:rPr>
        <w:t>The data</w:t>
      </w:r>
      <w:r w:rsidRPr="004337C3">
        <w:t xml:space="preserve"> </w:t>
      </w:r>
      <w:r w:rsidR="004337C3" w:rsidRPr="004337C3">
        <w:t>collected at Fremantle, W. Australia.</w:t>
      </w:r>
    </w:p>
    <w:p w14:paraId="08D686BD" w14:textId="30D0072A" w:rsidR="00B328F5" w:rsidRPr="002C698F" w:rsidRDefault="00B328F5" w:rsidP="004337C3">
      <w:pPr>
        <w:rPr>
          <w:b/>
          <w:bCs/>
        </w:rPr>
      </w:pPr>
      <w:r w:rsidRPr="002C698F">
        <w:rPr>
          <w:b/>
          <w:bCs/>
        </w:rPr>
        <w:t>DATA ANALYSIS</w:t>
      </w:r>
    </w:p>
    <w:p w14:paraId="679F3C4C" w14:textId="51086A50" w:rsidR="00B328F5" w:rsidRPr="00B328F5" w:rsidRDefault="00B328F5" w:rsidP="004337C3">
      <w:r w:rsidRPr="004337C3">
        <w:t>The </w:t>
      </w:r>
      <w:r>
        <w:t xml:space="preserve">crabs </w:t>
      </w:r>
      <w:r w:rsidRPr="004337C3">
        <w:t> data</w:t>
      </w:r>
      <w:r>
        <w:t xml:space="preserve"> is a data</w:t>
      </w:r>
      <w:r w:rsidRPr="004337C3">
        <w:t xml:space="preserve"> frame </w:t>
      </w:r>
      <w:r>
        <w:t>that contains</w:t>
      </w:r>
      <w:r w:rsidRPr="004337C3">
        <w:t xml:space="preserve"> 200 rows and 8 columns, describing 5 morphological measurements on 50 crabs each of two </w:t>
      </w:r>
      <w:proofErr w:type="spellStart"/>
      <w:r w:rsidRPr="004337C3">
        <w:t>colour</w:t>
      </w:r>
      <w:proofErr w:type="spellEnd"/>
      <w:r w:rsidRPr="004337C3">
        <w:t xml:space="preserve"> forms and both sexes, of the species </w:t>
      </w:r>
      <w:proofErr w:type="spellStart"/>
      <w:r w:rsidRPr="004337C3">
        <w:rPr>
          <w:i/>
          <w:iCs/>
        </w:rPr>
        <w:t>Leptograpsus</w:t>
      </w:r>
      <w:proofErr w:type="spellEnd"/>
    </w:p>
    <w:p w14:paraId="1F8428B2" w14:textId="59F2AC45" w:rsidR="00B328F5" w:rsidRPr="0027758D" w:rsidRDefault="006E1B3A" w:rsidP="00B328F5">
      <w:r>
        <w:t xml:space="preserve">The </w:t>
      </w:r>
      <w:proofErr w:type="gramStart"/>
      <w:r>
        <w:t>crabs</w:t>
      </w:r>
      <w:proofErr w:type="gramEnd"/>
      <w:r>
        <w:t xml:space="preserve"> data set has 8 variables in which 5 are numeric</w:t>
      </w:r>
      <w:r w:rsidR="00B328F5">
        <w:t>(</w:t>
      </w:r>
      <w:r w:rsidR="00B328F5" w:rsidRPr="0027758D">
        <w:t>frontal lobe size (mm)</w:t>
      </w:r>
      <w:r w:rsidR="00B328F5">
        <w:t>,</w:t>
      </w:r>
    </w:p>
    <w:p w14:paraId="14BDD029" w14:textId="00FBE98D" w:rsidR="00B328F5" w:rsidRPr="0027758D" w:rsidRDefault="00B328F5" w:rsidP="00B328F5">
      <w:r w:rsidRPr="0027758D">
        <w:t>rear width (mm)</w:t>
      </w:r>
      <w:r>
        <w:t>,</w:t>
      </w:r>
      <w:r w:rsidRPr="00B328F5">
        <w:t xml:space="preserve"> </w:t>
      </w:r>
      <w:r w:rsidRPr="0027758D">
        <w:t>carapace length (mm)</w:t>
      </w:r>
      <w:r>
        <w:t>,</w:t>
      </w:r>
      <w:r w:rsidRPr="00B328F5">
        <w:t xml:space="preserve"> </w:t>
      </w:r>
      <w:r w:rsidRPr="0027758D">
        <w:t>carapace width (mm)</w:t>
      </w:r>
      <w:r>
        <w:t xml:space="preserve">and </w:t>
      </w:r>
      <w:r w:rsidRPr="0027758D">
        <w:t>body depth (mm)</w:t>
      </w:r>
    </w:p>
    <w:p w14:paraId="5BC4B918" w14:textId="18A24B44" w:rsidR="004337C3" w:rsidRDefault="00B328F5" w:rsidP="004337C3">
      <w:r>
        <w:t>,</w:t>
      </w:r>
      <w:r w:rsidR="006E1B3A">
        <w:t xml:space="preserve">2 </w:t>
      </w:r>
      <w:proofErr w:type="gramStart"/>
      <w:r w:rsidR="006E1B3A">
        <w:t>are</w:t>
      </w:r>
      <w:proofErr w:type="gramEnd"/>
      <w:r w:rsidR="006E1B3A">
        <w:t xml:space="preserve"> factor </w:t>
      </w:r>
      <w:r>
        <w:t xml:space="preserve">(Species and sex) </w:t>
      </w:r>
      <w:r w:rsidR="006E1B3A">
        <w:t>and 1 is an integer</w:t>
      </w:r>
      <w:r>
        <w:t>(index).</w:t>
      </w:r>
    </w:p>
    <w:p w14:paraId="61A21457" w14:textId="15FDEFDF" w:rsidR="00B328F5" w:rsidRDefault="00B328F5" w:rsidP="004337C3">
      <w:r>
        <w:rPr>
          <w:noProof/>
        </w:rPr>
        <w:drawing>
          <wp:inline distT="0" distB="0" distL="0" distR="0" wp14:anchorId="4052954B" wp14:editId="697F2E8D">
            <wp:extent cx="2376152" cy="1875924"/>
            <wp:effectExtent l="0" t="0" r="5715" b="0"/>
            <wp:docPr id="1920027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027498" name=""/>
                    <pic:cNvPicPr/>
                  </pic:nvPicPr>
                  <pic:blipFill rotWithShape="1">
                    <a:blip r:embed="rId5"/>
                    <a:srcRect l="-216" t="5206" r="82094" b="69346"/>
                    <a:stretch>
                      <a:fillRect/>
                    </a:stretch>
                  </pic:blipFill>
                  <pic:spPr bwMode="auto">
                    <a:xfrm>
                      <a:off x="0" y="0"/>
                      <a:ext cx="2388215" cy="1885448"/>
                    </a:xfrm>
                    <a:prstGeom prst="rect">
                      <a:avLst/>
                    </a:prstGeom>
                    <a:ln>
                      <a:noFill/>
                    </a:ln>
                    <a:extLst>
                      <a:ext uri="{53640926-AAD7-44D8-BBD7-CCE9431645EC}">
                        <a14:shadowObscured xmlns:a14="http://schemas.microsoft.com/office/drawing/2010/main"/>
                      </a:ext>
                    </a:extLst>
                  </pic:spPr>
                </pic:pic>
              </a:graphicData>
            </a:graphic>
          </wp:inline>
        </w:drawing>
      </w:r>
      <w:r>
        <w:t>.</w:t>
      </w:r>
    </w:p>
    <w:p w14:paraId="10298594" w14:textId="77777777" w:rsidR="00B328F5" w:rsidRDefault="00B328F5" w:rsidP="004337C3"/>
    <w:p w14:paraId="037DC02F" w14:textId="391C98A2" w:rsidR="001C290F" w:rsidRDefault="00C21921" w:rsidP="00C21921">
      <w:pPr>
        <w:jc w:val="center"/>
      </w:pPr>
      <w:r>
        <w:rPr>
          <w:noProof/>
        </w:rPr>
        <w:drawing>
          <wp:inline distT="0" distB="0" distL="0" distR="0" wp14:anchorId="19185B04" wp14:editId="5AD72DB3">
            <wp:extent cx="3405845" cy="2140499"/>
            <wp:effectExtent l="0" t="0" r="4445" b="0"/>
            <wp:docPr id="10257489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748958" name="Picture 1025748958"/>
                    <pic:cNvPicPr/>
                  </pic:nvPicPr>
                  <pic:blipFill>
                    <a:blip r:embed="rId6">
                      <a:extLst>
                        <a:ext uri="{28A0092B-C50C-407E-A947-70E740481C1C}">
                          <a14:useLocalDpi xmlns:a14="http://schemas.microsoft.com/office/drawing/2010/main" val="0"/>
                        </a:ext>
                      </a:extLst>
                    </a:blip>
                    <a:stretch>
                      <a:fillRect/>
                    </a:stretch>
                  </pic:blipFill>
                  <pic:spPr>
                    <a:xfrm>
                      <a:off x="0" y="0"/>
                      <a:ext cx="3424697" cy="2152347"/>
                    </a:xfrm>
                    <a:prstGeom prst="rect">
                      <a:avLst/>
                    </a:prstGeom>
                  </pic:spPr>
                </pic:pic>
              </a:graphicData>
            </a:graphic>
          </wp:inline>
        </w:drawing>
      </w:r>
    </w:p>
    <w:p w14:paraId="6FA773A9" w14:textId="076A790D" w:rsidR="006508B2" w:rsidRDefault="00B328F5">
      <w:r>
        <w:t xml:space="preserve">From the frequency table, it can clearly be seen that all species have a frequency of 50 and the bar chart also confirms it visually. </w:t>
      </w:r>
      <w:proofErr w:type="gramStart"/>
      <w:r>
        <w:t>Hence</w:t>
      </w:r>
      <w:proofErr w:type="gramEnd"/>
      <w:r>
        <w:t xml:space="preserve"> we can conclude that the data is balanced</w:t>
      </w:r>
      <w:r w:rsidR="00EF7969">
        <w:t>. The balance nature of the data makes it suitable for statistical analysis which will provide unbiased results</w:t>
      </w:r>
      <w:r w:rsidR="00530880">
        <w:t>.</w:t>
      </w:r>
    </w:p>
    <w:p w14:paraId="3EDE29EC" w14:textId="067D40D2" w:rsidR="00530880" w:rsidRDefault="00530880" w:rsidP="00530880">
      <w:r>
        <w:lastRenderedPageBreak/>
        <w:t>2. a)</w:t>
      </w:r>
    </w:p>
    <w:p w14:paraId="7C211367" w14:textId="5B496C2D" w:rsidR="00C21921" w:rsidRDefault="00530880" w:rsidP="00530880">
      <w:pPr>
        <w:jc w:val="center"/>
      </w:pPr>
      <w:r>
        <w:rPr>
          <w:noProof/>
        </w:rPr>
        <w:drawing>
          <wp:inline distT="0" distB="0" distL="0" distR="0" wp14:anchorId="484AE90F" wp14:editId="3686A2D7">
            <wp:extent cx="3599645" cy="2262298"/>
            <wp:effectExtent l="0" t="0" r="1270" b="5080"/>
            <wp:docPr id="20825001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50010" name="Picture 208250010"/>
                    <pic:cNvPicPr/>
                  </pic:nvPicPr>
                  <pic:blipFill>
                    <a:blip r:embed="rId7">
                      <a:extLst>
                        <a:ext uri="{28A0092B-C50C-407E-A947-70E740481C1C}">
                          <a14:useLocalDpi xmlns:a14="http://schemas.microsoft.com/office/drawing/2010/main" val="0"/>
                        </a:ext>
                      </a:extLst>
                    </a:blip>
                    <a:stretch>
                      <a:fillRect/>
                    </a:stretch>
                  </pic:blipFill>
                  <pic:spPr>
                    <a:xfrm>
                      <a:off x="0" y="0"/>
                      <a:ext cx="3637924" cy="2286356"/>
                    </a:xfrm>
                    <a:prstGeom prst="rect">
                      <a:avLst/>
                    </a:prstGeom>
                  </pic:spPr>
                </pic:pic>
              </a:graphicData>
            </a:graphic>
          </wp:inline>
        </w:drawing>
      </w:r>
    </w:p>
    <w:p w14:paraId="4EAE5F95" w14:textId="04676899" w:rsidR="00530880" w:rsidRDefault="00530880">
      <w:r>
        <w:t>The boxplot of both species clearly shows that there are only few outliers for the body depth measurements of crabs. Furthermore, the median body depth of across species and sex are roughly close hence the</w:t>
      </w:r>
      <w:r w:rsidR="000A7C5B">
        <w:t>re is very little distinction between them.</w:t>
      </w:r>
      <w:r w:rsidR="008A6846">
        <w:t xml:space="preserve"> </w:t>
      </w:r>
      <w:r w:rsidR="000A7C5B">
        <w:t xml:space="preserve">The variability in both cases </w:t>
      </w:r>
      <w:proofErr w:type="gramStart"/>
      <w:r w:rsidR="000A7C5B">
        <w:t>are</w:t>
      </w:r>
      <w:proofErr w:type="gramEnd"/>
      <w:r w:rsidR="000A7C5B">
        <w:t xml:space="preserve"> also fairly similar as well. </w:t>
      </w:r>
    </w:p>
    <w:p w14:paraId="35C1EF8D" w14:textId="77777777" w:rsidR="00034F11" w:rsidRPr="00034F11" w:rsidRDefault="00A14D29" w:rsidP="00034F11">
      <w:r>
        <w:t xml:space="preserve">b. </w:t>
      </w:r>
      <w:r w:rsidR="00034F11" w:rsidRPr="00034F11">
        <w:t>Mean1  Mean2 Median1 Median2 Mode1 Mode1.1 Variance</w:t>
      </w:r>
    </w:p>
    <w:p w14:paraId="6C0FC4D8" w14:textId="77777777" w:rsidR="00034F11" w:rsidRPr="00034F11" w:rsidRDefault="00034F11" w:rsidP="00034F11">
      <w:r w:rsidRPr="00034F11">
        <w:t>B 12.583 13.724   12.60    13.8   7.7    13.8 11.17720</w:t>
      </w:r>
    </w:p>
    <w:p w14:paraId="5D296FC0" w14:textId="5B2D08A7" w:rsidR="00A14D29" w:rsidRDefault="00034F11" w:rsidP="00034F11">
      <w:r w:rsidRPr="00034F11">
        <w:t>O 15.478 14.337   15.55    14.2  17.9    17.8 12.20963</w:t>
      </w:r>
    </w:p>
    <w:p w14:paraId="494B983A" w14:textId="2E3934C8" w:rsidR="00A14D29" w:rsidRPr="00A14D29" w:rsidRDefault="00A14D29" w:rsidP="00A14D29">
      <w:r>
        <w:t xml:space="preserve">The O species  has a more crabs with the </w:t>
      </w:r>
      <w:r w:rsidR="006D1F9E">
        <w:t>most frequent</w:t>
      </w:r>
      <w:r>
        <w:t xml:space="preserve"> body depth</w:t>
      </w:r>
      <w:r w:rsidR="00034F11">
        <w:t xml:space="preserve"> and also it is the Data with the most variability amongst the two.</w:t>
      </w:r>
    </w:p>
    <w:p w14:paraId="4514A4F8" w14:textId="3EF11F2D" w:rsidR="00A14D29" w:rsidRDefault="00A14D29"/>
    <w:p w14:paraId="25A89895" w14:textId="7669B980" w:rsidR="008A6846" w:rsidRDefault="00E730DA">
      <w:r>
        <w:t xml:space="preserve">3. </w:t>
      </w:r>
    </w:p>
    <w:p w14:paraId="48BCD3BA" w14:textId="74219C6D" w:rsidR="00E730DA" w:rsidRDefault="00E730DA" w:rsidP="00E730DA">
      <w:pPr>
        <w:jc w:val="center"/>
      </w:pPr>
      <w:r>
        <w:rPr>
          <w:noProof/>
        </w:rPr>
        <w:lastRenderedPageBreak/>
        <w:drawing>
          <wp:inline distT="0" distB="0" distL="0" distR="0" wp14:anchorId="487B06AC" wp14:editId="5C425F26">
            <wp:extent cx="4346620" cy="2731755"/>
            <wp:effectExtent l="0" t="0" r="0" b="0"/>
            <wp:docPr id="166588645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886456" name="Picture 1665886456"/>
                    <pic:cNvPicPr/>
                  </pic:nvPicPr>
                  <pic:blipFill>
                    <a:blip r:embed="rId8">
                      <a:extLst>
                        <a:ext uri="{28A0092B-C50C-407E-A947-70E740481C1C}">
                          <a14:useLocalDpi xmlns:a14="http://schemas.microsoft.com/office/drawing/2010/main" val="0"/>
                        </a:ext>
                      </a:extLst>
                    </a:blip>
                    <a:stretch>
                      <a:fillRect/>
                    </a:stretch>
                  </pic:blipFill>
                  <pic:spPr>
                    <a:xfrm>
                      <a:off x="0" y="0"/>
                      <a:ext cx="4365957" cy="2743908"/>
                    </a:xfrm>
                    <a:prstGeom prst="rect">
                      <a:avLst/>
                    </a:prstGeom>
                  </pic:spPr>
                </pic:pic>
              </a:graphicData>
            </a:graphic>
          </wp:inline>
        </w:drawing>
      </w:r>
    </w:p>
    <w:p w14:paraId="3074A1A3" w14:textId="77777777" w:rsidR="002A761D" w:rsidRPr="002A761D" w:rsidRDefault="002A761D" w:rsidP="002A761D">
      <w:proofErr w:type="spellStart"/>
      <w:r w:rsidRPr="002A761D">
        <w:t>crabs$sp</w:t>
      </w:r>
      <w:proofErr w:type="spellEnd"/>
      <w:r w:rsidRPr="002A761D">
        <w:t>: B</w:t>
      </w:r>
    </w:p>
    <w:p w14:paraId="0569ACAE" w14:textId="77777777" w:rsidR="002A761D" w:rsidRPr="002A761D" w:rsidRDefault="002A761D" w:rsidP="002A761D">
      <w:r w:rsidRPr="002A761D">
        <w:t>[1] 0.02571518</w:t>
      </w:r>
    </w:p>
    <w:p w14:paraId="4212471C" w14:textId="77777777" w:rsidR="002A761D" w:rsidRPr="002A761D" w:rsidRDefault="002A761D" w:rsidP="002A761D">
      <w:r w:rsidRPr="002A761D">
        <w:t xml:space="preserve">--------------------------------------------------------------- </w:t>
      </w:r>
    </w:p>
    <w:p w14:paraId="523EC3FA" w14:textId="77777777" w:rsidR="002A761D" w:rsidRPr="002A761D" w:rsidRDefault="002A761D" w:rsidP="002A761D">
      <w:proofErr w:type="spellStart"/>
      <w:r w:rsidRPr="002A761D">
        <w:t>crabs$sp</w:t>
      </w:r>
      <w:proofErr w:type="spellEnd"/>
      <w:r w:rsidRPr="002A761D">
        <w:t>: O</w:t>
      </w:r>
    </w:p>
    <w:p w14:paraId="4CF1409C" w14:textId="77777777" w:rsidR="002A761D" w:rsidRPr="002A761D" w:rsidRDefault="002A761D" w:rsidP="002A761D">
      <w:r w:rsidRPr="002A761D">
        <w:t>[1] -0.1536776</w:t>
      </w:r>
    </w:p>
    <w:p w14:paraId="795B5C3B" w14:textId="77777777" w:rsidR="002A761D" w:rsidRDefault="002A761D"/>
    <w:p w14:paraId="7470EFEA" w14:textId="0204486E" w:rsidR="000A7C5B" w:rsidRDefault="00E730DA">
      <w:r>
        <w:t>The histogram of species B and O are unimodal and visually it can be said that the shape is approximately symmetric with very slight skewness.</w:t>
      </w:r>
    </w:p>
    <w:p w14:paraId="285712E5" w14:textId="6B22488B" w:rsidR="002A761D" w:rsidRDefault="002A761D">
      <w:r>
        <w:t>The skewness values of both species O and B are between 0.5 and -0.5, therefore it can be said that they are approximately symmetric</w:t>
      </w:r>
      <w:r w:rsidR="00380BB5">
        <w:t xml:space="preserve"> with slight skewness.</w:t>
      </w:r>
    </w:p>
    <w:p w14:paraId="17BCBF4C" w14:textId="10974889" w:rsidR="003F006E" w:rsidRDefault="003F006E">
      <w:r>
        <w:t xml:space="preserve">4. </w:t>
      </w:r>
    </w:p>
    <w:p w14:paraId="06DE0B31" w14:textId="2F53E985" w:rsidR="003F006E" w:rsidRPr="003F006E" w:rsidRDefault="003F006E">
      <w:pPr>
        <w:rPr>
          <w:b/>
          <w:bCs/>
        </w:rPr>
      </w:pPr>
      <w:r w:rsidRPr="003F006E">
        <w:rPr>
          <w:b/>
          <w:bCs/>
        </w:rPr>
        <w:t>Means of species</w:t>
      </w:r>
    </w:p>
    <w:p w14:paraId="277E5838" w14:textId="77777777" w:rsidR="003F006E" w:rsidRPr="003F006E" w:rsidRDefault="003F006E" w:rsidP="003F006E">
      <w:r w:rsidRPr="003F006E">
        <w:t xml:space="preserve">      m1     m2     m3     m4     m5</w:t>
      </w:r>
    </w:p>
    <w:p w14:paraId="350B1777" w14:textId="77777777" w:rsidR="003F006E" w:rsidRPr="003F006E" w:rsidRDefault="003F006E" w:rsidP="003F006E">
      <w:r w:rsidRPr="003F006E">
        <w:t>B 14.056 11.928 30.058 34.717 12.583</w:t>
      </w:r>
    </w:p>
    <w:p w14:paraId="058FEFC6" w14:textId="77777777" w:rsidR="003F006E" w:rsidRPr="003F006E" w:rsidRDefault="003F006E" w:rsidP="003F006E">
      <w:r w:rsidRPr="003F006E">
        <w:t>O 17.110 13.549 34.153 38.112 15.478</w:t>
      </w:r>
    </w:p>
    <w:p w14:paraId="2B0C7468" w14:textId="10178278" w:rsidR="003F006E" w:rsidRPr="003F006E" w:rsidRDefault="003F006E">
      <w:pPr>
        <w:rPr>
          <w:b/>
          <w:bCs/>
        </w:rPr>
      </w:pPr>
      <w:r w:rsidRPr="003F006E">
        <w:rPr>
          <w:b/>
          <w:bCs/>
        </w:rPr>
        <w:t>Mean of sex</w:t>
      </w:r>
    </w:p>
    <w:p w14:paraId="37B48E69" w14:textId="77777777" w:rsidR="003F006E" w:rsidRPr="003F006E" w:rsidRDefault="003F006E" w:rsidP="003F006E">
      <w:r w:rsidRPr="003F006E">
        <w:t xml:space="preserve">     mn1    mn2    mn3    mn4    mn5</w:t>
      </w:r>
    </w:p>
    <w:p w14:paraId="24C81642" w14:textId="77777777" w:rsidR="003F006E" w:rsidRPr="003F006E" w:rsidRDefault="003F006E" w:rsidP="003F006E">
      <w:r w:rsidRPr="003F006E">
        <w:lastRenderedPageBreak/>
        <w:t>F 15.432 13.487 31.360 35.830 13.724</w:t>
      </w:r>
    </w:p>
    <w:p w14:paraId="2B0A99BA" w14:textId="77777777" w:rsidR="003F006E" w:rsidRPr="003F006E" w:rsidRDefault="003F006E" w:rsidP="003F006E">
      <w:r w:rsidRPr="003F006E">
        <w:t>M 15.734 11.990 32.851 36.999 14.337</w:t>
      </w:r>
    </w:p>
    <w:p w14:paraId="5675328F" w14:textId="14B4F58D" w:rsidR="003F006E" w:rsidRDefault="00445243">
      <w:r>
        <w:t xml:space="preserve">5. </w:t>
      </w:r>
    </w:p>
    <w:p w14:paraId="251AE075" w14:textId="18D1904E" w:rsidR="00445243" w:rsidRDefault="00445243" w:rsidP="00445243">
      <w:pPr>
        <w:jc w:val="center"/>
      </w:pPr>
      <w:r>
        <w:rPr>
          <w:noProof/>
        </w:rPr>
        <w:lastRenderedPageBreak/>
        <w:drawing>
          <wp:inline distT="0" distB="0" distL="0" distR="0" wp14:anchorId="02FE31F4" wp14:editId="07CFDE26">
            <wp:extent cx="6065680" cy="3812146"/>
            <wp:effectExtent l="0" t="0" r="0" b="0"/>
            <wp:docPr id="58511940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119408" name="Picture 585119408"/>
                    <pic:cNvPicPr/>
                  </pic:nvPicPr>
                  <pic:blipFill>
                    <a:blip r:embed="rId9">
                      <a:extLst>
                        <a:ext uri="{28A0092B-C50C-407E-A947-70E740481C1C}">
                          <a14:useLocalDpi xmlns:a14="http://schemas.microsoft.com/office/drawing/2010/main" val="0"/>
                        </a:ext>
                      </a:extLst>
                    </a:blip>
                    <a:stretch>
                      <a:fillRect/>
                    </a:stretch>
                  </pic:blipFill>
                  <pic:spPr>
                    <a:xfrm>
                      <a:off x="0" y="0"/>
                      <a:ext cx="6093049" cy="3829347"/>
                    </a:xfrm>
                    <a:prstGeom prst="rect">
                      <a:avLst/>
                    </a:prstGeom>
                  </pic:spPr>
                </pic:pic>
              </a:graphicData>
            </a:graphic>
          </wp:inline>
        </w:drawing>
      </w:r>
      <w:r>
        <w:rPr>
          <w:noProof/>
        </w:rPr>
        <w:drawing>
          <wp:inline distT="0" distB="0" distL="0" distR="0" wp14:anchorId="6F7C6B5A" wp14:editId="160B8D8E">
            <wp:extent cx="6629214" cy="4166316"/>
            <wp:effectExtent l="0" t="0" r="635" b="5715"/>
            <wp:docPr id="173909384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093846" name="Picture 1739093846"/>
                    <pic:cNvPicPr/>
                  </pic:nvPicPr>
                  <pic:blipFill>
                    <a:blip r:embed="rId10">
                      <a:extLst>
                        <a:ext uri="{28A0092B-C50C-407E-A947-70E740481C1C}">
                          <a14:useLocalDpi xmlns:a14="http://schemas.microsoft.com/office/drawing/2010/main" val="0"/>
                        </a:ext>
                      </a:extLst>
                    </a:blip>
                    <a:stretch>
                      <a:fillRect/>
                    </a:stretch>
                  </pic:blipFill>
                  <pic:spPr>
                    <a:xfrm>
                      <a:off x="0" y="0"/>
                      <a:ext cx="6655665" cy="4182940"/>
                    </a:xfrm>
                    <a:prstGeom prst="rect">
                      <a:avLst/>
                    </a:prstGeom>
                  </pic:spPr>
                </pic:pic>
              </a:graphicData>
            </a:graphic>
          </wp:inline>
        </w:drawing>
      </w:r>
      <w:r>
        <w:rPr>
          <w:noProof/>
        </w:rPr>
        <w:lastRenderedPageBreak/>
        <w:drawing>
          <wp:inline distT="0" distB="0" distL="0" distR="0" wp14:anchorId="3A99BC6E" wp14:editId="54AF3C4C">
            <wp:extent cx="4037527" cy="2537497"/>
            <wp:effectExtent l="0" t="0" r="1270" b="0"/>
            <wp:docPr id="116357296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572968" name="Picture 1163572968"/>
                    <pic:cNvPicPr/>
                  </pic:nvPicPr>
                  <pic:blipFill>
                    <a:blip r:embed="rId11">
                      <a:extLst>
                        <a:ext uri="{28A0092B-C50C-407E-A947-70E740481C1C}">
                          <a14:useLocalDpi xmlns:a14="http://schemas.microsoft.com/office/drawing/2010/main" val="0"/>
                        </a:ext>
                      </a:extLst>
                    </a:blip>
                    <a:stretch>
                      <a:fillRect/>
                    </a:stretch>
                  </pic:blipFill>
                  <pic:spPr>
                    <a:xfrm>
                      <a:off x="0" y="0"/>
                      <a:ext cx="4046302" cy="2543012"/>
                    </a:xfrm>
                    <a:prstGeom prst="rect">
                      <a:avLst/>
                    </a:prstGeom>
                  </pic:spPr>
                </pic:pic>
              </a:graphicData>
            </a:graphic>
          </wp:inline>
        </w:drawing>
      </w:r>
    </w:p>
    <w:p w14:paraId="1B1ABA2F" w14:textId="61E74FF3" w:rsidR="00E730DA" w:rsidRDefault="00E44F05">
      <w:r>
        <w:t>In all of the morphological measurements have strong positive correlation between themselves and the species and sex.</w:t>
      </w:r>
    </w:p>
    <w:p w14:paraId="1CD78093" w14:textId="77777777" w:rsidR="00380BB5" w:rsidRDefault="00380BB5" w:rsidP="002C698F">
      <w:pPr>
        <w:rPr>
          <w:b/>
          <w:bCs/>
        </w:rPr>
      </w:pPr>
    </w:p>
    <w:p w14:paraId="2C535EEC" w14:textId="1D45E10D" w:rsidR="006C0CAF" w:rsidRPr="002C698F" w:rsidRDefault="002C698F" w:rsidP="002C698F">
      <w:pPr>
        <w:rPr>
          <w:b/>
          <w:bCs/>
        </w:rPr>
      </w:pPr>
      <w:r w:rsidRPr="002C698F">
        <w:rPr>
          <w:b/>
          <w:bCs/>
        </w:rPr>
        <w:t>CONCLUSION</w:t>
      </w:r>
    </w:p>
    <w:p w14:paraId="10A9EB9D" w14:textId="3A2820B3" w:rsidR="006C0CAF" w:rsidRDefault="002C698F" w:rsidP="006C0CAF">
      <w:r>
        <w:t xml:space="preserve">The </w:t>
      </w:r>
      <w:proofErr w:type="gramStart"/>
      <w:r>
        <w:t>crabs</w:t>
      </w:r>
      <w:proofErr w:type="gramEnd"/>
      <w:r>
        <w:t xml:space="preserve"> data set is a combination of morphological measurements of </w:t>
      </w:r>
      <w:proofErr w:type="spellStart"/>
      <w:r w:rsidRPr="004337C3">
        <w:t>Leptograpsus</w:t>
      </w:r>
      <w:proofErr w:type="spellEnd"/>
      <w:r w:rsidRPr="004337C3">
        <w:t xml:space="preserve"> </w:t>
      </w:r>
      <w:r w:rsidRPr="004337C3">
        <w:rPr>
          <w:i/>
          <w:iCs/>
        </w:rPr>
        <w:t>variegatus</w:t>
      </w:r>
      <w:r>
        <w:t xml:space="preserve">. The data was a fairly balanced data which made analysis of the data quite realistic. </w:t>
      </w:r>
    </w:p>
    <w:p w14:paraId="5D0D3C0E" w14:textId="77777777" w:rsidR="00380BB5" w:rsidRDefault="002C698F" w:rsidP="006C0CAF">
      <w:r>
        <w:t xml:space="preserve">From the </w:t>
      </w:r>
      <w:r w:rsidR="00F148F8">
        <w:t>scatter plot shows a positive correlation between the measurements, the sex and species.</w:t>
      </w:r>
      <w:r w:rsidR="00330C32">
        <w:t xml:space="preserve"> From the descriptive statistics values, the Carapace Length seem to be the data with the largest distinction between groups across species and sex.</w:t>
      </w:r>
    </w:p>
    <w:p w14:paraId="76F0C1CF" w14:textId="77777777" w:rsidR="00380BB5" w:rsidRDefault="00380BB5" w:rsidP="006C0CAF"/>
    <w:p w14:paraId="230C1ECA" w14:textId="77777777" w:rsidR="00380BB5" w:rsidRDefault="00380BB5" w:rsidP="006C0CAF"/>
    <w:p w14:paraId="344903D3" w14:textId="77777777" w:rsidR="00380BB5" w:rsidRDefault="00380BB5" w:rsidP="006C0CAF"/>
    <w:p w14:paraId="46DAF859" w14:textId="77777777" w:rsidR="00380BB5" w:rsidRDefault="00380BB5" w:rsidP="006C0CAF"/>
    <w:p w14:paraId="2B597F09" w14:textId="77777777" w:rsidR="00380BB5" w:rsidRDefault="00380BB5" w:rsidP="006C0CAF"/>
    <w:p w14:paraId="651021A8" w14:textId="77777777" w:rsidR="00380BB5" w:rsidRDefault="00380BB5" w:rsidP="006C0CAF"/>
    <w:p w14:paraId="004AB845" w14:textId="77777777" w:rsidR="00380BB5" w:rsidRDefault="00380BB5" w:rsidP="006C0CAF"/>
    <w:p w14:paraId="0BBAF1F2" w14:textId="77777777" w:rsidR="00380BB5" w:rsidRDefault="00380BB5" w:rsidP="006C0CAF"/>
    <w:p w14:paraId="4C689DCA" w14:textId="77777777" w:rsidR="00380BB5" w:rsidRDefault="00380BB5" w:rsidP="006C0CAF"/>
    <w:p w14:paraId="01B73B10" w14:textId="29C71CFC" w:rsidR="002C698F" w:rsidRPr="002C698F" w:rsidRDefault="00330C32" w:rsidP="006C0CAF">
      <w:r>
        <w:t xml:space="preserve">   </w:t>
      </w:r>
      <w:r w:rsidR="00F148F8">
        <w:t xml:space="preserve"> </w:t>
      </w:r>
    </w:p>
    <w:sectPr w:rsidR="002C698F" w:rsidRPr="002C698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2234"/>
    <w:rsid w:val="00034F11"/>
    <w:rsid w:val="000A7C5B"/>
    <w:rsid w:val="00182234"/>
    <w:rsid w:val="001C290F"/>
    <w:rsid w:val="00243009"/>
    <w:rsid w:val="002A761D"/>
    <w:rsid w:val="002C698F"/>
    <w:rsid w:val="00330C32"/>
    <w:rsid w:val="00380BB5"/>
    <w:rsid w:val="00391C47"/>
    <w:rsid w:val="003F006E"/>
    <w:rsid w:val="004337C3"/>
    <w:rsid w:val="00445243"/>
    <w:rsid w:val="00530880"/>
    <w:rsid w:val="006508B2"/>
    <w:rsid w:val="006C0CAF"/>
    <w:rsid w:val="006D1F9E"/>
    <w:rsid w:val="006E1B3A"/>
    <w:rsid w:val="008A6846"/>
    <w:rsid w:val="0093776F"/>
    <w:rsid w:val="00A14D29"/>
    <w:rsid w:val="00B328F5"/>
    <w:rsid w:val="00C21921"/>
    <w:rsid w:val="00DE495F"/>
    <w:rsid w:val="00E03D42"/>
    <w:rsid w:val="00E44F05"/>
    <w:rsid w:val="00E730DA"/>
    <w:rsid w:val="00EF7969"/>
    <w:rsid w:val="00F05290"/>
    <w:rsid w:val="00F148F8"/>
    <w:rsid w:val="00FD03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F874D6"/>
  <w15:chartTrackingRefBased/>
  <w15:docId w15:val="{D3F78559-DB7F-4482-BDCB-11543BCAE7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8223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8223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8223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8223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8223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822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822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822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822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223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8223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8223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8223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8223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822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822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822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82234"/>
    <w:rPr>
      <w:rFonts w:eastAsiaTheme="majorEastAsia" w:cstheme="majorBidi"/>
      <w:color w:val="272727" w:themeColor="text1" w:themeTint="D8"/>
    </w:rPr>
  </w:style>
  <w:style w:type="paragraph" w:styleId="Title">
    <w:name w:val="Title"/>
    <w:basedOn w:val="Normal"/>
    <w:next w:val="Normal"/>
    <w:link w:val="TitleChar"/>
    <w:uiPriority w:val="10"/>
    <w:qFormat/>
    <w:rsid w:val="001822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22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822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822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82234"/>
    <w:pPr>
      <w:spacing w:before="160"/>
      <w:jc w:val="center"/>
    </w:pPr>
    <w:rPr>
      <w:i/>
      <w:iCs/>
      <w:color w:val="404040" w:themeColor="text1" w:themeTint="BF"/>
    </w:rPr>
  </w:style>
  <w:style w:type="character" w:customStyle="1" w:styleId="QuoteChar">
    <w:name w:val="Quote Char"/>
    <w:basedOn w:val="DefaultParagraphFont"/>
    <w:link w:val="Quote"/>
    <w:uiPriority w:val="29"/>
    <w:rsid w:val="00182234"/>
    <w:rPr>
      <w:i/>
      <w:iCs/>
      <w:color w:val="404040" w:themeColor="text1" w:themeTint="BF"/>
    </w:rPr>
  </w:style>
  <w:style w:type="paragraph" w:styleId="ListParagraph">
    <w:name w:val="List Paragraph"/>
    <w:basedOn w:val="Normal"/>
    <w:uiPriority w:val="34"/>
    <w:qFormat/>
    <w:rsid w:val="00182234"/>
    <w:pPr>
      <w:ind w:left="720"/>
      <w:contextualSpacing/>
    </w:pPr>
  </w:style>
  <w:style w:type="character" w:styleId="IntenseEmphasis">
    <w:name w:val="Intense Emphasis"/>
    <w:basedOn w:val="DefaultParagraphFont"/>
    <w:uiPriority w:val="21"/>
    <w:qFormat/>
    <w:rsid w:val="00182234"/>
    <w:rPr>
      <w:i/>
      <w:iCs/>
      <w:color w:val="2F5496" w:themeColor="accent1" w:themeShade="BF"/>
    </w:rPr>
  </w:style>
  <w:style w:type="paragraph" w:styleId="IntenseQuote">
    <w:name w:val="Intense Quote"/>
    <w:basedOn w:val="Normal"/>
    <w:next w:val="Normal"/>
    <w:link w:val="IntenseQuoteChar"/>
    <w:uiPriority w:val="30"/>
    <w:qFormat/>
    <w:rsid w:val="0018223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82234"/>
    <w:rPr>
      <w:i/>
      <w:iCs/>
      <w:color w:val="2F5496" w:themeColor="accent1" w:themeShade="BF"/>
    </w:rPr>
  </w:style>
  <w:style w:type="character" w:styleId="IntenseReference">
    <w:name w:val="Intense Reference"/>
    <w:basedOn w:val="DefaultParagraphFont"/>
    <w:uiPriority w:val="32"/>
    <w:qFormat/>
    <w:rsid w:val="00182234"/>
    <w:rPr>
      <w:b/>
      <w:bCs/>
      <w:smallCaps/>
      <w:color w:val="2F5496" w:themeColor="accent1" w:themeShade="BF"/>
      <w:spacing w:val="5"/>
    </w:rPr>
  </w:style>
  <w:style w:type="paragraph" w:styleId="HTMLPreformatted">
    <w:name w:val="HTML Preformatted"/>
    <w:basedOn w:val="Normal"/>
    <w:link w:val="HTMLPreformattedChar"/>
    <w:uiPriority w:val="99"/>
    <w:semiHidden/>
    <w:unhideWhenUsed/>
    <w:rsid w:val="00034F11"/>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034F11"/>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2719E0B-DAA5-4E75-A0A1-77AA2E5E85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6</Pages>
  <Words>413</Words>
  <Characters>2359</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2026-03-01T17:01:00Z</dcterms:created>
  <dcterms:modified xsi:type="dcterms:W3CDTF">2026-03-01T17:01:00Z</dcterms:modified>
</cp:coreProperties>
</file>