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Mundo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Veneno de cobra e sangue de búfalo são matérias-primas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Descrição da Notícia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Veneno de cobra e sangue de búfalo são matérias-primas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