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5425" w14:textId="54424E2A" w:rsidR="00EC58D9" w:rsidRDefault="00EC58D9" w:rsidP="00EC58D9">
      <w:pPr>
        <w:pStyle w:val="Heading2"/>
        <w:bidi w:val="0"/>
        <w:spacing w:before="0"/>
        <w:textAlignment w:val="baseline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EC58D9">
        <w:rPr>
          <w:rFonts w:ascii="Segoe UI" w:hAnsi="Segoe UI" w:cs="Segoe UI"/>
          <w:b/>
          <w:bCs/>
          <w:color w:val="auto"/>
          <w:sz w:val="32"/>
          <w:szCs w:val="32"/>
        </w:rPr>
        <w:t>Node.js</w:t>
      </w:r>
    </w:p>
    <w:p w14:paraId="1599BFAE" w14:textId="70B7F4D0" w:rsidR="00C279D0" w:rsidRDefault="00EC58D9" w:rsidP="00EC58D9">
      <w:pPr>
        <w:jc w:val="right"/>
        <w:rPr>
          <w:rFonts w:ascii="Roboto" w:hAnsi="Roboto"/>
          <w:sz w:val="28"/>
          <w:szCs w:val="28"/>
        </w:rPr>
      </w:pPr>
      <w:r w:rsidRPr="00EC58D9">
        <w:rPr>
          <w:rFonts w:ascii="Roboto" w:hAnsi="Roboto"/>
          <w:sz w:val="28"/>
          <w:szCs w:val="28"/>
        </w:rPr>
        <w:t>Node.js is a single-threaded, open-source, cross-platform runtime environment for building fast and scalable server-side and networking applications. It runs on the V8 JavaScript runtime engine, and it uses event-driven, non-blocking I/O architecture, which makes it efficient and suitable for real-time applications.</w:t>
      </w:r>
    </w:p>
    <w:p w14:paraId="08BBDC0B" w14:textId="77777777" w:rsidR="00591B35" w:rsidRPr="00591B35" w:rsidRDefault="00591B35" w:rsidP="00591B35">
      <w:pPr>
        <w:pStyle w:val="Heading2"/>
        <w:shd w:val="clear" w:color="auto" w:fill="FFFFFF"/>
        <w:bidi w:val="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91B35">
        <w:rPr>
          <w:rFonts w:ascii="Segoe UI" w:hAnsi="Segoe UI" w:cs="Segoe UI"/>
          <w:b/>
          <w:bCs/>
          <w:color w:val="auto"/>
          <w:sz w:val="32"/>
          <w:szCs w:val="32"/>
        </w:rPr>
        <w:t>What is the Event Loop?</w:t>
      </w:r>
    </w:p>
    <w:p w14:paraId="29F54AB8" w14:textId="77777777" w:rsidR="00591B35" w:rsidRPr="00591B35" w:rsidRDefault="00591B35" w:rsidP="00591B35">
      <w:pPr>
        <w:pStyle w:val="NormalWeb"/>
        <w:shd w:val="clear" w:color="auto" w:fill="FFFFFF"/>
        <w:rPr>
          <w:rFonts w:ascii="Roboto" w:eastAsiaTheme="minorHAnsi" w:hAnsi="Roboto" w:cstheme="minorBidi"/>
          <w:kern w:val="2"/>
          <w:sz w:val="28"/>
          <w:szCs w:val="28"/>
          <w14:ligatures w14:val="standardContextual"/>
        </w:rPr>
      </w:pPr>
      <w:r w:rsidRPr="00591B35">
        <w:rPr>
          <w:rFonts w:ascii="Roboto" w:eastAsiaTheme="minorHAnsi" w:hAnsi="Roboto" w:cstheme="minorBidi"/>
          <w:kern w:val="2"/>
          <w:sz w:val="28"/>
          <w:szCs w:val="28"/>
          <w14:ligatures w14:val="standardContextual"/>
        </w:rPr>
        <w:t>The event loop is what allows Node.js to perform non-blocking I/O operations — despite the fact that JavaScript is single-threaded — by offloading operations to the system kernel whenever possible.</w:t>
      </w:r>
    </w:p>
    <w:p w14:paraId="42403B94" w14:textId="77777777" w:rsidR="00591B35" w:rsidRPr="00591B35" w:rsidRDefault="00591B35" w:rsidP="00591B35">
      <w:pPr>
        <w:pStyle w:val="NormalWeb"/>
        <w:shd w:val="clear" w:color="auto" w:fill="FFFFFF"/>
        <w:rPr>
          <w:rFonts w:ascii="Roboto" w:eastAsiaTheme="minorHAnsi" w:hAnsi="Roboto" w:cstheme="minorBidi"/>
          <w:kern w:val="2"/>
          <w:sz w:val="28"/>
          <w:szCs w:val="28"/>
          <w14:ligatures w14:val="standardContextual"/>
        </w:rPr>
      </w:pPr>
      <w:r w:rsidRPr="00591B35">
        <w:rPr>
          <w:rFonts w:ascii="Roboto" w:eastAsiaTheme="minorHAnsi" w:hAnsi="Roboto" w:cstheme="minorBidi"/>
          <w:kern w:val="2"/>
          <w:sz w:val="28"/>
          <w:szCs w:val="28"/>
          <w14:ligatures w14:val="standardContextual"/>
        </w:rPr>
        <w:t>Since most modern kernels are multi-threaded, they can handle multiple operations executing in the background. When one of these operations completes, the kernel tells Node.js so that the appropriate callback may be added to the </w:t>
      </w:r>
      <w:r w:rsidRPr="00591B35">
        <w:rPr>
          <w:rFonts w:ascii="Roboto" w:eastAsiaTheme="minorHAnsi" w:hAnsi="Roboto" w:cstheme="minorBidi"/>
          <w:b/>
          <w:bCs/>
          <w:kern w:val="2"/>
          <w:sz w:val="28"/>
          <w:szCs w:val="28"/>
          <w14:ligatures w14:val="standardContextual"/>
        </w:rPr>
        <w:t>poll</w:t>
      </w:r>
      <w:r w:rsidRPr="00591B35">
        <w:rPr>
          <w:rFonts w:ascii="Roboto" w:eastAsiaTheme="minorHAnsi" w:hAnsi="Roboto" w:cstheme="minorBidi"/>
          <w:kern w:val="2"/>
          <w:sz w:val="28"/>
          <w:szCs w:val="28"/>
          <w14:ligatures w14:val="standardContextual"/>
        </w:rPr>
        <w:t> queue to eventually be executed. We'll explain this in further detail later in this topic.</w:t>
      </w:r>
    </w:p>
    <w:p w14:paraId="5C37C161" w14:textId="77777777" w:rsidR="00591B35" w:rsidRPr="00591B35" w:rsidRDefault="00591B35" w:rsidP="00EC58D9">
      <w:pPr>
        <w:jc w:val="right"/>
        <w:rPr>
          <w:sz w:val="24"/>
          <w:szCs w:val="24"/>
          <w:lang w:bidi="ar-AE"/>
        </w:rPr>
      </w:pPr>
    </w:p>
    <w:p w14:paraId="6AE89238" w14:textId="773E610E" w:rsidR="00EC58D9" w:rsidRPr="00EC58D9" w:rsidRDefault="00EC58D9" w:rsidP="00EC58D9">
      <w:pPr>
        <w:jc w:val="right"/>
        <w:rPr>
          <w:sz w:val="24"/>
          <w:szCs w:val="24"/>
          <w:lang w:bidi="ar-AE"/>
        </w:rPr>
      </w:pPr>
    </w:p>
    <w:p w14:paraId="6D7FA23E" w14:textId="77777777" w:rsidR="00EC58D9" w:rsidRDefault="00EC58D9" w:rsidP="00EC58D9">
      <w:pPr>
        <w:pStyle w:val="Heading2"/>
        <w:bidi w:val="0"/>
        <w:spacing w:before="0"/>
        <w:textAlignment w:val="baseline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EC58D9">
        <w:rPr>
          <w:rFonts w:ascii="Segoe UI" w:hAnsi="Segoe UI" w:cs="Segoe UI"/>
          <w:b/>
          <w:bCs/>
          <w:color w:val="auto"/>
          <w:sz w:val="32"/>
          <w:szCs w:val="32"/>
        </w:rPr>
        <w:lastRenderedPageBreak/>
        <w:t>Node.js Architecture and How It Works</w:t>
      </w:r>
    </w:p>
    <w:p w14:paraId="04892423" w14:textId="548004F5" w:rsidR="00EC58D9" w:rsidRPr="00EC58D9" w:rsidRDefault="00EC58D9" w:rsidP="00EC58D9">
      <w:pPr>
        <w:pStyle w:val="Heading2"/>
        <w:bidi w:val="0"/>
        <w:spacing w:before="0"/>
        <w:textAlignment w:val="baseline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EC58D9">
        <w:rPr>
          <w:rFonts w:ascii="Roboto" w:hAnsi="Roboto"/>
          <w:color w:val="auto"/>
          <w:sz w:val="28"/>
          <w:szCs w:val="28"/>
        </w:rPr>
        <w:t>Node.js uses the “Single Threaded Event Loop” architecture to handle multiple clients at the same time. To understand how this is different from other runtimes, we need to understand how multi-threaded concurrent clients are handled in languages like Java.</w:t>
      </w:r>
    </w:p>
    <w:p w14:paraId="1B68F940" w14:textId="776C2277" w:rsidR="00EC58D9" w:rsidRPr="00EC58D9" w:rsidRDefault="00EC58D9" w:rsidP="00EC58D9">
      <w:pPr>
        <w:pStyle w:val="NormalWeb"/>
        <w:textAlignment w:val="baseline"/>
        <w:rPr>
          <w:rFonts w:ascii="Roboto" w:hAnsi="Robo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AF2966" wp14:editId="6E874F76">
            <wp:simplePos x="0" y="0"/>
            <wp:positionH relativeFrom="margin">
              <wp:align>center</wp:align>
            </wp:positionH>
            <wp:positionV relativeFrom="paragraph">
              <wp:posOffset>1801679</wp:posOffset>
            </wp:positionV>
            <wp:extent cx="4883285" cy="2746774"/>
            <wp:effectExtent l="0" t="0" r="0" b="0"/>
            <wp:wrapTight wrapText="bothSides">
              <wp:wrapPolygon edited="0">
                <wp:start x="0" y="0"/>
                <wp:lineTo x="0" y="21425"/>
                <wp:lineTo x="21488" y="21425"/>
                <wp:lineTo x="21488" y="0"/>
                <wp:lineTo x="0" y="0"/>
              </wp:wrapPolygon>
            </wp:wrapTight>
            <wp:docPr id="2" name="Picture 2" descr="Nodejs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js-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85" cy="27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58D9">
        <w:rPr>
          <w:rFonts w:ascii="Roboto" w:hAnsi="Roboto"/>
          <w:sz w:val="28"/>
          <w:szCs w:val="28"/>
        </w:rPr>
        <w:t>In a multi-threaded request-response model, multiple clients send a request, and the server processes each one before sending the response back. However, multiple threads are used to process concurrent calls. These threads are defined in a thread pool, and each time a request comes in, an individual thread is assigned to handle it.</w:t>
      </w:r>
    </w:p>
    <w:p w14:paraId="2F1E59E3" w14:textId="58006717" w:rsidR="00EC58D9" w:rsidRDefault="00EC58D9" w:rsidP="00EC58D9">
      <w:pPr>
        <w:jc w:val="right"/>
        <w:rPr>
          <w:lang w:bidi="ar-AE"/>
        </w:rPr>
      </w:pPr>
    </w:p>
    <w:p w14:paraId="227FB5B3" w14:textId="57FD2923" w:rsidR="00EC58D9" w:rsidRDefault="00EC58D9" w:rsidP="00EC58D9">
      <w:pPr>
        <w:jc w:val="right"/>
        <w:rPr>
          <w:lang w:bidi="ar-AE"/>
        </w:rPr>
      </w:pPr>
    </w:p>
    <w:p w14:paraId="26200C2B" w14:textId="367F890A" w:rsidR="00EC58D9" w:rsidRDefault="00EC58D9" w:rsidP="00EC58D9">
      <w:pPr>
        <w:jc w:val="right"/>
        <w:rPr>
          <w:lang w:bidi="ar-AE"/>
        </w:rPr>
      </w:pPr>
    </w:p>
    <w:p w14:paraId="55B9200B" w14:textId="3A0F36EA" w:rsidR="00EC58D9" w:rsidRDefault="00EC58D9" w:rsidP="00EC58D9">
      <w:pPr>
        <w:jc w:val="right"/>
        <w:rPr>
          <w:lang w:bidi="ar-AE"/>
        </w:rPr>
      </w:pPr>
    </w:p>
    <w:p w14:paraId="075578DB" w14:textId="77777777" w:rsidR="00EC58D9" w:rsidRPr="00EC58D9" w:rsidRDefault="00EC58D9" w:rsidP="00EC58D9">
      <w:pPr>
        <w:shd w:val="clear" w:color="auto" w:fill="FFFFFF"/>
        <w:bidi w:val="0"/>
        <w:spacing w:line="240" w:lineRule="auto"/>
        <w:rPr>
          <w:rFonts w:ascii="Roboto" w:hAnsi="Roboto"/>
          <w:b/>
          <w:bCs/>
          <w:sz w:val="32"/>
          <w:szCs w:val="32"/>
        </w:rPr>
      </w:pPr>
      <w:r w:rsidRPr="00EC58D9">
        <w:rPr>
          <w:rFonts w:ascii="Roboto" w:hAnsi="Roboto"/>
          <w:b/>
          <w:bCs/>
          <w:sz w:val="32"/>
          <w:szCs w:val="32"/>
        </w:rPr>
        <w:t>What is node JS mostly used for?</w:t>
      </w:r>
    </w:p>
    <w:p w14:paraId="750A3096" w14:textId="7DBDB8DC" w:rsidR="00EC58D9" w:rsidRPr="00EC58D9" w:rsidRDefault="00EC58D9" w:rsidP="00EC58D9">
      <w:pPr>
        <w:shd w:val="clear" w:color="auto" w:fill="FFFFFF"/>
        <w:bidi w:val="0"/>
        <w:spacing w:after="0" w:line="240" w:lineRule="auto"/>
        <w:rPr>
          <w:rFonts w:ascii="Roboto" w:hAnsi="Roboto"/>
          <w:sz w:val="28"/>
          <w:szCs w:val="28"/>
        </w:rPr>
      </w:pPr>
      <w:r w:rsidRPr="00EC58D9">
        <w:rPr>
          <w:rFonts w:ascii="Roboto" w:hAnsi="Roboto"/>
          <w:sz w:val="28"/>
          <w:szCs w:val="28"/>
        </w:rPr>
        <w:t>It is used for server-side programming, and primarily deployed for non-blocking, event-driven servers, such as traditional web sites and back-end API services, but was originally designed with real-time, push-based architectures in mind</w:t>
      </w:r>
      <w:r>
        <w:rPr>
          <w:rFonts w:ascii="Roboto" w:hAnsi="Roboto"/>
          <w:sz w:val="28"/>
          <w:szCs w:val="28"/>
        </w:rPr>
        <w:t>.</w:t>
      </w:r>
    </w:p>
    <w:p w14:paraId="59786F9F" w14:textId="77777777" w:rsidR="00EC58D9" w:rsidRPr="00EC58D9" w:rsidRDefault="00EC58D9" w:rsidP="00EC58D9">
      <w:pPr>
        <w:jc w:val="right"/>
        <w:rPr>
          <w:b/>
          <w:bCs/>
          <w:sz w:val="32"/>
          <w:szCs w:val="32"/>
          <w:rtl/>
          <w:lang w:bidi="ar-AE"/>
        </w:rPr>
      </w:pPr>
    </w:p>
    <w:p w14:paraId="67C8B606" w14:textId="77777777" w:rsidR="00EC58D9" w:rsidRDefault="00EC58D9" w:rsidP="00EC58D9">
      <w:pPr>
        <w:jc w:val="right"/>
        <w:rPr>
          <w:b/>
          <w:bCs/>
          <w:sz w:val="32"/>
          <w:szCs w:val="32"/>
          <w:rtl/>
          <w:lang w:bidi="ar-AE"/>
        </w:rPr>
      </w:pPr>
    </w:p>
    <w:p w14:paraId="712798F7" w14:textId="77777777" w:rsidR="00EC58D9" w:rsidRDefault="00EC58D9" w:rsidP="00EC58D9">
      <w:pPr>
        <w:jc w:val="right"/>
        <w:rPr>
          <w:b/>
          <w:bCs/>
          <w:sz w:val="32"/>
          <w:szCs w:val="32"/>
          <w:rtl/>
          <w:lang w:bidi="ar-AE"/>
        </w:rPr>
      </w:pPr>
    </w:p>
    <w:p w14:paraId="620569A0" w14:textId="08B54843" w:rsidR="00EC58D9" w:rsidRDefault="00EC58D9" w:rsidP="00EC58D9">
      <w:pPr>
        <w:jc w:val="right"/>
        <w:rPr>
          <w:b/>
          <w:bCs/>
          <w:sz w:val="32"/>
          <w:szCs w:val="32"/>
          <w:rtl/>
          <w:lang w:bidi="ar-AE"/>
        </w:rPr>
      </w:pPr>
      <w:r>
        <w:rPr>
          <w:b/>
          <w:bCs/>
          <w:sz w:val="32"/>
          <w:szCs w:val="32"/>
          <w:lang w:bidi="ar-AE"/>
        </w:rPr>
        <w:t>References</w:t>
      </w:r>
    </w:p>
    <w:p w14:paraId="497BCB83" w14:textId="17242E00" w:rsidR="00EC58D9" w:rsidRPr="00EC58D9" w:rsidRDefault="00000000" w:rsidP="00EC58D9">
      <w:pPr>
        <w:jc w:val="right"/>
        <w:rPr>
          <w:b/>
          <w:bCs/>
          <w:sz w:val="32"/>
          <w:szCs w:val="32"/>
          <w:lang w:bidi="ar-AE"/>
        </w:rPr>
      </w:pPr>
      <w:hyperlink r:id="rId5" w:history="1">
        <w:r w:rsidR="00EC58D9">
          <w:rPr>
            <w:rStyle w:val="Hyperlink"/>
          </w:rPr>
          <w:t>What Is Node.js and Why You Should Use It (kinsta.com)</w:t>
        </w:r>
      </w:hyperlink>
    </w:p>
    <w:p w14:paraId="38C4C9FF" w14:textId="3B61635F" w:rsidR="00EC58D9" w:rsidRDefault="00000000" w:rsidP="00EC58D9">
      <w:pPr>
        <w:jc w:val="right"/>
        <w:rPr>
          <w:rStyle w:val="Hyperlink"/>
        </w:rPr>
      </w:pPr>
      <w:hyperlink r:id="rId6" w:history="1">
        <w:r w:rsidR="00EC58D9">
          <w:rPr>
            <w:rStyle w:val="Hyperlink"/>
          </w:rPr>
          <w:t>What Is Node.js? Complex Guide for 2022 (netguru.com)</w:t>
        </w:r>
      </w:hyperlink>
    </w:p>
    <w:p w14:paraId="222E020A" w14:textId="7BB01EC9" w:rsidR="00591B35" w:rsidRPr="00EC58D9" w:rsidRDefault="00591B35" w:rsidP="00EC58D9">
      <w:pPr>
        <w:jc w:val="right"/>
        <w:rPr>
          <w:lang w:bidi="ar-AE"/>
        </w:rPr>
      </w:pPr>
      <w:hyperlink r:id="rId7" w:history="1">
        <w:r>
          <w:rPr>
            <w:rStyle w:val="Hyperlink"/>
          </w:rPr>
          <w:t xml:space="preserve">The Node.js Event Loop, Timers, and </w:t>
        </w:r>
        <w:proofErr w:type="spellStart"/>
        <w:r>
          <w:rPr>
            <w:rStyle w:val="Hyperlink"/>
          </w:rPr>
          <w:t>process.nextTick</w:t>
        </w:r>
        <w:proofErr w:type="spellEnd"/>
        <w:r>
          <w:rPr>
            <w:rStyle w:val="Hyperlink"/>
          </w:rPr>
          <w:t>() | Node.js (nodejs.org)</w:t>
        </w:r>
      </w:hyperlink>
    </w:p>
    <w:sectPr w:rsidR="00591B35" w:rsidRPr="00EC58D9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D9"/>
    <w:rsid w:val="001520A5"/>
    <w:rsid w:val="00591B35"/>
    <w:rsid w:val="00C279D0"/>
    <w:rsid w:val="00EC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8F36F"/>
  <w15:chartTrackingRefBased/>
  <w15:docId w15:val="{E47EC74E-9EAE-4990-A8CB-BEEA8858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EC58D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5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C58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58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p-block-kinsta-client-quotecontent">
    <w:name w:val="wp-block-kinsta-client-quote__content"/>
    <w:basedOn w:val="Normal"/>
    <w:rsid w:val="00EC58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p-block-kinsta-client-quoteperson">
    <w:name w:val="wp-block-kinsta-client-quote__person"/>
    <w:basedOn w:val="DefaultParagraphFont"/>
    <w:rsid w:val="00EC58D9"/>
  </w:style>
  <w:style w:type="character" w:customStyle="1" w:styleId="wp-block-kinsta-client-quotecompany">
    <w:name w:val="wp-block-kinsta-client-quote__company"/>
    <w:basedOn w:val="DefaultParagraphFont"/>
    <w:rsid w:val="00EC58D9"/>
  </w:style>
  <w:style w:type="character" w:customStyle="1" w:styleId="screen-reader-text">
    <w:name w:val="screen-reader-text"/>
    <w:basedOn w:val="DefaultParagraphFont"/>
    <w:rsid w:val="00EC58D9"/>
  </w:style>
  <w:style w:type="character" w:customStyle="1" w:styleId="hgkelc">
    <w:name w:val="hgkelc"/>
    <w:basedOn w:val="DefaultParagraphFont"/>
    <w:rsid w:val="00EC58D9"/>
  </w:style>
  <w:style w:type="character" w:styleId="Strong">
    <w:name w:val="Strong"/>
    <w:basedOn w:val="DefaultParagraphFont"/>
    <w:uiPriority w:val="22"/>
    <w:qFormat/>
    <w:rsid w:val="00591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36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2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94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en/docs/guides/event-loop-timers-and-nextti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guru.com/glossary/node-js" TargetMode="External"/><Relationship Id="rId5" Type="http://schemas.openxmlformats.org/officeDocument/2006/relationships/hyperlink" Target="https://kinsta.com/knowledgebase/what-is-node-j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2023-02-12T14:53:00Z</dcterms:created>
  <dcterms:modified xsi:type="dcterms:W3CDTF">2023-02-12T15:10:00Z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dfc8a6ef-9104-48e4-a14f-c033d71d3e5a</vt:lpwstr>
  </property>
</Properties>
</file>