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BE44437" w14:textId="77777777" w:rsidTr="00922950">
        <w:tc>
          <w:tcPr>
            <w:tcW w:w="491" w:type="dxa"/>
            <w:vMerge w:val="restart"/>
            <w:shd w:val="clear" w:color="auto" w:fill="A6A6A6" w:themeFill="background1" w:themeFillShade="A6"/>
            <w:textDirection w:val="btLr"/>
          </w:tcPr>
          <w:p w14:paraId="1EEEDE3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59CF11BC5EC9346BC2A6830857651FC"/>
            </w:placeholder>
            <w:showingPlcHdr/>
            <w:dropDownList>
              <w:listItem w:displayText="Dr." w:value="Dr."/>
              <w:listItem w:displayText="Prof." w:value="Prof."/>
            </w:dropDownList>
          </w:sdtPr>
          <w:sdtEndPr/>
          <w:sdtContent>
            <w:tc>
              <w:tcPr>
                <w:tcW w:w="1259" w:type="dxa"/>
              </w:tcPr>
              <w:p w14:paraId="4CD020B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4F5FD01CDCF34FA8D2AE704C54EAB1"/>
            </w:placeholder>
            <w:text/>
          </w:sdtPr>
          <w:sdtEndPr/>
          <w:sdtContent>
            <w:tc>
              <w:tcPr>
                <w:tcW w:w="2073" w:type="dxa"/>
              </w:tcPr>
              <w:p w14:paraId="67844840" w14:textId="77777777" w:rsidR="00B574C9" w:rsidRDefault="000712B6" w:rsidP="00922950">
                <w:r w:rsidRPr="00990E86">
                  <w:rPr>
                    <w:rFonts w:eastAsiaTheme="minorEastAsia"/>
                    <w:bCs/>
                    <w:sz w:val="24"/>
                    <w:szCs w:val="24"/>
                    <w:lang w:val="en-CA" w:eastAsia="ja-JP"/>
                  </w:rPr>
                  <w:t>Mark</w:t>
                </w:r>
              </w:p>
            </w:tc>
          </w:sdtContent>
        </w:sdt>
        <w:sdt>
          <w:sdtPr>
            <w:alias w:val="Middle name"/>
            <w:tag w:val="authorMiddleName"/>
            <w:id w:val="-2076034781"/>
            <w:placeholder>
              <w:docPart w:val="BA282929509FD843AE1F93124F9C7BA4"/>
            </w:placeholder>
            <w:text/>
          </w:sdtPr>
          <w:sdtEndPr/>
          <w:sdtContent>
            <w:tc>
              <w:tcPr>
                <w:tcW w:w="2551" w:type="dxa"/>
              </w:tcPr>
              <w:p w14:paraId="58D4A06E" w14:textId="77777777" w:rsidR="00B574C9" w:rsidRDefault="000712B6" w:rsidP="000712B6">
                <w:r>
                  <w:t>D.</w:t>
                </w:r>
              </w:p>
            </w:tc>
          </w:sdtContent>
        </w:sdt>
        <w:sdt>
          <w:sdtPr>
            <w:alias w:val="Last name"/>
            <w:tag w:val="authorLastName"/>
            <w:id w:val="-1088529830"/>
            <w:placeholder>
              <w:docPart w:val="939A0FA8F14556439A53BB54ED88416C"/>
            </w:placeholder>
            <w:text/>
          </w:sdtPr>
          <w:sdtEndPr/>
          <w:sdtContent>
            <w:tc>
              <w:tcPr>
                <w:tcW w:w="2642" w:type="dxa"/>
              </w:tcPr>
              <w:p w14:paraId="701B8C5A" w14:textId="77777777" w:rsidR="00B574C9" w:rsidRDefault="000712B6" w:rsidP="000712B6">
                <w:proofErr w:type="spellStart"/>
                <w:r>
                  <w:t>Luce</w:t>
                </w:r>
                <w:proofErr w:type="spellEnd"/>
              </w:p>
            </w:tc>
          </w:sdtContent>
        </w:sdt>
      </w:tr>
      <w:tr w:rsidR="00B574C9" w14:paraId="44AB79E4" w14:textId="77777777" w:rsidTr="001A6A06">
        <w:trPr>
          <w:trHeight w:val="986"/>
        </w:trPr>
        <w:tc>
          <w:tcPr>
            <w:tcW w:w="491" w:type="dxa"/>
            <w:vMerge/>
            <w:shd w:val="clear" w:color="auto" w:fill="A6A6A6" w:themeFill="background1" w:themeFillShade="A6"/>
          </w:tcPr>
          <w:p w14:paraId="2F19E4FF" w14:textId="77777777" w:rsidR="00B574C9" w:rsidRPr="001A6A06" w:rsidRDefault="00B574C9" w:rsidP="00CF1542">
            <w:pPr>
              <w:jc w:val="center"/>
              <w:rPr>
                <w:b/>
                <w:color w:val="FFFFFF" w:themeColor="background1"/>
              </w:rPr>
            </w:pPr>
          </w:p>
        </w:tc>
        <w:sdt>
          <w:sdtPr>
            <w:alias w:val="Biography"/>
            <w:tag w:val="authorBiography"/>
            <w:id w:val="938807824"/>
            <w:placeholder>
              <w:docPart w:val="1CFDA5828D40924CA1E2E4DCF3FBE542"/>
            </w:placeholder>
            <w:showingPlcHdr/>
          </w:sdtPr>
          <w:sdtEndPr/>
          <w:sdtContent>
            <w:tc>
              <w:tcPr>
                <w:tcW w:w="8525" w:type="dxa"/>
                <w:gridSpan w:val="4"/>
              </w:tcPr>
              <w:p w14:paraId="0F72DD96" w14:textId="77777777" w:rsidR="00B574C9" w:rsidRDefault="00B574C9" w:rsidP="00922950">
                <w:r>
                  <w:rPr>
                    <w:rStyle w:val="PlaceholderText"/>
                  </w:rPr>
                  <w:t>[Enter your biography]</w:t>
                </w:r>
              </w:p>
            </w:tc>
          </w:sdtContent>
        </w:sdt>
      </w:tr>
      <w:tr w:rsidR="00B574C9" w14:paraId="5180865A" w14:textId="77777777" w:rsidTr="001A6A06">
        <w:trPr>
          <w:trHeight w:val="986"/>
        </w:trPr>
        <w:tc>
          <w:tcPr>
            <w:tcW w:w="491" w:type="dxa"/>
            <w:vMerge/>
            <w:shd w:val="clear" w:color="auto" w:fill="A6A6A6" w:themeFill="background1" w:themeFillShade="A6"/>
          </w:tcPr>
          <w:p w14:paraId="016FF4BA" w14:textId="77777777" w:rsidR="00B574C9" w:rsidRPr="001A6A06" w:rsidRDefault="00B574C9" w:rsidP="00CF1542">
            <w:pPr>
              <w:jc w:val="center"/>
              <w:rPr>
                <w:b/>
                <w:color w:val="FFFFFF" w:themeColor="background1"/>
              </w:rPr>
            </w:pPr>
          </w:p>
        </w:tc>
        <w:sdt>
          <w:sdtPr>
            <w:alias w:val="Affiliation"/>
            <w:tag w:val="affiliation"/>
            <w:id w:val="2012937915"/>
            <w:placeholder>
              <w:docPart w:val="75C86EA2572AE149B5BB1DEEC48CA3F3"/>
            </w:placeholder>
            <w:showingPlcHdr/>
            <w:text/>
          </w:sdtPr>
          <w:sdtEndPr/>
          <w:sdtContent>
            <w:tc>
              <w:tcPr>
                <w:tcW w:w="8525" w:type="dxa"/>
                <w:gridSpan w:val="4"/>
              </w:tcPr>
              <w:p w14:paraId="3F0C2F54" w14:textId="77777777" w:rsidR="00B574C9" w:rsidRDefault="00B574C9" w:rsidP="00B574C9">
                <w:r>
                  <w:rPr>
                    <w:rStyle w:val="PlaceholderText"/>
                  </w:rPr>
                  <w:t>[Enter the institution with which you are affiliated]</w:t>
                </w:r>
              </w:p>
            </w:tc>
          </w:sdtContent>
        </w:sdt>
      </w:tr>
    </w:tbl>
    <w:p w14:paraId="4AAF120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51B5C2" w14:textId="77777777" w:rsidTr="00244BB0">
        <w:tc>
          <w:tcPr>
            <w:tcW w:w="9016" w:type="dxa"/>
            <w:shd w:val="clear" w:color="auto" w:fill="A6A6A6" w:themeFill="background1" w:themeFillShade="A6"/>
            <w:tcMar>
              <w:top w:w="113" w:type="dxa"/>
              <w:bottom w:w="113" w:type="dxa"/>
            </w:tcMar>
          </w:tcPr>
          <w:p w14:paraId="3953362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C18FF7" w14:textId="77777777" w:rsidTr="003F0D73">
        <w:sdt>
          <w:sdtPr>
            <w:alias w:val="Article headword"/>
            <w:tag w:val="articleHeadword"/>
            <w:id w:val="-361440020"/>
            <w:placeholder>
              <w:docPart w:val="86129B2BEC1EEE44A4C7B171EBEFDDA5"/>
            </w:placeholder>
            <w:text/>
          </w:sdtPr>
          <w:sdtEndPr/>
          <w:sdtContent>
            <w:tc>
              <w:tcPr>
                <w:tcW w:w="9016" w:type="dxa"/>
                <w:tcMar>
                  <w:top w:w="113" w:type="dxa"/>
                  <w:bottom w:w="113" w:type="dxa"/>
                </w:tcMar>
              </w:tcPr>
              <w:p w14:paraId="01B6BEC7" w14:textId="77777777" w:rsidR="003F0D73" w:rsidRPr="00FB589A" w:rsidRDefault="000712B6" w:rsidP="003F0D73">
                <w:pPr>
                  <w:rPr>
                    <w:b/>
                  </w:rPr>
                </w:pPr>
                <w:r w:rsidRPr="00FC30E1">
                  <w:t xml:space="preserve">Jamal al-Din al-Afghani </w:t>
                </w:r>
                <w:proofErr w:type="spellStart"/>
                <w:r w:rsidRPr="00FC30E1">
                  <w:rPr>
                    <w:rFonts w:ascii="Tahoma" w:eastAsia="Tahoma" w:hAnsi="Tahoma" w:cs="Tahoma"/>
                  </w:rPr>
                  <w:t>جمال</w:t>
                </w:r>
                <w:proofErr w:type="spellEnd"/>
                <w:r w:rsidRPr="00FC30E1">
                  <w:t xml:space="preserve"> </w:t>
                </w:r>
                <w:proofErr w:type="spellStart"/>
                <w:r w:rsidRPr="00FC30E1">
                  <w:rPr>
                    <w:rFonts w:ascii="Tahoma" w:eastAsia="Tahoma" w:hAnsi="Tahoma" w:cs="Tahoma"/>
                  </w:rPr>
                  <w:t>الدين</w:t>
                </w:r>
                <w:proofErr w:type="spellEnd"/>
                <w:r w:rsidRPr="00FC30E1">
                  <w:t xml:space="preserve"> </w:t>
                </w:r>
                <w:proofErr w:type="spellStart"/>
                <w:r w:rsidRPr="00FC30E1">
                  <w:rPr>
                    <w:rFonts w:ascii="Tahoma" w:eastAsia="Tahoma" w:hAnsi="Tahoma" w:cs="Tahoma"/>
                  </w:rPr>
                  <w:t>الافغاني</w:t>
                </w:r>
                <w:proofErr w:type="spellEnd"/>
                <w:r w:rsidRPr="00FC30E1">
                  <w:t xml:space="preserve"> (1838- 1897 )</w:t>
                </w:r>
              </w:p>
            </w:tc>
          </w:sdtContent>
        </w:sdt>
      </w:tr>
      <w:tr w:rsidR="00464699" w14:paraId="3C5DFC6E" w14:textId="77777777" w:rsidTr="000712B6">
        <w:sdt>
          <w:sdtPr>
            <w:alias w:val="Variant headwords"/>
            <w:tag w:val="variantHeadwords"/>
            <w:id w:val="173464402"/>
            <w:placeholder>
              <w:docPart w:val="7D53C0F83A12A144BB40CD3BD2C0B325"/>
            </w:placeholder>
            <w:showingPlcHdr/>
          </w:sdtPr>
          <w:sdtEndPr/>
          <w:sdtContent>
            <w:tc>
              <w:tcPr>
                <w:tcW w:w="9016" w:type="dxa"/>
                <w:tcMar>
                  <w:top w:w="113" w:type="dxa"/>
                  <w:bottom w:w="113" w:type="dxa"/>
                </w:tcMar>
              </w:tcPr>
              <w:p w14:paraId="4EBCCEF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314CD28" w14:textId="77777777" w:rsidTr="003F0D73">
        <w:sdt>
          <w:sdtPr>
            <w:alias w:val="Abstract"/>
            <w:tag w:val="abstract"/>
            <w:id w:val="-635871867"/>
            <w:placeholder>
              <w:docPart w:val="5DA8C00E259155458E6FC6B90B993B71"/>
            </w:placeholder>
          </w:sdtPr>
          <w:sdtEndPr/>
          <w:sdtContent>
            <w:tc>
              <w:tcPr>
                <w:tcW w:w="9016" w:type="dxa"/>
                <w:tcMar>
                  <w:top w:w="113" w:type="dxa"/>
                  <w:bottom w:w="113" w:type="dxa"/>
                </w:tcMar>
              </w:tcPr>
              <w:p w14:paraId="1C53C6A1" w14:textId="78341FD9" w:rsidR="000712B6" w:rsidRPr="00FC30E1" w:rsidRDefault="000712B6" w:rsidP="000712B6">
                <w:r w:rsidRPr="00FC30E1">
                  <w:t>Jamal al-Din al-Afghani (1838-</w:t>
                </w:r>
                <w:r w:rsidR="00FC30E1" w:rsidRPr="00FC30E1">
                  <w:t>1897)</w:t>
                </w:r>
                <w:r w:rsidRPr="00FC30E1">
                  <w:t xml:space="preserve"> is considered the ‘father of Islamic modernism.’ As a philosopher, writer, orator, and journalist, Al-Afghani affected Islamic thought from the Indian subcontinent, to Iran and the Middle East. He advocated for national liberation and was the founder of the revivalist movement, which later gave rise to the Muslim Brotherhood.</w:t>
                </w:r>
                <w:r w:rsidR="00FC30E1" w:rsidRPr="00FC30E1">
                  <w:t xml:space="preserve"> </w:t>
                </w:r>
                <w:r w:rsidRPr="00FC30E1">
                  <w:t xml:space="preserve">Of Iranian origin, al-Afghani travelled widely, spending time and working in Afghanistan, India, Iraq, Egypt, and Istanbul. His preaching and writings called for a Muslim revival, an abandonment of fatalism, and the application of intellect to work for freedom. He urged students to use journalism as a tool in the fight: to influence minds. He denounced Muslim rulers who opposed reform. He envisioned Muslims being governed in one state, free from western imperialism, and reviving the past glories of Islam. He pioneered an Islamic awakening for Muslims through his writings, teachings, speeches, and political organizations, which sparked anti-imperialist, reformist, and </w:t>
                </w:r>
                <w:proofErr w:type="gramStart"/>
                <w:r w:rsidRPr="00FC30E1">
                  <w:t>pan</w:t>
                </w:r>
                <w:proofErr w:type="gramEnd"/>
                <w:r w:rsidRPr="00FC30E1">
                  <w:t xml:space="preserve">-Islamic political activities. </w:t>
                </w:r>
              </w:p>
              <w:p w14:paraId="54F7D78B" w14:textId="77777777" w:rsidR="00E85A05" w:rsidRDefault="00E85A05" w:rsidP="00E85A05"/>
            </w:tc>
          </w:sdtContent>
        </w:sdt>
      </w:tr>
      <w:tr w:rsidR="003F0D73" w14:paraId="5E943D69" w14:textId="77777777" w:rsidTr="003F0D73">
        <w:sdt>
          <w:sdtPr>
            <w:alias w:val="Article text"/>
            <w:tag w:val="articleText"/>
            <w:id w:val="634067588"/>
            <w:placeholder>
              <w:docPart w:val="CEB49158B3E2B643BB069799FCA4E688"/>
            </w:placeholder>
          </w:sdtPr>
          <w:sdtEndPr/>
          <w:sdtContent>
            <w:tc>
              <w:tcPr>
                <w:tcW w:w="9016" w:type="dxa"/>
                <w:tcMar>
                  <w:top w:w="113" w:type="dxa"/>
                  <w:bottom w:w="113" w:type="dxa"/>
                </w:tcMar>
              </w:tcPr>
              <w:p w14:paraId="41341C2F" w14:textId="77777777" w:rsidR="00FC30E1" w:rsidRDefault="000712B6" w:rsidP="00FC30E1">
                <w:pPr>
                  <w:rPr>
                    <w:rStyle w:val="Heading1Char"/>
                  </w:rPr>
                </w:pPr>
                <w:r w:rsidRPr="000712B6">
                  <w:rPr>
                    <w:rStyle w:val="Heading1Char"/>
                  </w:rPr>
                  <w:t xml:space="preserve"> </w:t>
                </w:r>
              </w:p>
              <w:p w14:paraId="79192FB9" w14:textId="0729FE8F" w:rsidR="000712B6" w:rsidRPr="00FC30E1" w:rsidRDefault="000712B6" w:rsidP="00FC30E1">
                <w:pPr>
                  <w:rPr>
                    <w:rFonts w:eastAsiaTheme="majorEastAsia"/>
                    <w:b/>
                    <w:color w:val="595959" w:themeColor="text1" w:themeTint="A6"/>
                    <w:szCs w:val="32"/>
                  </w:rPr>
                </w:pPr>
                <w:r w:rsidRPr="00FC30E1">
                  <w:t>File: Jamal al-Din al-Afghani.png</w:t>
                </w:r>
              </w:p>
              <w:p w14:paraId="5648D5D9" w14:textId="77777777" w:rsidR="000712B6" w:rsidRPr="00FC30E1" w:rsidRDefault="000712B6" w:rsidP="000712B6">
                <w:pPr>
                  <w:pStyle w:val="Caption"/>
                  <w:rPr>
                    <w:sz w:val="16"/>
                  </w:rPr>
                </w:pPr>
                <w:r w:rsidRPr="00FC30E1">
                  <w:rPr>
                    <w:sz w:val="16"/>
                  </w:rPr>
                  <w:t xml:space="preserve">Figure </w:t>
                </w:r>
                <w:r w:rsidR="00F72921" w:rsidRPr="00FC30E1">
                  <w:rPr>
                    <w:sz w:val="16"/>
                  </w:rPr>
                  <w:fldChar w:fldCharType="begin"/>
                </w:r>
                <w:r w:rsidR="00F72921" w:rsidRPr="00FC30E1">
                  <w:rPr>
                    <w:sz w:val="16"/>
                  </w:rPr>
                  <w:instrText xml:space="preserve"> SEQ Figure \* ARABIC </w:instrText>
                </w:r>
                <w:r w:rsidR="00F72921" w:rsidRPr="00FC30E1">
                  <w:rPr>
                    <w:sz w:val="16"/>
                  </w:rPr>
                  <w:fldChar w:fldCharType="separate"/>
                </w:r>
                <w:r w:rsidR="00184F11" w:rsidRPr="00FC30E1">
                  <w:rPr>
                    <w:noProof/>
                    <w:sz w:val="16"/>
                  </w:rPr>
                  <w:t>1</w:t>
                </w:r>
                <w:r w:rsidR="00F72921" w:rsidRPr="00FC30E1">
                  <w:rPr>
                    <w:noProof/>
                    <w:sz w:val="16"/>
                  </w:rPr>
                  <w:fldChar w:fldCharType="end"/>
                </w:r>
                <w:r w:rsidRPr="00FC30E1">
                  <w:rPr>
                    <w:sz w:val="16"/>
                  </w:rPr>
                  <w:t xml:space="preserve"> </w:t>
                </w:r>
                <w:r w:rsidRPr="00FC30E1">
                  <w:rPr>
                    <w:rFonts w:cstheme="majorBidi"/>
                    <w:sz w:val="22"/>
                    <w:szCs w:val="24"/>
                  </w:rPr>
                  <w:t>Jamal al-Din al-Afghani</w:t>
                </w:r>
              </w:p>
              <w:p w14:paraId="4340D999" w14:textId="77777777" w:rsidR="000712B6" w:rsidRDefault="000712B6" w:rsidP="000712B6">
                <w:pPr>
                  <w:rPr>
                    <w:rtl/>
                  </w:rPr>
                </w:pPr>
                <w:r>
                  <w:rPr>
                    <w:rFonts w:asciiTheme="majorBidi" w:hAnsiTheme="majorBidi" w:cstheme="majorBidi"/>
                    <w:sz w:val="24"/>
                    <w:szCs w:val="24"/>
                  </w:rPr>
                  <w:t>Source:</w:t>
                </w:r>
                <w:r>
                  <w:t xml:space="preserve"> </w:t>
                </w:r>
                <w:hyperlink r:id="rId8" w:history="1">
                  <w:r w:rsidRPr="003A3BB3">
                    <w:rPr>
                      <w:rStyle w:val="Hyperlink"/>
                    </w:rPr>
                    <w:t>http://en.wikipedia.org/wiki/Jamal_ad-Din_al-Afg</w:t>
                  </w:r>
                  <w:r w:rsidRPr="003A3BB3">
                    <w:rPr>
                      <w:rStyle w:val="Hyperlink"/>
                    </w:rPr>
                    <w:t>h</w:t>
                  </w:r>
                  <w:r w:rsidRPr="003A3BB3">
                    <w:rPr>
                      <w:rStyle w:val="Hyperlink"/>
                    </w:rPr>
                    <w:t>ani</w:t>
                  </w:r>
                </w:hyperlink>
              </w:p>
              <w:p w14:paraId="29E88E69" w14:textId="77777777" w:rsidR="000712B6" w:rsidRDefault="000712B6" w:rsidP="000712B6">
                <w:pPr>
                  <w:rPr>
                    <w:rFonts w:asciiTheme="majorBidi" w:hAnsiTheme="majorBidi" w:cstheme="majorBidi"/>
                    <w:sz w:val="24"/>
                    <w:szCs w:val="24"/>
                  </w:rPr>
                </w:pPr>
              </w:p>
              <w:p w14:paraId="59AC2517" w14:textId="77777777" w:rsidR="000712B6" w:rsidRDefault="000712B6" w:rsidP="000712B6">
                <w:pPr>
                  <w:rPr>
                    <w:rFonts w:asciiTheme="majorBidi" w:hAnsiTheme="majorBidi" w:cstheme="majorBidi"/>
                    <w:sz w:val="24"/>
                    <w:szCs w:val="24"/>
                  </w:rPr>
                </w:pPr>
              </w:p>
              <w:p w14:paraId="3C17C01E" w14:textId="77777777" w:rsidR="000712B6" w:rsidRDefault="000712B6" w:rsidP="00FC30E1">
                <w:r>
                  <w:t xml:space="preserve">Jamal al-Din al-Afghani is considered the ‘father of Islamic modernism.’ He took great pains to cloak his Iranian origins and identified himself as Afghan, thus the </w:t>
                </w:r>
                <w:proofErr w:type="spellStart"/>
                <w:r>
                  <w:t>nisba</w:t>
                </w:r>
                <w:proofErr w:type="spellEnd"/>
                <w:r>
                  <w:t>, al-Afghani. No doubt this was to hide his Shi’ite upbringing, which would have presented obstacles for his mainly Sunni audiences and readers. Al-Afghani was more a philosopher than a cleric. He saw Islam through a political light instead of a religious one.</w:t>
                </w:r>
              </w:p>
              <w:p w14:paraId="5920E886" w14:textId="77777777" w:rsidR="00FC30E1" w:rsidRDefault="00FC30E1" w:rsidP="00FC30E1"/>
              <w:p w14:paraId="763213CA" w14:textId="77777777" w:rsidR="000712B6" w:rsidRPr="00C24987" w:rsidRDefault="000712B6" w:rsidP="00FC30E1">
                <w:r>
                  <w:t>Four of al-Afghani’s</w:t>
                </w:r>
                <w:r w:rsidRPr="00C24987">
                  <w:t xml:space="preserve"> Arab admire</w:t>
                </w:r>
                <w:r>
                  <w:t xml:space="preserve">rs – </w:t>
                </w:r>
                <w:r w:rsidRPr="00C24987">
                  <w:t xml:space="preserve">Muhammad </w:t>
                </w:r>
                <w:proofErr w:type="spellStart"/>
                <w:proofErr w:type="gramStart"/>
                <w:r w:rsidRPr="00C24987">
                  <w:t>Abduh</w:t>
                </w:r>
                <w:proofErr w:type="spellEnd"/>
                <w:r>
                  <w:t xml:space="preserve"> ,</w:t>
                </w:r>
                <w:proofErr w:type="gramEnd"/>
                <w:r>
                  <w:t xml:space="preserve"> </w:t>
                </w:r>
                <w:proofErr w:type="spellStart"/>
                <w:r w:rsidRPr="00C24987">
                  <w:t>Jurji</w:t>
                </w:r>
                <w:proofErr w:type="spellEnd"/>
                <w:r w:rsidRPr="00C24987">
                  <w:t xml:space="preserve"> </w:t>
                </w:r>
                <w:proofErr w:type="spellStart"/>
                <w:r w:rsidRPr="00C24987">
                  <w:t>Zaidan</w:t>
                </w:r>
                <w:proofErr w:type="spellEnd"/>
                <w:r>
                  <w:t xml:space="preserve"> </w:t>
                </w:r>
                <w:proofErr w:type="spellStart"/>
                <w:r w:rsidRPr="00C24987">
                  <w:t>Adib</w:t>
                </w:r>
                <w:proofErr w:type="spellEnd"/>
                <w:r w:rsidRPr="00C24987">
                  <w:t xml:space="preserve"> </w:t>
                </w:r>
                <w:proofErr w:type="spellStart"/>
                <w:r w:rsidRPr="00C24987">
                  <w:t>Ishaq</w:t>
                </w:r>
                <w:proofErr w:type="spellEnd"/>
                <w:r>
                  <w:t xml:space="preserve"> and </w:t>
                </w:r>
                <w:r w:rsidRPr="00C24987">
                  <w:t xml:space="preserve">Rashid </w:t>
                </w:r>
                <w:proofErr w:type="spellStart"/>
                <w:r w:rsidRPr="00C24987">
                  <w:t>Rida</w:t>
                </w:r>
                <w:proofErr w:type="spellEnd"/>
                <w:r>
                  <w:t xml:space="preserve"> – provide biographical details about al-Afghani that ideally fit what he would have</w:t>
                </w:r>
                <w:r w:rsidRPr="00C24987">
                  <w:t xml:space="preserve"> wanted others to believe about him.</w:t>
                </w:r>
                <w:r>
                  <w:t xml:space="preserve"> </w:t>
                </w:r>
                <w:proofErr w:type="spellStart"/>
                <w:r w:rsidRPr="00C24987">
                  <w:t>Keddie</w:t>
                </w:r>
                <w:r>
                  <w:t>’s</w:t>
                </w:r>
                <w:proofErr w:type="spellEnd"/>
                <w:r>
                  <w:t xml:space="preserve"> ground-breaking biography confirms his Iranian origins and refers to </w:t>
                </w:r>
                <w:proofErr w:type="spellStart"/>
                <w:r w:rsidRPr="00C24987">
                  <w:t>Abduh</w:t>
                </w:r>
                <w:r>
                  <w:t>’s</w:t>
                </w:r>
                <w:proofErr w:type="spellEnd"/>
                <w:r>
                  <w:t xml:space="preserve"> and </w:t>
                </w:r>
                <w:proofErr w:type="spellStart"/>
                <w:r w:rsidRPr="00C24987">
                  <w:t>Zaidan</w:t>
                </w:r>
                <w:r>
                  <w:t>’s</w:t>
                </w:r>
                <w:proofErr w:type="spellEnd"/>
                <w:r w:rsidRPr="00C24987">
                  <w:t xml:space="preserve"> account</w:t>
                </w:r>
                <w:r>
                  <w:t>s as the</w:t>
                </w:r>
                <w:r w:rsidRPr="00C24987">
                  <w:t xml:space="preserve"> stan</w:t>
                </w:r>
                <w:r>
                  <w:t xml:space="preserve">dard biography. </w:t>
                </w:r>
              </w:p>
              <w:p w14:paraId="7A2E24DD" w14:textId="77777777" w:rsidR="000712B6" w:rsidRDefault="000712B6" w:rsidP="00FC30E1"/>
              <w:p w14:paraId="5749357C" w14:textId="77777777" w:rsidR="000712B6" w:rsidRPr="00FC30E1" w:rsidRDefault="000712B6" w:rsidP="00FC30E1">
                <w:r w:rsidRPr="00FC30E1">
                  <w:t>File:</w:t>
                </w:r>
                <w:r w:rsidR="00184F11" w:rsidRPr="00FC30E1">
                  <w:t xml:space="preserve"> Abduh.png</w:t>
                </w:r>
              </w:p>
              <w:p w14:paraId="2E95B1FC" w14:textId="77777777" w:rsidR="00184F11" w:rsidRPr="00FC30E1" w:rsidRDefault="00184F11" w:rsidP="00184F11">
                <w:pPr>
                  <w:pStyle w:val="Caption"/>
                  <w:rPr>
                    <w:sz w:val="22"/>
                    <w:szCs w:val="22"/>
                  </w:rPr>
                </w:pPr>
                <w:r w:rsidRPr="00FC30E1">
                  <w:rPr>
                    <w:sz w:val="22"/>
                    <w:szCs w:val="22"/>
                  </w:rPr>
                  <w:t xml:space="preserve">Figure </w:t>
                </w:r>
                <w:r w:rsidR="00F72921" w:rsidRPr="00FC30E1">
                  <w:rPr>
                    <w:sz w:val="22"/>
                    <w:szCs w:val="22"/>
                  </w:rPr>
                  <w:fldChar w:fldCharType="begin"/>
                </w:r>
                <w:r w:rsidR="00F72921" w:rsidRPr="00FC30E1">
                  <w:rPr>
                    <w:sz w:val="22"/>
                    <w:szCs w:val="22"/>
                  </w:rPr>
                  <w:instrText xml:space="preserve"> SEQ Figure \* ARABIC </w:instrText>
                </w:r>
                <w:r w:rsidR="00F72921" w:rsidRPr="00FC30E1">
                  <w:rPr>
                    <w:sz w:val="22"/>
                    <w:szCs w:val="22"/>
                  </w:rPr>
                  <w:fldChar w:fldCharType="separate"/>
                </w:r>
                <w:r w:rsidRPr="00FC30E1">
                  <w:rPr>
                    <w:noProof/>
                    <w:sz w:val="22"/>
                    <w:szCs w:val="22"/>
                  </w:rPr>
                  <w:t>2</w:t>
                </w:r>
                <w:r w:rsidR="00F72921" w:rsidRPr="00FC30E1">
                  <w:rPr>
                    <w:noProof/>
                    <w:sz w:val="22"/>
                    <w:szCs w:val="22"/>
                  </w:rPr>
                  <w:fldChar w:fldCharType="end"/>
                </w:r>
                <w:r w:rsidRPr="00FC30E1">
                  <w:rPr>
                    <w:rFonts w:cstheme="majorBidi"/>
                    <w:sz w:val="22"/>
                    <w:szCs w:val="22"/>
                  </w:rPr>
                  <w:t xml:space="preserve"> </w:t>
                </w:r>
                <w:proofErr w:type="spellStart"/>
                <w:r w:rsidRPr="00FC30E1">
                  <w:rPr>
                    <w:rFonts w:cstheme="majorBidi"/>
                    <w:sz w:val="22"/>
                    <w:szCs w:val="22"/>
                  </w:rPr>
                  <w:t>Abduh</w:t>
                </w:r>
                <w:proofErr w:type="spellEnd"/>
              </w:p>
              <w:p w14:paraId="3FD9E584" w14:textId="77777777" w:rsidR="000712B6" w:rsidRPr="00FC30E1" w:rsidRDefault="000712B6" w:rsidP="000712B6">
                <w:pPr>
                  <w:rPr>
                    <w:rFonts w:cstheme="majorBidi"/>
                  </w:rPr>
                </w:pPr>
                <w:commentRangeStart w:id="0"/>
                <w:r w:rsidRPr="00FC30E1">
                  <w:rPr>
                    <w:rFonts w:cstheme="majorBidi"/>
                  </w:rPr>
                  <w:lastRenderedPageBreak/>
                  <w:t xml:space="preserve">Source: </w:t>
                </w:r>
                <w:commentRangeEnd w:id="0"/>
                <w:r w:rsidR="00FC30E1" w:rsidRPr="00FC30E1">
                  <w:rPr>
                    <w:rStyle w:val="CommentReference"/>
                    <w:sz w:val="22"/>
                    <w:szCs w:val="22"/>
                    <w:lang w:val="en-US"/>
                  </w:rPr>
                  <w:commentReference w:id="0"/>
                </w:r>
              </w:p>
              <w:p w14:paraId="2546D20B" w14:textId="77777777" w:rsidR="00184F11" w:rsidRPr="00FC30E1" w:rsidRDefault="00184F11" w:rsidP="000712B6">
                <w:pPr>
                  <w:rPr>
                    <w:rFonts w:cstheme="majorBidi"/>
                  </w:rPr>
                </w:pPr>
              </w:p>
              <w:p w14:paraId="28F4C8B7" w14:textId="77777777" w:rsidR="000712B6" w:rsidRPr="00FC30E1" w:rsidRDefault="000712B6" w:rsidP="000712B6">
                <w:pPr>
                  <w:rPr>
                    <w:rFonts w:cstheme="majorBidi"/>
                  </w:rPr>
                </w:pPr>
              </w:p>
              <w:p w14:paraId="51C4CA5A" w14:textId="77777777" w:rsidR="000712B6" w:rsidRPr="00FC30E1" w:rsidRDefault="000712B6" w:rsidP="00184F11">
                <w:pPr>
                  <w:keepNext/>
                  <w:rPr>
                    <w:rFonts w:cstheme="majorBidi"/>
                  </w:rPr>
                </w:pPr>
                <w:r w:rsidRPr="00FC30E1">
                  <w:rPr>
                    <w:rFonts w:cstheme="majorBidi"/>
                  </w:rPr>
                  <w:t>File:</w:t>
                </w:r>
                <w:r w:rsidR="00184F11" w:rsidRPr="00FC30E1">
                  <w:t xml:space="preserve"> </w:t>
                </w:r>
                <w:r w:rsidR="00184F11" w:rsidRPr="00FC30E1">
                  <w:rPr>
                    <w:rFonts w:cstheme="majorBidi"/>
                  </w:rPr>
                  <w:t>Zaidan.png</w:t>
                </w:r>
              </w:p>
              <w:p w14:paraId="0593CF8B" w14:textId="77777777" w:rsidR="00184F11" w:rsidRPr="00FC30E1" w:rsidRDefault="00184F11" w:rsidP="00184F11">
                <w:pPr>
                  <w:pStyle w:val="Caption"/>
                  <w:rPr>
                    <w:sz w:val="22"/>
                    <w:szCs w:val="22"/>
                  </w:rPr>
                </w:pPr>
                <w:r w:rsidRPr="00FC30E1">
                  <w:rPr>
                    <w:sz w:val="22"/>
                    <w:szCs w:val="22"/>
                  </w:rPr>
                  <w:t xml:space="preserve">Figure </w:t>
                </w:r>
                <w:r w:rsidR="00F72921" w:rsidRPr="00FC30E1">
                  <w:rPr>
                    <w:sz w:val="22"/>
                    <w:szCs w:val="22"/>
                  </w:rPr>
                  <w:fldChar w:fldCharType="begin"/>
                </w:r>
                <w:r w:rsidR="00F72921" w:rsidRPr="00FC30E1">
                  <w:rPr>
                    <w:sz w:val="22"/>
                    <w:szCs w:val="22"/>
                  </w:rPr>
                  <w:instrText xml:space="preserve"> SEQ Figure \* ARABIC </w:instrText>
                </w:r>
                <w:r w:rsidR="00F72921" w:rsidRPr="00FC30E1">
                  <w:rPr>
                    <w:sz w:val="22"/>
                    <w:szCs w:val="22"/>
                  </w:rPr>
                  <w:fldChar w:fldCharType="separate"/>
                </w:r>
                <w:r w:rsidRPr="00FC30E1">
                  <w:rPr>
                    <w:noProof/>
                    <w:sz w:val="22"/>
                    <w:szCs w:val="22"/>
                  </w:rPr>
                  <w:t>3</w:t>
                </w:r>
                <w:r w:rsidR="00F72921" w:rsidRPr="00FC30E1">
                  <w:rPr>
                    <w:noProof/>
                    <w:sz w:val="22"/>
                    <w:szCs w:val="22"/>
                  </w:rPr>
                  <w:fldChar w:fldCharType="end"/>
                </w:r>
                <w:r w:rsidRPr="00FC30E1">
                  <w:rPr>
                    <w:rFonts w:cstheme="majorBidi"/>
                    <w:sz w:val="22"/>
                    <w:szCs w:val="22"/>
                  </w:rPr>
                  <w:t xml:space="preserve"> </w:t>
                </w:r>
                <w:proofErr w:type="spellStart"/>
                <w:r w:rsidRPr="00FC30E1">
                  <w:rPr>
                    <w:rFonts w:cstheme="majorBidi"/>
                    <w:sz w:val="22"/>
                    <w:szCs w:val="22"/>
                  </w:rPr>
                  <w:t>Zaidan</w:t>
                </w:r>
                <w:proofErr w:type="spellEnd"/>
              </w:p>
              <w:p w14:paraId="128DA9BE" w14:textId="77777777" w:rsidR="000712B6" w:rsidRPr="00FC30E1" w:rsidRDefault="000712B6" w:rsidP="000712B6">
                <w:pPr>
                  <w:rPr>
                    <w:rFonts w:cstheme="majorBidi"/>
                  </w:rPr>
                </w:pPr>
                <w:commentRangeStart w:id="1"/>
                <w:r w:rsidRPr="00FC30E1">
                  <w:rPr>
                    <w:rFonts w:cstheme="majorBidi"/>
                  </w:rPr>
                  <w:t>Source:</w:t>
                </w:r>
                <w:commentRangeEnd w:id="1"/>
                <w:r w:rsidR="00FC30E1" w:rsidRPr="00FC30E1">
                  <w:rPr>
                    <w:rStyle w:val="CommentReference"/>
                    <w:sz w:val="22"/>
                    <w:szCs w:val="22"/>
                    <w:lang w:val="en-US"/>
                  </w:rPr>
                  <w:commentReference w:id="1"/>
                </w:r>
              </w:p>
              <w:p w14:paraId="5FB591DF" w14:textId="77777777" w:rsidR="000712B6" w:rsidRPr="00FC30E1" w:rsidRDefault="000712B6" w:rsidP="000712B6">
                <w:pPr>
                  <w:rPr>
                    <w:rFonts w:cstheme="majorBidi"/>
                  </w:rPr>
                </w:pPr>
              </w:p>
              <w:p w14:paraId="53AA0C86" w14:textId="77777777" w:rsidR="00184F11" w:rsidRPr="00FC30E1" w:rsidRDefault="00184F11" w:rsidP="000712B6">
                <w:pPr>
                  <w:rPr>
                    <w:rFonts w:cstheme="majorBidi"/>
                  </w:rPr>
                </w:pPr>
              </w:p>
              <w:p w14:paraId="3DAF5BD4" w14:textId="77777777" w:rsidR="000712B6" w:rsidRPr="00FC30E1" w:rsidRDefault="000712B6" w:rsidP="00184F11">
                <w:pPr>
                  <w:keepNext/>
                  <w:rPr>
                    <w:rFonts w:cstheme="majorBidi"/>
                  </w:rPr>
                </w:pPr>
                <w:r w:rsidRPr="00FC30E1">
                  <w:rPr>
                    <w:rFonts w:cstheme="majorBidi"/>
                  </w:rPr>
                  <w:t>File:</w:t>
                </w:r>
                <w:r w:rsidR="00184F11" w:rsidRPr="00FC30E1">
                  <w:t xml:space="preserve"> </w:t>
                </w:r>
                <w:r w:rsidR="00184F11" w:rsidRPr="00FC30E1">
                  <w:rPr>
                    <w:rFonts w:cstheme="majorBidi"/>
                  </w:rPr>
                  <w:t>Ishaq.png</w:t>
                </w:r>
              </w:p>
              <w:p w14:paraId="0B62A41E" w14:textId="77777777" w:rsidR="00184F11" w:rsidRPr="00FC30E1" w:rsidRDefault="00184F11" w:rsidP="00184F11">
                <w:pPr>
                  <w:pStyle w:val="Caption"/>
                  <w:rPr>
                    <w:sz w:val="22"/>
                    <w:szCs w:val="22"/>
                  </w:rPr>
                </w:pPr>
                <w:r w:rsidRPr="00FC30E1">
                  <w:rPr>
                    <w:sz w:val="22"/>
                    <w:szCs w:val="22"/>
                  </w:rPr>
                  <w:t xml:space="preserve">Figure </w:t>
                </w:r>
                <w:r w:rsidR="00F72921" w:rsidRPr="00FC30E1">
                  <w:rPr>
                    <w:sz w:val="22"/>
                    <w:szCs w:val="22"/>
                  </w:rPr>
                  <w:fldChar w:fldCharType="begin"/>
                </w:r>
                <w:r w:rsidR="00F72921" w:rsidRPr="00FC30E1">
                  <w:rPr>
                    <w:sz w:val="22"/>
                    <w:szCs w:val="22"/>
                  </w:rPr>
                  <w:instrText xml:space="preserve"> SEQ Figure \* ARABIC </w:instrText>
                </w:r>
                <w:r w:rsidR="00F72921" w:rsidRPr="00FC30E1">
                  <w:rPr>
                    <w:sz w:val="22"/>
                    <w:szCs w:val="22"/>
                  </w:rPr>
                  <w:fldChar w:fldCharType="separate"/>
                </w:r>
                <w:r w:rsidRPr="00FC30E1">
                  <w:rPr>
                    <w:noProof/>
                    <w:sz w:val="22"/>
                    <w:szCs w:val="22"/>
                  </w:rPr>
                  <w:t>4</w:t>
                </w:r>
                <w:r w:rsidR="00F72921" w:rsidRPr="00FC30E1">
                  <w:rPr>
                    <w:noProof/>
                    <w:sz w:val="22"/>
                    <w:szCs w:val="22"/>
                  </w:rPr>
                  <w:fldChar w:fldCharType="end"/>
                </w:r>
                <w:r w:rsidRPr="00FC30E1">
                  <w:rPr>
                    <w:rFonts w:cstheme="majorBidi"/>
                    <w:sz w:val="22"/>
                    <w:szCs w:val="22"/>
                  </w:rPr>
                  <w:t xml:space="preserve"> </w:t>
                </w:r>
                <w:proofErr w:type="spellStart"/>
                <w:r w:rsidRPr="00FC30E1">
                  <w:rPr>
                    <w:rFonts w:cstheme="majorBidi"/>
                    <w:sz w:val="22"/>
                    <w:szCs w:val="22"/>
                  </w:rPr>
                  <w:t>Ishaq</w:t>
                </w:r>
                <w:proofErr w:type="spellEnd"/>
              </w:p>
              <w:p w14:paraId="623ECD0B" w14:textId="77777777" w:rsidR="00184F11" w:rsidRPr="00FC30E1" w:rsidRDefault="000712B6" w:rsidP="000712B6">
                <w:pPr>
                  <w:rPr>
                    <w:rFonts w:cstheme="majorBidi"/>
                  </w:rPr>
                </w:pPr>
                <w:commentRangeStart w:id="2"/>
                <w:r w:rsidRPr="00FC30E1">
                  <w:rPr>
                    <w:rFonts w:cstheme="majorBidi"/>
                  </w:rPr>
                  <w:t>Source:</w:t>
                </w:r>
                <w:commentRangeEnd w:id="2"/>
                <w:r w:rsidR="00FC30E1" w:rsidRPr="00FC30E1">
                  <w:rPr>
                    <w:rStyle w:val="CommentReference"/>
                    <w:sz w:val="22"/>
                    <w:szCs w:val="22"/>
                    <w:lang w:val="en-US"/>
                  </w:rPr>
                  <w:commentReference w:id="2"/>
                </w:r>
              </w:p>
              <w:p w14:paraId="1E4CF70A" w14:textId="77777777" w:rsidR="000712B6" w:rsidRPr="00FC30E1" w:rsidRDefault="000712B6" w:rsidP="000712B6">
                <w:pPr>
                  <w:rPr>
                    <w:rFonts w:cstheme="majorBidi"/>
                  </w:rPr>
                </w:pPr>
                <w:r w:rsidRPr="00FC30E1">
                  <w:rPr>
                    <w:rFonts w:cstheme="majorBidi"/>
                  </w:rPr>
                  <w:t xml:space="preserve"> </w:t>
                </w:r>
              </w:p>
              <w:p w14:paraId="09ADFE86" w14:textId="77777777" w:rsidR="000712B6" w:rsidRPr="00FC30E1" w:rsidRDefault="000712B6" w:rsidP="000712B6">
                <w:pPr>
                  <w:rPr>
                    <w:rFonts w:cstheme="majorBidi"/>
                  </w:rPr>
                </w:pPr>
              </w:p>
              <w:p w14:paraId="7309FD85" w14:textId="77777777" w:rsidR="000712B6" w:rsidRPr="00FC30E1" w:rsidRDefault="000712B6" w:rsidP="00184F11">
                <w:pPr>
                  <w:keepNext/>
                  <w:rPr>
                    <w:rFonts w:cstheme="majorBidi"/>
                  </w:rPr>
                </w:pPr>
                <w:r w:rsidRPr="00FC30E1">
                  <w:rPr>
                    <w:rFonts w:cstheme="majorBidi"/>
                  </w:rPr>
                  <w:t>File:</w:t>
                </w:r>
                <w:r w:rsidR="00184F11" w:rsidRPr="00FC30E1">
                  <w:t xml:space="preserve"> </w:t>
                </w:r>
                <w:r w:rsidR="00184F11" w:rsidRPr="00FC30E1">
                  <w:rPr>
                    <w:rFonts w:cstheme="majorBidi"/>
                  </w:rPr>
                  <w:t>Rida.png</w:t>
                </w:r>
              </w:p>
              <w:p w14:paraId="614FC2E9" w14:textId="77777777" w:rsidR="00184F11" w:rsidRPr="00FC30E1" w:rsidRDefault="00184F11" w:rsidP="00184F11">
                <w:pPr>
                  <w:pStyle w:val="Caption"/>
                  <w:rPr>
                    <w:sz w:val="22"/>
                    <w:szCs w:val="22"/>
                  </w:rPr>
                </w:pPr>
                <w:r w:rsidRPr="00FC30E1">
                  <w:rPr>
                    <w:sz w:val="22"/>
                    <w:szCs w:val="22"/>
                  </w:rPr>
                  <w:t xml:space="preserve">Figure </w:t>
                </w:r>
                <w:r w:rsidR="00F72921" w:rsidRPr="00FC30E1">
                  <w:rPr>
                    <w:sz w:val="22"/>
                    <w:szCs w:val="22"/>
                  </w:rPr>
                  <w:fldChar w:fldCharType="begin"/>
                </w:r>
                <w:r w:rsidR="00F72921" w:rsidRPr="00FC30E1">
                  <w:rPr>
                    <w:sz w:val="22"/>
                    <w:szCs w:val="22"/>
                  </w:rPr>
                  <w:instrText xml:space="preserve"> SEQ Figure \* ARABIC </w:instrText>
                </w:r>
                <w:r w:rsidR="00F72921" w:rsidRPr="00FC30E1">
                  <w:rPr>
                    <w:sz w:val="22"/>
                    <w:szCs w:val="22"/>
                  </w:rPr>
                  <w:fldChar w:fldCharType="separate"/>
                </w:r>
                <w:r w:rsidRPr="00FC30E1">
                  <w:rPr>
                    <w:noProof/>
                    <w:sz w:val="22"/>
                    <w:szCs w:val="22"/>
                  </w:rPr>
                  <w:t>5</w:t>
                </w:r>
                <w:r w:rsidR="00F72921" w:rsidRPr="00FC30E1">
                  <w:rPr>
                    <w:noProof/>
                    <w:sz w:val="22"/>
                    <w:szCs w:val="22"/>
                  </w:rPr>
                  <w:fldChar w:fldCharType="end"/>
                </w:r>
                <w:r w:rsidRPr="00FC30E1">
                  <w:rPr>
                    <w:rFonts w:cstheme="majorBidi"/>
                    <w:sz w:val="22"/>
                    <w:szCs w:val="22"/>
                  </w:rPr>
                  <w:t xml:space="preserve"> </w:t>
                </w:r>
                <w:proofErr w:type="spellStart"/>
                <w:r w:rsidRPr="00FC30E1">
                  <w:rPr>
                    <w:rFonts w:cstheme="majorBidi"/>
                    <w:sz w:val="22"/>
                    <w:szCs w:val="22"/>
                  </w:rPr>
                  <w:t>Rida</w:t>
                </w:r>
                <w:proofErr w:type="spellEnd"/>
              </w:p>
              <w:p w14:paraId="4BF55E8D" w14:textId="77777777" w:rsidR="000712B6" w:rsidRPr="00FC30E1" w:rsidRDefault="000712B6" w:rsidP="000712B6">
                <w:pPr>
                  <w:rPr>
                    <w:rFonts w:cstheme="majorBidi"/>
                  </w:rPr>
                </w:pPr>
                <w:commentRangeStart w:id="3"/>
                <w:r w:rsidRPr="00FC30E1">
                  <w:rPr>
                    <w:rFonts w:cstheme="majorBidi"/>
                  </w:rPr>
                  <w:t xml:space="preserve">Source: </w:t>
                </w:r>
                <w:commentRangeEnd w:id="3"/>
                <w:r w:rsidR="00FC30E1" w:rsidRPr="00FC30E1">
                  <w:rPr>
                    <w:rStyle w:val="CommentReference"/>
                    <w:sz w:val="22"/>
                    <w:szCs w:val="22"/>
                    <w:lang w:val="en-US"/>
                  </w:rPr>
                  <w:commentReference w:id="3"/>
                </w:r>
              </w:p>
              <w:p w14:paraId="1F39355F" w14:textId="77777777" w:rsidR="000712B6" w:rsidRDefault="000712B6" w:rsidP="000712B6">
                <w:pPr>
                  <w:rPr>
                    <w:rFonts w:asciiTheme="majorBidi" w:hAnsiTheme="majorBidi" w:cstheme="majorBidi"/>
                    <w:sz w:val="24"/>
                    <w:szCs w:val="24"/>
                  </w:rPr>
                </w:pPr>
              </w:p>
              <w:p w14:paraId="70C1316F" w14:textId="77777777" w:rsidR="000712B6" w:rsidRDefault="000712B6" w:rsidP="000712B6">
                <w:pPr>
                  <w:rPr>
                    <w:rFonts w:asciiTheme="majorBidi" w:hAnsiTheme="majorBidi" w:cstheme="majorBidi"/>
                    <w:sz w:val="24"/>
                    <w:szCs w:val="24"/>
                  </w:rPr>
                </w:pPr>
              </w:p>
              <w:p w14:paraId="3E926ACE" w14:textId="77777777" w:rsidR="000712B6" w:rsidRPr="000712B6" w:rsidRDefault="000712B6" w:rsidP="00FC30E1">
                <w:pPr>
                  <w:rPr>
                    <w:bCs/>
                    <w:i/>
                    <w:iCs/>
                  </w:rPr>
                </w:pPr>
                <w:r>
                  <w:t xml:space="preserve">Al-Afghani’s studies and travels led him to India, Afghanistan, Persia, Istanbul, Egypt and Europe. While residing in India he wrote and published his </w:t>
                </w:r>
                <w:r>
                  <w:rPr>
                    <w:i/>
                    <w:iCs/>
                  </w:rPr>
                  <w:t xml:space="preserve">The Refutation of the Materialists </w:t>
                </w:r>
                <w:r>
                  <w:t xml:space="preserve">(1881), a rejection of the ideas of </w:t>
                </w:r>
                <w:proofErr w:type="spellStart"/>
                <w:r>
                  <w:t>Sayyid</w:t>
                </w:r>
                <w:proofErr w:type="spellEnd"/>
                <w:r>
                  <w:t xml:space="preserve"> Ahmad Khan. This work was later translated by his student Muhammad </w:t>
                </w:r>
                <w:proofErr w:type="spellStart"/>
                <w:r>
                  <w:t>Abduh</w:t>
                </w:r>
                <w:proofErr w:type="spellEnd"/>
                <w:r>
                  <w:t xml:space="preserve"> and published in Beirut in 1886 as </w:t>
                </w:r>
                <w:r>
                  <w:rPr>
                    <w:i/>
                    <w:iCs/>
                  </w:rPr>
                  <w:t>al-</w:t>
                </w:r>
                <w:proofErr w:type="spellStart"/>
                <w:r>
                  <w:rPr>
                    <w:i/>
                    <w:iCs/>
                  </w:rPr>
                  <w:t>Radd</w:t>
                </w:r>
                <w:proofErr w:type="spellEnd"/>
                <w:r>
                  <w:rPr>
                    <w:i/>
                    <w:iCs/>
                  </w:rPr>
                  <w:t xml:space="preserve"> ‘</w:t>
                </w:r>
                <w:proofErr w:type="spellStart"/>
                <w:r>
                  <w:rPr>
                    <w:i/>
                    <w:iCs/>
                  </w:rPr>
                  <w:t>ala</w:t>
                </w:r>
                <w:proofErr w:type="spellEnd"/>
                <w:r>
                  <w:rPr>
                    <w:i/>
                    <w:iCs/>
                  </w:rPr>
                  <w:t xml:space="preserve"> al-</w:t>
                </w:r>
                <w:proofErr w:type="spellStart"/>
                <w:r>
                  <w:rPr>
                    <w:i/>
                    <w:iCs/>
                  </w:rPr>
                  <w:t>dahriyyin</w:t>
                </w:r>
                <w:proofErr w:type="spellEnd"/>
                <w:r>
                  <w:rPr>
                    <w:i/>
                    <w:iCs/>
                  </w:rPr>
                  <w:t>.</w:t>
                </w:r>
                <w:r>
                  <w:t xml:space="preserve"> </w:t>
                </w:r>
                <w:r w:rsidRPr="00804E60">
                  <w:rPr>
                    <w:bCs/>
                  </w:rPr>
                  <w:t xml:space="preserve">In Paris, with the assistance of Muhammad </w:t>
                </w:r>
                <w:proofErr w:type="spellStart"/>
                <w:r w:rsidRPr="00804E60">
                  <w:rPr>
                    <w:bCs/>
                  </w:rPr>
                  <w:t>Abduh</w:t>
                </w:r>
                <w:proofErr w:type="spellEnd"/>
                <w:r>
                  <w:rPr>
                    <w:bCs/>
                  </w:rPr>
                  <w:t>,</w:t>
                </w:r>
                <w:r w:rsidRPr="00804E60">
                  <w:rPr>
                    <w:bCs/>
                  </w:rPr>
                  <w:t xml:space="preserve"> al-Afghani published</w:t>
                </w:r>
                <w:r>
                  <w:rPr>
                    <w:bCs/>
                  </w:rPr>
                  <w:t xml:space="preserve"> </w:t>
                </w:r>
                <w:r>
                  <w:rPr>
                    <w:bCs/>
                    <w:i/>
                    <w:iCs/>
                  </w:rPr>
                  <w:t>al</w:t>
                </w:r>
                <w:proofErr w:type="gramStart"/>
                <w:r>
                  <w:rPr>
                    <w:bCs/>
                    <w:i/>
                    <w:iCs/>
                  </w:rPr>
                  <w:t>-‘</w:t>
                </w:r>
                <w:proofErr w:type="spellStart"/>
                <w:proofErr w:type="gramEnd"/>
                <w:r>
                  <w:rPr>
                    <w:bCs/>
                    <w:i/>
                    <w:iCs/>
                  </w:rPr>
                  <w:t>Urwat</w:t>
                </w:r>
                <w:proofErr w:type="spellEnd"/>
                <w:r>
                  <w:rPr>
                    <w:bCs/>
                    <w:i/>
                    <w:iCs/>
                  </w:rPr>
                  <w:t xml:space="preserve"> al-</w:t>
                </w:r>
                <w:proofErr w:type="spellStart"/>
                <w:r>
                  <w:rPr>
                    <w:bCs/>
                    <w:i/>
                    <w:iCs/>
                  </w:rPr>
                  <w:t>wuthqa</w:t>
                </w:r>
                <w:proofErr w:type="spellEnd"/>
                <w:r>
                  <w:rPr>
                    <w:bCs/>
                    <w:i/>
                    <w:iCs/>
                  </w:rPr>
                  <w:t xml:space="preserve">’ </w:t>
                </w:r>
                <w:r>
                  <w:rPr>
                    <w:bCs/>
                  </w:rPr>
                  <w:t>(</w:t>
                </w:r>
                <w:r w:rsidRPr="0043428D">
                  <w:rPr>
                    <w:bCs/>
                    <w:i/>
                  </w:rPr>
                  <w:t xml:space="preserve">The Firmest </w:t>
                </w:r>
                <w:r>
                  <w:rPr>
                    <w:bCs/>
                    <w:i/>
                  </w:rPr>
                  <w:t>R</w:t>
                </w:r>
                <w:r w:rsidRPr="0043428D">
                  <w:rPr>
                    <w:bCs/>
                    <w:i/>
                  </w:rPr>
                  <w:t>obe</w:t>
                </w:r>
                <w:r w:rsidR="00E6493E">
                  <w:rPr>
                    <w:bCs/>
                    <w:i/>
                  </w:rPr>
                  <w:t>,</w:t>
                </w:r>
                <w:r w:rsidR="00E6493E" w:rsidRPr="00E6493E">
                  <w:rPr>
                    <w:bCs/>
                  </w:rPr>
                  <w:t>1884</w:t>
                </w:r>
                <w:r w:rsidRPr="00E6493E">
                  <w:rPr>
                    <w:bCs/>
                  </w:rPr>
                  <w:t>).</w:t>
                </w:r>
                <w:r>
                  <w:rPr>
                    <w:bCs/>
                  </w:rPr>
                  <w:t xml:space="preserve"> This journal earned him a place in French intellectual circles. He was invited to Persia by Shah Nasir al-din to act as his special advisor but al-Afghani’s differences led to his departure. Again, in 1889, al-Afghani was offered the position of grand vizier by the Shah but in 1891, al-Afghani’s criticism of the ruler led to his deportation.</w:t>
                </w:r>
              </w:p>
              <w:p w14:paraId="121847DE" w14:textId="77777777" w:rsidR="000712B6" w:rsidRDefault="000712B6" w:rsidP="000712B6">
                <w:pPr>
                  <w:rPr>
                    <w:rFonts w:asciiTheme="majorBidi" w:hAnsiTheme="majorBidi" w:cstheme="majorBidi"/>
                    <w:bCs/>
                    <w:sz w:val="24"/>
                    <w:szCs w:val="24"/>
                  </w:rPr>
                </w:pPr>
              </w:p>
              <w:p w14:paraId="63309238" w14:textId="77777777" w:rsidR="00FC30E1" w:rsidRDefault="00FC30E1" w:rsidP="000712B6">
                <w:pPr>
                  <w:rPr>
                    <w:rFonts w:asciiTheme="majorBidi" w:hAnsiTheme="majorBidi" w:cstheme="majorBidi"/>
                    <w:bCs/>
                    <w:sz w:val="24"/>
                    <w:szCs w:val="24"/>
                  </w:rPr>
                </w:pPr>
              </w:p>
              <w:p w14:paraId="4889B9C2" w14:textId="77777777" w:rsidR="000712B6" w:rsidRPr="00AF34C2" w:rsidRDefault="000712B6" w:rsidP="00FC30E1">
                <w:pPr>
                  <w:pStyle w:val="Heading1"/>
                  <w:outlineLvl w:val="0"/>
                </w:pPr>
                <w:r w:rsidRPr="00AF34C2">
                  <w:t>Influence on Egypt</w:t>
                </w:r>
              </w:p>
              <w:p w14:paraId="66A82476" w14:textId="77777777" w:rsidR="000712B6" w:rsidRDefault="000712B6" w:rsidP="00FC30E1">
                <w:r>
                  <w:t xml:space="preserve">Al-Afghani’s teaching had the greatest impact on the Egyptians. He profoundly influenced Egyptian youth in Cairo and Alexandria. He advocated for constitutional liberties and liberation from colonialist powers. In Cairo, al-Afghani’s students Muhammad </w:t>
                </w:r>
                <w:proofErr w:type="spellStart"/>
                <w:r>
                  <w:t>Abduh</w:t>
                </w:r>
                <w:proofErr w:type="spellEnd"/>
                <w:r>
                  <w:t xml:space="preserve"> and </w:t>
                </w:r>
                <w:proofErr w:type="spellStart"/>
                <w:r>
                  <w:t>Sa’ad</w:t>
                </w:r>
                <w:proofErr w:type="spellEnd"/>
                <w:r>
                  <w:t xml:space="preserve"> </w:t>
                </w:r>
                <w:proofErr w:type="spellStart"/>
                <w:r>
                  <w:t>Zaghlul</w:t>
                </w:r>
                <w:proofErr w:type="spellEnd"/>
                <w:r>
                  <w:t xml:space="preserve"> emerged as heroes of Egyptian independence. </w:t>
                </w:r>
                <w:proofErr w:type="spellStart"/>
                <w:r>
                  <w:t>Abduh</w:t>
                </w:r>
                <w:proofErr w:type="spellEnd"/>
                <w:r>
                  <w:t xml:space="preserve"> became the chief mufti of Egypt, while </w:t>
                </w:r>
                <w:proofErr w:type="spellStart"/>
                <w:r>
                  <w:t>Zaghlul</w:t>
                </w:r>
                <w:proofErr w:type="spellEnd"/>
                <w:r>
                  <w:t>, an Egyptian revolutionary, became a leading statesman and Egyptian Prime Minister.</w:t>
                </w:r>
              </w:p>
              <w:p w14:paraId="5B8BACAA" w14:textId="77777777" w:rsidR="000712B6" w:rsidRDefault="000712B6" w:rsidP="00FC30E1"/>
              <w:p w14:paraId="186BE1E2" w14:textId="77777777" w:rsidR="000712B6" w:rsidRDefault="000712B6" w:rsidP="00FC30E1">
                <w:r>
                  <w:t>Al-Afghani spent the last years of his life attached to the Ottoman court of Sultan ‘</w:t>
                </w:r>
                <w:proofErr w:type="spellStart"/>
                <w:r>
                  <w:t>Abd</w:t>
                </w:r>
                <w:proofErr w:type="spellEnd"/>
                <w:r>
                  <w:t xml:space="preserve"> al-Hamid II. His efforts, speeches, and writings urged Muslims to rebel against the </w:t>
                </w:r>
                <w:r w:rsidRPr="00F27DE8">
                  <w:rPr>
                    <w:rFonts w:ascii="Times New Roman" w:hAnsi="Times New Roman" w:cs="Times New Roman"/>
                  </w:rPr>
                  <w:t>imperial</w:t>
                </w:r>
                <w:r>
                  <w:rPr>
                    <w:rFonts w:ascii="Times New Roman" w:hAnsi="Times New Roman" w:cs="Times New Roman"/>
                  </w:rPr>
                  <w:t xml:space="preserve"> powers</w:t>
                </w:r>
                <w:r w:rsidRPr="00F27DE8">
                  <w:rPr>
                    <w:rFonts w:ascii="Times New Roman" w:hAnsi="Times New Roman" w:cs="Times New Roman"/>
                  </w:rPr>
                  <w:t>,</w:t>
                </w:r>
                <w:r>
                  <w:rPr>
                    <w:rFonts w:ascii="Times New Roman" w:hAnsi="Times New Roman" w:cs="Times New Roman"/>
                  </w:rPr>
                  <w:t xml:space="preserve"> to unite and to </w:t>
                </w:r>
                <w:r w:rsidRPr="00F27DE8">
                  <w:rPr>
                    <w:rFonts w:ascii="Times New Roman" w:hAnsi="Times New Roman" w:cs="Times New Roman"/>
                  </w:rPr>
                  <w:t>reform</w:t>
                </w:r>
                <w:r>
                  <w:rPr>
                    <w:rFonts w:ascii="Times New Roman" w:hAnsi="Times New Roman" w:cs="Times New Roman"/>
                  </w:rPr>
                  <w:t xml:space="preserve">. Only toward the end of his life was he a true advocate of </w:t>
                </w:r>
                <w:proofErr w:type="gramStart"/>
                <w:r w:rsidRPr="00F27DE8">
                  <w:rPr>
                    <w:rFonts w:ascii="Times New Roman" w:hAnsi="Times New Roman" w:cs="Times New Roman"/>
                  </w:rPr>
                  <w:t>pan</w:t>
                </w:r>
                <w:proofErr w:type="gramEnd"/>
                <w:r w:rsidRPr="00F27DE8">
                  <w:rPr>
                    <w:rFonts w:ascii="Times New Roman" w:hAnsi="Times New Roman" w:cs="Times New Roman"/>
                  </w:rPr>
                  <w:t>-Is</w:t>
                </w:r>
                <w:r>
                  <w:rPr>
                    <w:rFonts w:ascii="Times New Roman" w:hAnsi="Times New Roman" w:cs="Times New Roman"/>
                  </w:rPr>
                  <w:t>lamism.</w:t>
                </w:r>
                <w:r>
                  <w:t xml:space="preserve"> He was a major Muslim reformist, who established a bridge to modernity, between tradition Islamic culture and the new scientific knowledge of the West.</w:t>
                </w:r>
              </w:p>
              <w:p w14:paraId="7DC552B2" w14:textId="77777777" w:rsidR="00184F11" w:rsidRPr="00FC30E1" w:rsidRDefault="00184F11" w:rsidP="000712B6">
                <w:pPr>
                  <w:rPr>
                    <w:rFonts w:cstheme="majorBidi"/>
                    <w:sz w:val="24"/>
                    <w:szCs w:val="24"/>
                  </w:rPr>
                </w:pPr>
              </w:p>
              <w:p w14:paraId="16026E54" w14:textId="77777777" w:rsidR="00184F11" w:rsidRPr="00FC30E1" w:rsidRDefault="00184F11" w:rsidP="00184F11">
                <w:pPr>
                  <w:keepNext/>
                  <w:rPr>
                    <w:rFonts w:cstheme="majorBidi"/>
                    <w:sz w:val="24"/>
                    <w:szCs w:val="24"/>
                  </w:rPr>
                </w:pPr>
                <w:r w:rsidRPr="00FC30E1">
                  <w:rPr>
                    <w:rFonts w:cstheme="majorBidi"/>
                    <w:sz w:val="24"/>
                    <w:szCs w:val="24"/>
                  </w:rPr>
                  <w:t>File:</w:t>
                </w:r>
                <w:r w:rsidRPr="00FC30E1">
                  <w:t xml:space="preserve"> </w:t>
                </w:r>
                <w:proofErr w:type="spellStart"/>
                <w:r w:rsidRPr="00FC30E1">
                  <w:rPr>
                    <w:rFonts w:cstheme="majorBidi"/>
                    <w:sz w:val="24"/>
                    <w:szCs w:val="24"/>
                  </w:rPr>
                  <w:t>Jamāl</w:t>
                </w:r>
                <w:proofErr w:type="spellEnd"/>
                <w:r w:rsidRPr="00FC30E1">
                  <w:rPr>
                    <w:rFonts w:cstheme="majorBidi"/>
                    <w:sz w:val="24"/>
                    <w:szCs w:val="24"/>
                  </w:rPr>
                  <w:t xml:space="preserve"> </w:t>
                </w:r>
                <w:proofErr w:type="spellStart"/>
                <w:r w:rsidRPr="00FC30E1">
                  <w:rPr>
                    <w:rFonts w:cstheme="majorBidi"/>
                    <w:sz w:val="24"/>
                    <w:szCs w:val="24"/>
                  </w:rPr>
                  <w:t>al-Dīn</w:t>
                </w:r>
                <w:proofErr w:type="spellEnd"/>
                <w:r w:rsidRPr="00FC30E1">
                  <w:rPr>
                    <w:rFonts w:cstheme="majorBidi"/>
                    <w:sz w:val="24"/>
                    <w:szCs w:val="24"/>
                  </w:rPr>
                  <w:t xml:space="preserve"> </w:t>
                </w:r>
                <w:proofErr w:type="spellStart"/>
                <w:r w:rsidRPr="00FC30E1">
                  <w:rPr>
                    <w:rFonts w:cstheme="majorBidi"/>
                    <w:sz w:val="24"/>
                    <w:szCs w:val="24"/>
                  </w:rPr>
                  <w:t>al-Ḥusayni</w:t>
                </w:r>
                <w:proofErr w:type="spellEnd"/>
                <w:r w:rsidRPr="00FC30E1">
                  <w:rPr>
                    <w:rFonts w:cstheme="majorBidi"/>
                    <w:sz w:val="24"/>
                    <w:szCs w:val="24"/>
                  </w:rPr>
                  <w:t xml:space="preserve">̄, </w:t>
                </w:r>
                <w:proofErr w:type="gramStart"/>
                <w:r w:rsidRPr="00FC30E1">
                  <w:rPr>
                    <w:rFonts w:cstheme="majorBidi"/>
                    <w:sz w:val="24"/>
                    <w:szCs w:val="24"/>
                  </w:rPr>
                  <w:t>dā‘</w:t>
                </w:r>
                <w:proofErr w:type="spellStart"/>
                <w:proofErr w:type="gramEnd"/>
                <w:r w:rsidRPr="00FC30E1">
                  <w:rPr>
                    <w:rFonts w:cstheme="majorBidi"/>
                    <w:sz w:val="24"/>
                    <w:szCs w:val="24"/>
                  </w:rPr>
                  <w:t>iyat</w:t>
                </w:r>
                <w:proofErr w:type="spellEnd"/>
                <w:r w:rsidRPr="00FC30E1">
                  <w:rPr>
                    <w:rFonts w:cstheme="majorBidi"/>
                    <w:sz w:val="24"/>
                    <w:szCs w:val="24"/>
                  </w:rPr>
                  <w:t xml:space="preserve"> </w:t>
                </w:r>
                <w:proofErr w:type="spellStart"/>
                <w:r w:rsidRPr="00FC30E1">
                  <w:rPr>
                    <w:rFonts w:cstheme="majorBidi"/>
                    <w:sz w:val="24"/>
                    <w:szCs w:val="24"/>
                  </w:rPr>
                  <w:t>al-taqrīb</w:t>
                </w:r>
                <w:proofErr w:type="spellEnd"/>
                <w:r w:rsidRPr="00FC30E1">
                  <w:rPr>
                    <w:rFonts w:cstheme="majorBidi"/>
                    <w:sz w:val="24"/>
                    <w:szCs w:val="24"/>
                  </w:rPr>
                  <w:t xml:space="preserve"> </w:t>
                </w:r>
                <w:proofErr w:type="spellStart"/>
                <w:r w:rsidRPr="00FC30E1">
                  <w:rPr>
                    <w:rFonts w:cstheme="majorBidi"/>
                    <w:sz w:val="24"/>
                    <w:szCs w:val="24"/>
                  </w:rPr>
                  <w:t>wa-al-tajdīd</w:t>
                </w:r>
                <w:proofErr w:type="spellEnd"/>
                <w:r w:rsidRPr="00FC30E1">
                  <w:rPr>
                    <w:rFonts w:cstheme="majorBidi"/>
                    <w:sz w:val="24"/>
                    <w:szCs w:val="24"/>
                  </w:rPr>
                  <w:t xml:space="preserve"> al-Islāmī.png</w:t>
                </w:r>
              </w:p>
              <w:p w14:paraId="764F4323" w14:textId="77777777" w:rsidR="00184F11" w:rsidRPr="00FC30E1" w:rsidRDefault="00184F11" w:rsidP="00184F11">
                <w:pPr>
                  <w:pStyle w:val="Caption"/>
                </w:pPr>
                <w:r w:rsidRPr="00FC30E1">
                  <w:t xml:space="preserve">Figure </w:t>
                </w:r>
                <w:fldSimple w:instr=" SEQ Figure \* ARABIC ">
                  <w:r w:rsidRPr="00FC30E1">
                    <w:rPr>
                      <w:noProof/>
                    </w:rPr>
                    <w:t>6</w:t>
                  </w:r>
                </w:fldSimple>
                <w:r w:rsidRPr="00FC30E1">
                  <w:rPr>
                    <w:rFonts w:cstheme="majorBidi"/>
                    <w:sz w:val="24"/>
                    <w:szCs w:val="24"/>
                  </w:rPr>
                  <w:t xml:space="preserve"> </w:t>
                </w:r>
                <w:proofErr w:type="spellStart"/>
                <w:r w:rsidRPr="00FC30E1">
                  <w:rPr>
                    <w:rFonts w:cstheme="majorBidi"/>
                    <w:sz w:val="24"/>
                    <w:szCs w:val="24"/>
                  </w:rPr>
                  <w:t>Jamāl</w:t>
                </w:r>
                <w:proofErr w:type="spellEnd"/>
                <w:r w:rsidRPr="00FC30E1">
                  <w:rPr>
                    <w:rFonts w:cstheme="majorBidi"/>
                    <w:sz w:val="24"/>
                    <w:szCs w:val="24"/>
                  </w:rPr>
                  <w:t xml:space="preserve"> </w:t>
                </w:r>
                <w:proofErr w:type="spellStart"/>
                <w:r w:rsidRPr="00FC30E1">
                  <w:rPr>
                    <w:rFonts w:cstheme="majorBidi"/>
                    <w:sz w:val="24"/>
                    <w:szCs w:val="24"/>
                  </w:rPr>
                  <w:t>al-Dīn</w:t>
                </w:r>
                <w:proofErr w:type="spellEnd"/>
                <w:r w:rsidRPr="00FC30E1">
                  <w:rPr>
                    <w:rFonts w:cstheme="majorBidi"/>
                    <w:sz w:val="24"/>
                    <w:szCs w:val="24"/>
                  </w:rPr>
                  <w:t xml:space="preserve"> </w:t>
                </w:r>
                <w:proofErr w:type="spellStart"/>
                <w:r w:rsidRPr="00FC30E1">
                  <w:rPr>
                    <w:rFonts w:cstheme="majorBidi"/>
                    <w:sz w:val="24"/>
                    <w:szCs w:val="24"/>
                  </w:rPr>
                  <w:t>al-Ḥusayni</w:t>
                </w:r>
                <w:proofErr w:type="spellEnd"/>
                <w:r w:rsidRPr="00FC30E1">
                  <w:rPr>
                    <w:rFonts w:cstheme="majorBidi"/>
                    <w:sz w:val="24"/>
                    <w:szCs w:val="24"/>
                  </w:rPr>
                  <w:t>̄, dā‘</w:t>
                </w:r>
                <w:proofErr w:type="spellStart"/>
                <w:r w:rsidRPr="00FC30E1">
                  <w:rPr>
                    <w:rFonts w:cstheme="majorBidi"/>
                    <w:sz w:val="24"/>
                    <w:szCs w:val="24"/>
                  </w:rPr>
                  <w:t>iyat</w:t>
                </w:r>
                <w:proofErr w:type="spellEnd"/>
                <w:r w:rsidRPr="00FC30E1">
                  <w:rPr>
                    <w:rFonts w:cstheme="majorBidi"/>
                    <w:sz w:val="24"/>
                    <w:szCs w:val="24"/>
                  </w:rPr>
                  <w:t xml:space="preserve"> </w:t>
                </w:r>
                <w:proofErr w:type="spellStart"/>
                <w:r w:rsidRPr="00FC30E1">
                  <w:rPr>
                    <w:rFonts w:cstheme="majorBidi"/>
                    <w:sz w:val="24"/>
                    <w:szCs w:val="24"/>
                  </w:rPr>
                  <w:t>al-taqrīb</w:t>
                </w:r>
                <w:proofErr w:type="spellEnd"/>
                <w:r w:rsidRPr="00FC30E1">
                  <w:rPr>
                    <w:rFonts w:cstheme="majorBidi"/>
                    <w:sz w:val="24"/>
                    <w:szCs w:val="24"/>
                  </w:rPr>
                  <w:t xml:space="preserve"> </w:t>
                </w:r>
                <w:proofErr w:type="spellStart"/>
                <w:r w:rsidRPr="00FC30E1">
                  <w:rPr>
                    <w:rFonts w:cstheme="majorBidi"/>
                    <w:sz w:val="24"/>
                    <w:szCs w:val="24"/>
                  </w:rPr>
                  <w:t>wa-al-tajdīd</w:t>
                </w:r>
                <w:proofErr w:type="spellEnd"/>
                <w:r w:rsidRPr="00FC30E1">
                  <w:rPr>
                    <w:rFonts w:cstheme="majorBidi"/>
                    <w:sz w:val="24"/>
                    <w:szCs w:val="24"/>
                  </w:rPr>
                  <w:t xml:space="preserve"> </w:t>
                </w:r>
                <w:proofErr w:type="spellStart"/>
                <w:r w:rsidRPr="00FC30E1">
                  <w:rPr>
                    <w:rFonts w:cstheme="majorBidi"/>
                    <w:sz w:val="24"/>
                    <w:szCs w:val="24"/>
                  </w:rPr>
                  <w:t>al-Islāmi</w:t>
                </w:r>
                <w:proofErr w:type="spellEnd"/>
                <w:r w:rsidRPr="00FC30E1">
                  <w:rPr>
                    <w:rFonts w:cstheme="majorBidi"/>
                    <w:sz w:val="24"/>
                    <w:szCs w:val="24"/>
                  </w:rPr>
                  <w:t>̄</w:t>
                </w:r>
              </w:p>
              <w:p w14:paraId="59CF7F83" w14:textId="55F36C9F" w:rsidR="00184F11" w:rsidRPr="00FC30E1" w:rsidRDefault="00184F11" w:rsidP="00FC30E1">
                <w:r w:rsidRPr="00FC30E1">
                  <w:t xml:space="preserve">Source: by </w:t>
                </w:r>
                <w:proofErr w:type="spellStart"/>
                <w:r w:rsidR="00FC30E1">
                  <w:t>Khusrūshāhī</w:t>
                </w:r>
                <w:proofErr w:type="spellEnd"/>
                <w:r w:rsidR="00FC30E1">
                  <w:t xml:space="preserve">, </w:t>
                </w:r>
                <w:proofErr w:type="spellStart"/>
                <w:r w:rsidR="00FC30E1">
                  <w:t>Sayyid</w:t>
                </w:r>
                <w:proofErr w:type="spellEnd"/>
                <w:r w:rsidR="00FC30E1">
                  <w:t xml:space="preserve"> </w:t>
                </w:r>
                <w:proofErr w:type="spellStart"/>
                <w:r w:rsidR="00FC30E1">
                  <w:t>Hādī</w:t>
                </w:r>
                <w:proofErr w:type="spellEnd"/>
                <w:r w:rsidR="00FC30E1">
                  <w:t xml:space="preserve">, </w:t>
                </w:r>
                <w:r w:rsidRPr="00FC30E1">
                  <w:t>Issue Year: 2010</w:t>
                </w:r>
              </w:p>
              <w:p w14:paraId="085BB0B7" w14:textId="77777777" w:rsidR="00184F11" w:rsidRPr="00F27DE8" w:rsidRDefault="00184F11" w:rsidP="000712B6">
                <w:pPr>
                  <w:rPr>
                    <w:rFonts w:ascii="Times New Roman" w:hAnsi="Times New Roman" w:cs="Times New Roman"/>
                    <w:sz w:val="24"/>
                    <w:szCs w:val="24"/>
                  </w:rPr>
                </w:pPr>
              </w:p>
              <w:p w14:paraId="40971414" w14:textId="77777777" w:rsidR="000712B6" w:rsidRDefault="000712B6" w:rsidP="00C27FAB"/>
              <w:p w14:paraId="769AE70D" w14:textId="77777777" w:rsidR="00FC30E1" w:rsidRDefault="00FC30E1" w:rsidP="000712B6">
                <w:pPr>
                  <w:pStyle w:val="Heading1"/>
                  <w:outlineLvl w:val="0"/>
                </w:pPr>
              </w:p>
              <w:p w14:paraId="7EEA148F" w14:textId="77777777" w:rsidR="000712B6" w:rsidRPr="00C24987" w:rsidRDefault="000712B6" w:rsidP="000712B6">
                <w:pPr>
                  <w:pStyle w:val="Heading1"/>
                  <w:outlineLvl w:val="0"/>
                </w:pPr>
                <w:r w:rsidRPr="00C24987">
                  <w:t>Websites:</w:t>
                </w:r>
              </w:p>
              <w:p w14:paraId="7523B538" w14:textId="77777777" w:rsidR="000712B6" w:rsidRPr="00C24987" w:rsidRDefault="000712B6" w:rsidP="00FC30E1">
                <w:r w:rsidRPr="00C24987">
                  <w:rPr>
                    <w:color w:val="000000"/>
                  </w:rPr>
                  <w:t xml:space="preserve"> </w:t>
                </w:r>
                <w:hyperlink r:id="rId11" w:history="1">
                  <w:r w:rsidRPr="00C24987">
                    <w:rPr>
                      <w:rStyle w:val="Hyperlink"/>
                      <w:rFonts w:asciiTheme="majorBidi" w:hAnsiTheme="majorBidi" w:cstheme="majorBidi"/>
                      <w:sz w:val="24"/>
                      <w:szCs w:val="24"/>
                    </w:rPr>
                    <w:t>http://themiddleeastandislam.blogspot.com/2012/05/jamal-al-din-al-afghani.html</w:t>
                  </w:r>
                </w:hyperlink>
                <w:r w:rsidRPr="00C24987">
                  <w:rPr>
                    <w:color w:val="000000"/>
                  </w:rPr>
                  <w:t xml:space="preserve"> (</w:t>
                </w:r>
                <w:r w:rsidRPr="00C24987">
                  <w:t xml:space="preserve">Zackery M. </w:t>
                </w:r>
                <w:proofErr w:type="spellStart"/>
                <w:r w:rsidRPr="00C24987">
                  <w:t>Heern</w:t>
                </w:r>
                <w:proofErr w:type="spellEnd"/>
                <w:r w:rsidRPr="00C24987">
                  <w:t>, professor of Middle East studies at Murray State University, Accessed 6/26/2015)</w:t>
                </w:r>
              </w:p>
              <w:p w14:paraId="75EC2E89" w14:textId="77777777" w:rsidR="000712B6" w:rsidRPr="00C24987" w:rsidRDefault="000712B6" w:rsidP="00FC30E1">
                <w:r w:rsidRPr="00C24987">
                  <w:rPr>
                    <w:i/>
                    <w:iCs/>
                    <w:color w:val="000000"/>
                  </w:rPr>
                  <w:t xml:space="preserve"> </w:t>
                </w:r>
                <w:r>
                  <w:rPr>
                    <w:color w:val="000000"/>
                  </w:rPr>
                  <w:t>‘</w:t>
                </w:r>
                <w:r w:rsidRPr="00C24987">
                  <w:rPr>
                    <w:color w:val="000000"/>
                  </w:rPr>
                  <w:t>Jamal al-Din al-Afghani</w:t>
                </w:r>
                <w:r>
                  <w:rPr>
                    <w:color w:val="000000"/>
                  </w:rPr>
                  <w:t>’</w:t>
                </w:r>
                <w:r w:rsidRPr="00C24987">
                  <w:rPr>
                    <w:color w:val="000000"/>
                  </w:rPr>
                  <w:t xml:space="preserve"> </w:t>
                </w:r>
                <w:proofErr w:type="spellStart"/>
                <w:r w:rsidRPr="00C24987">
                  <w:rPr>
                    <w:i/>
                    <w:iCs/>
                    <w:color w:val="000000"/>
                  </w:rPr>
                  <w:t>Encyclopedia</w:t>
                </w:r>
                <w:proofErr w:type="spellEnd"/>
                <w:r w:rsidRPr="00C24987">
                  <w:rPr>
                    <w:i/>
                    <w:iCs/>
                    <w:color w:val="000000"/>
                  </w:rPr>
                  <w:t xml:space="preserve"> </w:t>
                </w:r>
                <w:proofErr w:type="spellStart"/>
                <w:r w:rsidRPr="00C24987">
                  <w:rPr>
                    <w:i/>
                    <w:iCs/>
                    <w:color w:val="000000"/>
                  </w:rPr>
                  <w:t>Iranica</w:t>
                </w:r>
                <w:proofErr w:type="spellEnd"/>
                <w:r w:rsidRPr="00C24987">
                  <w:rPr>
                    <w:i/>
                    <w:iCs/>
                    <w:color w:val="000000"/>
                  </w:rPr>
                  <w:t xml:space="preserve"> </w:t>
                </w:r>
                <w:r w:rsidRPr="00C24987">
                  <w:rPr>
                    <w:color w:val="000000"/>
                  </w:rPr>
                  <w:t>(</w:t>
                </w:r>
                <w:hyperlink r:id="rId12" w:history="1">
                  <w:r w:rsidRPr="00C24987">
                    <w:rPr>
                      <w:rStyle w:val="Hyperlink"/>
                      <w:rFonts w:asciiTheme="majorBidi" w:hAnsiTheme="majorBidi" w:cstheme="majorBidi"/>
                      <w:sz w:val="24"/>
                      <w:szCs w:val="24"/>
                    </w:rPr>
                    <w:t>http://www.iranicaonline.org/articles/afgani-jamal-al-din</w:t>
                  </w:r>
                </w:hyperlink>
                <w:r w:rsidRPr="00C24987">
                  <w:rPr>
                    <w:color w:val="000000"/>
                  </w:rPr>
                  <w:t xml:space="preserve">. </w:t>
                </w:r>
                <w:r w:rsidRPr="00C24987">
                  <w:t>Accessed 6/26/2015</w:t>
                </w:r>
                <w:r w:rsidRPr="00C24987">
                  <w:rPr>
                    <w:color w:val="000000"/>
                  </w:rPr>
                  <w:t>).</w:t>
                </w:r>
              </w:p>
              <w:p w14:paraId="00C22E17" w14:textId="77777777" w:rsidR="000712B6" w:rsidRDefault="000712B6" w:rsidP="00FC30E1">
                <w:r w:rsidRPr="00C24987">
                  <w:rPr>
                    <w:color w:val="000000"/>
                  </w:rPr>
                  <w:t xml:space="preserve"> </w:t>
                </w:r>
                <w:r>
                  <w:rPr>
                    <w:color w:val="000000"/>
                  </w:rPr>
                  <w:t>‘</w:t>
                </w:r>
                <w:r w:rsidRPr="00C24987">
                  <w:rPr>
                    <w:color w:val="000000"/>
                  </w:rPr>
                  <w:t>Biography of Jamal al-Din al-Afghani</w:t>
                </w:r>
                <w:r>
                  <w:rPr>
                    <w:color w:val="000000"/>
                  </w:rPr>
                  <w:t>’</w:t>
                </w:r>
                <w:r w:rsidRPr="00C24987">
                  <w:rPr>
                    <w:color w:val="000000"/>
                  </w:rPr>
                  <w:t xml:space="preserve"> (</w:t>
                </w:r>
                <w:hyperlink r:id="rId13" w:history="1">
                  <w:r w:rsidRPr="00C24987">
                    <w:rPr>
                      <w:rStyle w:val="Hyperlink"/>
                      <w:rFonts w:asciiTheme="majorBidi" w:hAnsiTheme="majorBidi" w:cstheme="majorBidi"/>
                      <w:sz w:val="24"/>
                      <w:szCs w:val="24"/>
                    </w:rPr>
                    <w:t>http://www.cis-ca.org/voices/a/afghni.htm</w:t>
                  </w:r>
                </w:hyperlink>
                <w:r w:rsidRPr="00C24987">
                  <w:t>. Accessed 6/26/2015).</w:t>
                </w:r>
              </w:p>
              <w:p w14:paraId="346EE69F" w14:textId="77777777" w:rsidR="000712B6" w:rsidRDefault="000712B6" w:rsidP="000712B6">
                <w:pPr>
                  <w:rPr>
                    <w:rFonts w:asciiTheme="majorBidi" w:hAnsiTheme="majorBidi" w:cstheme="majorBidi"/>
                    <w:sz w:val="24"/>
                    <w:szCs w:val="24"/>
                  </w:rPr>
                </w:pPr>
              </w:p>
              <w:p w14:paraId="1D92396E" w14:textId="77777777" w:rsidR="000712B6" w:rsidRPr="008814E7" w:rsidRDefault="000712B6" w:rsidP="000712B6">
                <w:pPr>
                  <w:pStyle w:val="Heading1"/>
                  <w:outlineLvl w:val="0"/>
                </w:pPr>
                <w:r w:rsidRPr="008814E7">
                  <w:t>List of works</w:t>
                </w:r>
                <w:r>
                  <w:t xml:space="preserve"> (from </w:t>
                </w:r>
                <w:r w:rsidRPr="00C24987">
                  <w:rPr>
                    <w:rFonts w:eastAsia="Code2000"/>
                  </w:rPr>
                  <w:t xml:space="preserve">Albert </w:t>
                </w:r>
                <w:proofErr w:type="spellStart"/>
                <w:r w:rsidRPr="00C24987">
                  <w:rPr>
                    <w:rFonts w:eastAsia="Code2000"/>
                  </w:rPr>
                  <w:t>Kudsi-Zadeh</w:t>
                </w:r>
                <w:proofErr w:type="spellEnd"/>
                <w:r>
                  <w:rPr>
                    <w:rFonts w:eastAsia="Code2000"/>
                  </w:rPr>
                  <w:t>)</w:t>
                </w:r>
              </w:p>
              <w:p w14:paraId="0DB203DF" w14:textId="77777777" w:rsidR="000712B6" w:rsidRPr="00C24987" w:rsidRDefault="000712B6" w:rsidP="00FC30E1">
                <w:pPr>
                  <w:rPr>
                    <w:b/>
                    <w:bCs/>
                  </w:rPr>
                </w:pPr>
                <w:r w:rsidRPr="00C24987">
                  <w:t>http://www.jstor.org/stable/4282142</w:t>
                </w:r>
              </w:p>
              <w:p w14:paraId="014B481C" w14:textId="77777777" w:rsidR="000712B6" w:rsidRPr="00C24987" w:rsidRDefault="000712B6" w:rsidP="00FC30E1">
                <w:r w:rsidRPr="00C24987">
                  <w:t>Jamal al-Din al-Afghani: A Select List of Articles</w:t>
                </w:r>
              </w:p>
              <w:p w14:paraId="401A1DF2" w14:textId="77777777" w:rsidR="000712B6" w:rsidRPr="00C24987" w:rsidRDefault="000712B6" w:rsidP="00FC30E1">
                <w:r w:rsidRPr="00C24987">
                  <w:t xml:space="preserve">Author(s): A. Albert </w:t>
                </w:r>
                <w:proofErr w:type="spellStart"/>
                <w:r w:rsidRPr="00C24987">
                  <w:t>Kudsi-Zadeh</w:t>
                </w:r>
                <w:proofErr w:type="spellEnd"/>
              </w:p>
              <w:p w14:paraId="44FB9ED9" w14:textId="77777777" w:rsidR="000712B6" w:rsidRPr="00C24987" w:rsidRDefault="000712B6" w:rsidP="00FC30E1">
                <w:r w:rsidRPr="00C24987">
                  <w:t>Source: Middle Eastern Studies, Vol. 2, No. 1 (Oct., 1965), pp. 66-72</w:t>
                </w:r>
              </w:p>
              <w:p w14:paraId="0409D4EF" w14:textId="77777777" w:rsidR="000712B6" w:rsidRDefault="000712B6" w:rsidP="000712B6"/>
              <w:p w14:paraId="083A9019" w14:textId="77777777" w:rsidR="000712B6" w:rsidRDefault="0030178C" w:rsidP="000712B6">
                <w:hyperlink r:id="rId14" w:history="1">
                  <w:r w:rsidR="000712B6" w:rsidRPr="003A3BB3">
                    <w:rPr>
                      <w:rStyle w:val="Hyperlink"/>
                    </w:rPr>
                    <w:t>http://www.h-net.org/~bahai/areprint/afghani/namihha/namihha.htm</w:t>
                  </w:r>
                </w:hyperlink>
              </w:p>
              <w:p w14:paraId="49B6B632" w14:textId="77777777" w:rsidR="000712B6" w:rsidRPr="00C24987" w:rsidRDefault="000712B6" w:rsidP="000712B6">
                <w:pPr>
                  <w:rPr>
                    <w:rFonts w:asciiTheme="majorBidi" w:hAnsiTheme="majorBidi" w:cstheme="majorBidi"/>
                    <w:sz w:val="24"/>
                    <w:szCs w:val="24"/>
                  </w:rPr>
                </w:pPr>
              </w:p>
              <w:p w14:paraId="01786EF7" w14:textId="77777777" w:rsidR="000712B6" w:rsidRDefault="000712B6" w:rsidP="00C27FAB"/>
              <w:p w14:paraId="0445A232" w14:textId="6BC0AA94" w:rsidR="000712B6" w:rsidRPr="00C24987" w:rsidRDefault="000712B6" w:rsidP="000712B6">
                <w:pPr>
                  <w:pStyle w:val="Heading1"/>
                  <w:outlineLvl w:val="0"/>
                </w:pPr>
                <w:r w:rsidRPr="00C24987">
                  <w:t>Articles by Afghani:</w:t>
                </w:r>
              </w:p>
              <w:p w14:paraId="7E6C0EEF" w14:textId="77777777" w:rsidR="000712B6" w:rsidRDefault="000712B6" w:rsidP="000712B6">
                <w:pPr>
                  <w:autoSpaceDE w:val="0"/>
                  <w:autoSpaceDN w:val="0"/>
                  <w:adjustRightInd w:val="0"/>
                  <w:rPr>
                    <w:rFonts w:asciiTheme="majorBidi" w:hAnsiTheme="majorBidi" w:cstheme="majorBidi"/>
                    <w:sz w:val="24"/>
                    <w:szCs w:val="24"/>
                  </w:rPr>
                </w:pPr>
              </w:p>
              <w:p w14:paraId="1285EA0F" w14:textId="77777777" w:rsidR="000712B6" w:rsidRPr="00C24987" w:rsidRDefault="000712B6" w:rsidP="00FC30E1">
                <w:r w:rsidRPr="00FC30E1">
                  <w:t>1. '</w:t>
                </w:r>
                <w:proofErr w:type="spellStart"/>
                <w:r w:rsidRPr="00FC30E1">
                  <w:t>Ahwal</w:t>
                </w:r>
                <w:proofErr w:type="spellEnd"/>
                <w:r w:rsidRPr="00C24987">
                  <w:t xml:space="preserve"> </w:t>
                </w:r>
                <w:proofErr w:type="spellStart"/>
                <w:r w:rsidRPr="00C24987">
                  <w:t>Faris</w:t>
                </w:r>
                <w:proofErr w:type="spellEnd"/>
                <w:r w:rsidRPr="00C24987">
                  <w:t xml:space="preserve"> al-</w:t>
                </w:r>
                <w:proofErr w:type="spellStart"/>
                <w:r w:rsidRPr="00C24987">
                  <w:t>hadira</w:t>
                </w:r>
                <w:proofErr w:type="spellEnd"/>
                <w:r w:rsidRPr="00C24987">
                  <w:t>', Diya' al-</w:t>
                </w:r>
                <w:proofErr w:type="spellStart"/>
                <w:r w:rsidRPr="00C24987">
                  <w:t>Khafiqayn</w:t>
                </w:r>
                <w:proofErr w:type="spellEnd"/>
                <w:r w:rsidRPr="00C24987">
                  <w:t>, London,</w:t>
                </w:r>
                <w:r>
                  <w:t xml:space="preserve"> </w:t>
                </w:r>
                <w:r w:rsidRPr="00C24987">
                  <w:t>Year I, No. 1, 1892, p. 8. A letter signed al-</w:t>
                </w:r>
                <w:proofErr w:type="spellStart"/>
                <w:r w:rsidRPr="00C24987">
                  <w:t>Sayyid</w:t>
                </w:r>
                <w:proofErr w:type="spellEnd"/>
                <w:r>
                  <w:t xml:space="preserve"> </w:t>
                </w:r>
                <w:r w:rsidRPr="00C24987">
                  <w:t>calling upon Persians to overthrow the government of</w:t>
                </w:r>
                <w:r>
                  <w:t xml:space="preserve"> </w:t>
                </w:r>
                <w:r w:rsidRPr="00C24987">
                  <w:t>Nasir-</w:t>
                </w:r>
                <w:proofErr w:type="spellStart"/>
                <w:r w:rsidRPr="00C24987">
                  <w:t>ud</w:t>
                </w:r>
                <w:proofErr w:type="spellEnd"/>
                <w:r w:rsidRPr="00C24987">
                  <w:t>-Din Shah.</w:t>
                </w:r>
              </w:p>
              <w:p w14:paraId="36710602" w14:textId="77777777" w:rsidR="000712B6" w:rsidRDefault="000712B6" w:rsidP="00FC30E1"/>
              <w:p w14:paraId="29005C49" w14:textId="77777777" w:rsidR="000712B6" w:rsidRPr="00C24987" w:rsidRDefault="000712B6" w:rsidP="00FC30E1">
                <w:r w:rsidRPr="00C24987">
                  <w:t>2. '</w:t>
                </w:r>
                <w:proofErr w:type="spellStart"/>
                <w:r w:rsidRPr="00C24987">
                  <w:t>Bilad</w:t>
                </w:r>
                <w:proofErr w:type="spellEnd"/>
                <w:r w:rsidRPr="00C24987">
                  <w:t xml:space="preserve"> </w:t>
                </w:r>
                <w:proofErr w:type="spellStart"/>
                <w:r w:rsidRPr="00C24987">
                  <w:t>Faris</w:t>
                </w:r>
                <w:proofErr w:type="spellEnd"/>
                <w:r w:rsidRPr="00C24987">
                  <w:t>', Diya' al-</w:t>
                </w:r>
                <w:proofErr w:type="spellStart"/>
                <w:r w:rsidRPr="00C24987">
                  <w:t>Khafiqayn</w:t>
                </w:r>
                <w:proofErr w:type="spellEnd"/>
                <w:r w:rsidRPr="00C24987">
                  <w:t>, London, Year I, No. 2,</w:t>
                </w:r>
                <w:r>
                  <w:t xml:space="preserve"> </w:t>
                </w:r>
                <w:r w:rsidRPr="00C24987">
                  <w:t>1892, pp. 14-16. A letter signed 'al-</w:t>
                </w:r>
                <w:proofErr w:type="spellStart"/>
                <w:r w:rsidRPr="00C24987">
                  <w:t>Sayyid</w:t>
                </w:r>
                <w:proofErr w:type="spellEnd"/>
                <w:r w:rsidRPr="00C24987">
                  <w:t xml:space="preserve"> al-</w:t>
                </w:r>
                <w:proofErr w:type="spellStart"/>
                <w:r w:rsidRPr="00C24987">
                  <w:t>Husayni</w:t>
                </w:r>
                <w:proofErr w:type="spellEnd"/>
                <w:r w:rsidRPr="00C24987">
                  <w:t>'</w:t>
                </w:r>
                <w:r>
                  <w:t xml:space="preserve"> </w:t>
                </w:r>
                <w:r w:rsidRPr="00C24987">
                  <w:t>in which Afghani deplores conditions in Persia.</w:t>
                </w:r>
              </w:p>
              <w:p w14:paraId="0DE12308" w14:textId="77777777" w:rsidR="000712B6" w:rsidRDefault="000712B6" w:rsidP="00FC30E1"/>
              <w:p w14:paraId="11099A77" w14:textId="77777777" w:rsidR="000712B6" w:rsidRPr="00C24987" w:rsidRDefault="000712B6" w:rsidP="00FC30E1">
                <w:r w:rsidRPr="00C24987">
                  <w:t>3. 'al-</w:t>
                </w:r>
                <w:proofErr w:type="spellStart"/>
                <w:r w:rsidRPr="00C24987">
                  <w:t>Fiqh</w:t>
                </w:r>
                <w:proofErr w:type="spellEnd"/>
                <w:r w:rsidRPr="00C24987">
                  <w:t xml:space="preserve"> al-</w:t>
                </w:r>
                <w:proofErr w:type="spellStart"/>
                <w:r w:rsidRPr="00C24987">
                  <w:t>islami</w:t>
                </w:r>
                <w:proofErr w:type="spellEnd"/>
                <w:r w:rsidRPr="00C24987">
                  <w:t>', Diya' al-</w:t>
                </w:r>
                <w:proofErr w:type="spellStart"/>
                <w:r w:rsidRPr="00C24987">
                  <w:t>KhafiqaynL</w:t>
                </w:r>
                <w:proofErr w:type="spellEnd"/>
                <w:r w:rsidRPr="00C24987">
                  <w:t xml:space="preserve">, </w:t>
                </w:r>
                <w:proofErr w:type="spellStart"/>
                <w:r w:rsidRPr="00C24987">
                  <w:t>ondon</w:t>
                </w:r>
                <w:proofErr w:type="spellEnd"/>
                <w:r w:rsidRPr="00C24987">
                  <w:t>, Year I,</w:t>
                </w:r>
                <w:r>
                  <w:t xml:space="preserve"> </w:t>
                </w:r>
                <w:r w:rsidRPr="00C24987">
                  <w:t xml:space="preserve">No. 3, 1892, p. 30. Review of a book in French by </w:t>
                </w:r>
                <w:proofErr w:type="spellStart"/>
                <w:r w:rsidRPr="00C24987">
                  <w:t>Sawas</w:t>
                </w:r>
                <w:proofErr w:type="spellEnd"/>
                <w:r>
                  <w:t xml:space="preserve"> </w:t>
                </w:r>
                <w:r w:rsidRPr="00C24987">
                  <w:t>Pasha.</w:t>
                </w:r>
              </w:p>
              <w:p w14:paraId="38776F51" w14:textId="77777777" w:rsidR="000712B6" w:rsidRDefault="000712B6" w:rsidP="00FC30E1"/>
              <w:p w14:paraId="58F65715" w14:textId="77777777" w:rsidR="000712B6" w:rsidRPr="00C24987" w:rsidRDefault="000712B6" w:rsidP="00FC30E1">
                <w:r w:rsidRPr="00C24987">
                  <w:t>4. 'al-</w:t>
                </w:r>
                <w:proofErr w:type="spellStart"/>
                <w:r w:rsidRPr="00C24987">
                  <w:t>Hujja</w:t>
                </w:r>
                <w:proofErr w:type="spellEnd"/>
                <w:r w:rsidRPr="00C24987">
                  <w:t xml:space="preserve"> al-</w:t>
                </w:r>
                <w:proofErr w:type="spellStart"/>
                <w:r w:rsidRPr="00C24987">
                  <w:t>baligha</w:t>
                </w:r>
                <w:proofErr w:type="spellEnd"/>
                <w:r w:rsidRPr="00C24987">
                  <w:t>', Diya' al-</w:t>
                </w:r>
                <w:proofErr w:type="spellStart"/>
                <w:r w:rsidRPr="00C24987">
                  <w:t>KhafiqaynL</w:t>
                </w:r>
                <w:proofErr w:type="spellEnd"/>
                <w:r w:rsidRPr="00C24987">
                  <w:t xml:space="preserve">, </w:t>
                </w:r>
                <w:proofErr w:type="spellStart"/>
                <w:r w:rsidRPr="00C24987">
                  <w:t>ondon</w:t>
                </w:r>
                <w:proofErr w:type="spellEnd"/>
                <w:r w:rsidRPr="00C24987">
                  <w:t>, Year</w:t>
                </w:r>
                <w:r>
                  <w:t xml:space="preserve"> </w:t>
                </w:r>
                <w:r w:rsidRPr="00C24987">
                  <w:t>I, Nos. 4-5, 1892, pp. 50-52. Another letter secretly</w:t>
                </w:r>
                <w:r>
                  <w:t xml:space="preserve"> </w:t>
                </w:r>
                <w:r w:rsidRPr="00C24987">
                  <w:t>distributed in Persia and signed 'K.H.F.-Q.S.T.'</w:t>
                </w:r>
              </w:p>
              <w:p w14:paraId="7D77A69A" w14:textId="77777777" w:rsidR="000712B6" w:rsidRDefault="000712B6" w:rsidP="00FC30E1"/>
              <w:p w14:paraId="723F6A50" w14:textId="77777777" w:rsidR="000712B6" w:rsidRPr="00C24987" w:rsidRDefault="000712B6" w:rsidP="00FC30E1">
                <w:r w:rsidRPr="00C24987">
                  <w:t>5. 'al-</w:t>
                </w:r>
                <w:proofErr w:type="spellStart"/>
                <w:r w:rsidRPr="00C24987">
                  <w:t>Hukuma</w:t>
                </w:r>
                <w:proofErr w:type="spellEnd"/>
                <w:r w:rsidRPr="00C24987">
                  <w:t xml:space="preserve"> al-</w:t>
                </w:r>
                <w:proofErr w:type="spellStart"/>
                <w:r w:rsidRPr="00C24987">
                  <w:t>istibdadiyya</w:t>
                </w:r>
                <w:proofErr w:type="spellEnd"/>
                <w:r w:rsidRPr="00C24987">
                  <w:t>', al-</w:t>
                </w:r>
                <w:proofErr w:type="spellStart"/>
                <w:r w:rsidRPr="00C24987">
                  <w:t>Manar</w:t>
                </w:r>
                <w:proofErr w:type="spellEnd"/>
                <w:r w:rsidRPr="00C24987">
                  <w:t>, Cairo, Vol. III,</w:t>
                </w:r>
                <w:r>
                  <w:t xml:space="preserve"> </w:t>
                </w:r>
                <w:r w:rsidRPr="00C24987">
                  <w:t xml:space="preserve">pp. 577-582 and pp. 601-607. Reproduced from </w:t>
                </w:r>
                <w:proofErr w:type="spellStart"/>
                <w:r w:rsidRPr="00C24987">
                  <w:t>Misr</w:t>
                </w:r>
                <w:proofErr w:type="spellEnd"/>
                <w:r w:rsidRPr="00C24987">
                  <w:t>,</w:t>
                </w:r>
                <w:r>
                  <w:t xml:space="preserve"> </w:t>
                </w:r>
                <w:r w:rsidRPr="00C24987">
                  <w:t>Alexandria, No. 33, 22 Safar, 1296.</w:t>
                </w:r>
              </w:p>
              <w:p w14:paraId="05DE6F62" w14:textId="77777777" w:rsidR="000712B6" w:rsidRDefault="000712B6" w:rsidP="00FC30E1"/>
              <w:p w14:paraId="4163C0DE" w14:textId="77777777" w:rsidR="000712B6" w:rsidRPr="00C24987" w:rsidRDefault="000712B6" w:rsidP="00FC30E1">
                <w:r w:rsidRPr="00C24987">
                  <w:t>6. 'al-'</w:t>
                </w:r>
                <w:proofErr w:type="spellStart"/>
                <w:r w:rsidRPr="00C24987">
                  <w:t>Illa</w:t>
                </w:r>
                <w:proofErr w:type="spellEnd"/>
                <w:r w:rsidRPr="00C24987">
                  <w:t xml:space="preserve"> al-</w:t>
                </w:r>
                <w:proofErr w:type="spellStart"/>
                <w:r w:rsidRPr="00C24987">
                  <w:t>haqiqiyya</w:t>
                </w:r>
                <w:proofErr w:type="spellEnd"/>
                <w:r w:rsidRPr="00C24987">
                  <w:t xml:space="preserve"> li-</w:t>
                </w:r>
                <w:proofErr w:type="spellStart"/>
                <w:r w:rsidRPr="00C24987">
                  <w:t>sa'adat</w:t>
                </w:r>
                <w:proofErr w:type="spellEnd"/>
                <w:r w:rsidRPr="00C24987">
                  <w:t xml:space="preserve"> al-</w:t>
                </w:r>
                <w:proofErr w:type="spellStart"/>
                <w:r w:rsidRPr="00C24987">
                  <w:t>insan</w:t>
                </w:r>
                <w:proofErr w:type="spellEnd"/>
                <w:r w:rsidRPr="00C24987">
                  <w:t>,' al-</w:t>
                </w:r>
                <w:proofErr w:type="spellStart"/>
                <w:r w:rsidRPr="00C24987">
                  <w:t>Manar</w:t>
                </w:r>
                <w:proofErr w:type="spellEnd"/>
                <w:r w:rsidRPr="00C24987">
                  <w:t>,</w:t>
                </w:r>
                <w:r>
                  <w:t xml:space="preserve"> </w:t>
                </w:r>
                <w:r w:rsidRPr="00C24987">
                  <w:t>Cairo, Vol. XXIII, pp. 37-45. Foreword to al-Bayan fi</w:t>
                </w:r>
                <w:r>
                  <w:t xml:space="preserve"> </w:t>
                </w:r>
                <w:r w:rsidRPr="00C24987">
                  <w:t>al-</w:t>
                </w:r>
                <w:proofErr w:type="spellStart"/>
                <w:r w:rsidRPr="00C24987">
                  <w:t>Ingliz</w:t>
                </w:r>
                <w:proofErr w:type="spellEnd"/>
                <w:r w:rsidRPr="00C24987">
                  <w:t xml:space="preserve"> </w:t>
                </w:r>
                <w:proofErr w:type="spellStart"/>
                <w:r w:rsidRPr="00C24987">
                  <w:t>wa</w:t>
                </w:r>
                <w:proofErr w:type="spellEnd"/>
                <w:r w:rsidRPr="00C24987">
                  <w:t xml:space="preserve"> al-Afghan, a collection of articles reportedly</w:t>
                </w:r>
                <w:r>
                  <w:t xml:space="preserve"> </w:t>
                </w:r>
                <w:r w:rsidRPr="00C24987">
                  <w:t xml:space="preserve">by al-Afghani, which appeared in </w:t>
                </w:r>
                <w:proofErr w:type="spellStart"/>
                <w:r w:rsidRPr="00C24987">
                  <w:t>Misr</w:t>
                </w:r>
                <w:proofErr w:type="spellEnd"/>
                <w:r w:rsidRPr="00C24987">
                  <w:t xml:space="preserve"> and later published</w:t>
                </w:r>
                <w:r>
                  <w:t xml:space="preserve"> </w:t>
                </w:r>
                <w:r w:rsidRPr="00C24987">
                  <w:t>in book form in Alexandria, 1878.</w:t>
                </w:r>
              </w:p>
              <w:p w14:paraId="2AEADC51" w14:textId="77777777" w:rsidR="000712B6" w:rsidRDefault="000712B6" w:rsidP="00FC30E1"/>
              <w:p w14:paraId="0F12D6D6" w14:textId="77777777" w:rsidR="000712B6" w:rsidRPr="00C24987" w:rsidRDefault="000712B6" w:rsidP="00FC30E1">
                <w:r w:rsidRPr="00C24987">
                  <w:t xml:space="preserve">7. 'Inna fi </w:t>
                </w:r>
                <w:proofErr w:type="spellStart"/>
                <w:r w:rsidRPr="00C24987">
                  <w:t>dhalika</w:t>
                </w:r>
                <w:proofErr w:type="spellEnd"/>
                <w:r w:rsidRPr="00C24987">
                  <w:t xml:space="preserve"> la-</w:t>
                </w:r>
                <w:proofErr w:type="spellStart"/>
                <w:r w:rsidRPr="00C24987">
                  <w:t>dhikra</w:t>
                </w:r>
                <w:proofErr w:type="spellEnd"/>
                <w:r w:rsidRPr="00C24987">
                  <w:t xml:space="preserve"> li-man kana </w:t>
                </w:r>
                <w:proofErr w:type="spellStart"/>
                <w:r w:rsidRPr="00C24987">
                  <w:t>lahu</w:t>
                </w:r>
                <w:proofErr w:type="spellEnd"/>
                <w:r w:rsidRPr="00C24987">
                  <w:t xml:space="preserve"> </w:t>
                </w:r>
                <w:proofErr w:type="spellStart"/>
                <w:r w:rsidRPr="00C24987">
                  <w:t>qalb</w:t>
                </w:r>
                <w:proofErr w:type="spellEnd"/>
                <w:r w:rsidRPr="00C24987">
                  <w:t xml:space="preserve"> aw</w:t>
                </w:r>
                <w:r>
                  <w:t xml:space="preserve"> </w:t>
                </w:r>
                <w:proofErr w:type="spellStart"/>
                <w:r w:rsidRPr="00C24987">
                  <w:t>alqa</w:t>
                </w:r>
                <w:proofErr w:type="spellEnd"/>
                <w:r w:rsidRPr="00C24987">
                  <w:t xml:space="preserve"> al-</w:t>
                </w:r>
                <w:proofErr w:type="spellStart"/>
                <w:r w:rsidRPr="00C24987">
                  <w:t>sam</w:t>
                </w:r>
                <w:proofErr w:type="spellEnd"/>
                <w:r w:rsidRPr="00C24987">
                  <w:t xml:space="preserve">' </w:t>
                </w:r>
                <w:proofErr w:type="spellStart"/>
                <w:r w:rsidRPr="00C24987">
                  <w:t>wa-huwa</w:t>
                </w:r>
                <w:proofErr w:type="spellEnd"/>
                <w:r w:rsidRPr="00C24987">
                  <w:t xml:space="preserve"> </w:t>
                </w:r>
                <w:proofErr w:type="spellStart"/>
                <w:r w:rsidRPr="00C24987">
                  <w:t>shahid</w:t>
                </w:r>
                <w:proofErr w:type="spellEnd"/>
                <w:r w:rsidRPr="00C24987">
                  <w:t>', al-</w:t>
                </w:r>
                <w:proofErr w:type="spellStart"/>
                <w:r w:rsidRPr="00C24987">
                  <w:t>Manar</w:t>
                </w:r>
                <w:proofErr w:type="spellEnd"/>
                <w:r w:rsidRPr="00C24987">
                  <w:t>, Cairo, Vol.</w:t>
                </w:r>
                <w:r>
                  <w:t xml:space="preserve"> </w:t>
                </w:r>
                <w:r w:rsidRPr="00C24987">
                  <w:t>II, pp. 4-12. A discussion of the bases of Islam and</w:t>
                </w:r>
              </w:p>
              <w:p w14:paraId="60C88730" w14:textId="77777777" w:rsidR="000712B6" w:rsidRPr="00C24987" w:rsidRDefault="000712B6" w:rsidP="00FC30E1">
                <w:r w:rsidRPr="00C24987">
                  <w:t>Christianity, reprinted from al-'</w:t>
                </w:r>
                <w:proofErr w:type="spellStart"/>
                <w:r w:rsidRPr="00C24987">
                  <w:t>Urwa</w:t>
                </w:r>
                <w:proofErr w:type="spellEnd"/>
                <w:r w:rsidRPr="00C24987">
                  <w:t xml:space="preserve"> al-</w:t>
                </w:r>
                <w:proofErr w:type="spellStart"/>
                <w:r w:rsidRPr="00C24987">
                  <w:t>Wuthqa</w:t>
                </w:r>
                <w:proofErr w:type="spellEnd"/>
                <w:r w:rsidRPr="00C24987">
                  <w:t>.</w:t>
                </w:r>
              </w:p>
              <w:p w14:paraId="07F7262A" w14:textId="77777777" w:rsidR="000712B6" w:rsidRDefault="000712B6" w:rsidP="00FC30E1"/>
              <w:p w14:paraId="2F7FD80D" w14:textId="77777777" w:rsidR="000712B6" w:rsidRPr="00C24987" w:rsidRDefault="000712B6" w:rsidP="00FC30E1">
                <w:r w:rsidRPr="00C24987">
                  <w:t>8. '</w:t>
                </w:r>
                <w:proofErr w:type="spellStart"/>
                <w:r w:rsidRPr="00C24987">
                  <w:t>wa-I'tasimu</w:t>
                </w:r>
                <w:proofErr w:type="spellEnd"/>
                <w:r w:rsidRPr="00C24987">
                  <w:t xml:space="preserve"> bi-</w:t>
                </w:r>
                <w:proofErr w:type="spellStart"/>
                <w:r w:rsidRPr="00C24987">
                  <w:t>habl</w:t>
                </w:r>
                <w:proofErr w:type="spellEnd"/>
                <w:r w:rsidRPr="00C24987">
                  <w:t xml:space="preserve"> Allah </w:t>
                </w:r>
                <w:proofErr w:type="spellStart"/>
                <w:r w:rsidRPr="00C24987">
                  <w:t>jami'an</w:t>
                </w:r>
                <w:proofErr w:type="spellEnd"/>
                <w:r w:rsidRPr="00C24987">
                  <w:t xml:space="preserve"> </w:t>
                </w:r>
                <w:proofErr w:type="spellStart"/>
                <w:r w:rsidRPr="00C24987">
                  <w:t>wala</w:t>
                </w:r>
                <w:proofErr w:type="spellEnd"/>
                <w:r w:rsidRPr="00C24987">
                  <w:t xml:space="preserve"> </w:t>
                </w:r>
                <w:proofErr w:type="spellStart"/>
                <w:r w:rsidRPr="00C24987">
                  <w:t>tafarraqu</w:t>
                </w:r>
                <w:proofErr w:type="spellEnd"/>
                <w:r w:rsidRPr="00C24987">
                  <w:t>,'</w:t>
                </w:r>
                <w:r>
                  <w:t xml:space="preserve"> </w:t>
                </w:r>
                <w:r w:rsidRPr="00C24987">
                  <w:t>al-</w:t>
                </w:r>
                <w:proofErr w:type="spellStart"/>
                <w:r w:rsidRPr="00C24987">
                  <w:t>Manar</w:t>
                </w:r>
                <w:proofErr w:type="spellEnd"/>
                <w:r w:rsidRPr="00C24987">
                  <w:t>, Cairo, Vol. XXIV, pp. 28-32. An article</w:t>
                </w:r>
                <w:r>
                  <w:t xml:space="preserve"> </w:t>
                </w:r>
                <w:r w:rsidRPr="00C24987">
                  <w:t>which originally appeared in al-'</w:t>
                </w:r>
                <w:proofErr w:type="spellStart"/>
                <w:r w:rsidRPr="00C24987">
                  <w:t>Urwa</w:t>
                </w:r>
                <w:proofErr w:type="spellEnd"/>
                <w:r w:rsidRPr="00C24987">
                  <w:t xml:space="preserve"> al-</w:t>
                </w:r>
                <w:proofErr w:type="spellStart"/>
                <w:r w:rsidRPr="00C24987">
                  <w:t>Wuthqa</w:t>
                </w:r>
                <w:proofErr w:type="spellEnd"/>
                <w:r w:rsidRPr="00C24987">
                  <w:t>, No.</w:t>
                </w:r>
                <w:r>
                  <w:t xml:space="preserve"> </w:t>
                </w:r>
                <w:r w:rsidRPr="00C24987">
                  <w:t>5, urging Muslims to unite.</w:t>
                </w:r>
              </w:p>
              <w:p w14:paraId="56902671" w14:textId="77777777" w:rsidR="000712B6" w:rsidRDefault="000712B6" w:rsidP="00FC30E1"/>
              <w:p w14:paraId="731F8DF8" w14:textId="77777777" w:rsidR="000712B6" w:rsidRPr="00C24987" w:rsidRDefault="000712B6" w:rsidP="00FC30E1">
                <w:r w:rsidRPr="00C24987">
                  <w:lastRenderedPageBreak/>
                  <w:t>9. '</w:t>
                </w:r>
                <w:proofErr w:type="spellStart"/>
                <w:r w:rsidRPr="00C24987">
                  <w:t>Kitab</w:t>
                </w:r>
                <w:proofErr w:type="spellEnd"/>
                <w:r w:rsidRPr="00C24987">
                  <w:t xml:space="preserve"> </w:t>
                </w:r>
                <w:proofErr w:type="spellStart"/>
                <w:r w:rsidRPr="00C24987">
                  <w:t>Da'irat</w:t>
                </w:r>
                <w:proofErr w:type="spellEnd"/>
                <w:r w:rsidRPr="00C24987">
                  <w:t xml:space="preserve"> al-</w:t>
                </w:r>
                <w:proofErr w:type="spellStart"/>
                <w:r w:rsidRPr="00C24987">
                  <w:t>Maeari</w:t>
                </w:r>
                <w:proofErr w:type="spellEnd"/>
                <w:r w:rsidRPr="00C24987">
                  <w:t xml:space="preserve"> 'al-Jinan, Beirut, </w:t>
                </w:r>
                <w:proofErr w:type="gramStart"/>
                <w:r w:rsidRPr="00C24987">
                  <w:t>1879,Vol.</w:t>
                </w:r>
                <w:proofErr w:type="gramEnd"/>
                <w:r w:rsidRPr="00C24987">
                  <w:t xml:space="preserve"> X,</w:t>
                </w:r>
                <w:r>
                  <w:t xml:space="preserve"> </w:t>
                </w:r>
                <w:r w:rsidRPr="00C24987">
                  <w:t xml:space="preserve">pp. 306-308. An appreciation of </w:t>
                </w:r>
                <w:proofErr w:type="spellStart"/>
                <w:r w:rsidRPr="00C24987">
                  <w:t>Butrus</w:t>
                </w:r>
                <w:proofErr w:type="spellEnd"/>
                <w:r w:rsidRPr="00C24987">
                  <w:t xml:space="preserve"> al-</w:t>
                </w:r>
                <w:proofErr w:type="spellStart"/>
                <w:r w:rsidRPr="00C24987">
                  <w:t>Bustani's</w:t>
                </w:r>
                <w:proofErr w:type="spellEnd"/>
                <w:r>
                  <w:t xml:space="preserve"> </w:t>
                </w:r>
                <w:r w:rsidRPr="00C24987">
                  <w:t>book.</w:t>
                </w:r>
              </w:p>
              <w:p w14:paraId="1C9669E4" w14:textId="77777777" w:rsidR="000712B6" w:rsidRDefault="000712B6" w:rsidP="00FC30E1"/>
              <w:p w14:paraId="516920FA" w14:textId="77777777" w:rsidR="000712B6" w:rsidRPr="00C24987" w:rsidRDefault="000712B6" w:rsidP="00FC30E1">
                <w:r w:rsidRPr="00C24987">
                  <w:t>10. '</w:t>
                </w:r>
                <w:proofErr w:type="spellStart"/>
                <w:r w:rsidRPr="00C24987">
                  <w:t>Kitab</w:t>
                </w:r>
                <w:proofErr w:type="spellEnd"/>
                <w:r w:rsidRPr="00C24987">
                  <w:t xml:space="preserve"> </w:t>
                </w:r>
                <w:proofErr w:type="spellStart"/>
                <w:r w:rsidRPr="00C24987">
                  <w:t>Tidhkar</w:t>
                </w:r>
                <w:proofErr w:type="spellEnd"/>
                <w:r w:rsidRPr="00C24987">
                  <w:t xml:space="preserve"> al-'</w:t>
                </w:r>
                <w:proofErr w:type="spellStart"/>
                <w:r w:rsidRPr="00C24987">
                  <w:t>alam</w:t>
                </w:r>
                <w:proofErr w:type="spellEnd"/>
                <w:r w:rsidRPr="00C24987">
                  <w:t xml:space="preserve"> al-</w:t>
                </w:r>
                <w:proofErr w:type="spellStart"/>
                <w:r w:rsidRPr="00C24987">
                  <w:t>islami</w:t>
                </w:r>
                <w:proofErr w:type="spellEnd"/>
                <w:r w:rsidRPr="00C24987">
                  <w:t>,' Diya' al-</w:t>
                </w:r>
                <w:proofErr w:type="spellStart"/>
                <w:r w:rsidRPr="00C24987">
                  <w:t>Khafiqayn</w:t>
                </w:r>
                <w:proofErr w:type="spellEnd"/>
                <w:r w:rsidRPr="00C24987">
                  <w:t>,</w:t>
                </w:r>
                <w:r>
                  <w:t xml:space="preserve"> </w:t>
                </w:r>
                <w:r w:rsidRPr="00C24987">
                  <w:t>London, Year I, Nos. 4-5, 1892, p. 72. An appreciation</w:t>
                </w:r>
                <w:r>
                  <w:t xml:space="preserve"> </w:t>
                </w:r>
                <w:r w:rsidRPr="00C24987">
                  <w:t xml:space="preserve">of the book Souvenirs du monde </w:t>
                </w:r>
                <w:proofErr w:type="spellStart"/>
                <w:r w:rsidRPr="00C24987">
                  <w:t>musulman</w:t>
                </w:r>
                <w:proofErr w:type="spellEnd"/>
                <w:r w:rsidRPr="00C24987">
                  <w:t xml:space="preserve"> by Charles</w:t>
                </w:r>
                <w:r>
                  <w:t xml:space="preserve"> </w:t>
                </w:r>
                <w:proofErr w:type="spellStart"/>
                <w:r w:rsidRPr="00C24987">
                  <w:t>Mismer</w:t>
                </w:r>
                <w:proofErr w:type="spellEnd"/>
                <w:r w:rsidRPr="00C24987">
                  <w:t>, published in Paris, 1892.</w:t>
                </w:r>
              </w:p>
              <w:p w14:paraId="4922E5CB" w14:textId="77777777" w:rsidR="000712B6" w:rsidRDefault="000712B6" w:rsidP="00FC30E1"/>
              <w:p w14:paraId="5AD687D1" w14:textId="77777777" w:rsidR="000712B6" w:rsidRPr="00C24987" w:rsidRDefault="000712B6" w:rsidP="00FC30E1">
                <w:r w:rsidRPr="00C24987">
                  <w:t>11. '</w:t>
                </w:r>
                <w:proofErr w:type="spellStart"/>
                <w:r w:rsidRPr="00C24987">
                  <w:t>Kitaban</w:t>
                </w:r>
                <w:proofErr w:type="spellEnd"/>
                <w:r w:rsidRPr="00C24987">
                  <w:t xml:space="preserve"> </w:t>
                </w:r>
                <w:proofErr w:type="spellStart"/>
                <w:r w:rsidRPr="00C24987">
                  <w:t>siyasiyyan</w:t>
                </w:r>
                <w:proofErr w:type="spellEnd"/>
                <w:r w:rsidRPr="00C24987">
                  <w:t>,' al-</w:t>
                </w:r>
                <w:proofErr w:type="spellStart"/>
                <w:r w:rsidRPr="00C24987">
                  <w:t>Manar</w:t>
                </w:r>
                <w:proofErr w:type="spellEnd"/>
                <w:r w:rsidRPr="00C24987">
                  <w:t>, Cairo, Vol. X, pp.</w:t>
                </w:r>
                <w:r>
                  <w:t xml:space="preserve"> </w:t>
                </w:r>
                <w:r w:rsidRPr="00C24987">
                  <w:t>820-833. Two letters on Persia; the first addressed to</w:t>
                </w:r>
                <w:r>
                  <w:t xml:space="preserve"> </w:t>
                </w:r>
                <w:r w:rsidRPr="00C24987">
                  <w:t xml:space="preserve">the Chief </w:t>
                </w:r>
                <w:proofErr w:type="spellStart"/>
                <w:r w:rsidRPr="00C24987">
                  <w:t>Mujtahid</w:t>
                </w:r>
                <w:proofErr w:type="spellEnd"/>
                <w:r w:rsidRPr="00C24987">
                  <w:t xml:space="preserve"> in Samarra and the second, entitled</w:t>
                </w:r>
                <w:r>
                  <w:t xml:space="preserve"> </w:t>
                </w:r>
                <w:r w:rsidRPr="00C24987">
                  <w:t>'</w:t>
                </w:r>
                <w:proofErr w:type="spellStart"/>
                <w:r w:rsidRPr="00C24987">
                  <w:t>Bilad</w:t>
                </w:r>
                <w:proofErr w:type="spellEnd"/>
                <w:r w:rsidRPr="00C24987">
                  <w:t xml:space="preserve"> </w:t>
                </w:r>
                <w:proofErr w:type="spellStart"/>
                <w:r w:rsidRPr="00C24987">
                  <w:t>Faris</w:t>
                </w:r>
                <w:proofErr w:type="spellEnd"/>
                <w:r w:rsidRPr="00C24987">
                  <w:t>,' addressed to all the '</w:t>
                </w:r>
                <w:proofErr w:type="spellStart"/>
                <w:r w:rsidRPr="00C24987">
                  <w:t>ulama</w:t>
                </w:r>
                <w:proofErr w:type="spellEnd"/>
                <w:r w:rsidRPr="00C24987">
                  <w:t xml:space="preserve"> in Persia.</w:t>
                </w:r>
              </w:p>
              <w:p w14:paraId="73254C6B" w14:textId="77777777" w:rsidR="000712B6" w:rsidRDefault="000712B6" w:rsidP="00FC30E1"/>
              <w:p w14:paraId="78F1897F" w14:textId="77777777" w:rsidR="000712B6" w:rsidRPr="00C24987" w:rsidRDefault="000712B6" w:rsidP="00FC30E1">
                <w:r w:rsidRPr="00C24987">
                  <w:t>12. 'al-</w:t>
                </w:r>
                <w:proofErr w:type="spellStart"/>
                <w:r w:rsidRPr="00C24987">
                  <w:t>Maqalat</w:t>
                </w:r>
                <w:proofErr w:type="spellEnd"/>
                <w:r w:rsidRPr="00C24987">
                  <w:t xml:space="preserve"> al-</w:t>
                </w:r>
                <w:proofErr w:type="spellStart"/>
                <w:r w:rsidRPr="00C24987">
                  <w:t>jamaliyya</w:t>
                </w:r>
                <w:proofErr w:type="spellEnd"/>
                <w:r w:rsidRPr="00C24987">
                  <w:t>: 1. al-</w:t>
                </w:r>
                <w:proofErr w:type="spellStart"/>
                <w:r w:rsidRPr="00C24987">
                  <w:t>sharq</w:t>
                </w:r>
                <w:proofErr w:type="spellEnd"/>
                <w:r w:rsidRPr="00C24987">
                  <w:t xml:space="preserve"> </w:t>
                </w:r>
                <w:proofErr w:type="spellStart"/>
                <w:r w:rsidRPr="00C24987">
                  <w:t>wa</w:t>
                </w:r>
                <w:proofErr w:type="spellEnd"/>
                <w:r w:rsidRPr="00C24987">
                  <w:t xml:space="preserve"> al-</w:t>
                </w:r>
                <w:proofErr w:type="spellStart"/>
                <w:r w:rsidRPr="00C24987">
                  <w:t>sharqiyyun</w:t>
                </w:r>
                <w:proofErr w:type="spellEnd"/>
                <w:r w:rsidRPr="00C24987">
                  <w:t>,'</w:t>
                </w:r>
                <w:r>
                  <w:t xml:space="preserve"> </w:t>
                </w:r>
                <w:r w:rsidRPr="00C24987">
                  <w:t>al-</w:t>
                </w:r>
                <w:proofErr w:type="spellStart"/>
                <w:r w:rsidRPr="00C24987">
                  <w:t>Manar</w:t>
                </w:r>
                <w:proofErr w:type="spellEnd"/>
                <w:r w:rsidRPr="00C24987">
                  <w:t>, Cairo, Vol. XXV, pp. 535-539. Reproduced</w:t>
                </w:r>
                <w:r>
                  <w:t xml:space="preserve"> </w:t>
                </w:r>
                <w:r w:rsidRPr="00C24987">
                  <w:t xml:space="preserve">from Abu </w:t>
                </w:r>
                <w:proofErr w:type="spellStart"/>
                <w:r w:rsidRPr="00C24987">
                  <w:t>Nazzara</w:t>
                </w:r>
                <w:proofErr w:type="spellEnd"/>
                <w:r w:rsidRPr="00C24987">
                  <w:t xml:space="preserve"> </w:t>
                </w:r>
                <w:proofErr w:type="spellStart"/>
                <w:r w:rsidRPr="00C24987">
                  <w:t>Zarqa</w:t>
                </w:r>
                <w:proofErr w:type="spellEnd"/>
                <w:r w:rsidRPr="00C24987">
                  <w:t>, Paris, 1883.</w:t>
                </w:r>
              </w:p>
              <w:p w14:paraId="6534CB3D" w14:textId="77777777" w:rsidR="000712B6" w:rsidRDefault="000712B6" w:rsidP="00FC30E1"/>
              <w:p w14:paraId="3565D7F9" w14:textId="77777777" w:rsidR="000712B6" w:rsidRPr="00C24987" w:rsidRDefault="000712B6" w:rsidP="00FC30E1">
                <w:r w:rsidRPr="00C24987">
                  <w:t>13. 'al-</w:t>
                </w:r>
                <w:proofErr w:type="spellStart"/>
                <w:r w:rsidRPr="00C24987">
                  <w:t>Maqalat</w:t>
                </w:r>
                <w:proofErr w:type="spellEnd"/>
                <w:r w:rsidRPr="00C24987">
                  <w:t xml:space="preserve"> al-</w:t>
                </w:r>
                <w:proofErr w:type="spellStart"/>
                <w:r w:rsidRPr="00C24987">
                  <w:t>jamaliyya</w:t>
                </w:r>
                <w:proofErr w:type="spellEnd"/>
                <w:r w:rsidRPr="00C24987">
                  <w:t>: 2. fi al-</w:t>
                </w:r>
                <w:proofErr w:type="spellStart"/>
                <w:r w:rsidRPr="00C24987">
                  <w:t>shawahid</w:t>
                </w:r>
                <w:proofErr w:type="spellEnd"/>
                <w:r w:rsidRPr="00C24987">
                  <w:t xml:space="preserve"> al-</w:t>
                </w:r>
                <w:proofErr w:type="spellStart"/>
                <w:r w:rsidRPr="00C24987">
                  <w:t>tarikhiyya</w:t>
                </w:r>
                <w:proofErr w:type="spellEnd"/>
                <w:r>
                  <w:t xml:space="preserve"> </w:t>
                </w:r>
                <w:proofErr w:type="spellStart"/>
                <w:r w:rsidRPr="00C24987">
                  <w:t>Cala</w:t>
                </w:r>
                <w:proofErr w:type="spellEnd"/>
                <w:r w:rsidRPr="00C24987">
                  <w:t xml:space="preserve"> </w:t>
                </w:r>
                <w:proofErr w:type="spellStart"/>
                <w:r w:rsidRPr="00C24987">
                  <w:t>ida'at</w:t>
                </w:r>
                <w:proofErr w:type="spellEnd"/>
                <w:r w:rsidRPr="00C24987">
                  <w:t xml:space="preserve"> al-</w:t>
                </w:r>
                <w:proofErr w:type="spellStart"/>
                <w:r w:rsidRPr="00C24987">
                  <w:t>mamalik</w:t>
                </w:r>
                <w:proofErr w:type="spellEnd"/>
                <w:r w:rsidRPr="00C24987">
                  <w:t xml:space="preserve"> al-</w:t>
                </w:r>
                <w:proofErr w:type="spellStart"/>
                <w:r w:rsidRPr="00C24987">
                  <w:t>sharqiyya</w:t>
                </w:r>
                <w:proofErr w:type="spellEnd"/>
                <w:r w:rsidRPr="00C24987">
                  <w:t>,' al-</w:t>
                </w:r>
                <w:proofErr w:type="spellStart"/>
                <w:r w:rsidRPr="00C24987">
                  <w:t>Manar</w:t>
                </w:r>
                <w:proofErr w:type="spellEnd"/>
                <w:r w:rsidRPr="00C24987">
                  <w:t>, Cairo,</w:t>
                </w:r>
                <w:r>
                  <w:t xml:space="preserve"> </w:t>
                </w:r>
                <w:r w:rsidRPr="00C24987">
                  <w:t>Vol. XXV, pp. 593-598.</w:t>
                </w:r>
              </w:p>
              <w:p w14:paraId="1F1B4C1E" w14:textId="77777777" w:rsidR="000712B6" w:rsidRDefault="000712B6" w:rsidP="00FC30E1"/>
              <w:p w14:paraId="7543DA82" w14:textId="77777777" w:rsidR="000712B6" w:rsidRPr="00C24987" w:rsidRDefault="000712B6" w:rsidP="00FC30E1">
                <w:r w:rsidRPr="00C24987">
                  <w:t>14. 'al-</w:t>
                </w:r>
                <w:proofErr w:type="spellStart"/>
                <w:r w:rsidRPr="00C24987">
                  <w:t>Maqalat</w:t>
                </w:r>
                <w:proofErr w:type="spellEnd"/>
                <w:r w:rsidRPr="00C24987">
                  <w:t xml:space="preserve"> al-</w:t>
                </w:r>
                <w:proofErr w:type="spellStart"/>
                <w:r w:rsidRPr="00C24987">
                  <w:t>jamaliyya</w:t>
                </w:r>
                <w:proofErr w:type="spellEnd"/>
                <w:r w:rsidRPr="00C24987">
                  <w:t>: 3. al-</w:t>
                </w:r>
                <w:proofErr w:type="spellStart"/>
                <w:r w:rsidRPr="00C24987">
                  <w:t>siyasa</w:t>
                </w:r>
                <w:proofErr w:type="spellEnd"/>
                <w:r w:rsidRPr="00C24987">
                  <w:t xml:space="preserve"> al-</w:t>
                </w:r>
                <w:proofErr w:type="spellStart"/>
                <w:r w:rsidRPr="00C24987">
                  <w:t>ingliziyya</w:t>
                </w:r>
                <w:proofErr w:type="spellEnd"/>
                <w:r w:rsidRPr="00C24987">
                  <w:t xml:space="preserve"> fi</w:t>
                </w:r>
                <w:r>
                  <w:t xml:space="preserve"> </w:t>
                </w:r>
                <w:r w:rsidRPr="00C24987">
                  <w:t>al-</w:t>
                </w:r>
                <w:proofErr w:type="spellStart"/>
                <w:r w:rsidRPr="00C24987">
                  <w:t>mamalik</w:t>
                </w:r>
                <w:proofErr w:type="spellEnd"/>
                <w:r w:rsidRPr="00C24987">
                  <w:t xml:space="preserve"> al-</w:t>
                </w:r>
                <w:proofErr w:type="spellStart"/>
                <w:r w:rsidRPr="00C24987">
                  <w:t>sharqiyya</w:t>
                </w:r>
                <w:proofErr w:type="spellEnd"/>
                <w:r w:rsidRPr="00C24987">
                  <w:t xml:space="preserve"> </w:t>
                </w:r>
                <w:proofErr w:type="spellStart"/>
                <w:r w:rsidRPr="00C24987">
                  <w:t>wa</w:t>
                </w:r>
                <w:proofErr w:type="spellEnd"/>
                <w:r w:rsidRPr="00C24987">
                  <w:t xml:space="preserve"> </w:t>
                </w:r>
                <w:proofErr w:type="spellStart"/>
                <w:r w:rsidRPr="00C24987">
                  <w:t>asbab</w:t>
                </w:r>
                <w:proofErr w:type="spellEnd"/>
                <w:r w:rsidRPr="00C24987">
                  <w:t xml:space="preserve"> al-</w:t>
                </w:r>
                <w:proofErr w:type="spellStart"/>
                <w:r w:rsidRPr="00C24987">
                  <w:t>harb</w:t>
                </w:r>
                <w:proofErr w:type="spellEnd"/>
                <w:r w:rsidRPr="00C24987">
                  <w:t xml:space="preserve"> bi-</w:t>
                </w:r>
                <w:proofErr w:type="spellStart"/>
                <w:r w:rsidRPr="00C24987">
                  <w:t>Misr</w:t>
                </w:r>
                <w:proofErr w:type="spellEnd"/>
                <w:r w:rsidRPr="00C24987">
                  <w:t>,'</w:t>
                </w:r>
                <w:r>
                  <w:t xml:space="preserve"> </w:t>
                </w:r>
                <w:r w:rsidRPr="00C24987">
                  <w:t>al-</w:t>
                </w:r>
                <w:proofErr w:type="spellStart"/>
                <w:r w:rsidRPr="00C24987">
                  <w:t>Manar</w:t>
                </w:r>
                <w:proofErr w:type="spellEnd"/>
                <w:r w:rsidRPr="00C24987">
                  <w:t>, Cairo, Vol. XXV, pp. 756-760. Reproduced</w:t>
                </w:r>
                <w:r>
                  <w:t xml:space="preserve"> </w:t>
                </w:r>
                <w:r w:rsidRPr="00C24987">
                  <w:t>from al-</w:t>
                </w:r>
                <w:proofErr w:type="spellStart"/>
                <w:r w:rsidRPr="00C24987">
                  <w:t>Nahla</w:t>
                </w:r>
                <w:proofErr w:type="spellEnd"/>
                <w:r w:rsidRPr="00C24987">
                  <w:t>, London, Year 5, No. 3.</w:t>
                </w:r>
              </w:p>
              <w:p w14:paraId="4722B599" w14:textId="77777777" w:rsidR="000712B6" w:rsidRDefault="000712B6" w:rsidP="00FC30E1"/>
              <w:p w14:paraId="199D788A" w14:textId="77777777" w:rsidR="000712B6" w:rsidRPr="00C24987" w:rsidRDefault="000712B6" w:rsidP="00FC30E1">
                <w:r w:rsidRPr="00C24987">
                  <w:t>15. 'al-</w:t>
                </w:r>
                <w:proofErr w:type="spellStart"/>
                <w:r w:rsidRPr="00C24987">
                  <w:t>Maqalat</w:t>
                </w:r>
                <w:proofErr w:type="spellEnd"/>
                <w:r w:rsidRPr="00C24987">
                  <w:t xml:space="preserve"> al-</w:t>
                </w:r>
                <w:proofErr w:type="spellStart"/>
                <w:r w:rsidRPr="00C24987">
                  <w:t>jamaliyya</w:t>
                </w:r>
                <w:proofErr w:type="spellEnd"/>
                <w:r w:rsidRPr="00C24987">
                  <w:t xml:space="preserve">: 4. </w:t>
                </w:r>
                <w:proofErr w:type="spellStart"/>
                <w:r w:rsidRPr="00C24987">
                  <w:t>kitab</w:t>
                </w:r>
                <w:proofErr w:type="spellEnd"/>
                <w:r w:rsidRPr="00C24987">
                  <w:t xml:space="preserve"> </w:t>
                </w:r>
                <w:proofErr w:type="spellStart"/>
                <w:r w:rsidRPr="00C24987">
                  <w:t>lahu</w:t>
                </w:r>
                <w:proofErr w:type="spellEnd"/>
                <w:r w:rsidRPr="00C24987">
                  <w:t xml:space="preserve"> fi al-</w:t>
                </w:r>
                <w:proofErr w:type="spellStart"/>
                <w:r w:rsidRPr="00C24987">
                  <w:t>difa</w:t>
                </w:r>
                <w:proofErr w:type="spellEnd"/>
                <w:r w:rsidRPr="00C24987">
                  <w:t>' 'an</w:t>
                </w:r>
                <w:r>
                  <w:t xml:space="preserve"> </w:t>
                </w:r>
                <w:r w:rsidRPr="00C24987">
                  <w:t>al-</w:t>
                </w:r>
                <w:proofErr w:type="spellStart"/>
                <w:r w:rsidRPr="00C24987">
                  <w:t>dawla</w:t>
                </w:r>
                <w:proofErr w:type="spellEnd"/>
                <w:r w:rsidRPr="00C24987">
                  <w:t xml:space="preserve"> al-'</w:t>
                </w:r>
                <w:proofErr w:type="spellStart"/>
                <w:r w:rsidRPr="00C24987">
                  <w:t>uthmaniyya</w:t>
                </w:r>
                <w:proofErr w:type="spellEnd"/>
                <w:r w:rsidRPr="00C24987">
                  <w:t>,' al-</w:t>
                </w:r>
                <w:proofErr w:type="spellStart"/>
                <w:r w:rsidRPr="00C24987">
                  <w:t>Manar</w:t>
                </w:r>
                <w:proofErr w:type="spellEnd"/>
                <w:r w:rsidRPr="00C24987">
                  <w:t>, Cairo, Vol. XXVI,</w:t>
                </w:r>
                <w:r>
                  <w:t xml:space="preserve"> </w:t>
                </w:r>
                <w:r w:rsidRPr="00C24987">
                  <w:t>pp. 44-47. A letter from Afghani to al-</w:t>
                </w:r>
                <w:proofErr w:type="spellStart"/>
                <w:r w:rsidRPr="00C24987">
                  <w:t>Basir</w:t>
                </w:r>
                <w:proofErr w:type="spellEnd"/>
                <w:r w:rsidRPr="00C24987">
                  <w:t>, Paris,</w:t>
                </w:r>
                <w:r>
                  <w:t xml:space="preserve"> </w:t>
                </w:r>
                <w:r w:rsidRPr="00C24987">
                  <w:t>February 1883.</w:t>
                </w:r>
              </w:p>
              <w:p w14:paraId="49260453" w14:textId="77777777" w:rsidR="000712B6" w:rsidRDefault="000712B6" w:rsidP="00FC30E1"/>
              <w:p w14:paraId="5280B4D9" w14:textId="77777777" w:rsidR="000712B6" w:rsidRPr="00C24987" w:rsidRDefault="000712B6" w:rsidP="00FC30E1">
                <w:r w:rsidRPr="00C24987">
                  <w:t>16. '</w:t>
                </w:r>
                <w:proofErr w:type="spellStart"/>
                <w:r w:rsidRPr="00C24987">
                  <w:t>Ra'y</w:t>
                </w:r>
                <w:proofErr w:type="spellEnd"/>
                <w:r w:rsidRPr="00C24987">
                  <w:t xml:space="preserve"> hakim </w:t>
                </w:r>
                <w:proofErr w:type="spellStart"/>
                <w:r w:rsidRPr="00C24987">
                  <w:t>sharqi</w:t>
                </w:r>
                <w:proofErr w:type="spellEnd"/>
                <w:r w:rsidRPr="00C24987">
                  <w:t>,' al-</w:t>
                </w:r>
                <w:proofErr w:type="spellStart"/>
                <w:r w:rsidRPr="00C24987">
                  <w:t>Muqtataf</w:t>
                </w:r>
                <w:proofErr w:type="spellEnd"/>
                <w:r w:rsidRPr="00C24987">
                  <w:t>, Cairo, No. 5, Shawwal</w:t>
                </w:r>
                <w:r>
                  <w:t xml:space="preserve"> </w:t>
                </w:r>
                <w:r w:rsidRPr="00C24987">
                  <w:t xml:space="preserve">1343. A letter to Haj </w:t>
                </w:r>
                <w:proofErr w:type="spellStart"/>
                <w:r w:rsidRPr="00C24987">
                  <w:t>Daghistani</w:t>
                </w:r>
                <w:proofErr w:type="spellEnd"/>
                <w:r w:rsidRPr="00C24987">
                  <w:t xml:space="preserve"> dated 15 December,</w:t>
                </w:r>
                <w:r>
                  <w:t xml:space="preserve"> </w:t>
                </w:r>
                <w:r w:rsidRPr="00C24987">
                  <w:t xml:space="preserve">1881. (Cited by Khan </w:t>
                </w:r>
                <w:proofErr w:type="spellStart"/>
                <w:r w:rsidRPr="00C24987">
                  <w:t>Malek</w:t>
                </w:r>
                <w:proofErr w:type="spellEnd"/>
                <w:r w:rsidRPr="00C24987">
                  <w:t xml:space="preserve"> </w:t>
                </w:r>
                <w:proofErr w:type="spellStart"/>
                <w:r w:rsidRPr="00C24987">
                  <w:t>Sasani</w:t>
                </w:r>
                <w:proofErr w:type="spellEnd"/>
                <w:r w:rsidRPr="00C24987">
                  <w:t xml:space="preserve">, </w:t>
                </w:r>
                <w:proofErr w:type="spellStart"/>
                <w:r w:rsidRPr="00C24987">
                  <w:t>Siyasatgaran</w:t>
                </w:r>
                <w:proofErr w:type="spellEnd"/>
                <w:r w:rsidRPr="00C24987">
                  <w:t>-e</w:t>
                </w:r>
                <w:r>
                  <w:t xml:space="preserve"> </w:t>
                </w:r>
                <w:proofErr w:type="spellStart"/>
                <w:r w:rsidRPr="00C24987">
                  <w:t>Dowre</w:t>
                </w:r>
                <w:proofErr w:type="spellEnd"/>
                <w:r w:rsidRPr="00C24987">
                  <w:t>-ye Qajar, Tehran, 1960).</w:t>
                </w:r>
              </w:p>
              <w:p w14:paraId="2EA6DAB9" w14:textId="77777777" w:rsidR="000712B6" w:rsidRDefault="000712B6" w:rsidP="00FC30E1"/>
              <w:p w14:paraId="5221C8A4" w14:textId="77777777" w:rsidR="000712B6" w:rsidRPr="00C24987" w:rsidRDefault="000712B6" w:rsidP="00FC30E1">
                <w:r w:rsidRPr="00C24987">
                  <w:t>17. 'al-</w:t>
                </w:r>
                <w:proofErr w:type="spellStart"/>
                <w:r w:rsidRPr="00C24987">
                  <w:t>Umma</w:t>
                </w:r>
                <w:proofErr w:type="spellEnd"/>
                <w:r w:rsidRPr="00C24987">
                  <w:t xml:space="preserve"> </w:t>
                </w:r>
                <w:proofErr w:type="spellStart"/>
                <w:r w:rsidRPr="00C24987">
                  <w:t>wa</w:t>
                </w:r>
                <w:proofErr w:type="spellEnd"/>
                <w:r w:rsidRPr="00C24987">
                  <w:t xml:space="preserve"> </w:t>
                </w:r>
                <w:proofErr w:type="spellStart"/>
                <w:r w:rsidRPr="00C24987">
                  <w:t>sultat</w:t>
                </w:r>
                <w:proofErr w:type="spellEnd"/>
                <w:r w:rsidRPr="00C24987">
                  <w:t xml:space="preserve"> al-hakim al-</w:t>
                </w:r>
                <w:proofErr w:type="spellStart"/>
                <w:r w:rsidRPr="00C24987">
                  <w:t>mustabidd</w:t>
                </w:r>
                <w:proofErr w:type="spellEnd"/>
                <w:r w:rsidRPr="00C24987">
                  <w:t>,' al-</w:t>
                </w:r>
                <w:proofErr w:type="spellStart"/>
                <w:r w:rsidRPr="00C24987">
                  <w:t>Manar</w:t>
                </w:r>
                <w:proofErr w:type="spellEnd"/>
                <w:r w:rsidRPr="00C24987">
                  <w:t>,</w:t>
                </w:r>
                <w:r>
                  <w:t xml:space="preserve"> </w:t>
                </w:r>
                <w:r w:rsidRPr="00C24987">
                  <w:t>Cairo, Vol. IX, pp. 905-906. Reproduced from al-'</w:t>
                </w:r>
                <w:proofErr w:type="spellStart"/>
                <w:r w:rsidRPr="00C24987">
                  <w:t>Urwa</w:t>
                </w:r>
                <w:proofErr w:type="spellEnd"/>
                <w:r>
                  <w:t xml:space="preserve"> </w:t>
                </w:r>
                <w:r w:rsidRPr="00C24987">
                  <w:t xml:space="preserve">al- </w:t>
                </w:r>
                <w:proofErr w:type="spellStart"/>
                <w:r w:rsidRPr="00C24987">
                  <w:t>Wuthqa</w:t>
                </w:r>
                <w:proofErr w:type="spellEnd"/>
                <w:r w:rsidRPr="00C24987">
                  <w:t>, No. 14.</w:t>
                </w:r>
              </w:p>
              <w:p w14:paraId="751B28D2" w14:textId="77777777" w:rsidR="000712B6" w:rsidRDefault="000712B6" w:rsidP="00FC30E1"/>
              <w:p w14:paraId="2DF9FA0D" w14:textId="77777777" w:rsidR="000712B6" w:rsidRPr="00C24987" w:rsidRDefault="000712B6" w:rsidP="00FC30E1">
                <w:r w:rsidRPr="00C24987">
                  <w:t>18. '</w:t>
                </w:r>
                <w:proofErr w:type="spellStart"/>
                <w:r w:rsidRPr="00C24987">
                  <w:t>Zalamat</w:t>
                </w:r>
                <w:proofErr w:type="spellEnd"/>
                <w:r w:rsidRPr="00C24987">
                  <w:t xml:space="preserve"> al-</w:t>
                </w:r>
                <w:proofErr w:type="spellStart"/>
                <w:r w:rsidRPr="00C24987">
                  <w:t>umma</w:t>
                </w:r>
                <w:proofErr w:type="spellEnd"/>
                <w:r w:rsidRPr="00C24987">
                  <w:t xml:space="preserve">... </w:t>
                </w:r>
                <w:proofErr w:type="spellStart"/>
                <w:r w:rsidRPr="00C24987">
                  <w:t>wa-dara'at</w:t>
                </w:r>
                <w:proofErr w:type="spellEnd"/>
                <w:r w:rsidRPr="00C24987">
                  <w:t xml:space="preserve"> al-</w:t>
                </w:r>
                <w:proofErr w:type="spellStart"/>
                <w:r w:rsidRPr="00C24987">
                  <w:t>milla</w:t>
                </w:r>
                <w:proofErr w:type="spellEnd"/>
                <w:r w:rsidRPr="00C24987">
                  <w:t>,' Diya' al-</w:t>
                </w:r>
                <w:proofErr w:type="spellStart"/>
                <w:r w:rsidRPr="00C24987">
                  <w:t>Khafiqayn</w:t>
                </w:r>
                <w:proofErr w:type="spellEnd"/>
                <w:r w:rsidRPr="00C24987">
                  <w:t>, London, Year I, No. 3, 1892, pp. 31-33.</w:t>
                </w:r>
                <w:r>
                  <w:t xml:space="preserve"> </w:t>
                </w:r>
                <w:r w:rsidRPr="00C24987">
                  <w:t>A letter secretly distributed in Persia and signed 'al-</w:t>
                </w:r>
                <w:proofErr w:type="spellStart"/>
                <w:r w:rsidRPr="00C24987">
                  <w:t>Sayyid</w:t>
                </w:r>
                <w:proofErr w:type="spellEnd"/>
                <w:r w:rsidRPr="00C24987">
                  <w:t xml:space="preserve"> al-</w:t>
                </w:r>
                <w:proofErr w:type="spellStart"/>
                <w:r w:rsidRPr="00C24987">
                  <w:t>Husayni</w:t>
                </w:r>
                <w:proofErr w:type="spellEnd"/>
                <w:r w:rsidRPr="00C24987">
                  <w:t>.'</w:t>
                </w:r>
              </w:p>
              <w:p w14:paraId="69FA7EA4" w14:textId="77777777" w:rsidR="000712B6" w:rsidRDefault="000712B6" w:rsidP="00FC30E1"/>
              <w:p w14:paraId="49D94314" w14:textId="77777777" w:rsidR="000712B6" w:rsidRDefault="000712B6" w:rsidP="00FC30E1">
                <w:r w:rsidRPr="00C24987">
                  <w:t xml:space="preserve">19. Articles in </w:t>
                </w:r>
                <w:proofErr w:type="spellStart"/>
                <w:r w:rsidRPr="00C24987">
                  <w:t>Misr</w:t>
                </w:r>
                <w:proofErr w:type="spellEnd"/>
                <w:r w:rsidRPr="00C24987">
                  <w:t>, Alexandria, 1878, including those</w:t>
                </w:r>
                <w:r>
                  <w:t xml:space="preserve"> </w:t>
                </w:r>
                <w:r w:rsidRPr="00C24987">
                  <w:t>signed '</w:t>
                </w:r>
                <w:proofErr w:type="spellStart"/>
                <w:r w:rsidRPr="00C24987">
                  <w:t>Muzhir</w:t>
                </w:r>
                <w:proofErr w:type="spellEnd"/>
                <w:r w:rsidRPr="00C24987">
                  <w:t xml:space="preserve"> Ibn </w:t>
                </w:r>
                <w:proofErr w:type="spellStart"/>
                <w:r w:rsidRPr="00C24987">
                  <w:t>Waddah</w:t>
                </w:r>
                <w:proofErr w:type="spellEnd"/>
                <w:r w:rsidRPr="00C24987">
                  <w:t>,' a pseudonym used by</w:t>
                </w:r>
                <w:r>
                  <w:t xml:space="preserve"> </w:t>
                </w:r>
                <w:r w:rsidRPr="00C24987">
                  <w:t xml:space="preserve">Afghani. (Cited by </w:t>
                </w:r>
                <w:proofErr w:type="spellStart"/>
                <w:r w:rsidRPr="00C24987">
                  <w:t>Adib</w:t>
                </w:r>
                <w:proofErr w:type="spellEnd"/>
                <w:r w:rsidRPr="00C24987">
                  <w:t xml:space="preserve"> </w:t>
                </w:r>
                <w:proofErr w:type="spellStart"/>
                <w:r w:rsidRPr="00C24987">
                  <w:t>Ishaq</w:t>
                </w:r>
                <w:proofErr w:type="spellEnd"/>
                <w:r w:rsidRPr="00C24987">
                  <w:t xml:space="preserve">, </w:t>
                </w:r>
                <w:proofErr w:type="spellStart"/>
                <w:r w:rsidRPr="00C24987">
                  <w:t>MuntakhabatA</w:t>
                </w:r>
                <w:proofErr w:type="spellEnd"/>
                <w:r w:rsidRPr="00C24987">
                  <w:t xml:space="preserve">, </w:t>
                </w:r>
                <w:proofErr w:type="spellStart"/>
                <w:r w:rsidRPr="00C24987">
                  <w:t>lexandria</w:t>
                </w:r>
                <w:proofErr w:type="spellEnd"/>
                <w:r w:rsidRPr="00C24987">
                  <w:t>,</w:t>
                </w:r>
                <w:r>
                  <w:t xml:space="preserve"> </w:t>
                </w:r>
                <w:proofErr w:type="spellStart"/>
                <w:r w:rsidRPr="00C24987">
                  <w:t>n.d.</w:t>
                </w:r>
                <w:proofErr w:type="spellEnd"/>
                <w:r w:rsidRPr="00C24987">
                  <w:t>, p. 118).</w:t>
                </w:r>
              </w:p>
              <w:p w14:paraId="0716A6FC" w14:textId="77777777" w:rsidR="00FC30E1" w:rsidRDefault="00FC30E1" w:rsidP="00FC30E1"/>
              <w:p w14:paraId="7F17B3F8" w14:textId="77777777" w:rsidR="00FC30E1" w:rsidRDefault="00FC30E1" w:rsidP="00FC30E1"/>
              <w:p w14:paraId="2EEF2684" w14:textId="77777777" w:rsidR="000712B6" w:rsidRDefault="000712B6" w:rsidP="000712B6">
                <w:pPr>
                  <w:autoSpaceDE w:val="0"/>
                  <w:autoSpaceDN w:val="0"/>
                  <w:adjustRightInd w:val="0"/>
                  <w:rPr>
                    <w:rFonts w:asciiTheme="majorBidi" w:hAnsiTheme="majorBidi" w:cstheme="majorBidi"/>
                    <w:sz w:val="24"/>
                    <w:szCs w:val="24"/>
                  </w:rPr>
                </w:pPr>
              </w:p>
              <w:p w14:paraId="27A55E09" w14:textId="77777777" w:rsidR="000712B6" w:rsidRPr="00452AE5" w:rsidRDefault="000712B6" w:rsidP="000712B6">
                <w:pPr>
                  <w:pStyle w:val="Heading2"/>
                  <w:outlineLvl w:val="1"/>
                </w:pPr>
                <w:bookmarkStart w:id="4" w:name="works"/>
                <w:bookmarkEnd w:id="4"/>
                <w:r w:rsidRPr="00452AE5">
                  <w:t xml:space="preserve">Al-Afghani’s Major Works </w:t>
                </w:r>
              </w:p>
              <w:p w14:paraId="0E154F12" w14:textId="77777777" w:rsidR="000712B6" w:rsidRDefault="000712B6" w:rsidP="00FC30E1">
                <w:r>
                  <w:rPr>
                    <w:i/>
                    <w:iCs/>
                  </w:rPr>
                  <w:t>Al-</w:t>
                </w:r>
                <w:proofErr w:type="spellStart"/>
                <w:r>
                  <w:rPr>
                    <w:i/>
                    <w:iCs/>
                  </w:rPr>
                  <w:t>Ta’liqat</w:t>
                </w:r>
                <w:proofErr w:type="spellEnd"/>
                <w:r>
                  <w:rPr>
                    <w:i/>
                    <w:iCs/>
                  </w:rPr>
                  <w:t xml:space="preserve"> ‘</w:t>
                </w:r>
                <w:proofErr w:type="spellStart"/>
                <w:r>
                  <w:rPr>
                    <w:i/>
                    <w:iCs/>
                  </w:rPr>
                  <w:t>ala</w:t>
                </w:r>
                <w:proofErr w:type="spellEnd"/>
                <w:r>
                  <w:rPr>
                    <w:i/>
                    <w:iCs/>
                  </w:rPr>
                  <w:t xml:space="preserve"> </w:t>
                </w:r>
                <w:proofErr w:type="spellStart"/>
                <w:r>
                  <w:rPr>
                    <w:i/>
                    <w:iCs/>
                  </w:rPr>
                  <w:t>sharh</w:t>
                </w:r>
                <w:proofErr w:type="spellEnd"/>
                <w:r>
                  <w:rPr>
                    <w:i/>
                    <w:iCs/>
                  </w:rPr>
                  <w:t xml:space="preserve"> al-</w:t>
                </w:r>
                <w:proofErr w:type="spellStart"/>
                <w:r>
                  <w:rPr>
                    <w:i/>
                    <w:iCs/>
                  </w:rPr>
                  <w:t>Dawwani</w:t>
                </w:r>
                <w:proofErr w:type="spellEnd"/>
                <w:r>
                  <w:rPr>
                    <w:i/>
                    <w:iCs/>
                  </w:rPr>
                  <w:t xml:space="preserve"> li’l</w:t>
                </w:r>
                <w:proofErr w:type="gramStart"/>
                <w:r>
                  <w:rPr>
                    <w:i/>
                    <w:iCs/>
                  </w:rPr>
                  <w:t>-‘</w:t>
                </w:r>
                <w:proofErr w:type="spellStart"/>
                <w:proofErr w:type="gramEnd"/>
                <w:r>
                  <w:rPr>
                    <w:i/>
                    <w:iCs/>
                  </w:rPr>
                  <w:t>aqa’id</w:t>
                </w:r>
                <w:proofErr w:type="spellEnd"/>
                <w:r>
                  <w:rPr>
                    <w:i/>
                    <w:iCs/>
                  </w:rPr>
                  <w:t xml:space="preserve"> al-‘</w:t>
                </w:r>
                <w:proofErr w:type="spellStart"/>
                <w:r>
                  <w:rPr>
                    <w:i/>
                    <w:iCs/>
                  </w:rPr>
                  <w:t>adudiyyah</w:t>
                </w:r>
                <w:proofErr w:type="spellEnd"/>
                <w:r>
                  <w:t xml:space="preserve"> (Cairo, 1968). Afghani’s glosses over </w:t>
                </w:r>
                <w:proofErr w:type="spellStart"/>
                <w:r>
                  <w:t>Dawwani’s</w:t>
                </w:r>
                <w:proofErr w:type="spellEnd"/>
                <w:r>
                  <w:t xml:space="preserve"> commentary on the famous </w:t>
                </w:r>
                <w:proofErr w:type="spellStart"/>
                <w:r>
                  <w:rPr>
                    <w:i/>
                    <w:iCs/>
                  </w:rPr>
                  <w:t>kalam</w:t>
                </w:r>
                <w:proofErr w:type="spellEnd"/>
                <w:r>
                  <w:t xml:space="preserve"> book of ’</w:t>
                </w:r>
                <w:proofErr w:type="spellStart"/>
                <w:r>
                  <w:t>Adud</w:t>
                </w:r>
                <w:proofErr w:type="spellEnd"/>
                <w:r>
                  <w:t xml:space="preserve"> al-Din al</w:t>
                </w:r>
                <w:proofErr w:type="gramStart"/>
                <w:r>
                  <w:t>-‘</w:t>
                </w:r>
                <w:proofErr w:type="spellStart"/>
                <w:proofErr w:type="gramEnd"/>
                <w:r>
                  <w:t>Iji</w:t>
                </w:r>
                <w:proofErr w:type="spellEnd"/>
                <w:r>
                  <w:t xml:space="preserve"> called </w:t>
                </w:r>
                <w:r>
                  <w:rPr>
                    <w:i/>
                    <w:iCs/>
                  </w:rPr>
                  <w:t>al-‘</w:t>
                </w:r>
                <w:proofErr w:type="spellStart"/>
                <w:r>
                  <w:rPr>
                    <w:i/>
                    <w:iCs/>
                  </w:rPr>
                  <w:t>aqa’id</w:t>
                </w:r>
                <w:proofErr w:type="spellEnd"/>
                <w:r>
                  <w:rPr>
                    <w:i/>
                    <w:iCs/>
                  </w:rPr>
                  <w:t xml:space="preserve"> al-‘</w:t>
                </w:r>
                <w:proofErr w:type="spellStart"/>
                <w:r>
                  <w:rPr>
                    <w:i/>
                    <w:iCs/>
                  </w:rPr>
                  <w:t>adudiyyah</w:t>
                </w:r>
                <w:proofErr w:type="spellEnd"/>
                <w:r>
                  <w:t xml:space="preserve">. </w:t>
                </w:r>
              </w:p>
              <w:p w14:paraId="35585202" w14:textId="77777777" w:rsidR="00FC30E1" w:rsidRDefault="00FC30E1" w:rsidP="00FC30E1"/>
              <w:p w14:paraId="62872A2C" w14:textId="77777777" w:rsidR="000712B6" w:rsidRDefault="000712B6" w:rsidP="00FC30E1">
                <w:proofErr w:type="spellStart"/>
                <w:r>
                  <w:rPr>
                    <w:i/>
                    <w:iCs/>
                  </w:rPr>
                  <w:t>Risalat</w:t>
                </w:r>
                <w:proofErr w:type="spellEnd"/>
                <w:r>
                  <w:rPr>
                    <w:i/>
                    <w:iCs/>
                  </w:rPr>
                  <w:t xml:space="preserve"> al-</w:t>
                </w:r>
                <w:proofErr w:type="spellStart"/>
                <w:r>
                  <w:rPr>
                    <w:i/>
                    <w:iCs/>
                  </w:rPr>
                  <w:t>waridat</w:t>
                </w:r>
                <w:proofErr w:type="spellEnd"/>
                <w:r>
                  <w:rPr>
                    <w:i/>
                    <w:iCs/>
                  </w:rPr>
                  <w:t xml:space="preserve"> fi </w:t>
                </w:r>
                <w:proofErr w:type="spellStart"/>
                <w:r>
                  <w:rPr>
                    <w:i/>
                    <w:iCs/>
                  </w:rPr>
                  <w:t>sirr</w:t>
                </w:r>
                <w:proofErr w:type="spellEnd"/>
                <w:r>
                  <w:rPr>
                    <w:i/>
                    <w:iCs/>
                  </w:rPr>
                  <w:t xml:space="preserve"> al-</w:t>
                </w:r>
                <w:proofErr w:type="spellStart"/>
                <w:r>
                  <w:rPr>
                    <w:i/>
                    <w:iCs/>
                  </w:rPr>
                  <w:t>tajalliyat</w:t>
                </w:r>
                <w:proofErr w:type="spellEnd"/>
                <w:r>
                  <w:t xml:space="preserve"> (Cairo, 1968). A work dictated by Afghani to his student M. ‘</w:t>
                </w:r>
                <w:proofErr w:type="spellStart"/>
                <w:r>
                  <w:t>Abduh</w:t>
                </w:r>
                <w:proofErr w:type="spellEnd"/>
                <w:r>
                  <w:t xml:space="preserve"> when he was in Egypt. </w:t>
                </w:r>
              </w:p>
              <w:p w14:paraId="1B7CCB7F" w14:textId="77777777" w:rsidR="00FC30E1" w:rsidRDefault="00FC30E1" w:rsidP="00FC30E1"/>
              <w:p w14:paraId="7669C282" w14:textId="77777777" w:rsidR="000712B6" w:rsidRDefault="000712B6" w:rsidP="00FC30E1">
                <w:proofErr w:type="spellStart"/>
                <w:r>
                  <w:rPr>
                    <w:i/>
                    <w:iCs/>
                  </w:rPr>
                  <w:t>Tatimmat</w:t>
                </w:r>
                <w:proofErr w:type="spellEnd"/>
                <w:r>
                  <w:rPr>
                    <w:i/>
                    <w:iCs/>
                  </w:rPr>
                  <w:t xml:space="preserve"> al-</w:t>
                </w:r>
                <w:proofErr w:type="spellStart"/>
                <w:r>
                  <w:rPr>
                    <w:i/>
                    <w:iCs/>
                  </w:rPr>
                  <w:t>bayan</w:t>
                </w:r>
                <w:proofErr w:type="spellEnd"/>
                <w:r>
                  <w:t xml:space="preserve"> (Cairo, 1879). A political, social and cultural history of Afghanistan. </w:t>
                </w:r>
              </w:p>
              <w:p w14:paraId="2F56124A" w14:textId="77777777" w:rsidR="00FC30E1" w:rsidRDefault="00FC30E1" w:rsidP="00FC30E1"/>
              <w:p w14:paraId="5257DDFA" w14:textId="77777777" w:rsidR="000712B6" w:rsidRDefault="000712B6" w:rsidP="00FC30E1">
                <w:proofErr w:type="spellStart"/>
                <w:r>
                  <w:rPr>
                    <w:i/>
                    <w:iCs/>
                  </w:rPr>
                  <w:t>Hakikat-i</w:t>
                </w:r>
                <w:proofErr w:type="spellEnd"/>
                <w:r>
                  <w:rPr>
                    <w:i/>
                    <w:iCs/>
                  </w:rPr>
                  <w:t xml:space="preserve"> </w:t>
                </w:r>
                <w:proofErr w:type="spellStart"/>
                <w:r>
                  <w:rPr>
                    <w:i/>
                    <w:iCs/>
                  </w:rPr>
                  <w:t>Madhhab-i</w:t>
                </w:r>
                <w:proofErr w:type="spellEnd"/>
                <w:r>
                  <w:rPr>
                    <w:i/>
                    <w:iCs/>
                  </w:rPr>
                  <w:t xml:space="preserve"> </w:t>
                </w:r>
                <w:proofErr w:type="spellStart"/>
                <w:r>
                  <w:rPr>
                    <w:i/>
                    <w:iCs/>
                  </w:rPr>
                  <w:t>Naychari</w:t>
                </w:r>
                <w:proofErr w:type="spellEnd"/>
                <w:r>
                  <w:rPr>
                    <w:i/>
                    <w:iCs/>
                  </w:rPr>
                  <w:t xml:space="preserve"> </w:t>
                </w:r>
                <w:proofErr w:type="spellStart"/>
                <w:r>
                  <w:rPr>
                    <w:i/>
                    <w:iCs/>
                  </w:rPr>
                  <w:t>wa</w:t>
                </w:r>
                <w:proofErr w:type="spellEnd"/>
                <w:r>
                  <w:rPr>
                    <w:i/>
                    <w:iCs/>
                  </w:rPr>
                  <w:t xml:space="preserve"> Bayan-</w:t>
                </w:r>
                <w:proofErr w:type="spellStart"/>
                <w:r>
                  <w:rPr>
                    <w:i/>
                    <w:iCs/>
                  </w:rPr>
                  <w:t>i</w:t>
                </w:r>
                <w:proofErr w:type="spellEnd"/>
                <w:r>
                  <w:rPr>
                    <w:i/>
                    <w:iCs/>
                  </w:rPr>
                  <w:t xml:space="preserve"> Hal-</w:t>
                </w:r>
                <w:proofErr w:type="spellStart"/>
                <w:r>
                  <w:rPr>
                    <w:i/>
                    <w:iCs/>
                  </w:rPr>
                  <w:t>i</w:t>
                </w:r>
                <w:proofErr w:type="spellEnd"/>
                <w:r>
                  <w:rPr>
                    <w:i/>
                    <w:iCs/>
                  </w:rPr>
                  <w:t xml:space="preserve"> </w:t>
                </w:r>
                <w:proofErr w:type="spellStart"/>
                <w:r>
                  <w:rPr>
                    <w:i/>
                    <w:iCs/>
                  </w:rPr>
                  <w:t>Naychariyan</w:t>
                </w:r>
                <w:proofErr w:type="spellEnd"/>
                <w:r>
                  <w:t xml:space="preserve">. First published in </w:t>
                </w:r>
                <w:proofErr w:type="spellStart"/>
                <w:r>
                  <w:t>Haydarabad</w:t>
                </w:r>
                <w:proofErr w:type="spellEnd"/>
                <w:r>
                  <w:t xml:space="preserve">-Deccan, 1298/1881, this is Afghani’s most important intellectual work that he published during his lifetime. It is a scathing criticism and total rejection of naturalism which Afghani also calls </w:t>
                </w:r>
                <w:r>
                  <w:lastRenderedPageBreak/>
                  <w:t>‘materialism’. The book has been translated into Arabic by M. ‘</w:t>
                </w:r>
                <w:proofErr w:type="spellStart"/>
                <w:r>
                  <w:t>Abduh</w:t>
                </w:r>
                <w:proofErr w:type="spellEnd"/>
                <w:r>
                  <w:t xml:space="preserve"> as </w:t>
                </w:r>
                <w:r>
                  <w:rPr>
                    <w:i/>
                    <w:iCs/>
                  </w:rPr>
                  <w:t>al-</w:t>
                </w:r>
                <w:proofErr w:type="spellStart"/>
                <w:r>
                  <w:rPr>
                    <w:i/>
                    <w:iCs/>
                  </w:rPr>
                  <w:t>Radd</w:t>
                </w:r>
                <w:proofErr w:type="spellEnd"/>
                <w:r>
                  <w:rPr>
                    <w:i/>
                    <w:iCs/>
                  </w:rPr>
                  <w:t xml:space="preserve"> ‘</w:t>
                </w:r>
                <w:proofErr w:type="spellStart"/>
                <w:r>
                  <w:rPr>
                    <w:i/>
                    <w:iCs/>
                  </w:rPr>
                  <w:t>ala</w:t>
                </w:r>
                <w:proofErr w:type="spellEnd"/>
                <w:r>
                  <w:rPr>
                    <w:i/>
                    <w:iCs/>
                  </w:rPr>
                  <w:t xml:space="preserve"> al-</w:t>
                </w:r>
                <w:proofErr w:type="spellStart"/>
                <w:r>
                  <w:rPr>
                    <w:i/>
                    <w:iCs/>
                  </w:rPr>
                  <w:t>dahriyyin</w:t>
                </w:r>
                <w:proofErr w:type="spellEnd"/>
                <w:r>
                  <w:t xml:space="preserve"> (The Refutation of the Materialists). </w:t>
                </w:r>
              </w:p>
              <w:p w14:paraId="4B6025AF" w14:textId="77777777" w:rsidR="00FC30E1" w:rsidRDefault="000712B6" w:rsidP="00FC30E1">
                <w:proofErr w:type="spellStart"/>
                <w:r>
                  <w:rPr>
                    <w:i/>
                    <w:iCs/>
                  </w:rPr>
                  <w:t>Khatirat</w:t>
                </w:r>
                <w:proofErr w:type="spellEnd"/>
                <w:r>
                  <w:rPr>
                    <w:i/>
                    <w:iCs/>
                  </w:rPr>
                  <w:t xml:space="preserve"> Jamal al-Din al-Afghani al-</w:t>
                </w:r>
                <w:proofErr w:type="spellStart"/>
                <w:r>
                  <w:rPr>
                    <w:i/>
                    <w:iCs/>
                  </w:rPr>
                  <w:t>Husayni</w:t>
                </w:r>
                <w:proofErr w:type="spellEnd"/>
                <w:r>
                  <w:t xml:space="preserve"> (Beirut, 1931). A book compiled by the Lebanese journalist Muhammad Pasha al-</w:t>
                </w:r>
                <w:proofErr w:type="spellStart"/>
                <w:r>
                  <w:t>Mahzumi</w:t>
                </w:r>
                <w:proofErr w:type="spellEnd"/>
                <w:r>
                  <w:t xml:space="preserve">. </w:t>
                </w:r>
                <w:proofErr w:type="spellStart"/>
                <w:r>
                  <w:t>Mahzumi</w:t>
                </w:r>
                <w:proofErr w:type="spellEnd"/>
                <w:r>
                  <w:t xml:space="preserve"> was present in most of Afghani’s talks in the last part of his life and developed his conversations in to the present book. The book contains important information about Afghani’s life and ideas. </w:t>
                </w:r>
              </w:p>
              <w:p w14:paraId="6F8BBB10" w14:textId="42927654" w:rsidR="003F0D73" w:rsidRDefault="003F0D73" w:rsidP="00FC30E1"/>
            </w:tc>
            <w:bookmarkStart w:id="5" w:name="_GoBack" w:displacedByCustomXml="next"/>
            <w:bookmarkEnd w:id="5" w:displacedByCustomXml="next"/>
          </w:sdtContent>
        </w:sdt>
      </w:tr>
      <w:tr w:rsidR="003235A7" w14:paraId="22DEDAC0" w14:textId="77777777" w:rsidTr="003235A7">
        <w:tc>
          <w:tcPr>
            <w:tcW w:w="9016" w:type="dxa"/>
          </w:tcPr>
          <w:p w14:paraId="7804D4D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1B09296F6EDE14FB6F8BE65F5FE2CC2"/>
              </w:placeholder>
            </w:sdtPr>
            <w:sdtEndPr/>
            <w:sdtContent>
              <w:p w14:paraId="6C66F574" w14:textId="77777777" w:rsidR="00184F11" w:rsidRPr="00FC30E1" w:rsidRDefault="0030178C" w:rsidP="00B34547">
                <w:pPr>
                  <w:spacing w:before="100" w:beforeAutospacing="1" w:after="100" w:afterAutospacing="1"/>
                  <w:ind w:right="450"/>
                </w:pPr>
                <w:sdt>
                  <w:sdtPr>
                    <w:id w:val="-868683211"/>
                    <w:citation/>
                  </w:sdtPr>
                  <w:sdtEndPr/>
                  <w:sdtContent>
                    <w:r w:rsidR="00184F11" w:rsidRPr="00FC30E1">
                      <w:fldChar w:fldCharType="begin"/>
                    </w:r>
                    <w:r w:rsidR="00184F11" w:rsidRPr="00FC30E1">
                      <w:rPr>
                        <w:rFonts w:cstheme="majorBidi"/>
                        <w:sz w:val="24"/>
                        <w:szCs w:val="24"/>
                        <w:lang w:val="en-US"/>
                      </w:rPr>
                      <w:instrText xml:space="preserve"> CITATION Afs63 \l 1033 </w:instrText>
                    </w:r>
                    <w:r w:rsidR="00184F11" w:rsidRPr="00FC30E1">
                      <w:fldChar w:fldCharType="separate"/>
                    </w:r>
                    <w:r w:rsidR="00184F11" w:rsidRPr="00FC30E1">
                      <w:rPr>
                        <w:rFonts w:cstheme="majorBidi"/>
                        <w:noProof/>
                        <w:sz w:val="24"/>
                        <w:szCs w:val="24"/>
                        <w:lang w:val="en-US"/>
                      </w:rPr>
                      <w:t xml:space="preserve"> (Afshar)</w:t>
                    </w:r>
                    <w:r w:rsidR="00184F11" w:rsidRPr="00FC30E1">
                      <w:fldChar w:fldCharType="end"/>
                    </w:r>
                  </w:sdtContent>
                </w:sdt>
              </w:p>
              <w:p w14:paraId="44E354F5" w14:textId="77777777" w:rsidR="00184F11" w:rsidRPr="00FC30E1" w:rsidRDefault="0030178C" w:rsidP="00B34547">
                <w:pPr>
                  <w:spacing w:before="100" w:beforeAutospacing="1" w:after="100" w:afterAutospacing="1"/>
                  <w:ind w:right="450"/>
                  <w:rPr>
                    <w:rFonts w:cstheme="majorBidi"/>
                    <w:sz w:val="24"/>
                    <w:szCs w:val="24"/>
                  </w:rPr>
                </w:pPr>
                <w:sdt>
                  <w:sdtPr>
                    <w:rPr>
                      <w:rFonts w:cstheme="majorBidi"/>
                      <w:sz w:val="24"/>
                      <w:szCs w:val="24"/>
                    </w:rPr>
                    <w:id w:val="356085782"/>
                    <w:citation/>
                  </w:sdtPr>
                  <w:sdtEndPr/>
                  <w:sdtContent>
                    <w:r w:rsidR="00184F11" w:rsidRPr="00FC30E1">
                      <w:rPr>
                        <w:rFonts w:cstheme="majorBidi"/>
                        <w:sz w:val="24"/>
                        <w:szCs w:val="24"/>
                      </w:rPr>
                      <w:fldChar w:fldCharType="begin"/>
                    </w:r>
                    <w:r w:rsidR="00184F11" w:rsidRPr="00FC30E1">
                      <w:rPr>
                        <w:rFonts w:cstheme="majorBidi"/>
                        <w:sz w:val="24"/>
                        <w:szCs w:val="24"/>
                        <w:lang w:val="en-US"/>
                      </w:rPr>
                      <w:instrText xml:space="preserve"> CITATION Hou82 \l 1033 </w:instrText>
                    </w:r>
                    <w:r w:rsidR="00184F11" w:rsidRPr="00FC30E1">
                      <w:rPr>
                        <w:rFonts w:cstheme="majorBidi"/>
                        <w:sz w:val="24"/>
                        <w:szCs w:val="24"/>
                      </w:rPr>
                      <w:fldChar w:fldCharType="separate"/>
                    </w:r>
                    <w:r w:rsidR="00184F11" w:rsidRPr="00FC30E1">
                      <w:rPr>
                        <w:rFonts w:cstheme="majorBidi"/>
                        <w:noProof/>
                        <w:sz w:val="24"/>
                        <w:szCs w:val="24"/>
                        <w:lang w:val="en-US"/>
                      </w:rPr>
                      <w:t>(Hourani)</w:t>
                    </w:r>
                    <w:r w:rsidR="00184F11" w:rsidRPr="00FC30E1">
                      <w:rPr>
                        <w:rFonts w:cstheme="majorBidi"/>
                        <w:sz w:val="24"/>
                        <w:szCs w:val="24"/>
                      </w:rPr>
                      <w:fldChar w:fldCharType="end"/>
                    </w:r>
                  </w:sdtContent>
                </w:sdt>
              </w:p>
              <w:p w14:paraId="603F118B" w14:textId="77777777" w:rsidR="00184F11" w:rsidRPr="00FC30E1" w:rsidRDefault="0030178C" w:rsidP="00B34547">
                <w:pPr>
                  <w:rPr>
                    <w:rFonts w:cstheme="majorBidi"/>
                    <w:color w:val="000000"/>
                    <w:sz w:val="24"/>
                    <w:szCs w:val="24"/>
                  </w:rPr>
                </w:pPr>
                <w:sdt>
                  <w:sdtPr>
                    <w:rPr>
                      <w:rFonts w:cstheme="majorBidi"/>
                      <w:color w:val="000000"/>
                      <w:sz w:val="24"/>
                      <w:szCs w:val="24"/>
                    </w:rPr>
                    <w:id w:val="-1529104940"/>
                    <w:citation/>
                  </w:sdtPr>
                  <w:sdtEndPr/>
                  <w:sdtContent>
                    <w:r w:rsidR="00184F11" w:rsidRPr="00FC30E1">
                      <w:rPr>
                        <w:rFonts w:cstheme="majorBidi"/>
                        <w:color w:val="000000"/>
                        <w:sz w:val="24"/>
                        <w:szCs w:val="24"/>
                      </w:rPr>
                      <w:fldChar w:fldCharType="begin"/>
                    </w:r>
                    <w:r w:rsidR="00184F11" w:rsidRPr="00FC30E1">
                      <w:rPr>
                        <w:rFonts w:cstheme="majorBidi"/>
                        <w:sz w:val="24"/>
                        <w:szCs w:val="24"/>
                        <w:lang w:val="en-US"/>
                      </w:rPr>
                      <w:instrText xml:space="preserve"> CITATION Ked83 \l 1033 </w:instrText>
                    </w:r>
                    <w:r w:rsidR="00184F11" w:rsidRPr="00FC30E1">
                      <w:rPr>
                        <w:rFonts w:cstheme="majorBidi"/>
                        <w:color w:val="000000"/>
                        <w:sz w:val="24"/>
                        <w:szCs w:val="24"/>
                      </w:rPr>
                      <w:fldChar w:fldCharType="separate"/>
                    </w:r>
                    <w:r w:rsidR="00184F11" w:rsidRPr="00FC30E1">
                      <w:rPr>
                        <w:rFonts w:cstheme="majorBidi"/>
                        <w:noProof/>
                        <w:sz w:val="24"/>
                        <w:szCs w:val="24"/>
                        <w:lang w:val="en-US"/>
                      </w:rPr>
                      <w:t>( Keddie)</w:t>
                    </w:r>
                    <w:r w:rsidR="00184F11" w:rsidRPr="00FC30E1">
                      <w:rPr>
                        <w:rFonts w:cstheme="majorBidi"/>
                        <w:color w:val="000000"/>
                        <w:sz w:val="24"/>
                        <w:szCs w:val="24"/>
                      </w:rPr>
                      <w:fldChar w:fldCharType="end"/>
                    </w:r>
                  </w:sdtContent>
                </w:sdt>
              </w:p>
              <w:p w14:paraId="6E90F9D4" w14:textId="77777777" w:rsidR="00184F11" w:rsidRPr="00FC30E1" w:rsidRDefault="0030178C" w:rsidP="00B34547">
                <w:pPr>
                  <w:spacing w:before="100" w:beforeAutospacing="1" w:after="100" w:afterAutospacing="1"/>
                  <w:ind w:right="450"/>
                  <w:rPr>
                    <w:rFonts w:cstheme="majorBidi"/>
                    <w:sz w:val="24"/>
                    <w:szCs w:val="24"/>
                  </w:rPr>
                </w:pPr>
                <w:sdt>
                  <w:sdtPr>
                    <w:rPr>
                      <w:rFonts w:cstheme="majorBidi"/>
                      <w:sz w:val="24"/>
                      <w:szCs w:val="24"/>
                    </w:rPr>
                    <w:id w:val="-1467579187"/>
                    <w:citation/>
                  </w:sdtPr>
                  <w:sdtEndPr/>
                  <w:sdtContent>
                    <w:r w:rsidR="00184F11" w:rsidRPr="00FC30E1">
                      <w:rPr>
                        <w:rFonts w:cstheme="majorBidi"/>
                        <w:sz w:val="24"/>
                        <w:szCs w:val="24"/>
                      </w:rPr>
                      <w:fldChar w:fldCharType="begin"/>
                    </w:r>
                    <w:r w:rsidR="00184F11" w:rsidRPr="00FC30E1">
                      <w:rPr>
                        <w:rFonts w:cstheme="majorBidi"/>
                        <w:color w:val="000000"/>
                        <w:sz w:val="24"/>
                        <w:szCs w:val="24"/>
                        <w:lang w:val="en-US"/>
                      </w:rPr>
                      <w:instrText xml:space="preserve"> CITATION Ked66 \l 1033 </w:instrText>
                    </w:r>
                    <w:r w:rsidR="00184F11" w:rsidRPr="00FC30E1">
                      <w:rPr>
                        <w:rFonts w:cstheme="majorBidi"/>
                        <w:sz w:val="24"/>
                        <w:szCs w:val="24"/>
                      </w:rPr>
                      <w:fldChar w:fldCharType="separate"/>
                    </w:r>
                    <w:r w:rsidR="00184F11" w:rsidRPr="00FC30E1">
                      <w:rPr>
                        <w:rFonts w:cstheme="majorBidi"/>
                        <w:noProof/>
                        <w:color w:val="000000"/>
                        <w:sz w:val="24"/>
                        <w:szCs w:val="24"/>
                        <w:lang w:val="en-US"/>
                      </w:rPr>
                      <w:t>( Keddie, Sayyid Jamal al-Din al-Afghani’s First Twenty-Seven Years: The Darkest Period)</w:t>
                    </w:r>
                    <w:r w:rsidR="00184F11" w:rsidRPr="00FC30E1">
                      <w:rPr>
                        <w:rFonts w:cstheme="majorBidi"/>
                        <w:sz w:val="24"/>
                        <w:szCs w:val="24"/>
                      </w:rPr>
                      <w:fldChar w:fldCharType="end"/>
                    </w:r>
                  </w:sdtContent>
                </w:sdt>
              </w:p>
              <w:p w14:paraId="4ACD2F47" w14:textId="77777777" w:rsidR="000712B6" w:rsidRPr="00FC30E1" w:rsidRDefault="000712B6" w:rsidP="00B34547">
                <w:pPr>
                  <w:spacing w:before="100" w:beforeAutospacing="1" w:after="100" w:afterAutospacing="1"/>
                  <w:ind w:right="450"/>
                  <w:rPr>
                    <w:rFonts w:cstheme="majorBidi"/>
                    <w:sz w:val="24"/>
                    <w:szCs w:val="24"/>
                  </w:rPr>
                </w:pPr>
                <w:r w:rsidRPr="00FC30E1">
                  <w:rPr>
                    <w:rFonts w:cstheme="majorBidi"/>
                    <w:sz w:val="24"/>
                    <w:szCs w:val="24"/>
                  </w:rPr>
                  <w:t> </w:t>
                </w:r>
                <w:sdt>
                  <w:sdtPr>
                    <w:rPr>
                      <w:rFonts w:cstheme="majorBidi"/>
                      <w:sz w:val="24"/>
                      <w:szCs w:val="24"/>
                    </w:rPr>
                    <w:id w:val="-1290192669"/>
                    <w:citation/>
                  </w:sdtPr>
                  <w:sdtEndPr/>
                  <w:sdtContent>
                    <w:r w:rsidR="00184F11" w:rsidRPr="00FC30E1">
                      <w:rPr>
                        <w:rFonts w:cstheme="majorBidi"/>
                        <w:sz w:val="24"/>
                        <w:szCs w:val="24"/>
                      </w:rPr>
                      <w:fldChar w:fldCharType="begin"/>
                    </w:r>
                    <w:r w:rsidR="00184F11" w:rsidRPr="00FC30E1">
                      <w:rPr>
                        <w:rFonts w:cstheme="majorBidi"/>
                        <w:sz w:val="24"/>
                        <w:szCs w:val="24"/>
                        <w:lang w:val="en-US"/>
                      </w:rPr>
                      <w:instrText xml:space="preserve"> CITATION Ked72 \l 1033 </w:instrText>
                    </w:r>
                    <w:r w:rsidR="00184F11" w:rsidRPr="00FC30E1">
                      <w:rPr>
                        <w:rFonts w:cstheme="majorBidi"/>
                        <w:sz w:val="24"/>
                        <w:szCs w:val="24"/>
                      </w:rPr>
                      <w:fldChar w:fldCharType="separate"/>
                    </w:r>
                    <w:r w:rsidR="00184F11" w:rsidRPr="00FC30E1">
                      <w:rPr>
                        <w:rFonts w:cstheme="majorBidi"/>
                        <w:noProof/>
                        <w:sz w:val="24"/>
                        <w:szCs w:val="24"/>
                        <w:lang w:val="en-US"/>
                      </w:rPr>
                      <w:t>( Keddie, Sayyid Jamal al-Din Afghani: A Political Biography )</w:t>
                    </w:r>
                    <w:r w:rsidR="00184F11" w:rsidRPr="00FC30E1">
                      <w:rPr>
                        <w:rFonts w:cstheme="majorBidi"/>
                        <w:sz w:val="24"/>
                        <w:szCs w:val="24"/>
                      </w:rPr>
                      <w:fldChar w:fldCharType="end"/>
                    </w:r>
                  </w:sdtContent>
                </w:sdt>
              </w:p>
              <w:p w14:paraId="3C9B9AF9" w14:textId="77777777" w:rsidR="00B34547" w:rsidRPr="00FC30E1" w:rsidRDefault="0030178C" w:rsidP="00B34547">
                <w:pPr>
                  <w:rPr>
                    <w:rFonts w:cstheme="majorBidi"/>
                    <w:sz w:val="24"/>
                    <w:szCs w:val="24"/>
                  </w:rPr>
                </w:pPr>
                <w:sdt>
                  <w:sdtPr>
                    <w:rPr>
                      <w:rFonts w:cstheme="majorBidi"/>
                      <w:sz w:val="24"/>
                      <w:szCs w:val="24"/>
                    </w:rPr>
                    <w:id w:val="133771871"/>
                    <w:citation/>
                  </w:sdtPr>
                  <w:sdtEndPr/>
                  <w:sdtContent>
                    <w:r w:rsidR="00184F11" w:rsidRPr="00FC30E1">
                      <w:rPr>
                        <w:rFonts w:cstheme="majorBidi"/>
                        <w:sz w:val="24"/>
                        <w:szCs w:val="24"/>
                      </w:rPr>
                      <w:fldChar w:fldCharType="begin"/>
                    </w:r>
                    <w:r w:rsidR="00184F11" w:rsidRPr="00FC30E1">
                      <w:rPr>
                        <w:rFonts w:cstheme="majorBidi"/>
                        <w:color w:val="000000"/>
                        <w:sz w:val="24"/>
                        <w:szCs w:val="24"/>
                        <w:lang w:val="en-US"/>
                      </w:rPr>
                      <w:instrText xml:space="preserve"> CITATION Ken66 \l 1033 </w:instrText>
                    </w:r>
                    <w:r w:rsidR="00184F11" w:rsidRPr="00FC30E1">
                      <w:rPr>
                        <w:rFonts w:cstheme="majorBidi"/>
                        <w:sz w:val="24"/>
                        <w:szCs w:val="24"/>
                      </w:rPr>
                      <w:fldChar w:fldCharType="separate"/>
                    </w:r>
                    <w:r w:rsidR="00184F11" w:rsidRPr="00FC30E1">
                      <w:rPr>
                        <w:rFonts w:cstheme="majorBidi"/>
                        <w:noProof/>
                        <w:color w:val="000000"/>
                        <w:sz w:val="24"/>
                        <w:szCs w:val="24"/>
                        <w:lang w:val="en-US"/>
                      </w:rPr>
                      <w:t>(Kenny)</w:t>
                    </w:r>
                    <w:r w:rsidR="00184F11" w:rsidRPr="00FC30E1">
                      <w:rPr>
                        <w:rFonts w:cstheme="majorBidi"/>
                        <w:sz w:val="24"/>
                        <w:szCs w:val="24"/>
                      </w:rPr>
                      <w:fldChar w:fldCharType="end"/>
                    </w:r>
                  </w:sdtContent>
                </w:sdt>
              </w:p>
              <w:p w14:paraId="389516AD" w14:textId="77777777" w:rsidR="00B34547" w:rsidRPr="00FC30E1" w:rsidRDefault="00B34547" w:rsidP="00B34547">
                <w:pPr>
                  <w:rPr>
                    <w:rFonts w:cstheme="majorBidi"/>
                    <w:sz w:val="24"/>
                    <w:szCs w:val="24"/>
                  </w:rPr>
                </w:pPr>
              </w:p>
              <w:p w14:paraId="4A93CAFB" w14:textId="77777777" w:rsidR="003235A7" w:rsidRDefault="0030178C" w:rsidP="00FB11DE">
                <w:sdt>
                  <w:sdtPr>
                    <w:id w:val="1611551310"/>
                    <w:citation/>
                  </w:sdtPr>
                  <w:sdtEndPr/>
                  <w:sdtContent>
                    <w:r w:rsidR="00B34547" w:rsidRPr="00FC30E1">
                      <w:fldChar w:fldCharType="begin"/>
                    </w:r>
                    <w:r w:rsidR="00B34547" w:rsidRPr="00FC30E1">
                      <w:rPr>
                        <w:rFonts w:cstheme="majorBidi"/>
                        <w:sz w:val="24"/>
                        <w:szCs w:val="24"/>
                        <w:lang w:val="en-US"/>
                      </w:rPr>
                      <w:instrText xml:space="preserve"> CITATION Say71 \l 1033 </w:instrText>
                    </w:r>
                    <w:r w:rsidR="00B34547" w:rsidRPr="00FC30E1">
                      <w:fldChar w:fldCharType="separate"/>
                    </w:r>
                    <w:r w:rsidR="00B34547" w:rsidRPr="00FC30E1">
                      <w:rPr>
                        <w:rFonts w:cstheme="majorBidi"/>
                        <w:noProof/>
                        <w:sz w:val="24"/>
                        <w:szCs w:val="24"/>
                        <w:lang w:val="en-US"/>
                      </w:rPr>
                      <w:t>(Sayid Jamal al-Din al Afghani)</w:t>
                    </w:r>
                    <w:r w:rsidR="00B34547" w:rsidRPr="00FC30E1">
                      <w:fldChar w:fldCharType="end"/>
                    </w:r>
                  </w:sdtContent>
                </w:sdt>
              </w:p>
            </w:sdtContent>
          </w:sdt>
        </w:tc>
      </w:tr>
    </w:tbl>
    <w:p w14:paraId="5A7AA9E0"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6-16T18:36:00Z" w:initials="YT">
    <w:p w14:paraId="64D61017" w14:textId="27231638" w:rsidR="00FC30E1" w:rsidRDefault="00FC30E1">
      <w:pPr>
        <w:pStyle w:val="CommentText"/>
      </w:pPr>
      <w:r>
        <w:rPr>
          <w:rStyle w:val="CommentReference"/>
        </w:rPr>
        <w:annotationRef/>
      </w:r>
      <w:r>
        <w:t>Image source?</w:t>
      </w:r>
    </w:p>
  </w:comment>
  <w:comment w:id="1" w:author="Amy Tang" w:date="2016-06-16T18:37:00Z" w:initials="YT">
    <w:p w14:paraId="1C677326" w14:textId="135A7B70" w:rsidR="00FC30E1" w:rsidRDefault="00FC30E1">
      <w:pPr>
        <w:pStyle w:val="CommentText"/>
      </w:pPr>
      <w:r>
        <w:rPr>
          <w:rStyle w:val="CommentReference"/>
        </w:rPr>
        <w:annotationRef/>
      </w:r>
      <w:r>
        <w:t>ditto</w:t>
      </w:r>
    </w:p>
  </w:comment>
  <w:comment w:id="2" w:author="Amy Tang" w:date="2016-06-16T18:37:00Z" w:initials="YT">
    <w:p w14:paraId="786F095E" w14:textId="7E1E904B" w:rsidR="00FC30E1" w:rsidRDefault="00FC30E1">
      <w:pPr>
        <w:pStyle w:val="CommentText"/>
      </w:pPr>
      <w:r>
        <w:rPr>
          <w:rStyle w:val="CommentReference"/>
        </w:rPr>
        <w:annotationRef/>
      </w:r>
      <w:r>
        <w:t>ditto</w:t>
      </w:r>
    </w:p>
  </w:comment>
  <w:comment w:id="3" w:author="Amy Tang" w:date="2016-06-16T18:37:00Z" w:initials="YT">
    <w:p w14:paraId="7F0CFCBF" w14:textId="7867CF63" w:rsidR="00FC30E1" w:rsidRDefault="00FC30E1">
      <w:pPr>
        <w:pStyle w:val="CommentText"/>
      </w:pPr>
      <w:r>
        <w:rPr>
          <w:rStyle w:val="CommentReference"/>
        </w:rPr>
        <w:annotationRef/>
      </w:r>
      <w:r>
        <w:t>ditto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D61017" w15:done="0"/>
  <w15:commentEx w15:paraId="1C677326" w15:done="0"/>
  <w15:commentEx w15:paraId="786F095E" w15:done="0"/>
  <w15:commentEx w15:paraId="7F0CFCB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27D19" w14:textId="77777777" w:rsidR="0030178C" w:rsidRDefault="0030178C" w:rsidP="007A0D55">
      <w:pPr>
        <w:spacing w:after="0" w:line="240" w:lineRule="auto"/>
      </w:pPr>
      <w:r>
        <w:separator/>
      </w:r>
    </w:p>
  </w:endnote>
  <w:endnote w:type="continuationSeparator" w:id="0">
    <w:p w14:paraId="535DCDC1" w14:textId="77777777" w:rsidR="0030178C" w:rsidRDefault="003017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de2000">
    <w:altName w:val="Arial Unicode MS"/>
    <w:panose1 w:val="00000000000000000000"/>
    <w:charset w:val="81"/>
    <w:family w:val="auto"/>
    <w:notTrueType/>
    <w:pitch w:val="default"/>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EC290" w14:textId="77777777" w:rsidR="0030178C" w:rsidRDefault="0030178C" w:rsidP="007A0D55">
      <w:pPr>
        <w:spacing w:after="0" w:line="240" w:lineRule="auto"/>
      </w:pPr>
      <w:r>
        <w:separator/>
      </w:r>
    </w:p>
  </w:footnote>
  <w:footnote w:type="continuationSeparator" w:id="0">
    <w:p w14:paraId="72EBC30E" w14:textId="77777777" w:rsidR="0030178C" w:rsidRDefault="003017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472DF" w14:textId="77777777" w:rsidR="00184F11" w:rsidRDefault="00184F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897A688" w14:textId="77777777" w:rsidR="00184F11" w:rsidRDefault="00184F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1449D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5CC6FF2"/>
    <w:multiLevelType w:val="multilevel"/>
    <w:tmpl w:val="EB689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2B6"/>
    <w:rsid w:val="00032559"/>
    <w:rsid w:val="00052040"/>
    <w:rsid w:val="000712B6"/>
    <w:rsid w:val="000B25AE"/>
    <w:rsid w:val="000B55AB"/>
    <w:rsid w:val="000D24DC"/>
    <w:rsid w:val="00101B2E"/>
    <w:rsid w:val="00116FA0"/>
    <w:rsid w:val="0015114C"/>
    <w:rsid w:val="00184F11"/>
    <w:rsid w:val="001A21F3"/>
    <w:rsid w:val="001A2537"/>
    <w:rsid w:val="001A6A06"/>
    <w:rsid w:val="00210C03"/>
    <w:rsid w:val="002162E2"/>
    <w:rsid w:val="00225C5A"/>
    <w:rsid w:val="00230B10"/>
    <w:rsid w:val="00234353"/>
    <w:rsid w:val="00244BB0"/>
    <w:rsid w:val="002A0A0D"/>
    <w:rsid w:val="002B0B37"/>
    <w:rsid w:val="0030178C"/>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34547"/>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493E"/>
    <w:rsid w:val="00E85A05"/>
    <w:rsid w:val="00E95829"/>
    <w:rsid w:val="00EA606C"/>
    <w:rsid w:val="00EB0C8C"/>
    <w:rsid w:val="00EB51FD"/>
    <w:rsid w:val="00EB77DB"/>
    <w:rsid w:val="00ED139F"/>
    <w:rsid w:val="00EF74F7"/>
    <w:rsid w:val="00F36937"/>
    <w:rsid w:val="00F60F53"/>
    <w:rsid w:val="00F72921"/>
    <w:rsid w:val="00FA1925"/>
    <w:rsid w:val="00FB11DE"/>
    <w:rsid w:val="00FB589A"/>
    <w:rsid w:val="00FB7317"/>
    <w:rsid w:val="00FC30E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A07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12B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2B6"/>
    <w:rPr>
      <w:rFonts w:ascii="Lucida Grande" w:hAnsi="Lucida Grande" w:cs="Lucida Grande"/>
      <w:sz w:val="18"/>
      <w:szCs w:val="18"/>
    </w:rPr>
  </w:style>
  <w:style w:type="character" w:styleId="CommentReference">
    <w:name w:val="annotation reference"/>
    <w:basedOn w:val="DefaultParagraphFont"/>
    <w:uiPriority w:val="99"/>
    <w:semiHidden/>
    <w:unhideWhenUsed/>
    <w:rsid w:val="000712B6"/>
    <w:rPr>
      <w:sz w:val="18"/>
      <w:szCs w:val="18"/>
    </w:rPr>
  </w:style>
  <w:style w:type="paragraph" w:styleId="CommentText">
    <w:name w:val="annotation text"/>
    <w:basedOn w:val="Normal"/>
    <w:link w:val="CommentTextChar"/>
    <w:uiPriority w:val="99"/>
    <w:semiHidden/>
    <w:unhideWhenUsed/>
    <w:rsid w:val="000712B6"/>
    <w:pPr>
      <w:spacing w:line="240" w:lineRule="auto"/>
    </w:pPr>
    <w:rPr>
      <w:sz w:val="24"/>
      <w:szCs w:val="24"/>
      <w:lang w:val="en-US"/>
    </w:rPr>
  </w:style>
  <w:style w:type="character" w:customStyle="1" w:styleId="CommentTextChar">
    <w:name w:val="Comment Text Char"/>
    <w:basedOn w:val="DefaultParagraphFont"/>
    <w:link w:val="CommentText"/>
    <w:uiPriority w:val="99"/>
    <w:semiHidden/>
    <w:rsid w:val="000712B6"/>
    <w:rPr>
      <w:sz w:val="24"/>
      <w:szCs w:val="24"/>
      <w:lang w:val="en-US"/>
    </w:rPr>
  </w:style>
  <w:style w:type="character" w:styleId="Hyperlink">
    <w:name w:val="Hyperlink"/>
    <w:basedOn w:val="DefaultParagraphFont"/>
    <w:uiPriority w:val="99"/>
    <w:unhideWhenUsed/>
    <w:rsid w:val="000712B6"/>
    <w:rPr>
      <w:color w:val="0563C1" w:themeColor="hyperlink"/>
      <w:u w:val="single"/>
    </w:rPr>
  </w:style>
  <w:style w:type="paragraph" w:styleId="NormalWeb">
    <w:name w:val="Normal (Web)"/>
    <w:basedOn w:val="Normal"/>
    <w:uiPriority w:val="99"/>
    <w:semiHidden/>
    <w:unhideWhenUsed/>
    <w:rsid w:val="000712B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0712B6"/>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E6493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E6493E"/>
    <w:rPr>
      <w:b/>
      <w:bCs/>
      <w:sz w:val="20"/>
      <w:szCs w:val="20"/>
      <w:lang w:val="en-GB"/>
    </w:rPr>
  </w:style>
  <w:style w:type="character" w:customStyle="1" w:styleId="CommentSubjectChar">
    <w:name w:val="Comment Subject Char"/>
    <w:basedOn w:val="CommentTextChar"/>
    <w:link w:val="CommentSubject"/>
    <w:uiPriority w:val="99"/>
    <w:semiHidden/>
    <w:rsid w:val="00E6493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hemiddleeastandislam.blogspot.com/2012/05/jamal-al-din-al-afghani.html" TargetMode="External"/><Relationship Id="rId12" Type="http://schemas.openxmlformats.org/officeDocument/2006/relationships/hyperlink" Target="http://www.iranicaonline.org/articles/afgani-jamal-al-din" TargetMode="External"/><Relationship Id="rId13" Type="http://schemas.openxmlformats.org/officeDocument/2006/relationships/hyperlink" Target="http://www.cis-ca.org/voices/a/afghni.htm" TargetMode="External"/><Relationship Id="rId14" Type="http://schemas.openxmlformats.org/officeDocument/2006/relationships/hyperlink" Target="http://www.h-net.org/~bahai/areprint/afghani/namihha/namihha.htm"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Jamal_ad-Din_al-Afghani"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9CF11BC5EC9346BC2A6830857651FC"/>
        <w:category>
          <w:name w:val="General"/>
          <w:gallery w:val="placeholder"/>
        </w:category>
        <w:types>
          <w:type w:val="bbPlcHdr"/>
        </w:types>
        <w:behaviors>
          <w:behavior w:val="content"/>
        </w:behaviors>
        <w:guid w:val="{07F98E33-DBF3-5146-832E-D6F522AEC179}"/>
      </w:docPartPr>
      <w:docPartBody>
        <w:p w:rsidR="00266480" w:rsidRDefault="00F22A29">
          <w:pPr>
            <w:pStyle w:val="959CF11BC5EC9346BC2A6830857651FC"/>
          </w:pPr>
          <w:r w:rsidRPr="00CC586D">
            <w:rPr>
              <w:rStyle w:val="PlaceholderText"/>
              <w:b/>
              <w:color w:val="FFFFFF" w:themeColor="background1"/>
            </w:rPr>
            <w:t>[Salutation]</w:t>
          </w:r>
        </w:p>
      </w:docPartBody>
    </w:docPart>
    <w:docPart>
      <w:docPartPr>
        <w:name w:val="CE4F5FD01CDCF34FA8D2AE704C54EAB1"/>
        <w:category>
          <w:name w:val="General"/>
          <w:gallery w:val="placeholder"/>
        </w:category>
        <w:types>
          <w:type w:val="bbPlcHdr"/>
        </w:types>
        <w:behaviors>
          <w:behavior w:val="content"/>
        </w:behaviors>
        <w:guid w:val="{F014421F-D0F7-C64E-BA2A-6478CF189DC6}"/>
      </w:docPartPr>
      <w:docPartBody>
        <w:p w:rsidR="00266480" w:rsidRDefault="00F22A29">
          <w:pPr>
            <w:pStyle w:val="CE4F5FD01CDCF34FA8D2AE704C54EAB1"/>
          </w:pPr>
          <w:r>
            <w:rPr>
              <w:rStyle w:val="PlaceholderText"/>
            </w:rPr>
            <w:t>[First name]</w:t>
          </w:r>
        </w:p>
      </w:docPartBody>
    </w:docPart>
    <w:docPart>
      <w:docPartPr>
        <w:name w:val="BA282929509FD843AE1F93124F9C7BA4"/>
        <w:category>
          <w:name w:val="General"/>
          <w:gallery w:val="placeholder"/>
        </w:category>
        <w:types>
          <w:type w:val="bbPlcHdr"/>
        </w:types>
        <w:behaviors>
          <w:behavior w:val="content"/>
        </w:behaviors>
        <w:guid w:val="{8246B31A-6A5F-404D-B1B5-03D3886D582E}"/>
      </w:docPartPr>
      <w:docPartBody>
        <w:p w:rsidR="00266480" w:rsidRDefault="00F22A29">
          <w:pPr>
            <w:pStyle w:val="BA282929509FD843AE1F93124F9C7BA4"/>
          </w:pPr>
          <w:r>
            <w:rPr>
              <w:rStyle w:val="PlaceholderText"/>
            </w:rPr>
            <w:t>[Middle name]</w:t>
          </w:r>
        </w:p>
      </w:docPartBody>
    </w:docPart>
    <w:docPart>
      <w:docPartPr>
        <w:name w:val="939A0FA8F14556439A53BB54ED88416C"/>
        <w:category>
          <w:name w:val="General"/>
          <w:gallery w:val="placeholder"/>
        </w:category>
        <w:types>
          <w:type w:val="bbPlcHdr"/>
        </w:types>
        <w:behaviors>
          <w:behavior w:val="content"/>
        </w:behaviors>
        <w:guid w:val="{FA334E0E-4597-F444-A7C0-F7C430D701C6}"/>
      </w:docPartPr>
      <w:docPartBody>
        <w:p w:rsidR="00266480" w:rsidRDefault="00F22A29">
          <w:pPr>
            <w:pStyle w:val="939A0FA8F14556439A53BB54ED88416C"/>
          </w:pPr>
          <w:r>
            <w:rPr>
              <w:rStyle w:val="PlaceholderText"/>
            </w:rPr>
            <w:t>[Last name]</w:t>
          </w:r>
        </w:p>
      </w:docPartBody>
    </w:docPart>
    <w:docPart>
      <w:docPartPr>
        <w:name w:val="1CFDA5828D40924CA1E2E4DCF3FBE542"/>
        <w:category>
          <w:name w:val="General"/>
          <w:gallery w:val="placeholder"/>
        </w:category>
        <w:types>
          <w:type w:val="bbPlcHdr"/>
        </w:types>
        <w:behaviors>
          <w:behavior w:val="content"/>
        </w:behaviors>
        <w:guid w:val="{F711166C-6973-BF48-884B-B0191FE0CDA8}"/>
      </w:docPartPr>
      <w:docPartBody>
        <w:p w:rsidR="00266480" w:rsidRDefault="00F22A29">
          <w:pPr>
            <w:pStyle w:val="1CFDA5828D40924CA1E2E4DCF3FBE542"/>
          </w:pPr>
          <w:r>
            <w:rPr>
              <w:rStyle w:val="PlaceholderText"/>
            </w:rPr>
            <w:t>[Enter your biography]</w:t>
          </w:r>
        </w:p>
      </w:docPartBody>
    </w:docPart>
    <w:docPart>
      <w:docPartPr>
        <w:name w:val="75C86EA2572AE149B5BB1DEEC48CA3F3"/>
        <w:category>
          <w:name w:val="General"/>
          <w:gallery w:val="placeholder"/>
        </w:category>
        <w:types>
          <w:type w:val="bbPlcHdr"/>
        </w:types>
        <w:behaviors>
          <w:behavior w:val="content"/>
        </w:behaviors>
        <w:guid w:val="{97A7A36B-3F31-184A-8ADC-BAF9568CFA0B}"/>
      </w:docPartPr>
      <w:docPartBody>
        <w:p w:rsidR="00266480" w:rsidRDefault="00F22A29">
          <w:pPr>
            <w:pStyle w:val="75C86EA2572AE149B5BB1DEEC48CA3F3"/>
          </w:pPr>
          <w:r>
            <w:rPr>
              <w:rStyle w:val="PlaceholderText"/>
            </w:rPr>
            <w:t>[Enter the institution with which you are affiliated]</w:t>
          </w:r>
        </w:p>
      </w:docPartBody>
    </w:docPart>
    <w:docPart>
      <w:docPartPr>
        <w:name w:val="86129B2BEC1EEE44A4C7B171EBEFDDA5"/>
        <w:category>
          <w:name w:val="General"/>
          <w:gallery w:val="placeholder"/>
        </w:category>
        <w:types>
          <w:type w:val="bbPlcHdr"/>
        </w:types>
        <w:behaviors>
          <w:behavior w:val="content"/>
        </w:behaviors>
        <w:guid w:val="{CE02594D-2F61-9448-BA00-EFC947EE6074}"/>
      </w:docPartPr>
      <w:docPartBody>
        <w:p w:rsidR="00266480" w:rsidRDefault="00F22A29">
          <w:pPr>
            <w:pStyle w:val="86129B2BEC1EEE44A4C7B171EBEFDDA5"/>
          </w:pPr>
          <w:r w:rsidRPr="00EF74F7">
            <w:rPr>
              <w:b/>
              <w:color w:val="808080" w:themeColor="background1" w:themeShade="80"/>
            </w:rPr>
            <w:t>[Enter the headword for your article]</w:t>
          </w:r>
        </w:p>
      </w:docPartBody>
    </w:docPart>
    <w:docPart>
      <w:docPartPr>
        <w:name w:val="7D53C0F83A12A144BB40CD3BD2C0B325"/>
        <w:category>
          <w:name w:val="General"/>
          <w:gallery w:val="placeholder"/>
        </w:category>
        <w:types>
          <w:type w:val="bbPlcHdr"/>
        </w:types>
        <w:behaviors>
          <w:behavior w:val="content"/>
        </w:behaviors>
        <w:guid w:val="{3CBF677F-3173-AB48-9E64-3879BB271321}"/>
      </w:docPartPr>
      <w:docPartBody>
        <w:p w:rsidR="00266480" w:rsidRDefault="00F22A29">
          <w:pPr>
            <w:pStyle w:val="7D53C0F83A12A144BB40CD3BD2C0B32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A8C00E259155458E6FC6B90B993B71"/>
        <w:category>
          <w:name w:val="General"/>
          <w:gallery w:val="placeholder"/>
        </w:category>
        <w:types>
          <w:type w:val="bbPlcHdr"/>
        </w:types>
        <w:behaviors>
          <w:behavior w:val="content"/>
        </w:behaviors>
        <w:guid w:val="{A05D92FD-031F-0A48-92D4-6AEF82C8DEBB}"/>
      </w:docPartPr>
      <w:docPartBody>
        <w:p w:rsidR="00266480" w:rsidRDefault="00F22A29">
          <w:pPr>
            <w:pStyle w:val="5DA8C00E259155458E6FC6B90B993B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EB49158B3E2B643BB069799FCA4E688"/>
        <w:category>
          <w:name w:val="General"/>
          <w:gallery w:val="placeholder"/>
        </w:category>
        <w:types>
          <w:type w:val="bbPlcHdr"/>
        </w:types>
        <w:behaviors>
          <w:behavior w:val="content"/>
        </w:behaviors>
        <w:guid w:val="{25048146-44AB-CC49-B3A8-0C1750C8DAE8}"/>
      </w:docPartPr>
      <w:docPartBody>
        <w:p w:rsidR="00266480" w:rsidRDefault="00F22A29">
          <w:pPr>
            <w:pStyle w:val="CEB49158B3E2B643BB069799FCA4E68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B09296F6EDE14FB6F8BE65F5FE2CC2"/>
        <w:category>
          <w:name w:val="General"/>
          <w:gallery w:val="placeholder"/>
        </w:category>
        <w:types>
          <w:type w:val="bbPlcHdr"/>
        </w:types>
        <w:behaviors>
          <w:behavior w:val="content"/>
        </w:behaviors>
        <w:guid w:val="{A7B543A1-795B-0642-BBA4-2FCF258F09C0}"/>
      </w:docPartPr>
      <w:docPartBody>
        <w:p w:rsidR="00266480" w:rsidRDefault="00F22A29">
          <w:pPr>
            <w:pStyle w:val="A1B09296F6EDE14FB6F8BE65F5FE2CC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de2000">
    <w:altName w:val="Arial Unicode MS"/>
    <w:panose1 w:val="00000000000000000000"/>
    <w:charset w:val="81"/>
    <w:family w:val="auto"/>
    <w:notTrueType/>
    <w:pitch w:val="default"/>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480"/>
    <w:rsid w:val="00266480"/>
    <w:rsid w:val="00A51259"/>
    <w:rsid w:val="00F22A2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9CF11BC5EC9346BC2A6830857651FC">
    <w:name w:val="959CF11BC5EC9346BC2A6830857651FC"/>
  </w:style>
  <w:style w:type="paragraph" w:customStyle="1" w:styleId="CE4F5FD01CDCF34FA8D2AE704C54EAB1">
    <w:name w:val="CE4F5FD01CDCF34FA8D2AE704C54EAB1"/>
  </w:style>
  <w:style w:type="paragraph" w:customStyle="1" w:styleId="BA282929509FD843AE1F93124F9C7BA4">
    <w:name w:val="BA282929509FD843AE1F93124F9C7BA4"/>
  </w:style>
  <w:style w:type="paragraph" w:customStyle="1" w:styleId="939A0FA8F14556439A53BB54ED88416C">
    <w:name w:val="939A0FA8F14556439A53BB54ED88416C"/>
  </w:style>
  <w:style w:type="paragraph" w:customStyle="1" w:styleId="1CFDA5828D40924CA1E2E4DCF3FBE542">
    <w:name w:val="1CFDA5828D40924CA1E2E4DCF3FBE542"/>
  </w:style>
  <w:style w:type="paragraph" w:customStyle="1" w:styleId="75C86EA2572AE149B5BB1DEEC48CA3F3">
    <w:name w:val="75C86EA2572AE149B5BB1DEEC48CA3F3"/>
  </w:style>
  <w:style w:type="paragraph" w:customStyle="1" w:styleId="86129B2BEC1EEE44A4C7B171EBEFDDA5">
    <w:name w:val="86129B2BEC1EEE44A4C7B171EBEFDDA5"/>
  </w:style>
  <w:style w:type="paragraph" w:customStyle="1" w:styleId="7D53C0F83A12A144BB40CD3BD2C0B325">
    <w:name w:val="7D53C0F83A12A144BB40CD3BD2C0B325"/>
  </w:style>
  <w:style w:type="paragraph" w:customStyle="1" w:styleId="5DA8C00E259155458E6FC6B90B993B71">
    <w:name w:val="5DA8C00E259155458E6FC6B90B993B71"/>
  </w:style>
  <w:style w:type="paragraph" w:customStyle="1" w:styleId="CEB49158B3E2B643BB069799FCA4E688">
    <w:name w:val="CEB49158B3E2B643BB069799FCA4E688"/>
  </w:style>
  <w:style w:type="paragraph" w:customStyle="1" w:styleId="A1B09296F6EDE14FB6F8BE65F5FE2CC2">
    <w:name w:val="A1B09296F6EDE14FB6F8BE65F5FE2C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Afs63</b:Tag>
    <b:SourceType>Book</b:SourceType>
    <b:Guid>{A1C82F56-0AA1-B544-849D-568D1B9977B9}</b:Guid>
    <b:Author>
      <b:Author>
        <b:NameList>
          <b:Person>
            <b:Last>Afshar</b:Last>
            <b:First>Iraj</b:First>
            <b:Middle>and Mahdawi, Asghar</b:Middle>
          </b:Person>
        </b:NameList>
      </b:Author>
    </b:Author>
    <b:Title>Majmu’a-yi asnad wa madariki chap nashuda dar bara-yi Sayyid Jamal al-Din mashhur be-Afghani</b:Title>
    <b:City>Tehran</b:City>
    <b:Publisher>Tehran University Press</b:Publisher>
    <b:Year>1963</b:Year>
    <b:RefOrder>1</b:RefOrder>
  </b:Source>
  <b:Source>
    <b:Tag>Hou82</b:Tag>
    <b:SourceType>Book</b:SourceType>
    <b:Guid>{55310938-D790-E04F-9FED-421A1C84361D}</b:Guid>
    <b:Author>
      <b:Author>
        <b:NameList>
          <b:Person>
            <b:Last>Hourani</b:Last>
            <b:First>Albert</b:First>
          </b:Person>
        </b:NameList>
      </b:Author>
    </b:Author>
    <b:Title>Arabic Thought in the Liberal Age: 1789-1939 </b:Title>
    <b:City>Cambridge</b:City>
    <b:Publisher>Cambridge University Press</b:Publisher>
    <b:Year>1982</b:Year>
    <b:RefOrder>2</b:RefOrder>
  </b:Source>
  <b:Source>
    <b:Tag>Ked83</b:Tag>
    <b:SourceType>Book</b:SourceType>
    <b:Guid>{6D1A8C1F-3410-DD49-82F5-27803C145F91}</b:Guid>
    <b:Author>
      <b:Author>
        <b:NameList>
          <b:Person>
            <b:Last> Keddie</b:Last>
            <b:First>Nikki</b:First>
          </b:Person>
        </b:NameList>
      </b:Author>
    </b:Author>
    <b:Title>An Islamic Response to Imperialism: Political and Religious Writings of Sayyid Jamal al-Din ‘al-Afghani’</b:Title>
    <b:City>Berkeley</b:City>
    <b:Publisher>University of California Press</b:Publisher>
    <b:Year>1983</b:Year>
    <b:RefOrder>3</b:RefOrder>
  </b:Source>
  <b:Source>
    <b:Tag>Ked66</b:Tag>
    <b:SourceType>JournalArticle</b:SourceType>
    <b:Guid>{2704F9A4-AE6B-5C45-BC54-7C1111763E5D}</b:Guid>
    <b:Author>
      <b:Author>
        <b:NameList>
          <b:Person>
            <b:Last> Keddie</b:Last>
            <b:First>Nikki</b:First>
          </b:Person>
        </b:NameList>
      </b:Author>
    </b:Author>
    <b:Title>Sayyid Jamal al-Din al-Afghani’s First Twenty-Seven Years: The Darkest Period</b:Title>
    <b:Year>1966</b:Year>
    <b:Volume>20</b:Volume>
    <b:Pages>517-533</b:Pages>
    <b:JournalName>Middle East Journal</b:JournalName>
    <b:Issue>4</b:Issue>
    <b:RefOrder>4</b:RefOrder>
  </b:Source>
  <b:Source>
    <b:Tag>Ked72</b:Tag>
    <b:SourceType>Book</b:SourceType>
    <b:Guid>{A146964D-60D6-9246-84AA-E16DC665A926}</b:Guid>
    <b:Author>
      <b:Author>
        <b:NameList>
          <b:Person>
            <b:Last> Keddie</b:Last>
            <b:First>Nikki</b:First>
          </b:Person>
        </b:NameList>
      </b:Author>
    </b:Author>
    <b:Title>Sayyid Jamal al-Din Afghani: A Political Biography </b:Title>
    <b:Publisher>University of California Press</b:Publisher>
    <b:City>Berkeley</b:City>
    <b:Year>1972</b:Year>
    <b:RefOrder>5</b:RefOrder>
  </b:Source>
  <b:Source>
    <b:Tag>Ken66</b:Tag>
    <b:SourceType>JournalArticle</b:SourceType>
    <b:Guid>{A347620A-E2A2-7B43-B547-9D535E21B69F}</b:Guid>
    <b:Author>
      <b:Author>
        <b:NameList>
          <b:Person>
            <b:Last>Kenny</b:Last>
            <b:First>L.M</b:First>
          </b:Person>
        </b:NameList>
      </b:Author>
    </b:Author>
    <b:Title>Al-Afghani on Types of Despotic Government</b:Title>
    <b:Year>1966</b:Year>
    <b:Volume>86</b:Volume>
    <b:Pages>19-27</b:Pages>
    <b:JournalName>Journal of the American Oriental Society</b:JournalName>
    <b:Issue>1</b:Issue>
    <b:RefOrder>6</b:RefOrder>
  </b:Source>
  <b:Source>
    <b:Tag>Say71</b:Tag>
    <b:SourceType>JournalArticle</b:SourceType>
    <b:Guid>{48B20D34-1807-2442-99E6-345C227050A4}</b:Guid>
    <b:Author>
      <b:Author>
        <b:NameList>
          <b:Person>
            <b:Last>Sayid Jamal al-Din al Afghani</b:Last>
            <b:First>Abdul-Hadi</b:First>
            <b:Middle>Ha’iri</b:Middle>
          </b:Person>
        </b:NameList>
      </b:Author>
    </b:Author>
    <b:Title>Afghani on the Decline of Islam</b:Title>
    <b:JournalName>Die Welt des Islams</b:JournalName>
    <b:Year>1971</b:Year>
    <b:Volume>13</b:Volume>
    <b:Pages>121-125</b:Pages>
    <b:RefOrder>7</b:RefOrder>
  </b:Source>
</b:Sources>
</file>

<file path=customXml/itemProps1.xml><?xml version="1.0" encoding="utf-8"?>
<ds:datastoreItem xmlns:ds="http://schemas.openxmlformats.org/officeDocument/2006/customXml" ds:itemID="{332CD4D1-9223-0646-A173-8D6339D57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22</TotalTime>
  <Pages>5</Pages>
  <Words>1593</Words>
  <Characters>9082</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3</cp:revision>
  <dcterms:created xsi:type="dcterms:W3CDTF">2015-12-08T06:30:00Z</dcterms:created>
  <dcterms:modified xsi:type="dcterms:W3CDTF">2016-06-17T01:40:00Z</dcterms:modified>
</cp:coreProperties>
</file>