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37D" w:rsidRPr="00DA4122" w:rsidRDefault="00DA4122">
      <w:pPr>
        <w:rPr>
          <w:b/>
          <w:sz w:val="44"/>
        </w:rPr>
      </w:pPr>
      <w:bookmarkStart w:id="0" w:name="_GoBack"/>
      <w:r w:rsidRPr="00DA4122">
        <w:rPr>
          <w:b/>
          <w:sz w:val="44"/>
        </w:rPr>
        <w:t>Module 2 - Connect to Data:</w:t>
      </w:r>
    </w:p>
    <w:bookmarkEnd w:id="0"/>
    <w:p w:rsidR="00DA4122" w:rsidRDefault="00DA4122"/>
    <w:p w:rsidR="00DA4122" w:rsidRPr="00DA4122" w:rsidRDefault="00DA4122" w:rsidP="00DA412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DA4122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Connect to data</w:t>
      </w:r>
    </w:p>
    <w:p w:rsidR="00DA4122" w:rsidRPr="00DA4122" w:rsidRDefault="00DA4122" w:rsidP="00DA41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With Power BI Desktop installed, you're ready to connect to the ever-expanding world of data. To see the many types of data sources available, select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Get Data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&gt;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More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in the Power BI Desktop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Home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tab, and in the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Get Data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window, scroll through the list of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All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data sources. In this quick tour, you connect to a couple of different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Web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data sources.</w:t>
      </w:r>
    </w:p>
    <w:p w:rsidR="00DA4122" w:rsidRPr="00DA4122" w:rsidRDefault="00DA4122" w:rsidP="00DA41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A4122">
        <w:rPr>
          <w:rFonts w:ascii="Segoe UI" w:eastAsia="Times New Roman" w:hAnsi="Segoe UI" w:cs="Segoe UI"/>
          <w:noProof/>
          <w:color w:val="171717"/>
          <w:sz w:val="24"/>
          <w:szCs w:val="24"/>
        </w:rPr>
        <w:lastRenderedPageBreak/>
        <w:drawing>
          <wp:inline distT="0" distB="0" distL="0" distR="0">
            <wp:extent cx="5715000" cy="6286500"/>
            <wp:effectExtent l="0" t="0" r="0" b="0"/>
            <wp:docPr id="5" name="Picture 5" descr="Screenshot of Power B I Desktop showing the Get Data too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Power B I Desktop showing the Get Data tool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22" w:rsidRPr="00DA4122" w:rsidRDefault="00DA4122" w:rsidP="00DA41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Imagine you're a data analyst working for a sunglasses retailer. You want to help your client target sunglasses sales where the sun shines most frequently. The Bankrate.com </w:t>
      </w:r>
      <w:hyperlink r:id="rId5" w:history="1">
        <w:r w:rsidRPr="00DA412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Best and worst states for retirement</w:t>
        </w:r>
      </w:hyperlink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page has interesting data on this subject.</w:t>
      </w:r>
    </w:p>
    <w:p w:rsidR="00DA4122" w:rsidRPr="00DA4122" w:rsidRDefault="00DA4122" w:rsidP="00DA41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On the Power BI Desktop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Home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tab, select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Get Data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&gt;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Web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to connect to a web data source.</w:t>
      </w:r>
    </w:p>
    <w:p w:rsidR="00DA4122" w:rsidRPr="00DA4122" w:rsidRDefault="00DA4122" w:rsidP="00DA41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A4122">
        <w:rPr>
          <w:rFonts w:ascii="Segoe UI" w:eastAsia="Times New Roman" w:hAnsi="Segoe UI" w:cs="Segoe UI"/>
          <w:noProof/>
          <w:color w:val="171717"/>
          <w:sz w:val="24"/>
          <w:szCs w:val="24"/>
        </w:rPr>
        <w:lastRenderedPageBreak/>
        <w:drawing>
          <wp:inline distT="0" distB="0" distL="0" distR="0">
            <wp:extent cx="4000500" cy="5743575"/>
            <wp:effectExtent l="0" t="0" r="0" b="9525"/>
            <wp:docPr id="4" name="Picture 4" descr="Screenshot of Power B I Desktop showing the Web option of the Get Data too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Power B I Desktop showing the Web option of the Get Data tool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22" w:rsidRPr="00DA4122" w:rsidRDefault="00DA4122" w:rsidP="00DA41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In the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From Web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dialog box, paste the address </w:t>
      </w:r>
      <w:r w:rsidRPr="00DA4122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https://www.bankrate.com/retirement/best-and-worst-states-for-retirement/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 xml:space="preserve"> into </w:t>
      </w:r>
      <w:proofErr w:type="spellStart"/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the</w:t>
      </w:r>
      <w:proofErr w:type="spellEnd"/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URL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field, and select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OK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:rsidR="00DA4122" w:rsidRPr="00DA4122" w:rsidRDefault="00DA4122" w:rsidP="00DA41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A4122">
        <w:rPr>
          <w:rFonts w:ascii="Segoe UI" w:eastAsia="Times New Roman" w:hAnsi="Segoe UI" w:cs="Segoe UI"/>
          <w:noProof/>
          <w:color w:val="171717"/>
          <w:sz w:val="24"/>
          <w:szCs w:val="24"/>
        </w:rPr>
        <w:lastRenderedPageBreak/>
        <w:drawing>
          <wp:inline distT="0" distB="0" distL="0" distR="0">
            <wp:extent cx="6667500" cy="2095500"/>
            <wp:effectExtent l="0" t="0" r="0" b="0"/>
            <wp:docPr id="3" name="Picture 3" descr="Screenshot of Power B I Desktop showing the From Web dialog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Power B I Desktop showing the From Web dialog box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22" w:rsidRPr="00DA4122" w:rsidRDefault="00DA4122" w:rsidP="00DA41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If prompted, on the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Access Web Content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screen, select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Connect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to use anonymous access.</w:t>
      </w:r>
    </w:p>
    <w:p w:rsidR="00DA4122" w:rsidRPr="00DA4122" w:rsidRDefault="00DA4122" w:rsidP="00DA41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The query functionality of Power BI Desktop goes to work and contacts the web resource. The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Navigator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window returns what it found on the web page, in this case an HTML table called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Ranking of best and worst states for retirement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, and five other suggested tables. You're interested in the HTML table, so select it to see a preview.</w:t>
      </w:r>
    </w:p>
    <w:p w:rsidR="00DA4122" w:rsidRPr="00DA4122" w:rsidRDefault="00DA4122" w:rsidP="00DA41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At this point you can select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Load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to load the table, or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Transform data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to make changes in the table before you load it.</w:t>
      </w:r>
    </w:p>
    <w:p w:rsidR="00DA4122" w:rsidRPr="00DA4122" w:rsidRDefault="00DA4122" w:rsidP="00DA41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A4122">
        <w:rPr>
          <w:rFonts w:ascii="Segoe UI" w:eastAsia="Times New Roman" w:hAnsi="Segoe UI" w:cs="Segoe UI"/>
          <w:noProof/>
          <w:color w:val="171717"/>
          <w:sz w:val="24"/>
          <w:szCs w:val="24"/>
        </w:rPr>
        <w:lastRenderedPageBreak/>
        <w:drawing>
          <wp:inline distT="0" distB="0" distL="0" distR="0">
            <wp:extent cx="8391525" cy="6677025"/>
            <wp:effectExtent l="0" t="0" r="9525" b="9525"/>
            <wp:docPr id="2" name="Picture 2" descr="Screenshot of Power B I Desktop showing a table display of imported da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Power B I Desktop showing a table display of imported dat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5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22" w:rsidRPr="00DA4122" w:rsidRDefault="00DA4122" w:rsidP="00DA41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When you select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Transform data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, Power Query Editor launches, with a representative view of the table. The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Query Settings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pane is on the right, or you can always show it by selecting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Query Settings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on the </w:t>
      </w:r>
      <w:r w:rsidRPr="00DA412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View</w:t>
      </w: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 tab of Power Query Editor.</w:t>
      </w:r>
    </w:p>
    <w:p w:rsidR="00DA4122" w:rsidRPr="00DA4122" w:rsidRDefault="00DA4122" w:rsidP="00DA41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A4122">
        <w:rPr>
          <w:rFonts w:ascii="Segoe UI" w:eastAsia="Times New Roman" w:hAnsi="Segoe UI" w:cs="Segoe UI"/>
          <w:noProof/>
          <w:color w:val="171717"/>
          <w:sz w:val="24"/>
          <w:szCs w:val="24"/>
        </w:rPr>
        <w:lastRenderedPageBreak/>
        <w:drawing>
          <wp:inline distT="0" distB="0" distL="0" distR="0">
            <wp:extent cx="11963400" cy="5191125"/>
            <wp:effectExtent l="0" t="0" r="0" b="9525"/>
            <wp:docPr id="1" name="Picture 1" descr="Screenshot of Power B I Desktop showing the Power Query Editor with Query Setting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Power B I Desktop showing the Power Query Editor with Query Setting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22" w:rsidRPr="00DA4122" w:rsidRDefault="00DA4122" w:rsidP="00DA41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For more information about connecting to data, see </w:t>
      </w:r>
      <w:hyperlink r:id="rId10" w:history="1">
        <w:r w:rsidRPr="00DA412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Connect to data in Power BI Desktop</w:t>
        </w:r>
      </w:hyperlink>
      <w:r w:rsidRPr="00DA4122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:rsidR="00DA4122" w:rsidRDefault="00DA4122"/>
    <w:sectPr w:rsidR="00DA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22"/>
    <w:rsid w:val="00042716"/>
    <w:rsid w:val="0024087A"/>
    <w:rsid w:val="00DA4122"/>
    <w:rsid w:val="00E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0221"/>
  <w15:chartTrackingRefBased/>
  <w15:docId w15:val="{135C9A38-F083-4248-82A6-9C643948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41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1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4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41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412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A41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4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bankrate.com/retirement/best-and-worst-states-for-retirement/" TargetMode="External"/><Relationship Id="rId10" Type="http://schemas.openxmlformats.org/officeDocument/2006/relationships/hyperlink" Target="https://docs.microsoft.com/en-us/power-bi/connect-data/desktop-connect-to-data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College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Lee</dc:creator>
  <cp:keywords/>
  <dc:description/>
  <cp:lastModifiedBy>Ernesto Lee</cp:lastModifiedBy>
  <cp:revision>2</cp:revision>
  <dcterms:created xsi:type="dcterms:W3CDTF">2021-09-01T21:54:00Z</dcterms:created>
  <dcterms:modified xsi:type="dcterms:W3CDTF">2021-09-01T21:54:00Z</dcterms:modified>
</cp:coreProperties>
</file>