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488DF" w14:textId="1E144653" w:rsidR="00B136DA" w:rsidRDefault="00B136DA" w:rsidP="00B136DA">
      <w:pPr>
        <w:pStyle w:val="ListParagraph"/>
        <w:numPr>
          <w:ilvl w:val="0"/>
          <w:numId w:val="1"/>
        </w:numPr>
      </w:pPr>
      <w:r>
        <w:t>3” Drone swarm piloted by a central command unit, with threat detection capabilities.</w:t>
      </w:r>
    </w:p>
    <w:p w14:paraId="0030B986" w14:textId="2B584511" w:rsidR="00B136DA" w:rsidRDefault="00B136DA" w:rsidP="00B136DA">
      <w:pPr>
        <w:pStyle w:val="ListParagraph"/>
        <w:numPr>
          <w:ilvl w:val="0"/>
          <w:numId w:val="1"/>
        </w:numPr>
      </w:pPr>
      <w:r>
        <w:t>Pseudo satellite with high resolution cameras capable of monitoring a large zone.</w:t>
      </w:r>
    </w:p>
    <w:p w14:paraId="14993508" w14:textId="71B6EED3" w:rsidR="00783770" w:rsidRDefault="00B31E2B" w:rsidP="00783770">
      <w:pPr>
        <w:pStyle w:val="ListParagraph"/>
        <w:numPr>
          <w:ilvl w:val="0"/>
          <w:numId w:val="1"/>
        </w:numPr>
      </w:pPr>
      <w:r>
        <w:t>7” autonomous drone with pathfinding capabilities and obstacle avoidance.</w:t>
      </w:r>
    </w:p>
    <w:p w14:paraId="625989E9" w14:textId="77777777" w:rsidR="00783770" w:rsidRDefault="00783770" w:rsidP="00783770">
      <w:pPr>
        <w:pStyle w:val="ListParagraph"/>
        <w:numPr>
          <w:ilvl w:val="0"/>
          <w:numId w:val="1"/>
        </w:numPr>
      </w:pPr>
      <w:r>
        <w:t>CalwdPhone: install OpenClaw on my CAT s22 flip phone and use it as an ai interface to control my schedule/ project journal.</w:t>
      </w:r>
    </w:p>
    <w:p w14:paraId="1EEF2D99" w14:textId="0E311B0C" w:rsidR="005B0AA1" w:rsidRDefault="005B0AA1" w:rsidP="00783770">
      <w:pPr>
        <w:pStyle w:val="ListParagraph"/>
        <w:numPr>
          <w:ilvl w:val="0"/>
          <w:numId w:val="1"/>
        </w:numPr>
      </w:pPr>
      <w:r>
        <w:t xml:space="preserve">Modular caterpillar-like ground </w:t>
      </w:r>
      <w:r w:rsidR="00A03AA2">
        <w:t>drones</w:t>
      </w:r>
      <w:r>
        <w:t xml:space="preserve"> meant to sweep roads for IEDs.</w:t>
      </w:r>
      <w:r w:rsidR="00A03AA2">
        <w:t xml:space="preserve"> Each module has one large wheel meant to trigger IEDs and is “loosely” attached to the </w:t>
      </w:r>
      <w:r w:rsidR="007536D6">
        <w:t>other modules</w:t>
      </w:r>
      <w:r w:rsidR="00A03AA2">
        <w:t xml:space="preserve"> for higher maneuverability and resilience after an explosion. </w:t>
      </w:r>
    </w:p>
    <w:p w14:paraId="6B773765" w14:textId="57C19565" w:rsidR="007B2C3B" w:rsidRDefault="007B2C3B" w:rsidP="00783770">
      <w:pPr>
        <w:pStyle w:val="ListParagraph"/>
        <w:numPr>
          <w:ilvl w:val="0"/>
          <w:numId w:val="1"/>
        </w:numPr>
      </w:pPr>
      <w:r>
        <w:t xml:space="preserve">Security </w:t>
      </w:r>
      <w:r w:rsidR="00DD4CCE">
        <w:t>solutions</w:t>
      </w:r>
      <w:r>
        <w:t xml:space="preserve"> (drone or sentry towers) meant to detect human presence trough Wi-Fi.</w:t>
      </w:r>
      <w:r w:rsidR="00DD4CCE">
        <w:t xml:space="preserve"> Goal to monitor a </w:t>
      </w:r>
      <w:r w:rsidR="00A64007">
        <w:t>large area</w:t>
      </w:r>
      <w:r w:rsidR="00DD4CCE">
        <w:t>.</w:t>
      </w:r>
    </w:p>
    <w:p w14:paraId="65157627" w14:textId="54DD4555" w:rsidR="0048209B" w:rsidRDefault="0048209B" w:rsidP="00783770">
      <w:pPr>
        <w:pStyle w:val="ListParagraph"/>
        <w:numPr>
          <w:ilvl w:val="0"/>
          <w:numId w:val="1"/>
        </w:numPr>
      </w:pPr>
      <w:r>
        <w:t xml:space="preserve">Connect my local model to an online Gemini search so that even if my models data is outdated it can still give me information it doesn’t have instead of hallucinating stuff. </w:t>
      </w:r>
    </w:p>
    <w:p w14:paraId="5DAA295C" w14:textId="08353387" w:rsidR="00765DEE" w:rsidRDefault="00765DEE" w:rsidP="00783770">
      <w:pPr>
        <w:pStyle w:val="ListParagraph"/>
        <w:numPr>
          <w:ilvl w:val="0"/>
          <w:numId w:val="1"/>
        </w:numPr>
      </w:pPr>
      <w:r>
        <w:t>(Hear me out) Loitering munitions UAVs circling 24/7 above “</w:t>
      </w:r>
      <w:r w:rsidR="00A64007">
        <w:t>endangered</w:t>
      </w:r>
      <w:r>
        <w:t>” locations (villages, churches, etc…) and can be activated when a convoy of attackers is detected in the area. Multiple big issues: collateral damage if you go with explosive UAVs, could be a blade or a spike though/ detection is a whole system that has to be designed to support this</w:t>
      </w:r>
      <w:r w:rsidR="00A64007">
        <w:t xml:space="preserve"> idea</w:t>
      </w:r>
      <w:r>
        <w:t xml:space="preserve"> which is just a “rapid support” system and the detection can probably be bypassed through different tactics/ this is a kinetic weapon, you should not think of designing such things…</w:t>
      </w:r>
    </w:p>
    <w:p w14:paraId="2BA6252B" w14:textId="4D8C033C" w:rsidR="002B70E8" w:rsidRDefault="002B70E8" w:rsidP="00783770">
      <w:pPr>
        <w:pStyle w:val="ListParagraph"/>
        <w:numPr>
          <w:ilvl w:val="0"/>
          <w:numId w:val="1"/>
        </w:numPr>
      </w:pPr>
      <w:r>
        <w:t>An agentic pipeline to automate the editing of my ytb vlog</w:t>
      </w:r>
      <w:r w:rsidR="00944950">
        <w:t>s.</w:t>
      </w:r>
    </w:p>
    <w:p w14:paraId="4C3AF877" w14:textId="3E558873" w:rsidR="003B6B5A" w:rsidRDefault="003B6B5A" w:rsidP="00783770">
      <w:pPr>
        <w:pStyle w:val="ListParagraph"/>
        <w:numPr>
          <w:ilvl w:val="0"/>
          <w:numId w:val="1"/>
        </w:numPr>
      </w:pPr>
      <w:r>
        <w:t>Defense system to identify terrorists hiding inside population centers, drones capable of spraying chemicals that are identifiable by security forces (by dog sniffing or maybe a tool capable of detecting scents. Could be used on known bandit hideouts or deployed during a village attack. It could also be set up as traps in evacuated forests with the esp human detector you’re thinking about. Doesn’t necessarily need to be a drone swarm, could be a plane, one heavy UAV, specially designed gas bomb in a trap. (NB: I really like this idea !)</w:t>
      </w:r>
    </w:p>
    <w:p w14:paraId="510F5727" w14:textId="6CB7CDA8" w:rsidR="00783770" w:rsidRDefault="00783770" w:rsidP="00783770">
      <w:r>
        <w:t xml:space="preserve"> </w:t>
      </w:r>
    </w:p>
    <w:sectPr w:rsidR="007837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321363"/>
    <w:multiLevelType w:val="hybridMultilevel"/>
    <w:tmpl w:val="DAD00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091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94C"/>
    <w:rsid w:val="001E387D"/>
    <w:rsid w:val="002B70E8"/>
    <w:rsid w:val="00334247"/>
    <w:rsid w:val="00367186"/>
    <w:rsid w:val="003B3A65"/>
    <w:rsid w:val="003B6B5A"/>
    <w:rsid w:val="0048209B"/>
    <w:rsid w:val="005B0AA1"/>
    <w:rsid w:val="007536D6"/>
    <w:rsid w:val="00765DEE"/>
    <w:rsid w:val="00783770"/>
    <w:rsid w:val="007B2C3B"/>
    <w:rsid w:val="008E094C"/>
    <w:rsid w:val="00944950"/>
    <w:rsid w:val="00A03AA2"/>
    <w:rsid w:val="00A24B2A"/>
    <w:rsid w:val="00A64007"/>
    <w:rsid w:val="00A958C5"/>
    <w:rsid w:val="00B136DA"/>
    <w:rsid w:val="00B31E2B"/>
    <w:rsid w:val="00C5685A"/>
    <w:rsid w:val="00D91F8F"/>
    <w:rsid w:val="00DD4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CE397"/>
  <w15:chartTrackingRefBased/>
  <w15:docId w15:val="{3E28D630-919D-4C6F-B7AA-9A7AE6055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9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09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09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09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09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09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9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9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9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9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09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09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09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09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09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9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9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94C"/>
    <w:rPr>
      <w:rFonts w:eastAsiaTheme="majorEastAsia" w:cstheme="majorBidi"/>
      <w:color w:val="272727" w:themeColor="text1" w:themeTint="D8"/>
    </w:rPr>
  </w:style>
  <w:style w:type="paragraph" w:styleId="Title">
    <w:name w:val="Title"/>
    <w:basedOn w:val="Normal"/>
    <w:next w:val="Normal"/>
    <w:link w:val="TitleChar"/>
    <w:uiPriority w:val="10"/>
    <w:qFormat/>
    <w:rsid w:val="008E09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9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9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9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94C"/>
    <w:pPr>
      <w:spacing w:before="160"/>
      <w:jc w:val="center"/>
    </w:pPr>
    <w:rPr>
      <w:i/>
      <w:iCs/>
      <w:color w:val="404040" w:themeColor="text1" w:themeTint="BF"/>
    </w:rPr>
  </w:style>
  <w:style w:type="character" w:customStyle="1" w:styleId="QuoteChar">
    <w:name w:val="Quote Char"/>
    <w:basedOn w:val="DefaultParagraphFont"/>
    <w:link w:val="Quote"/>
    <w:uiPriority w:val="29"/>
    <w:rsid w:val="008E094C"/>
    <w:rPr>
      <w:i/>
      <w:iCs/>
      <w:color w:val="404040" w:themeColor="text1" w:themeTint="BF"/>
    </w:rPr>
  </w:style>
  <w:style w:type="paragraph" w:styleId="ListParagraph">
    <w:name w:val="List Paragraph"/>
    <w:basedOn w:val="Normal"/>
    <w:uiPriority w:val="34"/>
    <w:qFormat/>
    <w:rsid w:val="008E094C"/>
    <w:pPr>
      <w:ind w:left="720"/>
      <w:contextualSpacing/>
    </w:pPr>
  </w:style>
  <w:style w:type="character" w:styleId="IntenseEmphasis">
    <w:name w:val="Intense Emphasis"/>
    <w:basedOn w:val="DefaultParagraphFont"/>
    <w:uiPriority w:val="21"/>
    <w:qFormat/>
    <w:rsid w:val="008E094C"/>
    <w:rPr>
      <w:i/>
      <w:iCs/>
      <w:color w:val="0F4761" w:themeColor="accent1" w:themeShade="BF"/>
    </w:rPr>
  </w:style>
  <w:style w:type="paragraph" w:styleId="IntenseQuote">
    <w:name w:val="Intense Quote"/>
    <w:basedOn w:val="Normal"/>
    <w:next w:val="Normal"/>
    <w:link w:val="IntenseQuoteChar"/>
    <w:uiPriority w:val="30"/>
    <w:qFormat/>
    <w:rsid w:val="008E09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094C"/>
    <w:rPr>
      <w:i/>
      <w:iCs/>
      <w:color w:val="0F4761" w:themeColor="accent1" w:themeShade="BF"/>
    </w:rPr>
  </w:style>
  <w:style w:type="character" w:styleId="IntenseReference">
    <w:name w:val="Intense Reference"/>
    <w:basedOn w:val="DefaultParagraphFont"/>
    <w:uiPriority w:val="32"/>
    <w:qFormat/>
    <w:rsid w:val="008E09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305</Words>
  <Characters>1739</Characters>
  <Application>Microsoft Office Word</Application>
  <DocSecurity>0</DocSecurity>
  <Lines>14</Lines>
  <Paragraphs>4</Paragraphs>
  <ScaleCrop>false</ScaleCrop>
  <Company/>
  <LinksUpToDate>false</LinksUpToDate>
  <CharactersWithSpaces>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slash.dash1 axel</dc:creator>
  <cp:keywords/>
  <dc:description/>
  <cp:lastModifiedBy>slash.dash1 axel</cp:lastModifiedBy>
  <cp:revision>16</cp:revision>
  <dcterms:created xsi:type="dcterms:W3CDTF">2026-03-25T22:14:00Z</dcterms:created>
  <dcterms:modified xsi:type="dcterms:W3CDTF">2026-04-14T23:12:00Z</dcterms:modified>
</cp:coreProperties>
</file>