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B0" w:rsidRPr="00486DE9" w:rsidRDefault="00686FC9" w:rsidP="00686FC9">
      <w:pPr>
        <w:jc w:val="center"/>
        <w:rPr>
          <w:rFonts w:ascii="Algerian" w:hAnsi="Algerian"/>
          <w:color w:val="7030A0"/>
          <w:sz w:val="40"/>
          <w:szCs w:val="40"/>
          <w:lang w:val="nl-BE"/>
        </w:rPr>
      </w:pPr>
      <w:r w:rsidRPr="00486DE9">
        <w:rPr>
          <w:rFonts w:ascii="Algerian" w:hAnsi="Algerian"/>
          <w:color w:val="7030A0"/>
          <w:sz w:val="40"/>
          <w:szCs w:val="40"/>
          <w:lang w:val="nl-BE"/>
        </w:rPr>
        <w:t>Ik kan niet dichten</w:t>
      </w:r>
    </w:p>
    <w:p w:rsidR="00686FC9" w:rsidRPr="00486DE9" w:rsidRDefault="00686FC9" w:rsidP="00686FC9">
      <w:pPr>
        <w:jc w:val="center"/>
        <w:rPr>
          <w:rFonts w:ascii="AR BERKLEY" w:hAnsi="AR BERKLEY"/>
          <w:color w:val="92D050"/>
          <w:sz w:val="40"/>
          <w:szCs w:val="40"/>
          <w:lang w:val="nl-BE"/>
        </w:rPr>
      </w:pPr>
      <w:r w:rsidRPr="00486DE9">
        <w:rPr>
          <w:rFonts w:ascii="AR BERKLEY" w:hAnsi="AR BERKLEY"/>
          <w:color w:val="92D050"/>
          <w:sz w:val="40"/>
          <w:szCs w:val="40"/>
          <w:lang w:val="nl-BE"/>
        </w:rPr>
        <w:t xml:space="preserve">Het lukt niet </w:t>
      </w:r>
    </w:p>
    <w:p w:rsidR="00686FC9" w:rsidRPr="00486DE9" w:rsidRDefault="00686FC9" w:rsidP="00686FC9">
      <w:pPr>
        <w:jc w:val="center"/>
        <w:rPr>
          <w:rFonts w:ascii="AR DELANEY" w:hAnsi="AR DELANEY"/>
          <w:color w:val="833C0B" w:themeColor="accent2" w:themeShade="80"/>
          <w:sz w:val="40"/>
          <w:szCs w:val="40"/>
          <w:lang w:val="nl-BE"/>
        </w:rPr>
      </w:pPr>
      <w:r w:rsidRPr="00486DE9">
        <w:rPr>
          <w:rFonts w:ascii="AR DELANEY" w:hAnsi="AR DELANEY"/>
          <w:color w:val="833C0B" w:themeColor="accent2" w:themeShade="80"/>
          <w:sz w:val="40"/>
          <w:szCs w:val="40"/>
          <w:lang w:val="nl-BE"/>
        </w:rPr>
        <w:t>Het gaat niet</w:t>
      </w:r>
    </w:p>
    <w:p w:rsidR="00686FC9" w:rsidRPr="00486DE9" w:rsidRDefault="00686FC9" w:rsidP="00686FC9">
      <w:pPr>
        <w:jc w:val="center"/>
        <w:rPr>
          <w:rFonts w:ascii="Arial Black" w:hAnsi="Arial Black"/>
          <w:color w:val="FFC000" w:themeColor="accent4"/>
          <w:sz w:val="40"/>
          <w:szCs w:val="40"/>
          <w:lang w:val="nl-BE"/>
        </w:rPr>
      </w:pPr>
      <w:r w:rsidRPr="00486DE9">
        <w:rPr>
          <w:rFonts w:ascii="Arial Black" w:hAnsi="Arial Black"/>
          <w:color w:val="FFC000" w:themeColor="accent4"/>
          <w:sz w:val="40"/>
          <w:szCs w:val="40"/>
          <w:lang w:val="nl-BE"/>
        </w:rPr>
        <w:t xml:space="preserve">Woorden moeten komen </w:t>
      </w:r>
    </w:p>
    <w:p w:rsidR="00686FC9" w:rsidRPr="00486DE9" w:rsidRDefault="00686FC9" w:rsidP="00686FC9">
      <w:pPr>
        <w:jc w:val="center"/>
        <w:rPr>
          <w:rFonts w:ascii="Blackadder ITC" w:hAnsi="Blackadder ITC"/>
          <w:color w:val="00B0F0"/>
          <w:sz w:val="40"/>
          <w:szCs w:val="40"/>
          <w:lang w:val="nl-BE"/>
        </w:rPr>
      </w:pPr>
      <w:r w:rsidRPr="00486DE9">
        <w:rPr>
          <w:rFonts w:ascii="Blackadder ITC" w:hAnsi="Blackadder ITC"/>
          <w:color w:val="00B0F0"/>
          <w:sz w:val="40"/>
          <w:szCs w:val="40"/>
          <w:lang w:val="nl-BE"/>
        </w:rPr>
        <w:t xml:space="preserve">Ik heb inspiratie nodig </w:t>
      </w:r>
    </w:p>
    <w:p w:rsidR="00686FC9" w:rsidRPr="00486DE9" w:rsidRDefault="00686FC9" w:rsidP="00686FC9">
      <w:pPr>
        <w:jc w:val="center"/>
        <w:rPr>
          <w:rFonts w:ascii="AR HERMANN" w:hAnsi="AR HERMANN"/>
          <w:color w:val="ED7D31" w:themeColor="accent2"/>
          <w:sz w:val="40"/>
          <w:szCs w:val="40"/>
          <w:lang w:val="nl-BE"/>
        </w:rPr>
      </w:pPr>
      <w:r w:rsidRPr="00486DE9">
        <w:rPr>
          <w:rFonts w:ascii="AR HERMANN" w:hAnsi="AR HERMANN"/>
          <w:color w:val="ED7D31" w:themeColor="accent2"/>
          <w:sz w:val="40"/>
          <w:szCs w:val="40"/>
          <w:lang w:val="nl-BE"/>
        </w:rPr>
        <w:t>Het komt niet</w:t>
      </w:r>
      <w:bookmarkStart w:id="0" w:name="_GoBack"/>
      <w:bookmarkEnd w:id="0"/>
    </w:p>
    <w:p w:rsidR="00686FC9" w:rsidRPr="00486DE9" w:rsidRDefault="00686FC9" w:rsidP="00686FC9">
      <w:pPr>
        <w:jc w:val="center"/>
        <w:rPr>
          <w:rFonts w:ascii="Forte" w:hAnsi="Forte"/>
          <w:color w:val="385623" w:themeColor="accent6" w:themeShade="80"/>
          <w:sz w:val="40"/>
          <w:szCs w:val="40"/>
          <w:lang w:val="nl-BE"/>
        </w:rPr>
      </w:pPr>
      <w:r w:rsidRPr="00486DE9">
        <w:rPr>
          <w:rFonts w:ascii="Forte" w:hAnsi="Forte"/>
          <w:color w:val="385623" w:themeColor="accent6" w:themeShade="80"/>
          <w:sz w:val="40"/>
          <w:szCs w:val="40"/>
          <w:lang w:val="nl-BE"/>
        </w:rPr>
        <w:t>Het wil niet</w:t>
      </w:r>
    </w:p>
    <w:p w:rsidR="00686FC9" w:rsidRPr="00486DE9" w:rsidRDefault="00686FC9" w:rsidP="00686FC9">
      <w:pPr>
        <w:jc w:val="center"/>
        <w:rPr>
          <w:rFonts w:ascii="Goudy Stout" w:hAnsi="Goudy Stout"/>
          <w:color w:val="FF0000"/>
          <w:sz w:val="36"/>
          <w:szCs w:val="36"/>
          <w:lang w:val="nl-BE"/>
        </w:rPr>
      </w:pPr>
      <w:r w:rsidRPr="00486DE9">
        <w:rPr>
          <w:rFonts w:ascii="Goudy Stout" w:hAnsi="Goudy Stout"/>
          <w:color w:val="FF0000"/>
          <w:sz w:val="36"/>
          <w:szCs w:val="36"/>
          <w:lang w:val="nl-BE"/>
        </w:rPr>
        <w:t>Alles gaat mis</w:t>
      </w:r>
    </w:p>
    <w:p w:rsidR="00686FC9" w:rsidRPr="00486DE9" w:rsidRDefault="00686FC9" w:rsidP="00686FC9">
      <w:pPr>
        <w:jc w:val="center"/>
        <w:rPr>
          <w:rFonts w:ascii="Onyx" w:hAnsi="Onyx"/>
          <w:color w:val="66FF33"/>
          <w:sz w:val="40"/>
          <w:szCs w:val="40"/>
          <w:lang w:val="nl-BE"/>
        </w:rPr>
      </w:pPr>
      <w:r w:rsidRPr="00486DE9">
        <w:rPr>
          <w:rFonts w:ascii="Onyx" w:hAnsi="Onyx"/>
          <w:color w:val="66FF33"/>
          <w:sz w:val="40"/>
          <w:szCs w:val="40"/>
          <w:lang w:val="nl-BE"/>
        </w:rPr>
        <w:t>Mijn hoofd is leeg</w:t>
      </w:r>
    </w:p>
    <w:p w:rsidR="00686FC9" w:rsidRPr="00486DE9" w:rsidRDefault="00686FC9" w:rsidP="00686FC9">
      <w:pPr>
        <w:jc w:val="center"/>
        <w:rPr>
          <w:rFonts w:ascii="Old English Text MT" w:hAnsi="Old English Text MT"/>
          <w:color w:val="FF33CC"/>
          <w:sz w:val="40"/>
          <w:szCs w:val="40"/>
          <w:lang w:val="nl-BE"/>
        </w:rPr>
      </w:pPr>
      <w:r w:rsidRPr="00486DE9">
        <w:rPr>
          <w:rFonts w:ascii="Old English Text MT" w:hAnsi="Old English Text MT"/>
          <w:color w:val="FF33CC"/>
          <w:sz w:val="40"/>
          <w:szCs w:val="40"/>
          <w:lang w:val="nl-BE"/>
        </w:rPr>
        <w:t>Mijn pen is stuk</w:t>
      </w:r>
    </w:p>
    <w:p w:rsidR="00686FC9" w:rsidRPr="00486DE9" w:rsidRDefault="00686FC9" w:rsidP="00686FC9">
      <w:pPr>
        <w:jc w:val="center"/>
        <w:rPr>
          <w:rFonts w:ascii="OCR A Extended" w:hAnsi="OCR A Extended"/>
          <w:color w:val="00FFFF"/>
          <w:sz w:val="40"/>
          <w:szCs w:val="40"/>
          <w:lang w:val="nl-BE"/>
        </w:rPr>
      </w:pPr>
      <w:r w:rsidRPr="00486DE9">
        <w:rPr>
          <w:rFonts w:ascii="OCR A Extended" w:hAnsi="OCR A Extended"/>
          <w:color w:val="00FFFF"/>
          <w:sz w:val="40"/>
          <w:szCs w:val="40"/>
          <w:lang w:val="nl-BE"/>
        </w:rPr>
        <w:t xml:space="preserve">Oh jemig </w:t>
      </w:r>
    </w:p>
    <w:p w:rsidR="00686FC9" w:rsidRPr="00486DE9" w:rsidRDefault="00686FC9" w:rsidP="00686FC9">
      <w:pPr>
        <w:jc w:val="center"/>
        <w:rPr>
          <w:rFonts w:ascii="Gigi" w:hAnsi="Gigi"/>
          <w:i/>
          <w:color w:val="0000CC"/>
          <w:sz w:val="72"/>
          <w:szCs w:val="72"/>
          <w:lang w:val="nl-BE"/>
        </w:rPr>
      </w:pPr>
      <w:r w:rsidRPr="00486DE9">
        <w:rPr>
          <w:rFonts w:ascii="Gigi" w:hAnsi="Gigi"/>
          <w:i/>
          <w:color w:val="0000CC"/>
          <w:sz w:val="72"/>
          <w:szCs w:val="72"/>
          <w:lang w:val="nl-BE"/>
        </w:rPr>
        <w:t>Wat is dichten verschrikkelijk</w:t>
      </w:r>
    </w:p>
    <w:p w:rsidR="00AC6AA3" w:rsidRPr="00AC6AA3" w:rsidRDefault="00AC6AA3">
      <w:pPr>
        <w:rPr>
          <w:lang w:val="nl-BE"/>
        </w:rPr>
      </w:pPr>
    </w:p>
    <w:sectPr w:rsidR="00AC6AA3" w:rsidRPr="00AC6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A3"/>
    <w:rsid w:val="00486DE9"/>
    <w:rsid w:val="00544BB0"/>
    <w:rsid w:val="00686FC9"/>
    <w:rsid w:val="007A125D"/>
    <w:rsid w:val="00A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A0F3E-1C0D-4A01-A526-6D19D387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2017-01-24T12:30:00Z</dcterms:created>
  <dcterms:modified xsi:type="dcterms:W3CDTF">2017-01-24T13:12:00Z</dcterms:modified>
</cp:coreProperties>
</file>