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kern w:val="28"/>
        </w:rPr>
        <w:id w:val="-240795504"/>
      </w:sdtPr>
      <w:sdtEndPr>
        <w:rPr>
          <w:kern w:val="0"/>
          <w:sz w:val="56"/>
        </w:rPr>
      </w:sdtEndPr>
      <w:sdtContent>
        <w:p w:rsidR="00794BC6" w:rsidRDefault="00B75488">
          <w:pPr>
            <w:rPr>
              <w:kern w:val="28"/>
            </w:rPr>
          </w:pPr>
          <w:r>
            <w:rPr>
              <w:noProof/>
            </w:rPr>
            <w:drawing>
              <wp:anchor distT="0" distB="0" distL="114300" distR="114300" simplePos="0" relativeHeight="251675648" behindDoc="1" locked="0" layoutInCell="1" allowOverlap="1" wp14:anchorId="2769B151" wp14:editId="1CC42BD9">
                <wp:simplePos x="0" y="0"/>
                <wp:positionH relativeFrom="column">
                  <wp:posOffset>-167640</wp:posOffset>
                </wp:positionH>
                <wp:positionV relativeFrom="paragraph">
                  <wp:posOffset>-128905</wp:posOffset>
                </wp:positionV>
                <wp:extent cx="4516755" cy="1683385"/>
                <wp:effectExtent l="0" t="0" r="0" b="0"/>
                <wp:wrapThrough wrapText="bothSides">
                  <wp:wrapPolygon edited="0">
                    <wp:start x="0" y="0"/>
                    <wp:lineTo x="0" y="21266"/>
                    <wp:lineTo x="21500" y="21266"/>
                    <wp:lineTo x="21500" y="0"/>
                    <wp:lineTo x="0" y="0"/>
                  </wp:wrapPolygon>
                </wp:wrapThrough>
                <wp:docPr id="18" name="Image 18" descr="http://istil.univ-lyon1.fr/images/istil/logoistillarg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istil.univ-lyon1.fr/images/istil/logoistillarg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16755" cy="168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72063" behindDoc="1" locked="0" layoutInCell="1" allowOverlap="1" wp14:anchorId="2CD2D8E2" wp14:editId="2FD720A8">
                <wp:simplePos x="0" y="0"/>
                <wp:positionH relativeFrom="column">
                  <wp:posOffset>4914900</wp:posOffset>
                </wp:positionH>
                <wp:positionV relativeFrom="paragraph">
                  <wp:posOffset>-44450</wp:posOffset>
                </wp:positionV>
                <wp:extent cx="1318260" cy="1329055"/>
                <wp:effectExtent l="0" t="0" r="0" b="0"/>
                <wp:wrapThrough wrapText="bothSides">
                  <wp:wrapPolygon edited="0">
                    <wp:start x="1561" y="929"/>
                    <wp:lineTo x="1249" y="20124"/>
                    <wp:lineTo x="20289" y="20124"/>
                    <wp:lineTo x="19977" y="929"/>
                    <wp:lineTo x="1561" y="929"/>
                  </wp:wrapPolygon>
                </wp:wrapThrough>
                <wp:docPr id="7" name="Image 7" descr="logodarti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darti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8260" cy="13290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794BC6" w:rsidRDefault="00C30349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11A88A05" wp14:editId="09C3AA0D">
                    <wp:simplePos x="0" y="0"/>
                    <wp:positionH relativeFrom="margin">
                      <wp:posOffset>95250</wp:posOffset>
                    </wp:positionH>
                    <wp:positionV relativeFrom="margin">
                      <wp:posOffset>2766695</wp:posOffset>
                    </wp:positionV>
                    <wp:extent cx="6016625" cy="1323975"/>
                    <wp:effectExtent l="0" t="0" r="0" b="9525"/>
                    <wp:wrapNone/>
                    <wp:docPr id="3" name="Zone de texte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1323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4BC6" w:rsidRDefault="00C30349">
                                <w:pPr>
                                  <w:pStyle w:val="Titre"/>
                                  <w:rPr>
                                    <w:sz w:val="56"/>
                                  </w:rPr>
                                </w:pPr>
                                <w:r w:rsidRPr="00C30349">
                                  <w:rPr>
                                    <w:sz w:val="56"/>
                                  </w:rPr>
                                  <w:t>LES CAS D’UTILISATION ANNUELS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6" o:spid="_x0000_s1026" type="#_x0000_t202" style="position:absolute;margin-left:7.5pt;margin-top:217.85pt;width:473.75pt;height:104.25pt;z-index:251669504;visibility:visible;mso-wrap-style:square;mso-width-percent:94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4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" filled="f" stroked="f">
                    <v:textbox>
                      <w:txbxContent>
                        <w:p w:rsidR="00794BC6" w:rsidRDefault="00C30349">
                          <w:pPr>
                            <w:pStyle w:val="Titre"/>
                            <w:rPr>
                              <w:sz w:val="56"/>
                            </w:rPr>
                          </w:pPr>
                          <w:r w:rsidRPr="00C30349">
                            <w:rPr>
                              <w:sz w:val="56"/>
                            </w:rPr>
                            <w:t>LES CAS D’UTILISATION ANNUELS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F53D4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6B0C9C9A" wp14:editId="5DE0BC66">
                    <wp:simplePos x="0" y="0"/>
                    <wp:positionH relativeFrom="margin">
                      <wp:posOffset>221615</wp:posOffset>
                    </wp:positionH>
                    <wp:positionV relativeFrom="margin">
                      <wp:posOffset>4092575</wp:posOffset>
                    </wp:positionV>
                    <wp:extent cx="6272530" cy="566420"/>
                    <wp:effectExtent l="0" t="0" r="0" b="5080"/>
                    <wp:wrapNone/>
                    <wp:docPr id="1" name="Zone de text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4BC6" w:rsidRDefault="00623D71">
                                <w:pPr>
                                  <w:pStyle w:val="Sous-titre"/>
                                </w:pPr>
                                <w:sdt>
                                  <w:sdtPr>
                                    <w:alias w:val="Sous-titre"/>
                                    <w:id w:val="974024325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84C7C">
                                      <w:t>Projet Darties – Groupe2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1" o:spid="_x0000_s1027" type="#_x0000_t202" style="position:absolute;margin-left:17.45pt;margin-top:322.25pt;width:493.9pt;height:44.6pt;z-index:251674624;visibility:visible;mso-wrap-style:square;mso-width-percent:98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8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" filled="f" stroked="f">
                    <v:textbox>
                      <w:txbxContent>
                        <w:p w:rsidR="00794BC6" w:rsidRDefault="00623D71">
                          <w:pPr>
                            <w:pStyle w:val="Sous-titre"/>
                          </w:pPr>
                          <w:sdt>
                            <w:sdtPr>
                              <w:alias w:val="Sous-titre"/>
                              <w:id w:val="97402432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84C7C">
                                <w:t>Projet Darties – Groupe2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21353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325F6C19" wp14:editId="11C2B77A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id="Rectangle 9" o:spid="_x0000_s1026" style="position:absolute;margin-left:0;margin-top:0;width:10.1pt;height:222.3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KMlQIAADI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biXKMlQIAADIFAAAOAAAAAAAAAAAAAAAAAC4CAABkcnMvZTJvRG9jLnht&#10;bFBLAQItABQABgAIAAAAIQD6tMvn3QAAAAQBAAAPAAAAAAAAAAAAAAAAAO8EAABkcnMvZG93bnJl&#10;di54bWxQSwUGAAAAAAQABADzAAAA+QUAAAAA&#10;" fillcolor="#d1282e [3215]" stroked="f">
                    <w10:wrap anchorx="margin" anchory="margin"/>
                  </v:rect>
                </w:pict>
              </mc:Fallback>
            </mc:AlternateContent>
          </w:r>
          <w:r w:rsidR="0021353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7605863A" wp14:editId="4CFB6724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id="Rectangle 8" o:spid="_x0000_s1026" style="position:absolute;margin-left:0;margin-top:0;width:10.1pt;height:495.9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uR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eL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1W27kZYCAAAyBQAADgAAAAAAAAAAAAAAAAAuAgAAZHJzL2Uyb0RvYy54&#10;bWxQSwECLQAUAAYACAAAACEAmuPAOd0AAAAEAQAADwAAAAAAAAAAAAAAAADwBAAAZHJzL2Rvd25y&#10;ZXYueG1sUEsFBgAAAAAEAAQA8wAAAPoFAAAAAA==&#10;" fillcolor="black [3213]" stroked="f">
                    <w10:wrap anchorx="margin" anchory="margin"/>
                  </v:rect>
                </w:pict>
              </mc:Fallback>
            </mc:AlternateContent>
          </w:r>
          <w:r w:rsidR="0021353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63B0A485" wp14:editId="0AA4775C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" filled="f" strokecolor="black [3213]">
                    <w10:wrap anchorx="margin" anchory="margin"/>
                  </v:rect>
                </w:pict>
              </mc:Fallback>
            </mc:AlternateContent>
          </w:r>
          <w:r w:rsidR="0021353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6283AD42" wp14:editId="709A9697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8763000</wp:posOffset>
                        </wp:positionV>
                      </mc:Fallback>
                    </mc:AlternateContent>
                    <wp:extent cx="6016625" cy="804545"/>
                    <wp:effectExtent l="0" t="0" r="0" b="0"/>
                    <wp:wrapNone/>
                    <wp:docPr id="16" name="Zone de texte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4BC6" w:rsidRPr="00F53D42" w:rsidRDefault="00B75488">
                                <w:pPr>
                                  <w:rPr>
                                    <w:b/>
                                  </w:rPr>
                                </w:pPr>
                                <w:r w:rsidRPr="00F53D42">
                                  <w:rPr>
                                    <w:b/>
                                  </w:rPr>
                                  <w:t xml:space="preserve">Création du document : </w:t>
                                </w:r>
                                <w:proofErr w:type="spellStart"/>
                                <w:r w:rsidR="00C30349">
                                  <w:rPr>
                                    <w:b/>
                                  </w:rPr>
                                  <w:t>Laurat</w:t>
                                </w:r>
                                <w:proofErr w:type="spellEnd"/>
                                <w:r w:rsidR="00C30349">
                                  <w:rPr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="00C30349">
                                  <w:rPr>
                                    <w:b/>
                                  </w:rPr>
                                  <w:t>Requet</w:t>
                                </w:r>
                                <w:proofErr w:type="spellEnd"/>
                                <w:r w:rsidR="00C30349">
                                  <w:rPr>
                                    <w:b/>
                                  </w:rPr>
                                  <w:t xml:space="preserve"> – Chef de Projet Alimentation</w:t>
                                </w:r>
                              </w:p>
                              <w:p w:rsidR="00B75488" w:rsidRPr="00F53D42" w:rsidRDefault="00B75488">
                                <w:pPr>
                                  <w:rPr>
                                    <w:b/>
                                  </w:rPr>
                                </w:pPr>
                                <w:r w:rsidRPr="00F53D42">
                                  <w:rPr>
                                    <w:b/>
                                  </w:rPr>
                                  <w:t xml:space="preserve">Date : </w:t>
                                </w:r>
                                <w:r w:rsidRPr="00C30349">
                                  <w:rPr>
                                    <w:b/>
                                  </w:rPr>
                                  <w:t>15/12/2010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24" o:spid="_x0000_s1028" type="#_x0000_t202" style="position:absolute;margin-left:0;margin-top:0;width:473.75pt;height:63.35pt;z-index:251668480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" filled="f" stroked="f">
                    <v:textbox>
                      <w:txbxContent>
                        <w:p w:rsidR="00794BC6" w:rsidRPr="00F53D42" w:rsidRDefault="00B75488">
                          <w:pPr>
                            <w:rPr>
                              <w:b/>
                            </w:rPr>
                          </w:pPr>
                          <w:r w:rsidRPr="00F53D42">
                            <w:rPr>
                              <w:b/>
                            </w:rPr>
                            <w:t xml:space="preserve">Création du document : </w:t>
                          </w:r>
                          <w:proofErr w:type="spellStart"/>
                          <w:r w:rsidR="00C30349">
                            <w:rPr>
                              <w:b/>
                            </w:rPr>
                            <w:t>Laurat</w:t>
                          </w:r>
                          <w:proofErr w:type="spellEnd"/>
                          <w:r w:rsidR="00C30349">
                            <w:rPr>
                              <w:b/>
                            </w:rPr>
                            <w:t xml:space="preserve"> </w:t>
                          </w:r>
                          <w:proofErr w:type="spellStart"/>
                          <w:r w:rsidR="00C30349">
                            <w:rPr>
                              <w:b/>
                            </w:rPr>
                            <w:t>Requet</w:t>
                          </w:r>
                          <w:proofErr w:type="spellEnd"/>
                          <w:r w:rsidR="00C30349">
                            <w:rPr>
                              <w:b/>
                            </w:rPr>
                            <w:t xml:space="preserve"> – Chef de Projet Alimentation</w:t>
                          </w:r>
                        </w:p>
                        <w:p w:rsidR="00B75488" w:rsidRPr="00F53D42" w:rsidRDefault="00B75488">
                          <w:pPr>
                            <w:rPr>
                              <w:b/>
                            </w:rPr>
                          </w:pPr>
                          <w:r w:rsidRPr="00F53D42">
                            <w:rPr>
                              <w:b/>
                            </w:rPr>
                            <w:t xml:space="preserve">Date : </w:t>
                          </w:r>
                          <w:r w:rsidRPr="00C30349">
                            <w:rPr>
                              <w:b/>
                            </w:rPr>
                            <w:t>15/12/2010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213538">
            <w:rPr>
              <w:sz w:val="56"/>
            </w:rPr>
            <w:br w:type="page"/>
          </w:r>
        </w:p>
      </w:sdtContent>
    </w:sdt>
    <w:sdt>
      <w:sdtPr>
        <w:id w:val="633372245"/>
        <w:placeholder>
          <w:docPart w:val="89FDEBBF775B45DAB2F630E3E880904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794BC6" w:rsidRDefault="00C30349">
          <w:pPr>
            <w:pStyle w:val="Titre"/>
          </w:pPr>
          <w:r>
            <w:t>LES CAS D’UTILISATION ANNUELSAliementation Annuele</w:t>
          </w:r>
        </w:p>
      </w:sdtContent>
    </w:sdt>
    <w:p w:rsidR="00794BC6" w:rsidRDefault="00623D71">
      <w:pPr>
        <w:pStyle w:val="Sous-titre"/>
      </w:pPr>
      <w:sdt>
        <w:sdtPr>
          <w:id w:val="1161806749"/>
          <w:placeholder>
            <w:docPart w:val="9EA02C67AC0D42ABBD5C30FD213609BD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484C7C">
            <w:t>Projet Darties – Groupe2</w:t>
          </w:r>
        </w:sdtContent>
      </w:sdt>
      <w:r w:rsidR="00213538">
        <w:t xml:space="preserve"> </w:t>
      </w:r>
    </w:p>
    <w:bookmarkStart w:id="0" w:name="_Toc280129953" w:displacedByCustomXml="next"/>
    <w:sdt>
      <w:sdtPr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  <w:id w:val="-1644573646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484C7C" w:rsidRDefault="00484C7C" w:rsidP="00484C7C">
          <w:pPr>
            <w:pStyle w:val="Titre1"/>
          </w:pPr>
          <w:r>
            <w:t>Contenu</w:t>
          </w:r>
          <w:bookmarkEnd w:id="0"/>
        </w:p>
        <w:p w:rsidR="00C30349" w:rsidRDefault="00484C7C">
          <w:pPr>
            <w:pStyle w:val="TM1"/>
            <w:tabs>
              <w:tab w:val="left" w:pos="440"/>
              <w:tab w:val="right" w:leader="dot" w:pos="979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C30349" w:rsidRPr="00DD3428">
            <w:rPr>
              <w:rStyle w:val="Lienhypertexte"/>
              <w:noProof/>
            </w:rPr>
            <w:fldChar w:fldCharType="begin"/>
          </w:r>
          <w:r w:rsidR="00C30349" w:rsidRPr="00DD3428">
            <w:rPr>
              <w:rStyle w:val="Lienhypertexte"/>
              <w:noProof/>
            </w:rPr>
            <w:instrText xml:space="preserve"> </w:instrText>
          </w:r>
          <w:r w:rsidR="00C30349">
            <w:rPr>
              <w:noProof/>
            </w:rPr>
            <w:instrText>HYPERLINK \l "_Toc280129953"</w:instrText>
          </w:r>
          <w:r w:rsidR="00C30349" w:rsidRPr="00DD3428">
            <w:rPr>
              <w:rStyle w:val="Lienhypertexte"/>
              <w:noProof/>
            </w:rPr>
            <w:instrText xml:space="preserve"> </w:instrText>
          </w:r>
          <w:r w:rsidR="00C30349" w:rsidRPr="00DD3428">
            <w:rPr>
              <w:rStyle w:val="Lienhypertexte"/>
              <w:noProof/>
            </w:rPr>
          </w:r>
          <w:r w:rsidR="00C30349" w:rsidRPr="00DD3428">
            <w:rPr>
              <w:rStyle w:val="Lienhypertexte"/>
              <w:noProof/>
            </w:rPr>
            <w:fldChar w:fldCharType="separate"/>
          </w:r>
          <w:r w:rsidR="00C30349" w:rsidRPr="00DD3428">
            <w:rPr>
              <w:rStyle w:val="Lienhypertexte"/>
              <w:noProof/>
            </w:rPr>
            <w:t>I.</w:t>
          </w:r>
          <w:r w:rsidR="00C30349">
            <w:rPr>
              <w:noProof/>
            </w:rPr>
            <w:tab/>
          </w:r>
          <w:r w:rsidR="00C30349" w:rsidRPr="00DD3428">
            <w:rPr>
              <w:rStyle w:val="Lienhypertexte"/>
              <w:noProof/>
            </w:rPr>
            <w:t>Contenu</w:t>
          </w:r>
          <w:r w:rsidR="00C30349">
            <w:rPr>
              <w:noProof/>
              <w:webHidden/>
            </w:rPr>
            <w:tab/>
          </w:r>
          <w:r w:rsidR="00C30349">
            <w:rPr>
              <w:noProof/>
              <w:webHidden/>
            </w:rPr>
            <w:fldChar w:fldCharType="begin"/>
          </w:r>
          <w:r w:rsidR="00C30349">
            <w:rPr>
              <w:noProof/>
              <w:webHidden/>
            </w:rPr>
            <w:instrText xml:space="preserve"> PAGEREF _Toc280129953 \h </w:instrText>
          </w:r>
          <w:r w:rsidR="00C30349">
            <w:rPr>
              <w:noProof/>
              <w:webHidden/>
            </w:rPr>
          </w:r>
          <w:r w:rsidR="00C30349">
            <w:rPr>
              <w:noProof/>
              <w:webHidden/>
            </w:rPr>
            <w:fldChar w:fldCharType="separate"/>
          </w:r>
          <w:r w:rsidR="00C30349">
            <w:rPr>
              <w:noProof/>
              <w:webHidden/>
            </w:rPr>
            <w:t>1</w:t>
          </w:r>
          <w:r w:rsidR="00C30349">
            <w:rPr>
              <w:noProof/>
              <w:webHidden/>
            </w:rPr>
            <w:fldChar w:fldCharType="end"/>
          </w:r>
          <w:r w:rsidR="00C30349" w:rsidRPr="00DD3428">
            <w:rPr>
              <w:rStyle w:val="Lienhypertexte"/>
              <w:noProof/>
            </w:rPr>
            <w:fldChar w:fldCharType="end"/>
          </w:r>
        </w:p>
        <w:p w:rsidR="00C30349" w:rsidRDefault="00C30349">
          <w:pPr>
            <w:pStyle w:val="TM1"/>
            <w:tabs>
              <w:tab w:val="left" w:pos="440"/>
              <w:tab w:val="right" w:leader="dot" w:pos="9797"/>
            </w:tabs>
            <w:rPr>
              <w:noProof/>
            </w:rPr>
          </w:pPr>
          <w:hyperlink w:anchor="_Toc280129954" w:history="1">
            <w:r w:rsidRPr="00DD3428">
              <w:rPr>
                <w:rStyle w:val="Lienhypertexte"/>
                <w:noProof/>
              </w:rPr>
              <w:t>II.</w:t>
            </w:r>
            <w:r>
              <w:rPr>
                <w:noProof/>
              </w:rPr>
              <w:tab/>
            </w:r>
            <w:r w:rsidRPr="00DD3428">
              <w:rPr>
                <w:rStyle w:val="Lienhypertexte"/>
                <w:noProof/>
              </w:rPr>
              <w:t>Les Cas d’Utilisation Annuels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_Toc280129954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349" w:rsidRDefault="00C30349">
          <w:pPr>
            <w:pStyle w:val="TM2"/>
            <w:tabs>
              <w:tab w:val="left" w:pos="660"/>
              <w:tab w:val="right" w:leader="dot" w:pos="9797"/>
            </w:tabs>
            <w:rPr>
              <w:noProof/>
            </w:rPr>
          </w:pPr>
          <w:hyperlink w:anchor="_Toc280129955" w:history="1">
            <w:r w:rsidRPr="00DD3428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DD3428">
              <w:rPr>
                <w:rStyle w:val="Lienhypertexte"/>
                <w:noProof/>
              </w:rPr>
              <w:t>Avec un batch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_Toc280129955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349" w:rsidRDefault="00C30349">
          <w:pPr>
            <w:pStyle w:val="TM3"/>
            <w:tabs>
              <w:tab w:val="right" w:leader="dot" w:pos="9797"/>
            </w:tabs>
            <w:rPr>
              <w:noProof/>
            </w:rPr>
          </w:pPr>
          <w:hyperlink w:anchor="_Toc280129956" w:history="1">
            <w:r w:rsidRPr="00DD3428">
              <w:rPr>
                <w:rStyle w:val="Lienhypertexte"/>
                <w:noProof/>
              </w:rPr>
              <w:t>L’alimentation annuel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_Toc280129956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349" w:rsidRDefault="00C30349">
          <w:pPr>
            <w:pStyle w:val="TM3"/>
            <w:tabs>
              <w:tab w:val="right" w:leader="dot" w:pos="9797"/>
            </w:tabs>
            <w:rPr>
              <w:noProof/>
            </w:rPr>
          </w:pPr>
          <w:hyperlink w:anchor="_Toc280129957" w:history="1">
            <w:r w:rsidRPr="00DD3428">
              <w:rPr>
                <w:rStyle w:val="Lienhypertexte"/>
                <w:noProof/>
              </w:rPr>
              <w:t>L’alimentation des ajustements d’objectifs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_Toc280129957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C7C" w:rsidRDefault="00484C7C">
          <w:r>
            <w:rPr>
              <w:b/>
              <w:bCs/>
            </w:rPr>
            <w:fldChar w:fldCharType="end"/>
          </w:r>
        </w:p>
      </w:sdtContent>
    </w:sdt>
    <w:p w:rsidR="00484C7C" w:rsidRDefault="00484C7C">
      <w:pPr>
        <w:spacing w:line="276" w:lineRule="auto"/>
      </w:pPr>
      <w:r>
        <w:br w:type="page"/>
      </w:r>
    </w:p>
    <w:p w:rsidR="00A846FC" w:rsidRDefault="00A846FC" w:rsidP="00A846FC">
      <w:pPr>
        <w:pStyle w:val="Titre1"/>
      </w:pPr>
      <w:bookmarkStart w:id="2" w:name="_Toc280129954"/>
      <w:r>
        <w:lastRenderedPageBreak/>
        <w:t>Les Cas d’Utilisation Annuels</w:t>
      </w:r>
      <w:bookmarkEnd w:id="2"/>
    </w:p>
    <w:p w:rsidR="00A846FC" w:rsidRDefault="00A846FC" w:rsidP="00A846FC"/>
    <w:p w:rsidR="00A846FC" w:rsidRDefault="00A846FC" w:rsidP="00A846FC">
      <w:pPr>
        <w:pStyle w:val="Titre2"/>
      </w:pPr>
      <w:bookmarkStart w:id="3" w:name="_Toc280129955"/>
      <w:r>
        <w:t>Avec un batch</w:t>
      </w:r>
      <w:bookmarkEnd w:id="3"/>
    </w:p>
    <w:p w:rsidR="00A846FC" w:rsidRDefault="00A846FC" w:rsidP="00A846FC">
      <w:pPr>
        <w:pStyle w:val="Titre3"/>
      </w:pPr>
      <w:bookmarkStart w:id="4" w:name="_Toc280129956"/>
      <w:r>
        <w:t>L’alimentation annuel</w:t>
      </w:r>
      <w:bookmarkEnd w:id="4"/>
      <w:r>
        <w:t xml:space="preserve"> </w:t>
      </w:r>
    </w:p>
    <w:p w:rsidR="00A846FC" w:rsidRDefault="00A846FC" w:rsidP="00A846FC"/>
    <w:p w:rsidR="00A846FC" w:rsidRDefault="00A846FC" w:rsidP="00A846FC">
      <w:r>
        <w:t>Ce cas d’utilisation se produit lors de l’obtention des objectifs qui sont définitifs le 1</w:t>
      </w:r>
      <w:r w:rsidRPr="008F5C46">
        <w:rPr>
          <w:vertAlign w:val="superscript"/>
        </w:rPr>
        <w:t>er</w:t>
      </w:r>
      <w:r>
        <w:t xml:space="preserve"> Décembre de l’année précédente </w:t>
      </w:r>
    </w:p>
    <w:p w:rsidR="00A846FC" w:rsidRDefault="00A846FC" w:rsidP="00A846FC">
      <w:r w:rsidRPr="002D335A">
        <w:rPr>
          <w:u w:val="single"/>
        </w:rPr>
        <w:t>Intervenant</w:t>
      </w:r>
      <w:r>
        <w:t> : Le batch</w:t>
      </w:r>
    </w:p>
    <w:p w:rsidR="00A846FC" w:rsidRDefault="00A846FC" w:rsidP="00A846FC">
      <w:proofErr w:type="spellStart"/>
      <w:r w:rsidRPr="002D335A">
        <w:rPr>
          <w:u w:val="single"/>
        </w:rPr>
        <w:t>Préconditions</w:t>
      </w:r>
      <w:proofErr w:type="spellEnd"/>
      <w:r w:rsidRPr="002D335A">
        <w:rPr>
          <w:u w:val="single"/>
        </w:rPr>
        <w:t> </w:t>
      </w:r>
      <w:r>
        <w:t xml:space="preserve">: Il faut que le fichier </w:t>
      </w:r>
      <w:proofErr w:type="spellStart"/>
      <w:r>
        <w:t>xls</w:t>
      </w:r>
      <w:proofErr w:type="spellEnd"/>
      <w:r>
        <w:t xml:space="preserve">(x) existe et soit au bon endroit, nommé selon l’année suivante.  </w:t>
      </w:r>
    </w:p>
    <w:p w:rsidR="00A846FC" w:rsidRDefault="00A846FC" w:rsidP="00A846FC">
      <w:r w:rsidRPr="002D335A">
        <w:rPr>
          <w:u w:val="single"/>
        </w:rPr>
        <w:t>Garantie minimale </w:t>
      </w:r>
      <w:r>
        <w:t>: La base de données reste en l’état sans aucune données objectifs pour l’année en cours un message d’information explique que la mise à jour n’a pas fonctionné.</w:t>
      </w:r>
    </w:p>
    <w:p w:rsidR="00A846FC" w:rsidRDefault="00A846FC" w:rsidP="00A846FC">
      <w:r w:rsidRPr="002D335A">
        <w:rPr>
          <w:u w:val="single"/>
        </w:rPr>
        <w:t>Garantie en cas de succès </w:t>
      </w:r>
      <w:r>
        <w:t>: Les informations contenues dans le fichier Excel sont présentes dans la base de données.</w:t>
      </w:r>
    </w:p>
    <w:p w:rsidR="00A846FC" w:rsidRDefault="00A846FC" w:rsidP="00A846FC">
      <w:r w:rsidRPr="002D335A">
        <w:rPr>
          <w:u w:val="single"/>
        </w:rPr>
        <w:t>Déclencheur</w:t>
      </w:r>
      <w:r>
        <w:t> : Exécution une fois que les objectifs ont été déterminés par la direction (Mois de novembre).</w:t>
      </w:r>
    </w:p>
    <w:p w:rsidR="00A846FC" w:rsidRDefault="00A846FC" w:rsidP="00A846FC">
      <w:r w:rsidRPr="002D335A">
        <w:rPr>
          <w:u w:val="single"/>
        </w:rPr>
        <w:t>Scénario</w:t>
      </w:r>
      <w:r>
        <w:t xml:space="preserve"> : </w:t>
      </w:r>
    </w:p>
    <w:p w:rsidR="00A846FC" w:rsidRDefault="00A846FC" w:rsidP="00A846FC">
      <w:pPr>
        <w:pStyle w:val="Paragraphedeliste"/>
        <w:numPr>
          <w:ilvl w:val="0"/>
          <w:numId w:val="6"/>
        </w:numPr>
        <w:spacing w:after="0" w:line="240" w:lineRule="auto"/>
      </w:pPr>
      <w:r>
        <w:t>Le fichier est récupéré dans le dossier adéquat.</w:t>
      </w:r>
    </w:p>
    <w:p w:rsidR="00A846FC" w:rsidRDefault="00A846FC" w:rsidP="00A846FC">
      <w:pPr>
        <w:pStyle w:val="Paragraphedeliste"/>
        <w:numPr>
          <w:ilvl w:val="0"/>
          <w:numId w:val="6"/>
        </w:numPr>
        <w:spacing w:after="0" w:line="240" w:lineRule="auto"/>
      </w:pPr>
      <w:r>
        <w:t xml:space="preserve">Connexion à la base de données </w:t>
      </w:r>
      <w:proofErr w:type="spellStart"/>
      <w:r>
        <w:t>Darties</w:t>
      </w:r>
      <w:proofErr w:type="spellEnd"/>
    </w:p>
    <w:p w:rsidR="00A846FC" w:rsidRDefault="00A846FC" w:rsidP="00A846FC">
      <w:pPr>
        <w:pStyle w:val="Paragraphedeliste"/>
        <w:numPr>
          <w:ilvl w:val="0"/>
          <w:numId w:val="6"/>
        </w:numPr>
        <w:spacing w:after="0" w:line="240" w:lineRule="auto"/>
      </w:pPr>
      <w:r>
        <w:t>Répéter pour chacune des feuilles Excel</w:t>
      </w:r>
    </w:p>
    <w:p w:rsidR="00A846FC" w:rsidRDefault="00A846FC" w:rsidP="00A846FC">
      <w:pPr>
        <w:pStyle w:val="Paragraphedeliste"/>
        <w:numPr>
          <w:ilvl w:val="1"/>
          <w:numId w:val="6"/>
        </w:numPr>
        <w:spacing w:after="0" w:line="240" w:lineRule="auto"/>
      </w:pPr>
      <w:r>
        <w:t>Récupération de l’année à travers le nom de fichier ex : Annees_2011. L’année récupérée doit être de la forme N+1.</w:t>
      </w:r>
    </w:p>
    <w:p w:rsidR="00A846FC" w:rsidRDefault="00A846FC" w:rsidP="00A846FC">
      <w:pPr>
        <w:pStyle w:val="Paragraphedeliste"/>
        <w:numPr>
          <w:ilvl w:val="1"/>
          <w:numId w:val="6"/>
        </w:numPr>
        <w:spacing w:after="0" w:line="240" w:lineRule="auto"/>
      </w:pPr>
      <w:r>
        <w:t xml:space="preserve">Récupérer l’identifiant IDFAMILLEARTICLE table FAMILLE_ARTICLE de la famille produit correspondant au nom de la feuille Excel. </w:t>
      </w:r>
    </w:p>
    <w:p w:rsidR="00A846FC" w:rsidRDefault="00A846FC" w:rsidP="00A846FC">
      <w:pPr>
        <w:pStyle w:val="Paragraphedeliste"/>
        <w:numPr>
          <w:ilvl w:val="1"/>
          <w:numId w:val="6"/>
        </w:numPr>
        <w:spacing w:after="0" w:line="240" w:lineRule="auto"/>
      </w:pPr>
      <w:r>
        <w:t>Récupérer l’identifiant de la ville IDVILLE table VILLE à partir du nom présent dans le champ de la colonne « Villes » du fichier Excel.</w:t>
      </w:r>
    </w:p>
    <w:p w:rsidR="00A846FC" w:rsidRDefault="00A846FC" w:rsidP="00A846FC">
      <w:pPr>
        <w:pStyle w:val="Paragraphedeliste"/>
        <w:numPr>
          <w:ilvl w:val="1"/>
          <w:numId w:val="6"/>
        </w:numPr>
        <w:spacing w:after="0" w:line="240" w:lineRule="auto"/>
      </w:pPr>
      <w:r>
        <w:t xml:space="preserve">Récupération de l’identifiant du mois à partir de l’analyse du nom du mois dans la feuille : </w:t>
      </w:r>
      <w:proofErr w:type="spellStart"/>
      <w:r>
        <w:t>O_janvier</w:t>
      </w:r>
      <w:proofErr w:type="spellEnd"/>
      <w:r>
        <w:t xml:space="preserve"> ---&gt; 0</w:t>
      </w:r>
    </w:p>
    <w:p w:rsidR="00A846FC" w:rsidRDefault="00A846FC" w:rsidP="00A846FC">
      <w:pPr>
        <w:pStyle w:val="Paragraphedeliste"/>
        <w:numPr>
          <w:ilvl w:val="1"/>
          <w:numId w:val="6"/>
        </w:numPr>
        <w:spacing w:after="0" w:line="240" w:lineRule="auto"/>
      </w:pPr>
      <w:r>
        <w:t>Vérifier l’existence du fait table FAIT identifiant IDFAMILLEARTICLE, IDVILLE, IDMOIS.</w:t>
      </w:r>
    </w:p>
    <w:p w:rsidR="00A846FC" w:rsidRDefault="00A846FC" w:rsidP="00A846FC"/>
    <w:p w:rsidR="00A846FC" w:rsidRPr="0040602B" w:rsidRDefault="00A846FC" w:rsidP="00A846FC">
      <w:pPr>
        <w:rPr>
          <w:u w:val="single"/>
        </w:rPr>
      </w:pPr>
      <w:proofErr w:type="gramStart"/>
      <w:r w:rsidRPr="0040602B">
        <w:rPr>
          <w:u w:val="single"/>
        </w:rPr>
        <w:t>Ventes</w:t>
      </w:r>
      <w:proofErr w:type="gramEnd"/>
      <w:r w:rsidRPr="0040602B">
        <w:rPr>
          <w:u w:val="single"/>
        </w:rPr>
        <w:t> :</w:t>
      </w:r>
    </w:p>
    <w:p w:rsidR="00A846FC" w:rsidRDefault="00A846FC" w:rsidP="00A846FC">
      <w:pPr>
        <w:pStyle w:val="Paragraphedeliste"/>
        <w:numPr>
          <w:ilvl w:val="1"/>
          <w:numId w:val="6"/>
        </w:numPr>
        <w:spacing w:after="0" w:line="240" w:lineRule="auto"/>
      </w:pPr>
      <w:r>
        <w:t>Récupération des données pour chaque mois et chaque ville :</w:t>
      </w:r>
    </w:p>
    <w:p w:rsidR="00A846FC" w:rsidRDefault="00A846FC" w:rsidP="00A846FC">
      <w:pPr>
        <w:pStyle w:val="Paragraphedeliste"/>
        <w:numPr>
          <w:ilvl w:val="0"/>
          <w:numId w:val="8"/>
        </w:numPr>
        <w:spacing w:after="0" w:line="240" w:lineRule="auto"/>
      </w:pPr>
      <w:r>
        <w:t>Vérification la donnée contient que des chiffres.</w:t>
      </w:r>
    </w:p>
    <w:p w:rsidR="00A846FC" w:rsidRDefault="00A846FC" w:rsidP="00A846FC">
      <w:pPr>
        <w:pStyle w:val="Paragraphedeliste"/>
        <w:numPr>
          <w:ilvl w:val="0"/>
          <w:numId w:val="8"/>
        </w:numPr>
        <w:spacing w:after="0" w:line="240" w:lineRule="auto"/>
      </w:pPr>
      <w:r>
        <w:t>Vérification sur le nombre :</w:t>
      </w:r>
    </w:p>
    <w:p w:rsidR="00A846FC" w:rsidRDefault="00A846FC" w:rsidP="00A846FC">
      <w:pPr>
        <w:pStyle w:val="Paragraphedeliste"/>
        <w:numPr>
          <w:ilvl w:val="1"/>
          <w:numId w:val="8"/>
        </w:numPr>
        <w:spacing w:after="0" w:line="240" w:lineRule="auto"/>
      </w:pPr>
      <w:r>
        <w:t>Supérieur à 1.</w:t>
      </w:r>
    </w:p>
    <w:p w:rsidR="00A846FC" w:rsidRDefault="00A846FC" w:rsidP="00A846FC">
      <w:pPr>
        <w:pStyle w:val="Paragraphedeliste"/>
        <w:numPr>
          <w:ilvl w:val="1"/>
          <w:numId w:val="8"/>
        </w:numPr>
        <w:spacing w:after="0" w:line="240" w:lineRule="auto"/>
      </w:pPr>
      <w:r>
        <w:t>Ne peut être x2 de N-1.</w:t>
      </w:r>
    </w:p>
    <w:p w:rsidR="00A846FC" w:rsidRDefault="00A846FC" w:rsidP="00A846FC">
      <w:pPr>
        <w:pStyle w:val="Paragraphedeliste"/>
        <w:numPr>
          <w:ilvl w:val="0"/>
          <w:numId w:val="8"/>
        </w:numPr>
        <w:spacing w:after="0" w:line="240" w:lineRule="auto"/>
      </w:pPr>
      <w:r>
        <w:t>Si valeur entière, arrondir : type attendu entier.</w:t>
      </w:r>
    </w:p>
    <w:p w:rsidR="00A846FC" w:rsidRDefault="00A846FC" w:rsidP="00A846FC">
      <w:pPr>
        <w:pStyle w:val="Paragraphedeliste"/>
        <w:numPr>
          <w:ilvl w:val="0"/>
          <w:numId w:val="8"/>
        </w:numPr>
        <w:spacing w:after="0" w:line="240" w:lineRule="auto"/>
      </w:pPr>
      <w:r>
        <w:t>Insertion dans la base de données table FAITS,  champ VENTESOBJECTIFFAITS</w:t>
      </w:r>
    </w:p>
    <w:p w:rsidR="00A846FC" w:rsidRPr="0040602B" w:rsidRDefault="00A846FC" w:rsidP="00A846FC">
      <w:pPr>
        <w:rPr>
          <w:u w:val="single"/>
        </w:rPr>
      </w:pPr>
      <w:r w:rsidRPr="0040602B">
        <w:rPr>
          <w:u w:val="single"/>
        </w:rPr>
        <w:t>Chiffre Affaire :</w:t>
      </w:r>
    </w:p>
    <w:p w:rsidR="00A846FC" w:rsidRDefault="00A846FC" w:rsidP="00A846FC">
      <w:pPr>
        <w:pStyle w:val="Paragraphedeliste"/>
        <w:numPr>
          <w:ilvl w:val="1"/>
          <w:numId w:val="6"/>
        </w:numPr>
        <w:spacing w:after="0" w:line="240" w:lineRule="auto"/>
      </w:pPr>
      <w:r>
        <w:t>Récupération des données pour chaque mois et chaque ville :</w:t>
      </w:r>
    </w:p>
    <w:p w:rsidR="00A846FC" w:rsidRDefault="00A846FC" w:rsidP="00A846FC">
      <w:pPr>
        <w:pStyle w:val="Paragraphedeliste"/>
        <w:numPr>
          <w:ilvl w:val="0"/>
          <w:numId w:val="9"/>
        </w:numPr>
        <w:spacing w:after="0" w:line="240" w:lineRule="auto"/>
      </w:pPr>
      <w:r>
        <w:lastRenderedPageBreak/>
        <w:t xml:space="preserve">Le formatage des donnée ne doit contenir que des chiffres et une </w:t>
      </w:r>
      <w:proofErr w:type="gramStart"/>
      <w:r>
        <w:t>« ,</w:t>
      </w:r>
      <w:proofErr w:type="gramEnd"/>
      <w:r>
        <w:t> » ou « . »</w:t>
      </w:r>
    </w:p>
    <w:p w:rsidR="00A846FC" w:rsidRDefault="00A846FC" w:rsidP="00A846FC">
      <w:pPr>
        <w:pStyle w:val="Paragraphedeliste"/>
        <w:numPr>
          <w:ilvl w:val="0"/>
          <w:numId w:val="9"/>
        </w:numPr>
        <w:spacing w:after="0" w:line="240" w:lineRule="auto"/>
      </w:pPr>
      <w:r>
        <w:t xml:space="preserve">Remplacer </w:t>
      </w:r>
      <w:proofErr w:type="gramStart"/>
      <w:r>
        <w:t>« .</w:t>
      </w:r>
      <w:proofErr w:type="gramEnd"/>
      <w:r>
        <w:t> » par « , »</w:t>
      </w:r>
    </w:p>
    <w:p w:rsidR="00A846FC" w:rsidRDefault="00A846FC" w:rsidP="00A846FC">
      <w:pPr>
        <w:pStyle w:val="Paragraphedeliste"/>
        <w:numPr>
          <w:ilvl w:val="0"/>
          <w:numId w:val="9"/>
        </w:numPr>
        <w:spacing w:after="0" w:line="240" w:lineRule="auto"/>
      </w:pPr>
      <w:r>
        <w:t xml:space="preserve">Vérification le nombre </w:t>
      </w:r>
      <w:proofErr w:type="gramStart"/>
      <w:r>
        <w:t>est ]0</w:t>
      </w:r>
      <w:proofErr w:type="gramEnd"/>
      <w:r>
        <w:t> ;1000]</w:t>
      </w:r>
    </w:p>
    <w:p w:rsidR="00A846FC" w:rsidRDefault="00A846FC" w:rsidP="00A846FC">
      <w:pPr>
        <w:pStyle w:val="Paragraphedeliste"/>
        <w:numPr>
          <w:ilvl w:val="0"/>
          <w:numId w:val="9"/>
        </w:numPr>
        <w:spacing w:after="0" w:line="240" w:lineRule="auto"/>
      </w:pPr>
      <w:r>
        <w:t>Convertir la donnée par *1000 (k€ ----&gt; €)</w:t>
      </w:r>
    </w:p>
    <w:p w:rsidR="00A846FC" w:rsidRDefault="00A846FC" w:rsidP="00A846FC">
      <w:pPr>
        <w:pStyle w:val="Paragraphedeliste"/>
        <w:numPr>
          <w:ilvl w:val="0"/>
          <w:numId w:val="9"/>
        </w:numPr>
        <w:spacing w:after="0" w:line="240" w:lineRule="auto"/>
      </w:pPr>
      <w:r>
        <w:t>Insertion dans la base de données table FAITS,  champ CAOBJECTIFFAITS</w:t>
      </w:r>
    </w:p>
    <w:p w:rsidR="00A846FC" w:rsidRPr="002C6F67" w:rsidRDefault="00A846FC" w:rsidP="00A846FC">
      <w:pPr>
        <w:rPr>
          <w:u w:val="single"/>
        </w:rPr>
      </w:pPr>
      <w:r w:rsidRPr="002C6F67">
        <w:rPr>
          <w:u w:val="single"/>
        </w:rPr>
        <w:t>Marge</w:t>
      </w:r>
      <w:r>
        <w:rPr>
          <w:u w:val="single"/>
        </w:rPr>
        <w:t>s</w:t>
      </w:r>
      <w:r w:rsidRPr="002C6F67">
        <w:rPr>
          <w:u w:val="single"/>
        </w:rPr>
        <w:t xml:space="preserve"> Brute</w:t>
      </w:r>
      <w:r>
        <w:rPr>
          <w:u w:val="single"/>
        </w:rPr>
        <w:t>s</w:t>
      </w:r>
      <w:r w:rsidRPr="002C6F67">
        <w:rPr>
          <w:u w:val="single"/>
        </w:rPr>
        <w:t> :</w:t>
      </w:r>
    </w:p>
    <w:p w:rsidR="00A846FC" w:rsidRDefault="00A846FC" w:rsidP="00A846FC">
      <w:pPr>
        <w:pStyle w:val="Paragraphedeliste"/>
        <w:numPr>
          <w:ilvl w:val="1"/>
          <w:numId w:val="6"/>
        </w:numPr>
        <w:spacing w:after="0" w:line="240" w:lineRule="auto"/>
      </w:pPr>
      <w:r>
        <w:t>Récupération des données pour chaque mois et chaque ville :</w:t>
      </w:r>
    </w:p>
    <w:p w:rsidR="00A846FC" w:rsidRDefault="00A846FC" w:rsidP="00A846FC">
      <w:pPr>
        <w:pStyle w:val="Paragraphedeliste"/>
        <w:numPr>
          <w:ilvl w:val="0"/>
          <w:numId w:val="10"/>
        </w:numPr>
        <w:spacing w:after="0" w:line="240" w:lineRule="auto"/>
      </w:pPr>
      <w:r>
        <w:t xml:space="preserve">Le formatage des donnée ne doit contenir que des chiffres et une </w:t>
      </w:r>
      <w:proofErr w:type="gramStart"/>
      <w:r>
        <w:t>« ,</w:t>
      </w:r>
      <w:proofErr w:type="gramEnd"/>
      <w:r>
        <w:t> » ou « . »</w:t>
      </w:r>
    </w:p>
    <w:p w:rsidR="00A846FC" w:rsidRDefault="00A846FC" w:rsidP="00A846FC">
      <w:pPr>
        <w:pStyle w:val="Paragraphedeliste"/>
        <w:numPr>
          <w:ilvl w:val="0"/>
          <w:numId w:val="10"/>
        </w:numPr>
        <w:spacing w:after="0" w:line="240" w:lineRule="auto"/>
      </w:pPr>
      <w:r>
        <w:t xml:space="preserve">Remplacer </w:t>
      </w:r>
      <w:proofErr w:type="gramStart"/>
      <w:r>
        <w:t>« .</w:t>
      </w:r>
      <w:proofErr w:type="gramEnd"/>
      <w:r>
        <w:t> » par « , »</w:t>
      </w:r>
    </w:p>
    <w:p w:rsidR="00A846FC" w:rsidRDefault="00A846FC" w:rsidP="00A846FC">
      <w:pPr>
        <w:pStyle w:val="Paragraphedeliste"/>
        <w:numPr>
          <w:ilvl w:val="0"/>
          <w:numId w:val="10"/>
        </w:numPr>
        <w:spacing w:after="0" w:line="240" w:lineRule="auto"/>
      </w:pPr>
      <w:r>
        <w:t xml:space="preserve">Vérification la marge est &lt;= 50% du chiffre d’affaires objectif correspondant </w:t>
      </w:r>
    </w:p>
    <w:p w:rsidR="00A846FC" w:rsidRDefault="00A846FC" w:rsidP="00A846FC">
      <w:pPr>
        <w:pStyle w:val="Paragraphedeliste"/>
        <w:numPr>
          <w:ilvl w:val="0"/>
          <w:numId w:val="10"/>
        </w:numPr>
        <w:spacing w:after="0" w:line="240" w:lineRule="auto"/>
      </w:pPr>
      <w:r>
        <w:t xml:space="preserve">Vérification la marge est </w:t>
      </w:r>
      <w:proofErr w:type="gramStart"/>
      <w:r>
        <w:t>entre ]</w:t>
      </w:r>
      <w:proofErr w:type="gramEnd"/>
      <w:r>
        <w:t>0 ;10].</w:t>
      </w:r>
    </w:p>
    <w:p w:rsidR="00A846FC" w:rsidRDefault="00A846FC" w:rsidP="00A846FC">
      <w:pPr>
        <w:pStyle w:val="Paragraphedeliste"/>
        <w:numPr>
          <w:ilvl w:val="0"/>
          <w:numId w:val="10"/>
        </w:numPr>
        <w:spacing w:after="0" w:line="240" w:lineRule="auto"/>
      </w:pPr>
      <w:r>
        <w:t>Convertir la donnée par *1000 (k€ ----&gt; €)</w:t>
      </w:r>
    </w:p>
    <w:p w:rsidR="00A846FC" w:rsidRDefault="00A846FC" w:rsidP="00A846FC">
      <w:pPr>
        <w:pStyle w:val="Paragraphedeliste"/>
        <w:numPr>
          <w:ilvl w:val="0"/>
          <w:numId w:val="10"/>
        </w:numPr>
        <w:spacing w:after="0" w:line="240" w:lineRule="auto"/>
      </w:pPr>
      <w:r>
        <w:t>Insertion dans la base de données table FAITS,  champ MBOBJECTIFFAITS</w:t>
      </w:r>
    </w:p>
    <w:p w:rsidR="00A846FC" w:rsidRDefault="00A846FC" w:rsidP="00A846FC"/>
    <w:p w:rsidR="00A846FC" w:rsidRDefault="00A846FC" w:rsidP="00A846FC">
      <w:pPr>
        <w:pStyle w:val="Paragraphedeliste"/>
        <w:numPr>
          <w:ilvl w:val="0"/>
          <w:numId w:val="6"/>
        </w:numPr>
        <w:spacing w:after="0" w:line="240" w:lineRule="auto"/>
      </w:pPr>
      <w:r>
        <w:t>Inscription de la réussite de l’insertion dans le journal de log.</w:t>
      </w:r>
    </w:p>
    <w:p w:rsidR="00A846FC" w:rsidRDefault="00A846FC" w:rsidP="00A846FC">
      <w:pPr>
        <w:pStyle w:val="Paragraphedeliste"/>
        <w:numPr>
          <w:ilvl w:val="0"/>
          <w:numId w:val="6"/>
        </w:numPr>
        <w:spacing w:after="0" w:line="240" w:lineRule="auto"/>
      </w:pPr>
      <w:r>
        <w:t>Envoi du journal de log au directeur de France.</w:t>
      </w:r>
    </w:p>
    <w:p w:rsidR="00A846FC" w:rsidRDefault="00A846FC" w:rsidP="00A846FC"/>
    <w:p w:rsidR="00A846FC" w:rsidRDefault="00A846FC" w:rsidP="00A846FC">
      <w:pPr>
        <w:rPr>
          <w:u w:val="single"/>
        </w:rPr>
      </w:pPr>
      <w:r w:rsidRPr="007D7988">
        <w:rPr>
          <w:u w:val="single"/>
        </w:rPr>
        <w:t>Extension</w:t>
      </w:r>
    </w:p>
    <w:p w:rsidR="00A846FC" w:rsidRPr="00CA6517" w:rsidRDefault="00A846FC" w:rsidP="00A846FC">
      <w:pPr>
        <w:pStyle w:val="Paragraphedeliste"/>
        <w:numPr>
          <w:ilvl w:val="0"/>
          <w:numId w:val="7"/>
        </w:numPr>
        <w:spacing w:after="0" w:line="240" w:lineRule="auto"/>
        <w:rPr>
          <w:u w:val="single"/>
        </w:rPr>
      </w:pPr>
      <w:r>
        <w:t>1. Le fichier n’existe pas</w:t>
      </w:r>
    </w:p>
    <w:p w:rsidR="00A846FC" w:rsidRPr="00CA6517" w:rsidRDefault="00A846FC" w:rsidP="00A846FC">
      <w:pPr>
        <w:pStyle w:val="Paragraphedeliste"/>
        <w:numPr>
          <w:ilvl w:val="1"/>
          <w:numId w:val="7"/>
        </w:numPr>
        <w:spacing w:after="0" w:line="240" w:lineRule="auto"/>
        <w:rPr>
          <w:u w:val="single"/>
        </w:rPr>
      </w:pPr>
      <w:r>
        <w:t>Envoi d’un mail au gestionnaire de fichier indiquant que le fichier était introuvable et de fait les insertions dans la base de données n’ont pas pu avoir lieu.</w:t>
      </w:r>
    </w:p>
    <w:p w:rsidR="00A846FC" w:rsidRPr="00CA6517" w:rsidRDefault="00A846FC" w:rsidP="00A846FC">
      <w:pPr>
        <w:pStyle w:val="Paragraphedeliste"/>
        <w:numPr>
          <w:ilvl w:val="0"/>
          <w:numId w:val="7"/>
        </w:numPr>
        <w:spacing w:after="0" w:line="240" w:lineRule="auto"/>
        <w:rPr>
          <w:u w:val="single"/>
        </w:rPr>
      </w:pPr>
      <w:r>
        <w:t>La connexion à la base de données échoue</w:t>
      </w:r>
    </w:p>
    <w:p w:rsidR="00A846FC" w:rsidRDefault="00A846FC" w:rsidP="00A846FC">
      <w:pPr>
        <w:pStyle w:val="Paragraphedeliste"/>
        <w:numPr>
          <w:ilvl w:val="1"/>
          <w:numId w:val="7"/>
        </w:numPr>
        <w:spacing w:after="0" w:line="240" w:lineRule="auto"/>
      </w:pPr>
      <w:r>
        <w:t>Tentative de reconnexion : toutes les 10 minutes pendant 1 heure tant qu’il n’y a pas de succès</w:t>
      </w:r>
    </w:p>
    <w:p w:rsidR="00A846FC" w:rsidRDefault="00A846FC" w:rsidP="00A846FC">
      <w:pPr>
        <w:pStyle w:val="Paragraphedeliste"/>
        <w:numPr>
          <w:ilvl w:val="1"/>
          <w:numId w:val="7"/>
        </w:numPr>
        <w:spacing w:after="0" w:line="240" w:lineRule="auto"/>
      </w:pPr>
      <w:r>
        <w:t xml:space="preserve">Si après toutes les tentatives, la connexion n’a pas eu lieu, envoi d’un message d’alerte au technicien. </w:t>
      </w:r>
    </w:p>
    <w:p w:rsidR="00A846FC" w:rsidRDefault="00A846FC" w:rsidP="00A846FC">
      <w:pPr>
        <w:pStyle w:val="Paragraphedeliste"/>
        <w:numPr>
          <w:ilvl w:val="0"/>
          <w:numId w:val="7"/>
        </w:numPr>
        <w:spacing w:after="0" w:line="240" w:lineRule="auto"/>
      </w:pPr>
    </w:p>
    <w:p w:rsidR="00A846FC" w:rsidRDefault="00A846FC" w:rsidP="00A846FC">
      <w:pPr>
        <w:pStyle w:val="Paragraphedeliste"/>
        <w:numPr>
          <w:ilvl w:val="1"/>
          <w:numId w:val="7"/>
        </w:numPr>
        <w:spacing w:after="0" w:line="240" w:lineRule="auto"/>
      </w:pPr>
      <w:r>
        <w:t>Le fait n’existe pas</w:t>
      </w:r>
    </w:p>
    <w:p w:rsidR="00A846FC" w:rsidRDefault="00A846FC" w:rsidP="00A846FC">
      <w:pPr>
        <w:pStyle w:val="Paragraphedeliste"/>
        <w:numPr>
          <w:ilvl w:val="2"/>
          <w:numId w:val="7"/>
        </w:numPr>
        <w:spacing w:after="0" w:line="240" w:lineRule="auto"/>
      </w:pPr>
      <w:r>
        <w:t xml:space="preserve">Création du fait pour ce mois </w:t>
      </w:r>
    </w:p>
    <w:p w:rsidR="00A846FC" w:rsidRDefault="00A846FC" w:rsidP="00A846FC">
      <w:pPr>
        <w:pStyle w:val="Paragraphedeliste"/>
        <w:numPr>
          <w:ilvl w:val="1"/>
          <w:numId w:val="7"/>
        </w:numPr>
        <w:spacing w:after="0" w:line="240" w:lineRule="auto"/>
      </w:pPr>
      <w:r>
        <w:t>e à j La vérification ne donne pas un résultat correct :</w:t>
      </w:r>
    </w:p>
    <w:p w:rsidR="00A846FC" w:rsidRDefault="00A846FC" w:rsidP="00A846FC">
      <w:pPr>
        <w:pStyle w:val="Paragraphedeliste"/>
        <w:numPr>
          <w:ilvl w:val="2"/>
          <w:numId w:val="7"/>
        </w:numPr>
        <w:spacing w:after="0" w:line="240" w:lineRule="auto"/>
      </w:pPr>
      <w:r>
        <w:t>Il n’y a pas d’insertion et le motif est indiqué dans le log d’erreur</w:t>
      </w:r>
    </w:p>
    <w:p w:rsidR="00A846FC" w:rsidRDefault="00A846FC" w:rsidP="00A846FC">
      <w:pPr>
        <w:pStyle w:val="Paragraphedeliste"/>
        <w:ind w:left="1800"/>
      </w:pPr>
    </w:p>
    <w:p w:rsidR="00A846FC" w:rsidRDefault="00A846FC" w:rsidP="00A846FC"/>
    <w:p w:rsidR="00A846FC" w:rsidRDefault="00A846FC" w:rsidP="00A846FC"/>
    <w:p w:rsidR="00A846FC" w:rsidRDefault="00A846FC" w:rsidP="00A846FC"/>
    <w:p w:rsidR="00A846FC" w:rsidRDefault="00A846FC" w:rsidP="00A846FC"/>
    <w:p w:rsidR="00A846FC" w:rsidRDefault="00A846FC" w:rsidP="00A846FC"/>
    <w:p w:rsidR="00A846FC" w:rsidRDefault="00A846FC" w:rsidP="00A846FC"/>
    <w:p w:rsidR="00A846FC" w:rsidRDefault="00A846FC" w:rsidP="00A846FC"/>
    <w:p w:rsidR="00A846FC" w:rsidRDefault="00A846FC" w:rsidP="00A846FC"/>
    <w:p w:rsidR="00A846FC" w:rsidRDefault="00A846FC" w:rsidP="00A846FC">
      <w:pPr>
        <w:pStyle w:val="Titre2"/>
        <w:numPr>
          <w:ilvl w:val="0"/>
          <w:numId w:val="0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:rsidR="00A846FC" w:rsidRPr="00A846FC" w:rsidRDefault="00A846FC" w:rsidP="00A846FC"/>
    <w:p w:rsidR="00A846FC" w:rsidRDefault="00A846FC" w:rsidP="00A846FC">
      <w:pPr>
        <w:pStyle w:val="Titre3"/>
      </w:pPr>
      <w:bookmarkStart w:id="5" w:name="_Toc280129957"/>
      <w:r>
        <w:lastRenderedPageBreak/>
        <w:t>L’alimentation des ajustements d’objectifs</w:t>
      </w:r>
      <w:bookmarkEnd w:id="5"/>
    </w:p>
    <w:p w:rsidR="00A846FC" w:rsidRDefault="00A846FC" w:rsidP="00A846FC"/>
    <w:p w:rsidR="00A846FC" w:rsidRDefault="00A846FC" w:rsidP="00A846FC">
      <w:r>
        <w:t>Ajustement des objectifs par rapport à l’annuel de départ.</w:t>
      </w:r>
    </w:p>
    <w:p w:rsidR="00A846FC" w:rsidRDefault="00A846FC" w:rsidP="00A846FC"/>
    <w:p w:rsidR="00A846FC" w:rsidRDefault="00A846FC" w:rsidP="00A846FC">
      <w:r w:rsidRPr="002D335A">
        <w:rPr>
          <w:u w:val="single"/>
        </w:rPr>
        <w:t>Intervenant</w:t>
      </w:r>
      <w:r>
        <w:t> : Le batch</w:t>
      </w:r>
    </w:p>
    <w:p w:rsidR="00A846FC" w:rsidRDefault="00A846FC" w:rsidP="00A846FC">
      <w:proofErr w:type="spellStart"/>
      <w:r w:rsidRPr="002D335A">
        <w:rPr>
          <w:u w:val="single"/>
        </w:rPr>
        <w:t>Préconditions</w:t>
      </w:r>
      <w:proofErr w:type="spellEnd"/>
      <w:r w:rsidRPr="002D335A">
        <w:rPr>
          <w:u w:val="single"/>
        </w:rPr>
        <w:t> </w:t>
      </w:r>
      <w:r>
        <w:t xml:space="preserve">: Il faut que le fichier </w:t>
      </w:r>
      <w:proofErr w:type="spellStart"/>
      <w:r>
        <w:t>xls</w:t>
      </w:r>
      <w:proofErr w:type="spellEnd"/>
      <w:r>
        <w:t xml:space="preserve">(x) existe et soit au bon endroit, nommé selon l’année en cours.  </w:t>
      </w:r>
    </w:p>
    <w:p w:rsidR="00A846FC" w:rsidRDefault="00A846FC" w:rsidP="00A846FC">
      <w:r w:rsidRPr="002D335A">
        <w:rPr>
          <w:u w:val="single"/>
        </w:rPr>
        <w:t>Garantie minimale </w:t>
      </w:r>
      <w:r>
        <w:t>: La base de données reste en l’état sans aucune modification des objectifs pour le mois suivant.</w:t>
      </w:r>
    </w:p>
    <w:p w:rsidR="00A846FC" w:rsidRDefault="00A846FC" w:rsidP="00A846FC">
      <w:r w:rsidRPr="002D335A">
        <w:rPr>
          <w:u w:val="single"/>
        </w:rPr>
        <w:t>Garantie en cas de succès </w:t>
      </w:r>
      <w:r>
        <w:t>: Les informations contenues dans le fichier Excel sont celles présentes dans la base de données.</w:t>
      </w:r>
    </w:p>
    <w:p w:rsidR="00A846FC" w:rsidRDefault="00A846FC" w:rsidP="00A846FC">
      <w:r w:rsidRPr="002D335A">
        <w:rPr>
          <w:u w:val="single"/>
        </w:rPr>
        <w:t>Déclencheur</w:t>
      </w:r>
      <w:r>
        <w:t> : Exécution au 1</w:t>
      </w:r>
      <w:r w:rsidRPr="000645BC">
        <w:rPr>
          <w:vertAlign w:val="superscript"/>
        </w:rPr>
        <w:t>er</w:t>
      </w:r>
      <w:r>
        <w:t xml:space="preserve"> de chaque mois pour le mois suivant (M+1) en décembre prendre l’annuel N+1.</w:t>
      </w:r>
    </w:p>
    <w:p w:rsidR="00A846FC" w:rsidRDefault="00A846FC" w:rsidP="00A846FC">
      <w:r>
        <w:t>Composition du fichier :</w:t>
      </w:r>
    </w:p>
    <w:p w:rsidR="00A846FC" w:rsidRDefault="00A846FC" w:rsidP="00A846FC">
      <w:pPr>
        <w:pStyle w:val="Paragraphedeliste"/>
        <w:numPr>
          <w:ilvl w:val="0"/>
          <w:numId w:val="11"/>
        </w:numPr>
        <w:spacing w:after="0" w:line="240" w:lineRule="auto"/>
      </w:pPr>
      <w:r>
        <w:t xml:space="preserve">Les feuilles de ventes : </w:t>
      </w:r>
    </w:p>
    <w:p w:rsidR="00A846FC" w:rsidRDefault="00A846FC" w:rsidP="00A846FC">
      <w:pPr>
        <w:pStyle w:val="Paragraphedeliste"/>
        <w:numPr>
          <w:ilvl w:val="1"/>
          <w:numId w:val="11"/>
        </w:numPr>
        <w:spacing w:after="0" w:line="240" w:lineRule="auto"/>
      </w:pPr>
      <w:proofErr w:type="spellStart"/>
      <w:r>
        <w:t>V_Four</w:t>
      </w:r>
      <w:proofErr w:type="spellEnd"/>
    </w:p>
    <w:p w:rsidR="00A846FC" w:rsidRDefault="00A846FC" w:rsidP="00A846FC">
      <w:pPr>
        <w:pStyle w:val="Paragraphedeliste"/>
        <w:numPr>
          <w:ilvl w:val="1"/>
          <w:numId w:val="11"/>
        </w:numPr>
        <w:spacing w:after="0" w:line="240" w:lineRule="auto"/>
      </w:pPr>
      <w:proofErr w:type="spellStart"/>
      <w:r>
        <w:t>V_Magnetos</w:t>
      </w:r>
      <w:proofErr w:type="spellEnd"/>
    </w:p>
    <w:p w:rsidR="00A846FC" w:rsidRDefault="00A846FC" w:rsidP="00A846FC">
      <w:pPr>
        <w:pStyle w:val="Paragraphedeliste"/>
        <w:numPr>
          <w:ilvl w:val="1"/>
          <w:numId w:val="11"/>
        </w:numPr>
        <w:spacing w:after="0" w:line="240" w:lineRule="auto"/>
      </w:pPr>
      <w:proofErr w:type="spellStart"/>
      <w:r>
        <w:t>V_Hifi</w:t>
      </w:r>
      <w:proofErr w:type="spellEnd"/>
    </w:p>
    <w:p w:rsidR="00A846FC" w:rsidRDefault="00A846FC" w:rsidP="00A846FC">
      <w:pPr>
        <w:pStyle w:val="Paragraphedeliste"/>
        <w:numPr>
          <w:ilvl w:val="0"/>
          <w:numId w:val="11"/>
        </w:numPr>
        <w:spacing w:after="0" w:line="240" w:lineRule="auto"/>
      </w:pPr>
      <w:r>
        <w:t>Les feuilles de CA :</w:t>
      </w:r>
    </w:p>
    <w:p w:rsidR="00A846FC" w:rsidRDefault="00A846FC" w:rsidP="00A846FC">
      <w:pPr>
        <w:pStyle w:val="Paragraphedeliste"/>
        <w:numPr>
          <w:ilvl w:val="1"/>
          <w:numId w:val="11"/>
        </w:numPr>
        <w:spacing w:after="0" w:line="240" w:lineRule="auto"/>
      </w:pPr>
      <w:proofErr w:type="spellStart"/>
      <w:r>
        <w:t>CA_Four</w:t>
      </w:r>
      <w:proofErr w:type="spellEnd"/>
    </w:p>
    <w:p w:rsidR="00A846FC" w:rsidRDefault="00A846FC" w:rsidP="00A846FC">
      <w:pPr>
        <w:pStyle w:val="Paragraphedeliste"/>
        <w:numPr>
          <w:ilvl w:val="1"/>
          <w:numId w:val="11"/>
        </w:numPr>
        <w:spacing w:after="0" w:line="240" w:lineRule="auto"/>
      </w:pPr>
      <w:proofErr w:type="spellStart"/>
      <w:r>
        <w:t>CA_Magnetos</w:t>
      </w:r>
      <w:proofErr w:type="spellEnd"/>
    </w:p>
    <w:p w:rsidR="00A846FC" w:rsidRDefault="00A846FC" w:rsidP="00A846FC">
      <w:pPr>
        <w:pStyle w:val="Paragraphedeliste"/>
        <w:numPr>
          <w:ilvl w:val="1"/>
          <w:numId w:val="11"/>
        </w:numPr>
        <w:spacing w:after="0" w:line="240" w:lineRule="auto"/>
      </w:pPr>
      <w:proofErr w:type="spellStart"/>
      <w:r>
        <w:t>CA_Hifi</w:t>
      </w:r>
      <w:proofErr w:type="spellEnd"/>
    </w:p>
    <w:p w:rsidR="00A846FC" w:rsidRDefault="00A846FC" w:rsidP="00A846FC">
      <w:pPr>
        <w:pStyle w:val="Paragraphedeliste"/>
        <w:numPr>
          <w:ilvl w:val="0"/>
          <w:numId w:val="11"/>
        </w:numPr>
        <w:spacing w:after="0" w:line="240" w:lineRule="auto"/>
      </w:pPr>
      <w:r>
        <w:t>Les feuilles de Marges brutes :</w:t>
      </w:r>
    </w:p>
    <w:p w:rsidR="00A846FC" w:rsidRDefault="00A846FC" w:rsidP="00A846FC">
      <w:pPr>
        <w:pStyle w:val="Paragraphedeliste"/>
        <w:numPr>
          <w:ilvl w:val="1"/>
          <w:numId w:val="11"/>
        </w:numPr>
        <w:spacing w:after="0" w:line="240" w:lineRule="auto"/>
      </w:pPr>
      <w:proofErr w:type="spellStart"/>
      <w:r>
        <w:t>MB_Four</w:t>
      </w:r>
      <w:proofErr w:type="spellEnd"/>
    </w:p>
    <w:p w:rsidR="00A846FC" w:rsidRDefault="00A846FC" w:rsidP="00A846FC">
      <w:pPr>
        <w:pStyle w:val="Paragraphedeliste"/>
        <w:numPr>
          <w:ilvl w:val="1"/>
          <w:numId w:val="11"/>
        </w:numPr>
        <w:spacing w:after="0" w:line="240" w:lineRule="auto"/>
      </w:pPr>
      <w:proofErr w:type="spellStart"/>
      <w:r>
        <w:t>MB_Magnetos</w:t>
      </w:r>
      <w:proofErr w:type="spellEnd"/>
    </w:p>
    <w:p w:rsidR="00A846FC" w:rsidRDefault="00A846FC" w:rsidP="00A846FC">
      <w:pPr>
        <w:pStyle w:val="Paragraphedeliste"/>
        <w:numPr>
          <w:ilvl w:val="1"/>
          <w:numId w:val="11"/>
        </w:numPr>
        <w:spacing w:after="0" w:line="240" w:lineRule="auto"/>
      </w:pPr>
      <w:proofErr w:type="spellStart"/>
      <w:r>
        <w:t>MB_Hifi</w:t>
      </w:r>
      <w:proofErr w:type="spellEnd"/>
    </w:p>
    <w:p w:rsidR="00A846FC" w:rsidRDefault="00A846FC" w:rsidP="00A846FC">
      <w:pPr>
        <w:tabs>
          <w:tab w:val="left" w:pos="284"/>
        </w:tabs>
      </w:pPr>
    </w:p>
    <w:p w:rsidR="00484C7C" w:rsidRPr="00484C7C" w:rsidRDefault="00484C7C" w:rsidP="00484C7C"/>
    <w:p w:rsidR="00484C7C" w:rsidRPr="00484C7C" w:rsidRDefault="00484C7C" w:rsidP="0068036F">
      <w:pPr>
        <w:pStyle w:val="Titre2"/>
        <w:numPr>
          <w:ilvl w:val="0"/>
          <w:numId w:val="0"/>
        </w:numPr>
        <w:ind w:left="1440"/>
      </w:pPr>
    </w:p>
    <w:sectPr w:rsidR="00484C7C" w:rsidRPr="00484C7C">
      <w:footerReference w:type="default" r:id="rId12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D71" w:rsidRDefault="00623D71">
      <w:pPr>
        <w:spacing w:after="0" w:line="240" w:lineRule="auto"/>
      </w:pPr>
      <w:r>
        <w:separator/>
      </w:r>
    </w:p>
  </w:endnote>
  <w:endnote w:type="continuationSeparator" w:id="0">
    <w:p w:rsidR="00623D71" w:rsidRDefault="00623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BC6" w:rsidRDefault="00213538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Zone de text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94BC6" w:rsidRDefault="00794BC6">
                          <w:pPr>
                            <w:pStyle w:val="Sansinterligne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29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" filled="f" stroked="f">
              <v:textbox style="mso-fit-shape-to-text:t" inset=",0,,0">
                <w:txbxContent>
                  <w:p w:rsidR="00794BC6" w:rsidRDefault="00794BC6">
                    <w:pPr>
                      <w:pStyle w:val="Sansinterligne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6613525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9409430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Zone de text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94BC6" w:rsidRDefault="00213538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C30349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4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6" o:spid="_x0000_s1030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" filled="f" stroked="f">
              <v:textbox style="layout-flow:vertical">
                <w:txbxContent>
                  <w:p w:rsidR="00794BC6" w:rsidRDefault="00213538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C30349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4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tangle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ctangle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4y/lgIAADM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xUuMv5YCAAAz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ctangle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GalgIAADM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S5GhmpYCAAAz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D71" w:rsidRDefault="00623D71">
      <w:pPr>
        <w:spacing w:after="0" w:line="240" w:lineRule="auto"/>
      </w:pPr>
      <w:r>
        <w:separator/>
      </w:r>
    </w:p>
  </w:footnote>
  <w:footnote w:type="continuationSeparator" w:id="0">
    <w:p w:rsidR="00623D71" w:rsidRDefault="00623D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460E"/>
    <w:multiLevelType w:val="hybridMultilevel"/>
    <w:tmpl w:val="AE70AE66"/>
    <w:lvl w:ilvl="0" w:tplc="14C6333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0402632C"/>
    <w:multiLevelType w:val="hybridMultilevel"/>
    <w:tmpl w:val="C6FA02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2201B"/>
    <w:multiLevelType w:val="hybridMultilevel"/>
    <w:tmpl w:val="E3A010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41E0B"/>
    <w:multiLevelType w:val="hybridMultilevel"/>
    <w:tmpl w:val="184EBAE4"/>
    <w:lvl w:ilvl="0" w:tplc="43207440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22830"/>
    <w:multiLevelType w:val="hybridMultilevel"/>
    <w:tmpl w:val="E8E8B4F4"/>
    <w:lvl w:ilvl="0" w:tplc="14C6333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3FC36969"/>
    <w:multiLevelType w:val="hybridMultilevel"/>
    <w:tmpl w:val="3B906D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673C08"/>
    <w:multiLevelType w:val="hybridMultilevel"/>
    <w:tmpl w:val="B2FC2180"/>
    <w:lvl w:ilvl="0" w:tplc="7B12ED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0B15B9"/>
    <w:multiLevelType w:val="hybridMultilevel"/>
    <w:tmpl w:val="3DA654C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7B12ED14">
      <w:numFmt w:val="bullet"/>
      <w:lvlText w:val="-"/>
      <w:lvlJc w:val="left"/>
      <w:pPr>
        <w:ind w:left="1800" w:hanging="180"/>
      </w:pPr>
      <w:rPr>
        <w:rFonts w:ascii="Calibri" w:eastAsiaTheme="minorHAnsi" w:hAnsi="Calibri" w:cs="Calibri" w:hint="default"/>
      </w:r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4DC746D"/>
    <w:multiLevelType w:val="hybridMultilevel"/>
    <w:tmpl w:val="6FC2F5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E137F7"/>
    <w:multiLevelType w:val="hybridMultilevel"/>
    <w:tmpl w:val="CD2485B0"/>
    <w:lvl w:ilvl="0" w:tplc="14C6333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7B12ED14">
      <w:numFmt w:val="bullet"/>
      <w:lvlText w:val="-"/>
      <w:lvlJc w:val="left"/>
      <w:pPr>
        <w:ind w:left="2496" w:hanging="360"/>
      </w:pPr>
      <w:rPr>
        <w:rFonts w:ascii="Calibri" w:eastAsiaTheme="minorHAnsi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7D3A623D"/>
    <w:multiLevelType w:val="hybridMultilevel"/>
    <w:tmpl w:val="01267716"/>
    <w:lvl w:ilvl="0" w:tplc="E0F6DC08">
      <w:start w:val="1"/>
      <w:numFmt w:val="decimal"/>
      <w:pStyle w:val="Titre2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2"/>
  </w:num>
  <w:num w:numId="5">
    <w:abstractNumId w:val="5"/>
  </w:num>
  <w:num w:numId="6">
    <w:abstractNumId w:val="8"/>
  </w:num>
  <w:num w:numId="7">
    <w:abstractNumId w:val="7"/>
  </w:num>
  <w:num w:numId="8">
    <w:abstractNumId w:val="9"/>
  </w:num>
  <w:num w:numId="9">
    <w:abstractNumId w:val="0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5BD"/>
    <w:rsid w:val="000D7D00"/>
    <w:rsid w:val="001A35BD"/>
    <w:rsid w:val="00213538"/>
    <w:rsid w:val="00484C7C"/>
    <w:rsid w:val="00623D71"/>
    <w:rsid w:val="0068036F"/>
    <w:rsid w:val="006F2B48"/>
    <w:rsid w:val="00794BC6"/>
    <w:rsid w:val="009A50D4"/>
    <w:rsid w:val="00A846FC"/>
    <w:rsid w:val="00B75488"/>
    <w:rsid w:val="00B86357"/>
    <w:rsid w:val="00C30349"/>
    <w:rsid w:val="00E07AB7"/>
    <w:rsid w:val="00F5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484C7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4C7C"/>
    <w:pPr>
      <w:keepNext/>
      <w:keepLines/>
      <w:numPr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4C7C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84C7C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Paragraphedeliste">
    <w:name w:val="List Paragraph"/>
    <w:basedOn w:val="Normal"/>
    <w:qFormat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7A7A7A" w:themeColor="accen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7F7F7F" w:themeColor="text1" w:themeTint="80"/>
      <w:sz w:val="26"/>
    </w:rPr>
  </w:style>
  <w:style w:type="character" w:styleId="Emphaseple">
    <w:name w:val="Subtle Emphasis"/>
    <w:basedOn w:val="Policepardfaut"/>
    <w:uiPriority w:val="19"/>
    <w:qFormat/>
    <w:rPr>
      <w:i/>
      <w:iCs/>
      <w:color w:val="7A7A7A" w:themeColor="accen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D1282E" w:themeColor="text2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rPr>
      <w:color w:val="80808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TM2">
    <w:name w:val="toc 2"/>
    <w:basedOn w:val="Normal"/>
    <w:next w:val="Normal"/>
    <w:autoRedefine/>
    <w:uiPriority w:val="39"/>
    <w:unhideWhenUsed/>
    <w:rsid w:val="00484C7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84C7C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484C7C"/>
    <w:rPr>
      <w:color w:val="CC9900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C30349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484C7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4C7C"/>
    <w:pPr>
      <w:keepNext/>
      <w:keepLines/>
      <w:numPr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4C7C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84C7C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Paragraphedeliste">
    <w:name w:val="List Paragraph"/>
    <w:basedOn w:val="Normal"/>
    <w:qFormat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7A7A7A" w:themeColor="accen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7F7F7F" w:themeColor="text1" w:themeTint="80"/>
      <w:sz w:val="26"/>
    </w:rPr>
  </w:style>
  <w:style w:type="character" w:styleId="Emphaseple">
    <w:name w:val="Subtle Emphasis"/>
    <w:basedOn w:val="Policepardfaut"/>
    <w:uiPriority w:val="19"/>
    <w:qFormat/>
    <w:rPr>
      <w:i/>
      <w:iCs/>
      <w:color w:val="7A7A7A" w:themeColor="accen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D1282E" w:themeColor="text2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rPr>
      <w:color w:val="80808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TM2">
    <w:name w:val="toc 2"/>
    <w:basedOn w:val="Normal"/>
    <w:next w:val="Normal"/>
    <w:autoRedefine/>
    <w:uiPriority w:val="39"/>
    <w:unhideWhenUsed/>
    <w:rsid w:val="00484C7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84C7C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484C7C"/>
    <w:rPr>
      <w:color w:val="CC9900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C3034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erre\AppData\Roaming\Microsoft\Templates\Essential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9FDEBBF775B45DAB2F630E3E88090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55C8AD-D80B-410D-B89A-CA5976E4846F}"/>
      </w:docPartPr>
      <w:docPartBody>
        <w:p w:rsidR="00DD277C" w:rsidRDefault="009F6018">
          <w:pPr>
            <w:pStyle w:val="89FDEBBF775B45DAB2F630E3E8809046"/>
          </w:pPr>
          <w: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018"/>
    <w:rsid w:val="009F6018"/>
    <w:rsid w:val="00DD277C"/>
    <w:rsid w:val="00FF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1F497D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9FDEBBF775B45DAB2F630E3E8809046">
    <w:name w:val="89FDEBBF775B45DAB2F630E3E8809046"/>
  </w:style>
  <w:style w:type="paragraph" w:customStyle="1" w:styleId="9EA02C67AC0D42ABBD5C30FD213609BD">
    <w:name w:val="9EA02C67AC0D42ABBD5C30FD213609BD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ajorEastAsia" w:cstheme="majorBidi"/>
      <w:b/>
      <w:bCs/>
      <w:caps/>
      <w:color w:val="1F497D" w:themeColor="text2"/>
    </w:rPr>
  </w:style>
  <w:style w:type="paragraph" w:customStyle="1" w:styleId="D6C66EE5BD164A6888A8993B5E2104A4">
    <w:name w:val="D6C66EE5BD164A6888A8993B5E2104A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1F497D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9FDEBBF775B45DAB2F630E3E8809046">
    <w:name w:val="89FDEBBF775B45DAB2F630E3E8809046"/>
  </w:style>
  <w:style w:type="paragraph" w:customStyle="1" w:styleId="9EA02C67AC0D42ABBD5C30FD213609BD">
    <w:name w:val="9EA02C67AC0D42ABBD5C30FD213609BD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ajorEastAsia" w:cstheme="majorBidi"/>
      <w:b/>
      <w:bCs/>
      <w:caps/>
      <w:color w:val="1F497D" w:themeColor="text2"/>
    </w:rPr>
  </w:style>
  <w:style w:type="paragraph" w:customStyle="1" w:styleId="D6C66EE5BD164A6888A8993B5E2104A4">
    <w:name w:val="D6C66EE5BD164A6888A8993B5E2104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7F6B8-5DA6-4A19-9077-FDDDE75F63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EA43DD-15EF-4FCD-B6FB-E30C5F4B1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</Template>
  <TotalTime>1</TotalTime>
  <Pages>5</Pages>
  <Words>710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 DU RAPPORT</vt:lpstr>
    </vt:vector>
  </TitlesOfParts>
  <Company>Hewlett-Packard</Company>
  <LinksUpToDate>false</LinksUpToDate>
  <CharactersWithSpaces>4609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 CAS D’UTILISATION ANNUELSAliementation Annuele</dc:title>
  <dc:subject>Projet Darties – Groupe2</dc:subject>
  <dc:creator>pierre</dc:creator>
  <cp:lastModifiedBy>pierre</cp:lastModifiedBy>
  <cp:revision>3</cp:revision>
  <dcterms:created xsi:type="dcterms:W3CDTF">2010-12-14T21:42:00Z</dcterms:created>
  <dcterms:modified xsi:type="dcterms:W3CDTF">2010-12-14T21:43:00Z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