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8C200" w14:textId="56FD07DC" w:rsidR="00740486" w:rsidRPr="00D93B6E" w:rsidRDefault="00B7268B" w:rsidP="00B7268B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93B6E">
        <w:rPr>
          <w:rFonts w:ascii="Times New Roman" w:hAnsi="Times New Roman" w:cs="Times New Roman"/>
          <w:b/>
          <w:sz w:val="28"/>
          <w:szCs w:val="24"/>
          <w:u w:val="single"/>
        </w:rPr>
        <w:t>Items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2554"/>
        <w:gridCol w:w="1439"/>
        <w:gridCol w:w="1928"/>
        <w:gridCol w:w="1525"/>
      </w:tblGrid>
      <w:tr w:rsidR="00C41498" w:rsidRPr="00D93B6E" w14:paraId="5990B838" w14:textId="77777777" w:rsidTr="00D93B6E">
        <w:tc>
          <w:tcPr>
            <w:tcW w:w="1761" w:type="dxa"/>
            <w:vAlign w:val="center"/>
          </w:tcPr>
          <w:p w14:paraId="1A7B1AE3" w14:textId="0AF9D690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D93B6E">
              <w:rPr>
                <w:rFonts w:ascii="Times New Roman" w:hAnsi="Times New Roman" w:cs="Times New Roman"/>
                <w:b/>
                <w:u w:val="single"/>
              </w:rPr>
              <w:t>Item Name</w:t>
            </w:r>
          </w:p>
        </w:tc>
        <w:tc>
          <w:tcPr>
            <w:tcW w:w="2554" w:type="dxa"/>
            <w:vAlign w:val="center"/>
          </w:tcPr>
          <w:p w14:paraId="3EAA9A13" w14:textId="5E8899EB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D93B6E">
              <w:rPr>
                <w:rFonts w:ascii="Times New Roman" w:hAnsi="Times New Roman" w:cs="Times New Roman"/>
                <w:b/>
                <w:u w:val="single"/>
              </w:rPr>
              <w:t>Description</w:t>
            </w:r>
          </w:p>
        </w:tc>
        <w:tc>
          <w:tcPr>
            <w:tcW w:w="270" w:type="dxa"/>
            <w:vAlign w:val="center"/>
          </w:tcPr>
          <w:p w14:paraId="7FC32AFC" w14:textId="06106976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D93B6E">
              <w:rPr>
                <w:rFonts w:ascii="Times New Roman" w:hAnsi="Times New Roman" w:cs="Times New Roman"/>
                <w:b/>
                <w:u w:val="single"/>
              </w:rPr>
              <w:t>STRENGTH</w:t>
            </w:r>
          </w:p>
        </w:tc>
        <w:tc>
          <w:tcPr>
            <w:tcW w:w="1928" w:type="dxa"/>
            <w:vAlign w:val="center"/>
          </w:tcPr>
          <w:p w14:paraId="7D551269" w14:textId="13861D8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D93B6E">
              <w:rPr>
                <w:rFonts w:ascii="Times New Roman" w:hAnsi="Times New Roman" w:cs="Times New Roman"/>
                <w:b/>
                <w:u w:val="single"/>
              </w:rPr>
              <w:t>CONSTITUTION</w:t>
            </w:r>
          </w:p>
        </w:tc>
        <w:tc>
          <w:tcPr>
            <w:tcW w:w="1525" w:type="dxa"/>
            <w:vAlign w:val="center"/>
          </w:tcPr>
          <w:p w14:paraId="43B03291" w14:textId="6E46B006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D93B6E">
              <w:rPr>
                <w:rFonts w:ascii="Times New Roman" w:hAnsi="Times New Roman" w:cs="Times New Roman"/>
                <w:b/>
                <w:u w:val="single"/>
              </w:rPr>
              <w:t>DEXTERITY</w:t>
            </w:r>
          </w:p>
        </w:tc>
      </w:tr>
      <w:tr w:rsidR="00C41498" w:rsidRPr="00D93B6E" w14:paraId="546F5111" w14:textId="77777777" w:rsidTr="00D93B6E">
        <w:tc>
          <w:tcPr>
            <w:tcW w:w="1761" w:type="dxa"/>
            <w:vAlign w:val="center"/>
          </w:tcPr>
          <w:p w14:paraId="1FF82A7E" w14:textId="1F08AB1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Dagger</w:t>
            </w:r>
          </w:p>
        </w:tc>
        <w:tc>
          <w:tcPr>
            <w:tcW w:w="2554" w:type="dxa"/>
            <w:vAlign w:val="center"/>
          </w:tcPr>
          <w:p w14:paraId="531031A2" w14:textId="52F562DB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small blade glints faintly in the torchlight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0E82D7B4" w14:textId="31E5AC4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928" w:type="dxa"/>
            <w:vAlign w:val="center"/>
          </w:tcPr>
          <w:p w14:paraId="4C99C325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41E04978" w14:textId="4707C183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</w:tr>
      <w:tr w:rsidR="00C41498" w:rsidRPr="00D93B6E" w14:paraId="1B5F8677" w14:textId="77777777" w:rsidTr="00D93B6E">
        <w:tc>
          <w:tcPr>
            <w:tcW w:w="1761" w:type="dxa"/>
            <w:vAlign w:val="center"/>
          </w:tcPr>
          <w:p w14:paraId="4D85D629" w14:textId="1F6593F2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Longsword</w:t>
            </w:r>
          </w:p>
        </w:tc>
        <w:tc>
          <w:tcPr>
            <w:tcW w:w="2554" w:type="dxa"/>
            <w:vAlign w:val="center"/>
          </w:tcPr>
          <w:p w14:paraId="361387CB" w14:textId="27E33858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You feel a sense of dread emanating from the cold steel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2275CCB2" w14:textId="2F4CF303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928" w:type="dxa"/>
            <w:vAlign w:val="center"/>
          </w:tcPr>
          <w:p w14:paraId="1C3A8E6D" w14:textId="12CDDE6C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0D76A333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498" w:rsidRPr="00D93B6E" w14:paraId="1802096A" w14:textId="77777777" w:rsidTr="00D93B6E">
        <w:tc>
          <w:tcPr>
            <w:tcW w:w="1761" w:type="dxa"/>
            <w:vAlign w:val="center"/>
          </w:tcPr>
          <w:p w14:paraId="3AB639C7" w14:textId="51976B00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Buckler</w:t>
            </w:r>
          </w:p>
        </w:tc>
        <w:tc>
          <w:tcPr>
            <w:tcW w:w="2554" w:type="dxa"/>
            <w:vAlign w:val="center"/>
          </w:tcPr>
          <w:p w14:paraId="7B6D6673" w14:textId="20459148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laughably small surface area could be useful if implemented well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7BD36A1F" w14:textId="264D3816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789B1780" w14:textId="47532C39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525" w:type="dxa"/>
            <w:vAlign w:val="center"/>
          </w:tcPr>
          <w:p w14:paraId="70E18D99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498" w:rsidRPr="00D93B6E" w14:paraId="3B7DDD22" w14:textId="77777777" w:rsidTr="00D93B6E">
        <w:tc>
          <w:tcPr>
            <w:tcW w:w="1761" w:type="dxa"/>
            <w:vAlign w:val="center"/>
          </w:tcPr>
          <w:p w14:paraId="212FF177" w14:textId="5D6C2E7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Plate Armor</w:t>
            </w:r>
          </w:p>
        </w:tc>
        <w:tc>
          <w:tcPr>
            <w:tcW w:w="2554" w:type="dxa"/>
            <w:vAlign w:val="center"/>
          </w:tcPr>
          <w:p w14:paraId="39CC8C60" w14:textId="1AEA0EC6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weight of this armor falls on your back as if you were Atlas himself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474F206C" w14:textId="203465D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419B9FEF" w14:textId="244C3519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5" w:type="dxa"/>
            <w:vAlign w:val="center"/>
          </w:tcPr>
          <w:p w14:paraId="0A535F5B" w14:textId="26423D7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</w:t>
            </w:r>
            <w:r w:rsidR="00187512" w:rsidRPr="00D93B6E">
              <w:rPr>
                <w:rFonts w:ascii="Times New Roman" w:hAnsi="Times New Roman" w:cs="Times New Roman"/>
              </w:rPr>
              <w:t>2</w:t>
            </w:r>
          </w:p>
        </w:tc>
      </w:tr>
      <w:tr w:rsidR="00C41498" w:rsidRPr="00D93B6E" w14:paraId="13E98059" w14:textId="77777777" w:rsidTr="00D93B6E">
        <w:tc>
          <w:tcPr>
            <w:tcW w:w="1761" w:type="dxa"/>
            <w:vAlign w:val="center"/>
          </w:tcPr>
          <w:p w14:paraId="6699283B" w14:textId="1B99C30A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Leather Armor</w:t>
            </w:r>
          </w:p>
        </w:tc>
        <w:tc>
          <w:tcPr>
            <w:tcW w:w="2554" w:type="dxa"/>
            <w:vAlign w:val="center"/>
          </w:tcPr>
          <w:p w14:paraId="57FF153F" w14:textId="1660CECB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material may be of little protection, but it doesn’t matter if you can move like the wind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1CA95932" w14:textId="7732193C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27CF8D03" w14:textId="37CA6DDD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525" w:type="dxa"/>
            <w:vAlign w:val="center"/>
          </w:tcPr>
          <w:p w14:paraId="60616841" w14:textId="5EF7E193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+2</w:t>
            </w:r>
          </w:p>
        </w:tc>
      </w:tr>
      <w:tr w:rsidR="00C41498" w:rsidRPr="00D93B6E" w14:paraId="2AB73F53" w14:textId="77777777" w:rsidTr="00D93B6E">
        <w:tc>
          <w:tcPr>
            <w:tcW w:w="1761" w:type="dxa"/>
            <w:vAlign w:val="center"/>
          </w:tcPr>
          <w:p w14:paraId="7FED9E09" w14:textId="6C8998D1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Thief Idol</w:t>
            </w:r>
          </w:p>
        </w:tc>
        <w:tc>
          <w:tcPr>
            <w:tcW w:w="2554" w:type="dxa"/>
            <w:vAlign w:val="center"/>
          </w:tcPr>
          <w:p w14:paraId="5764C077" w14:textId="641BB7A3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small wooden doll strikes fear so deep into your heart that it blesses you with the reflexes of a cat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59D4B8F4" w14:textId="04064820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928" w:type="dxa"/>
            <w:vAlign w:val="center"/>
          </w:tcPr>
          <w:p w14:paraId="50C841E1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2D943B64" w14:textId="0E64D639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4</w:t>
            </w:r>
          </w:p>
        </w:tc>
      </w:tr>
      <w:tr w:rsidR="00C41498" w:rsidRPr="00D93B6E" w14:paraId="5EE42F1C" w14:textId="77777777" w:rsidTr="00D93B6E">
        <w:tc>
          <w:tcPr>
            <w:tcW w:w="1761" w:type="dxa"/>
            <w:vAlign w:val="center"/>
          </w:tcPr>
          <w:p w14:paraId="53051E61" w14:textId="0C12DCC0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Berserker Stone</w:t>
            </w:r>
          </w:p>
        </w:tc>
        <w:tc>
          <w:tcPr>
            <w:tcW w:w="2554" w:type="dxa"/>
            <w:vAlign w:val="center"/>
          </w:tcPr>
          <w:p w14:paraId="425D5EF8" w14:textId="27B4F4AF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harder you clench this stone, the more a bloodthirsty, uncontrollable rage consumes you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066B572B" w14:textId="26031D7B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28" w:type="dxa"/>
            <w:vAlign w:val="center"/>
          </w:tcPr>
          <w:p w14:paraId="5EFBBD9F" w14:textId="02C4AF6C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</w:t>
            </w:r>
            <w:r w:rsidR="00C41498" w:rsidRPr="00D93B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5" w:type="dxa"/>
            <w:vAlign w:val="center"/>
          </w:tcPr>
          <w:p w14:paraId="7AA67505" w14:textId="601D4977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C41498" w:rsidRPr="00D93B6E">
              <w:rPr>
                <w:rFonts w:ascii="Times New Roman" w:hAnsi="Times New Roman" w:cs="Times New Roman"/>
              </w:rPr>
              <w:t>3</w:t>
            </w:r>
          </w:p>
        </w:tc>
      </w:tr>
      <w:tr w:rsidR="00C41498" w:rsidRPr="00D93B6E" w14:paraId="11E646C8" w14:textId="77777777" w:rsidTr="00D93B6E">
        <w:tc>
          <w:tcPr>
            <w:tcW w:w="1761" w:type="dxa"/>
            <w:vAlign w:val="center"/>
          </w:tcPr>
          <w:p w14:paraId="72F02D65" w14:textId="51763E75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Great Axe</w:t>
            </w:r>
          </w:p>
        </w:tc>
        <w:tc>
          <w:tcPr>
            <w:tcW w:w="2554" w:type="dxa"/>
            <w:vAlign w:val="center"/>
          </w:tcPr>
          <w:p w14:paraId="1700AACA" w14:textId="3E3F9146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truly strong fear not the wounds of battle, for it is they that inflict them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030A6EEF" w14:textId="1220708C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8" w:type="dxa"/>
            <w:vAlign w:val="center"/>
          </w:tcPr>
          <w:p w14:paraId="424E8863" w14:textId="3637A50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59D31555" w14:textId="44961342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-2</w:t>
            </w:r>
          </w:p>
        </w:tc>
      </w:tr>
      <w:tr w:rsidR="00C41498" w:rsidRPr="00D93B6E" w14:paraId="6FC3328A" w14:textId="77777777" w:rsidTr="00D93B6E">
        <w:tc>
          <w:tcPr>
            <w:tcW w:w="1761" w:type="dxa"/>
            <w:vAlign w:val="center"/>
          </w:tcPr>
          <w:p w14:paraId="4A362585" w14:textId="195FC5A9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Nibbles, the House Cat</w:t>
            </w:r>
          </w:p>
        </w:tc>
        <w:tc>
          <w:tcPr>
            <w:tcW w:w="2554" w:type="dxa"/>
            <w:vAlign w:val="center"/>
          </w:tcPr>
          <w:p w14:paraId="3E705248" w14:textId="3B954FBF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This little cat fills you with determination. Maybe it’s the little helmet that does it.</w:t>
            </w:r>
          </w:p>
        </w:tc>
        <w:tc>
          <w:tcPr>
            <w:tcW w:w="270" w:type="dxa"/>
            <w:vAlign w:val="center"/>
          </w:tcPr>
          <w:p w14:paraId="1A4A485E" w14:textId="0FA4C042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928" w:type="dxa"/>
            <w:vAlign w:val="center"/>
          </w:tcPr>
          <w:p w14:paraId="2EC70AF4" w14:textId="6DD74102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5" w:type="dxa"/>
            <w:vAlign w:val="center"/>
          </w:tcPr>
          <w:p w14:paraId="24FBED16" w14:textId="207231BA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</w:tr>
      <w:tr w:rsidR="00C41498" w:rsidRPr="00D93B6E" w14:paraId="0982AC96" w14:textId="77777777" w:rsidTr="00D93B6E">
        <w:tc>
          <w:tcPr>
            <w:tcW w:w="1761" w:type="dxa"/>
            <w:vAlign w:val="center"/>
          </w:tcPr>
          <w:p w14:paraId="7578DEFD" w14:textId="71EDB41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Priestly Vestments</w:t>
            </w:r>
          </w:p>
        </w:tc>
        <w:tc>
          <w:tcPr>
            <w:tcW w:w="2554" w:type="dxa"/>
            <w:vAlign w:val="center"/>
          </w:tcPr>
          <w:p w14:paraId="172B5080" w14:textId="711142E0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fabric vibrates with a lifeblood so old that it had no need to survive; it thrived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390F7DD5" w14:textId="27931320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</w:t>
            </w:r>
            <w:r w:rsidR="00187512" w:rsidRPr="00D93B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8" w:type="dxa"/>
            <w:vAlign w:val="center"/>
          </w:tcPr>
          <w:p w14:paraId="225B19D7" w14:textId="02FBC7B8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5" w:type="dxa"/>
            <w:vAlign w:val="center"/>
          </w:tcPr>
          <w:p w14:paraId="1BFB0F32" w14:textId="62BD4BF4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498" w:rsidRPr="00D93B6E" w14:paraId="19CC669E" w14:textId="77777777" w:rsidTr="00D93B6E">
        <w:tc>
          <w:tcPr>
            <w:tcW w:w="1761" w:type="dxa"/>
            <w:vAlign w:val="center"/>
          </w:tcPr>
          <w:p w14:paraId="104FCEAE" w14:textId="02DFA7FE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Rapier</w:t>
            </w:r>
          </w:p>
        </w:tc>
        <w:tc>
          <w:tcPr>
            <w:tcW w:w="2554" w:type="dxa"/>
            <w:vAlign w:val="center"/>
          </w:tcPr>
          <w:p w14:paraId="0C6153F2" w14:textId="19FF4546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stark, cold needle whips through the air as if it were made of nothing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60B8A6E0" w14:textId="10B903BC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8" w:type="dxa"/>
            <w:vAlign w:val="center"/>
          </w:tcPr>
          <w:p w14:paraId="26E6CC06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7F2DC430" w14:textId="2728045E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</w:tr>
      <w:tr w:rsidR="00C41498" w:rsidRPr="00D93B6E" w14:paraId="127AC37A" w14:textId="77777777" w:rsidTr="00D93B6E">
        <w:tc>
          <w:tcPr>
            <w:tcW w:w="1761" w:type="dxa"/>
            <w:vAlign w:val="center"/>
          </w:tcPr>
          <w:p w14:paraId="40E3E39E" w14:textId="02F35C1A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Hammer</w:t>
            </w:r>
          </w:p>
        </w:tc>
        <w:tc>
          <w:tcPr>
            <w:tcW w:w="2554" w:type="dxa"/>
            <w:vAlign w:val="center"/>
          </w:tcPr>
          <w:p w14:paraId="3E8BC7A8" w14:textId="31E6AE69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 xml:space="preserve">It may not be the most legendary of </w:t>
            </w:r>
            <w:r w:rsidR="00336ACA" w:rsidRPr="00D93B6E">
              <w:rPr>
                <w:rFonts w:ascii="Times New Roman" w:hAnsi="Times New Roman" w:cs="Times New Roman"/>
              </w:rPr>
              <w:t>weapons but</w:t>
            </w:r>
            <w:r w:rsidRPr="00D93B6E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Pr="00D93B6E">
              <w:rPr>
                <w:rFonts w:ascii="Times New Roman" w:hAnsi="Times New Roman" w:cs="Times New Roman"/>
              </w:rPr>
              <w:t>smashing skulls can sure make you feel legendary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019FF746" w14:textId="0CDE1301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928" w:type="dxa"/>
            <w:vAlign w:val="center"/>
          </w:tcPr>
          <w:p w14:paraId="70DDE7DB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0C14BBF1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498" w:rsidRPr="00D93B6E" w14:paraId="4A6467DA" w14:textId="77777777" w:rsidTr="00D93B6E">
        <w:tc>
          <w:tcPr>
            <w:tcW w:w="1761" w:type="dxa"/>
            <w:vAlign w:val="center"/>
          </w:tcPr>
          <w:p w14:paraId="6C26E52E" w14:textId="023F7865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Well-Crafted Boots</w:t>
            </w:r>
          </w:p>
        </w:tc>
        <w:tc>
          <w:tcPr>
            <w:tcW w:w="2554" w:type="dxa"/>
            <w:vAlign w:val="center"/>
          </w:tcPr>
          <w:p w14:paraId="655E54BB" w14:textId="58C51954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A spring in your step, a whistle to your tune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2B330009" w14:textId="13775E03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5E952984" w14:textId="7FEE17B8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5" w:type="dxa"/>
            <w:vAlign w:val="center"/>
          </w:tcPr>
          <w:p w14:paraId="1B669B66" w14:textId="5F3023A0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</w:tr>
      <w:tr w:rsidR="00C41498" w:rsidRPr="00D93B6E" w14:paraId="2D61A4FA" w14:textId="77777777" w:rsidTr="00D93B6E">
        <w:tc>
          <w:tcPr>
            <w:tcW w:w="1761" w:type="dxa"/>
            <w:vAlign w:val="center"/>
          </w:tcPr>
          <w:p w14:paraId="60D9624A" w14:textId="7C2DBE1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lastRenderedPageBreak/>
              <w:t>Assassin Gloves</w:t>
            </w:r>
          </w:p>
        </w:tc>
        <w:tc>
          <w:tcPr>
            <w:tcW w:w="2554" w:type="dxa"/>
            <w:vAlign w:val="center"/>
          </w:tcPr>
          <w:p w14:paraId="748FCDCD" w14:textId="66FB7BB1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leather gloves are softer than a baby’s bottom, and more silent than an owl in flight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0E9C8F12" w14:textId="52E2F343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928" w:type="dxa"/>
            <w:vAlign w:val="center"/>
          </w:tcPr>
          <w:p w14:paraId="27296561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7A230AC8" w14:textId="49FEF0EA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5</w:t>
            </w:r>
          </w:p>
        </w:tc>
      </w:tr>
      <w:tr w:rsidR="00C41498" w:rsidRPr="00D93B6E" w14:paraId="2CD031E0" w14:textId="77777777" w:rsidTr="00D93B6E">
        <w:tc>
          <w:tcPr>
            <w:tcW w:w="1761" w:type="dxa"/>
            <w:vAlign w:val="center"/>
          </w:tcPr>
          <w:p w14:paraId="6728D9C8" w14:textId="7A5A519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Spiffy Hat</w:t>
            </w:r>
          </w:p>
        </w:tc>
        <w:tc>
          <w:tcPr>
            <w:tcW w:w="2554" w:type="dxa"/>
            <w:vAlign w:val="center"/>
          </w:tcPr>
          <w:p w14:paraId="18409B1E" w14:textId="7C83CA79" w:rsidR="00C41498" w:rsidRPr="00D93B6E" w:rsidRDefault="00E6395E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It doesn’t offer much, but it sure does lift your spirits</w:t>
            </w:r>
            <w:r w:rsidR="003A69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" w:type="dxa"/>
            <w:vAlign w:val="center"/>
          </w:tcPr>
          <w:p w14:paraId="2537C266" w14:textId="76EB5CAD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928" w:type="dxa"/>
            <w:vAlign w:val="center"/>
          </w:tcPr>
          <w:p w14:paraId="67297661" w14:textId="4E88D062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5" w:type="dxa"/>
            <w:vAlign w:val="center"/>
          </w:tcPr>
          <w:p w14:paraId="3CAF5156" w14:textId="68BFCF92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+2</w:t>
            </w:r>
          </w:p>
        </w:tc>
      </w:tr>
      <w:tr w:rsidR="00187512" w:rsidRPr="00D93B6E" w14:paraId="6E0B6725" w14:textId="77777777" w:rsidTr="00D93B6E">
        <w:tc>
          <w:tcPr>
            <w:tcW w:w="1761" w:type="dxa"/>
            <w:vAlign w:val="center"/>
          </w:tcPr>
          <w:p w14:paraId="3D66F3A9" w14:textId="5C3C8CDD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Sack Lunch</w:t>
            </w:r>
          </w:p>
        </w:tc>
        <w:tc>
          <w:tcPr>
            <w:tcW w:w="2554" w:type="dxa"/>
            <w:vAlign w:val="center"/>
          </w:tcPr>
          <w:p w14:paraId="319E6519" w14:textId="64D474E4" w:rsidR="00187512" w:rsidRPr="00D93B6E" w:rsidRDefault="003A69FD" w:rsidP="00D93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Roast beef! Nice!</w:t>
            </w:r>
          </w:p>
        </w:tc>
        <w:tc>
          <w:tcPr>
            <w:tcW w:w="270" w:type="dxa"/>
            <w:vAlign w:val="center"/>
          </w:tcPr>
          <w:p w14:paraId="24994D98" w14:textId="60A89F3A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928" w:type="dxa"/>
            <w:vAlign w:val="center"/>
          </w:tcPr>
          <w:p w14:paraId="28428E12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1C5117D1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512" w:rsidRPr="00D93B6E" w14:paraId="1B229C42" w14:textId="77777777" w:rsidTr="00D93B6E">
        <w:tc>
          <w:tcPr>
            <w:tcW w:w="1761" w:type="dxa"/>
            <w:vAlign w:val="center"/>
          </w:tcPr>
          <w:p w14:paraId="17BD8D75" w14:textId="457F0133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Embarrassing Photos</w:t>
            </w:r>
          </w:p>
        </w:tc>
        <w:tc>
          <w:tcPr>
            <w:tcW w:w="2554" w:type="dxa"/>
            <w:vAlign w:val="center"/>
          </w:tcPr>
          <w:p w14:paraId="5DE87C9F" w14:textId="402C3F43" w:rsidR="00187512" w:rsidRPr="00D93B6E" w:rsidRDefault="003A69FD" w:rsidP="00D93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forbidden texts were not meant to be seen by anybody… but the day has come.</w:t>
            </w:r>
          </w:p>
        </w:tc>
        <w:tc>
          <w:tcPr>
            <w:tcW w:w="270" w:type="dxa"/>
            <w:vAlign w:val="center"/>
          </w:tcPr>
          <w:p w14:paraId="3B01C5AA" w14:textId="0E6805D3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928" w:type="dxa"/>
            <w:vAlign w:val="center"/>
          </w:tcPr>
          <w:p w14:paraId="4E08E5CC" w14:textId="67499CEA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525" w:type="dxa"/>
            <w:vAlign w:val="center"/>
          </w:tcPr>
          <w:p w14:paraId="4664912F" w14:textId="6EE6C1E1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</w:tr>
      <w:tr w:rsidR="00187512" w:rsidRPr="00D93B6E" w14:paraId="43B43D62" w14:textId="77777777" w:rsidTr="00D93B6E">
        <w:tc>
          <w:tcPr>
            <w:tcW w:w="1761" w:type="dxa"/>
            <w:vAlign w:val="center"/>
          </w:tcPr>
          <w:p w14:paraId="6E800EDF" w14:textId="7604993E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Some Self-Esteem</w:t>
            </w:r>
          </w:p>
        </w:tc>
        <w:tc>
          <w:tcPr>
            <w:tcW w:w="2554" w:type="dxa"/>
            <w:vAlign w:val="center"/>
          </w:tcPr>
          <w:p w14:paraId="41C777C6" w14:textId="69A204FE" w:rsidR="00187512" w:rsidRPr="00D93B6E" w:rsidRDefault="003A69FD" w:rsidP="00D93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secret to being strong is to love oneself.</w:t>
            </w:r>
          </w:p>
        </w:tc>
        <w:tc>
          <w:tcPr>
            <w:tcW w:w="270" w:type="dxa"/>
            <w:vAlign w:val="center"/>
          </w:tcPr>
          <w:p w14:paraId="1C4ABD06" w14:textId="773ECF58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928" w:type="dxa"/>
            <w:vAlign w:val="center"/>
          </w:tcPr>
          <w:p w14:paraId="7A425DB4" w14:textId="47C8F612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525" w:type="dxa"/>
            <w:vAlign w:val="center"/>
          </w:tcPr>
          <w:p w14:paraId="5F11AA04" w14:textId="05716013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+5</w:t>
            </w:r>
          </w:p>
        </w:tc>
      </w:tr>
      <w:tr w:rsidR="00187512" w:rsidRPr="00D93B6E" w14:paraId="7DD57D5B" w14:textId="77777777" w:rsidTr="00D93B6E">
        <w:tc>
          <w:tcPr>
            <w:tcW w:w="1761" w:type="dxa"/>
            <w:vAlign w:val="center"/>
          </w:tcPr>
          <w:p w14:paraId="52A559FA" w14:textId="09607C0F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Miniature Mother-in-Law</w:t>
            </w:r>
          </w:p>
        </w:tc>
        <w:tc>
          <w:tcPr>
            <w:tcW w:w="2554" w:type="dxa"/>
            <w:vAlign w:val="center"/>
          </w:tcPr>
          <w:p w14:paraId="2C79B4CC" w14:textId="6883580F" w:rsidR="00187512" w:rsidRPr="00D93B6E" w:rsidRDefault="003A69FD" w:rsidP="00D93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her nagging may strengthen your resistance to insults, her words scar you nonetheless</w:t>
            </w:r>
          </w:p>
        </w:tc>
        <w:tc>
          <w:tcPr>
            <w:tcW w:w="270" w:type="dxa"/>
            <w:vAlign w:val="center"/>
          </w:tcPr>
          <w:p w14:paraId="5419BBF1" w14:textId="695346C3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928" w:type="dxa"/>
            <w:vAlign w:val="center"/>
          </w:tcPr>
          <w:p w14:paraId="7A4BF17A" w14:textId="45336C1F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525" w:type="dxa"/>
            <w:vAlign w:val="center"/>
          </w:tcPr>
          <w:p w14:paraId="4E7BC8DC" w14:textId="2230A219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-5</w:t>
            </w:r>
          </w:p>
        </w:tc>
      </w:tr>
      <w:tr w:rsidR="00187512" w:rsidRPr="00D93B6E" w14:paraId="2F0A77AF" w14:textId="77777777" w:rsidTr="00D93B6E">
        <w:tc>
          <w:tcPr>
            <w:tcW w:w="1761" w:type="dxa"/>
            <w:vAlign w:val="center"/>
          </w:tcPr>
          <w:p w14:paraId="1811B035" w14:textId="7A96A5CC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Elven Nutcracker</w:t>
            </w:r>
          </w:p>
        </w:tc>
        <w:tc>
          <w:tcPr>
            <w:tcW w:w="2554" w:type="dxa"/>
            <w:vAlign w:val="center"/>
          </w:tcPr>
          <w:p w14:paraId="79A1A9EE" w14:textId="589DE46F" w:rsidR="00187512" w:rsidRPr="00D93B6E" w:rsidRDefault="003A69FD" w:rsidP="00D93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small silver nutcracker. Intricately carved in the Elven language.</w:t>
            </w:r>
          </w:p>
        </w:tc>
        <w:tc>
          <w:tcPr>
            <w:tcW w:w="270" w:type="dxa"/>
            <w:vAlign w:val="center"/>
          </w:tcPr>
          <w:p w14:paraId="4A011702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26DC71D5" w14:textId="0352B59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525" w:type="dxa"/>
            <w:vAlign w:val="center"/>
          </w:tcPr>
          <w:p w14:paraId="7207C481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07C4" w:rsidRPr="00D93B6E" w14:paraId="007A4A11" w14:textId="77777777" w:rsidTr="00D93B6E">
        <w:tc>
          <w:tcPr>
            <w:tcW w:w="1761" w:type="dxa"/>
            <w:vAlign w:val="center"/>
          </w:tcPr>
          <w:p w14:paraId="0A2A813E" w14:textId="658D770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Vorpal Sword</w:t>
            </w:r>
          </w:p>
        </w:tc>
        <w:tc>
          <w:tcPr>
            <w:tcW w:w="2554" w:type="dxa"/>
            <w:vAlign w:val="center"/>
          </w:tcPr>
          <w:p w14:paraId="1BACD35C" w14:textId="090A4DFA" w:rsidR="003307C4" w:rsidRPr="00D93B6E" w:rsidRDefault="003A69FD" w:rsidP="00D93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needle so fast, it snaps loudly in the wind</w:t>
            </w:r>
          </w:p>
        </w:tc>
        <w:tc>
          <w:tcPr>
            <w:tcW w:w="270" w:type="dxa"/>
            <w:vAlign w:val="center"/>
          </w:tcPr>
          <w:p w14:paraId="50352DDD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232D4F07" w14:textId="77FC9E75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525" w:type="dxa"/>
            <w:vAlign w:val="center"/>
          </w:tcPr>
          <w:p w14:paraId="1C3D8DEC" w14:textId="4611899B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+7</w:t>
            </w:r>
          </w:p>
        </w:tc>
      </w:tr>
      <w:tr w:rsidR="003307C4" w:rsidRPr="00D93B6E" w14:paraId="6301EEC3" w14:textId="77777777" w:rsidTr="00D93B6E">
        <w:tc>
          <w:tcPr>
            <w:tcW w:w="1761" w:type="dxa"/>
            <w:vAlign w:val="center"/>
          </w:tcPr>
          <w:p w14:paraId="331E02B0" w14:textId="1F66CB62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Yoga Pants</w:t>
            </w:r>
          </w:p>
        </w:tc>
        <w:tc>
          <w:tcPr>
            <w:tcW w:w="2554" w:type="dxa"/>
            <w:vAlign w:val="center"/>
          </w:tcPr>
          <w:p w14:paraId="2159E924" w14:textId="329F870F" w:rsidR="003307C4" w:rsidRPr="00D93B6E" w:rsidRDefault="003A69FD" w:rsidP="00D93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While they </w:t>
            </w:r>
            <w:r w:rsidR="00336ACA">
              <w:rPr>
                <w:rFonts w:ascii="Times New Roman" w:hAnsi="Times New Roman" w:cs="Times New Roman"/>
              </w:rPr>
              <w:t>will not</w:t>
            </w:r>
            <w:r>
              <w:rPr>
                <w:rFonts w:ascii="Times New Roman" w:hAnsi="Times New Roman" w:cs="Times New Roman"/>
              </w:rPr>
              <w:t xml:space="preserve"> protect you in any way, they are very comfortable</w:t>
            </w:r>
          </w:p>
        </w:tc>
        <w:tc>
          <w:tcPr>
            <w:tcW w:w="270" w:type="dxa"/>
            <w:vAlign w:val="center"/>
          </w:tcPr>
          <w:p w14:paraId="1151BD55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07D922A6" w14:textId="7D89893E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525" w:type="dxa"/>
            <w:vAlign w:val="center"/>
          </w:tcPr>
          <w:p w14:paraId="3012F9B2" w14:textId="14229B8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+5</w:t>
            </w:r>
          </w:p>
        </w:tc>
      </w:tr>
      <w:tr w:rsidR="003307C4" w:rsidRPr="00D93B6E" w14:paraId="63B1C463" w14:textId="77777777" w:rsidTr="00D93B6E">
        <w:tc>
          <w:tcPr>
            <w:tcW w:w="1761" w:type="dxa"/>
            <w:vAlign w:val="center"/>
          </w:tcPr>
          <w:p w14:paraId="7DF33C9F" w14:textId="569116E5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Book of Mormon</w:t>
            </w:r>
          </w:p>
        </w:tc>
        <w:tc>
          <w:tcPr>
            <w:tcW w:w="2554" w:type="dxa"/>
            <w:vAlign w:val="center"/>
          </w:tcPr>
          <w:p w14:paraId="77698AD5" w14:textId="6C109E3C" w:rsidR="003307C4" w:rsidRPr="00D93B6E" w:rsidRDefault="003A69FD" w:rsidP="00D93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book about inheriting your own planet from an </w:t>
            </w:r>
            <w:r w:rsidR="00336ACA">
              <w:rPr>
                <w:rFonts w:ascii="Times New Roman" w:hAnsi="Times New Roman" w:cs="Times New Roman"/>
              </w:rPr>
              <w:t>all-powerful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36ACA">
              <w:rPr>
                <w:rFonts w:ascii="Times New Roman" w:hAnsi="Times New Roman" w:cs="Times New Roman"/>
              </w:rPr>
              <w:t>deity</w:t>
            </w:r>
            <w:r>
              <w:rPr>
                <w:rFonts w:ascii="Times New Roman" w:hAnsi="Times New Roman" w:cs="Times New Roman"/>
              </w:rPr>
              <w:t>. You read it but aren’t sure if you really gained anything.</w:t>
            </w:r>
          </w:p>
        </w:tc>
        <w:tc>
          <w:tcPr>
            <w:tcW w:w="270" w:type="dxa"/>
            <w:vAlign w:val="center"/>
          </w:tcPr>
          <w:p w14:paraId="26FFFCF3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4597BB96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69044401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07C4" w:rsidRPr="00D93B6E" w14:paraId="7294881E" w14:textId="77777777" w:rsidTr="00D93B6E">
        <w:tc>
          <w:tcPr>
            <w:tcW w:w="1761" w:type="dxa"/>
            <w:vAlign w:val="center"/>
          </w:tcPr>
          <w:p w14:paraId="262C6C76" w14:textId="2BABA0CA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Gladius, Fair Broadsword</w:t>
            </w:r>
          </w:p>
        </w:tc>
        <w:tc>
          <w:tcPr>
            <w:tcW w:w="2554" w:type="dxa"/>
            <w:vAlign w:val="center"/>
          </w:tcPr>
          <w:p w14:paraId="1149B978" w14:textId="110613CF" w:rsidR="003307C4" w:rsidRPr="00D93B6E" w:rsidRDefault="003A69FD" w:rsidP="00D93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broadsword of peerless craftsmanship.</w:t>
            </w:r>
          </w:p>
        </w:tc>
        <w:tc>
          <w:tcPr>
            <w:tcW w:w="270" w:type="dxa"/>
            <w:vAlign w:val="center"/>
          </w:tcPr>
          <w:p w14:paraId="545CF8D3" w14:textId="1883C6FB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+8</w:t>
            </w:r>
          </w:p>
        </w:tc>
        <w:tc>
          <w:tcPr>
            <w:tcW w:w="1928" w:type="dxa"/>
            <w:vAlign w:val="center"/>
          </w:tcPr>
          <w:p w14:paraId="0DC29464" w14:textId="3DDB8F28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525" w:type="dxa"/>
            <w:vAlign w:val="center"/>
          </w:tcPr>
          <w:p w14:paraId="7CC37CB8" w14:textId="35FA7630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</w:tr>
    </w:tbl>
    <w:p w14:paraId="442378DC" w14:textId="77777777" w:rsidR="00B7268B" w:rsidRPr="00D93B6E" w:rsidRDefault="00B7268B" w:rsidP="00B7268B">
      <w:pPr>
        <w:rPr>
          <w:rFonts w:ascii="Times New Roman" w:hAnsi="Times New Roman" w:cs="Times New Roman"/>
          <w:sz w:val="24"/>
          <w:szCs w:val="24"/>
        </w:rPr>
      </w:pPr>
    </w:p>
    <w:sectPr w:rsidR="00B7268B" w:rsidRPr="00D9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8B"/>
    <w:rsid w:val="00187512"/>
    <w:rsid w:val="003307C4"/>
    <w:rsid w:val="00336ACA"/>
    <w:rsid w:val="003A69FD"/>
    <w:rsid w:val="009278C3"/>
    <w:rsid w:val="00987BCF"/>
    <w:rsid w:val="00B34143"/>
    <w:rsid w:val="00B7268B"/>
    <w:rsid w:val="00C41498"/>
    <w:rsid w:val="00D93B6E"/>
    <w:rsid w:val="00E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254C"/>
  <w15:chartTrackingRefBased/>
  <w15:docId w15:val="{3F11D00C-E522-4C59-955A-6388FE5C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Hutton</dc:creator>
  <cp:keywords/>
  <dc:description/>
  <cp:lastModifiedBy>Riley Tucker</cp:lastModifiedBy>
  <cp:revision>5</cp:revision>
  <dcterms:created xsi:type="dcterms:W3CDTF">2019-04-25T04:57:00Z</dcterms:created>
  <dcterms:modified xsi:type="dcterms:W3CDTF">2019-05-02T03:57:00Z</dcterms:modified>
</cp:coreProperties>
</file>