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1B541DE4" w14:textId="77777777" w:rsidTr="00DC48B9">
        <w:tc>
          <w:tcPr>
            <w:tcW w:w="2835" w:type="dxa"/>
          </w:tcPr>
          <w:p w14:paraId="76D63FD4" w14:textId="77777777" w:rsidR="00BC3766" w:rsidRPr="004913BD" w:rsidRDefault="00BC3766" w:rsidP="00DC48B9">
            <w:pPr>
              <w:rPr>
                <w:b/>
                <w:bCs/>
              </w:rPr>
            </w:pPr>
          </w:p>
        </w:tc>
        <w:tc>
          <w:tcPr>
            <w:tcW w:w="7797" w:type="dxa"/>
          </w:tcPr>
          <w:p w14:paraId="145BA84C" w14:textId="77777777" w:rsidR="00BC3766" w:rsidRPr="004913BD" w:rsidRDefault="00BC3766" w:rsidP="00DC48B9">
            <w:pPr>
              <w:rPr>
                <w:b/>
                <w:bCs/>
                <w:sz w:val="20"/>
              </w:rPr>
            </w:pPr>
          </w:p>
        </w:tc>
      </w:tr>
      <w:tr w:rsidR="00BC3766" w14:paraId="097803CA" w14:textId="77777777" w:rsidTr="00DC48B9">
        <w:tc>
          <w:tcPr>
            <w:tcW w:w="2835" w:type="dxa"/>
          </w:tcPr>
          <w:p w14:paraId="050B62BD" w14:textId="77777777" w:rsidR="00BC3766" w:rsidRPr="004913BD" w:rsidRDefault="00BC3766" w:rsidP="00DC48B9">
            <w:pPr>
              <w:tabs>
                <w:tab w:val="left" w:pos="1296"/>
              </w:tabs>
              <w:rPr>
                <w:sz w:val="28"/>
                <w:szCs w:val="28"/>
              </w:rPr>
            </w:pPr>
          </w:p>
        </w:tc>
        <w:tc>
          <w:tcPr>
            <w:tcW w:w="7797" w:type="dxa"/>
          </w:tcPr>
          <w:p w14:paraId="20D794E6" w14:textId="77777777" w:rsidR="00BC3766" w:rsidRPr="004913BD" w:rsidRDefault="00BC3766" w:rsidP="00DC48B9">
            <w:pPr>
              <w:tabs>
                <w:tab w:val="left" w:pos="1296"/>
              </w:tabs>
              <w:rPr>
                <w:sz w:val="28"/>
                <w:szCs w:val="28"/>
              </w:rPr>
            </w:pPr>
          </w:p>
        </w:tc>
      </w:tr>
      <w:tr w:rsidR="00BC3766" w14:paraId="6D73B570" w14:textId="77777777" w:rsidTr="00DC48B9">
        <w:trPr>
          <w:trHeight w:val="573"/>
        </w:trPr>
        <w:tc>
          <w:tcPr>
            <w:tcW w:w="2835" w:type="dxa"/>
          </w:tcPr>
          <w:p w14:paraId="5C3613C1" w14:textId="77777777" w:rsidR="00BC3766" w:rsidRPr="006D3BBF" w:rsidRDefault="00BC3766" w:rsidP="00DC48B9">
            <w:pPr>
              <w:rPr>
                <w:sz w:val="20"/>
                <w:szCs w:val="16"/>
              </w:rPr>
            </w:pPr>
          </w:p>
          <w:p w14:paraId="21A0B5DF" w14:textId="77777777" w:rsidR="006D3BBF" w:rsidRDefault="006D3BBF" w:rsidP="00DC48B9"/>
        </w:tc>
        <w:tc>
          <w:tcPr>
            <w:tcW w:w="7797" w:type="dxa"/>
          </w:tcPr>
          <w:p w14:paraId="2D6DEEED" w14:textId="77777777" w:rsidR="00BC3766" w:rsidRDefault="00BC3766" w:rsidP="00DC48B9"/>
        </w:tc>
      </w:tr>
      <w:tr w:rsidR="00793049" w14:paraId="27833CA2" w14:textId="77777777" w:rsidTr="00DC48B9">
        <w:trPr>
          <w:trHeight w:val="396"/>
        </w:trPr>
        <w:tc>
          <w:tcPr>
            <w:tcW w:w="2835" w:type="dxa"/>
          </w:tcPr>
          <w:p w14:paraId="0B048480" w14:textId="77777777" w:rsidR="00793049" w:rsidRPr="006D3BBF" w:rsidRDefault="00793049" w:rsidP="00F63D34">
            <w:pPr>
              <w:ind w:left="31"/>
              <w:rPr>
                <w:sz w:val="20"/>
                <w:szCs w:val="16"/>
              </w:rPr>
            </w:pPr>
            <w:r w:rsidRPr="004913BD">
              <w:rPr>
                <w:b/>
                <w:bCs/>
              </w:rPr>
              <w:t>Ambito:</w:t>
            </w:r>
          </w:p>
        </w:tc>
        <w:tc>
          <w:tcPr>
            <w:tcW w:w="7797" w:type="dxa"/>
          </w:tcPr>
          <w:p w14:paraId="475BCAE3" w14:textId="77777777" w:rsidR="00793049" w:rsidRDefault="00793049" w:rsidP="00DC48B9"/>
        </w:tc>
      </w:tr>
      <w:tr w:rsidR="00793049" w14:paraId="2CA91331" w14:textId="77777777" w:rsidTr="00DC48B9">
        <w:trPr>
          <w:trHeight w:val="560"/>
        </w:trPr>
        <w:tc>
          <w:tcPr>
            <w:tcW w:w="2835" w:type="dxa"/>
          </w:tcPr>
          <w:p w14:paraId="70B9E858" w14:textId="77777777" w:rsidR="00793049" w:rsidRPr="004913BD" w:rsidRDefault="00793049" w:rsidP="00DC48B9">
            <w:pPr>
              <w:rPr>
                <w:b/>
                <w:bCs/>
                <w:sz w:val="32"/>
                <w:szCs w:val="32"/>
              </w:rPr>
            </w:pPr>
          </w:p>
        </w:tc>
        <w:tc>
          <w:tcPr>
            <w:tcW w:w="7797" w:type="dxa"/>
          </w:tcPr>
          <w:p w14:paraId="27135B7A" w14:textId="77777777" w:rsidR="00793049" w:rsidRPr="004913BD" w:rsidRDefault="00793049" w:rsidP="00DC48B9">
            <w:pPr>
              <w:rPr>
                <w:b/>
                <w:bCs/>
                <w:sz w:val="32"/>
                <w:szCs w:val="32"/>
              </w:rPr>
            </w:pPr>
          </w:p>
        </w:tc>
      </w:tr>
      <w:tr w:rsidR="00793049" w14:paraId="2D70E85F" w14:textId="77777777" w:rsidTr="00DC48B9">
        <w:trPr>
          <w:trHeight w:val="396"/>
        </w:trPr>
        <w:tc>
          <w:tcPr>
            <w:tcW w:w="2835" w:type="dxa"/>
          </w:tcPr>
          <w:p w14:paraId="6D51F74B" w14:textId="77777777" w:rsidR="00793049" w:rsidRPr="004913BD" w:rsidRDefault="00793049" w:rsidP="00DC48B9">
            <w:pPr>
              <w:spacing w:line="276" w:lineRule="auto"/>
              <w:rPr>
                <w:sz w:val="28"/>
                <w:szCs w:val="28"/>
              </w:rPr>
            </w:pPr>
          </w:p>
        </w:tc>
        <w:tc>
          <w:tcPr>
            <w:tcW w:w="7797" w:type="dxa"/>
          </w:tcPr>
          <w:p w14:paraId="7C88F6CC" w14:textId="77777777" w:rsidR="00793049" w:rsidRPr="004913BD" w:rsidRDefault="00793049" w:rsidP="00DC48B9">
            <w:pPr>
              <w:spacing w:line="276" w:lineRule="auto"/>
              <w:rPr>
                <w:sz w:val="28"/>
                <w:szCs w:val="28"/>
              </w:rPr>
            </w:pPr>
            <w:r>
              <w:rPr>
                <w:sz w:val="28"/>
                <w:szCs w:val="28"/>
              </w:rPr>
              <w:t>Documentazione software ANTHEA</w:t>
            </w:r>
          </w:p>
        </w:tc>
      </w:tr>
    </w:tbl>
    <w:p w14:paraId="5F8F4C84" w14:textId="77777777" w:rsidR="00DF4021" w:rsidRPr="00D14D83" w:rsidRDefault="00DF4021" w:rsidP="00D14D83">
      <w:pPr>
        <w:ind w:left="-284"/>
        <w:rPr>
          <w:b/>
          <w:bCs/>
          <w:sz w:val="16"/>
          <w:szCs w:val="12"/>
        </w:rPr>
      </w:pPr>
    </w:p>
    <w:p w14:paraId="17775326" w14:textId="77777777" w:rsidR="00E636A2" w:rsidRDefault="00E636A2" w:rsidP="00D35195">
      <w:pPr>
        <w:spacing w:line="276" w:lineRule="auto"/>
        <w:rPr>
          <w:b/>
          <w:bCs/>
        </w:rPr>
      </w:pPr>
      <w:r w:rsidRPr="000E76E2">
        <w:rPr>
          <w:b/>
          <w:bCs/>
        </w:rPr>
        <w:t>Titolo</w:t>
      </w:r>
      <w:r>
        <w:rPr>
          <w:b/>
          <w:bCs/>
        </w:rPr>
        <w:t>:</w:t>
      </w:r>
    </w:p>
    <w:p w14:paraId="57BDA18F"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20EBD31A" w14:textId="77777777" w:rsidR="00D14D83" w:rsidRPr="00DF4021" w:rsidRDefault="00D14D83" w:rsidP="00D14D83">
      <w:pPr>
        <w:autoSpaceDE w:val="0"/>
        <w:autoSpaceDN w:val="0"/>
        <w:adjustRightInd w:val="0"/>
        <w:spacing w:line="192" w:lineRule="auto"/>
        <w:ind w:left="-284"/>
        <w:rPr>
          <w:rFonts w:cs="Manrope"/>
          <w:sz w:val="28"/>
          <w:szCs w:val="28"/>
        </w:rPr>
      </w:pPr>
    </w:p>
    <w:p w14:paraId="120E525B"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4A7A3297"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0BBD6725" w14:textId="77777777" w:rsidTr="00604B9E">
        <w:trPr>
          <w:trHeight w:val="403"/>
        </w:trPr>
        <w:tc>
          <w:tcPr>
            <w:tcW w:w="283" w:type="dxa"/>
            <w:tcBorders>
              <w:left w:val="single" w:sz="12" w:space="0" w:color="808080" w:themeColor="background1" w:themeShade="80"/>
            </w:tcBorders>
          </w:tcPr>
          <w:p w14:paraId="4CF3BA46"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3D3DED17"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0543C9FD" w14:textId="77777777" w:rsidTr="00BC3766">
        <w:trPr>
          <w:trHeight w:val="140"/>
        </w:trPr>
        <w:tc>
          <w:tcPr>
            <w:tcW w:w="283" w:type="dxa"/>
            <w:tcBorders>
              <w:left w:val="single" w:sz="12" w:space="0" w:color="808080" w:themeColor="background1" w:themeShade="80"/>
            </w:tcBorders>
          </w:tcPr>
          <w:p w14:paraId="7C2ABD78"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0EB3AC4B"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1DE56AED"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30</w:t>
            </w:r>
          </w:p>
        </w:tc>
      </w:tr>
      <w:tr w:rsidR="00E636A2" w14:paraId="1BC13286" w14:textId="77777777" w:rsidTr="00BC3766">
        <w:trPr>
          <w:trHeight w:val="140"/>
        </w:trPr>
        <w:tc>
          <w:tcPr>
            <w:tcW w:w="283" w:type="dxa"/>
            <w:tcBorders>
              <w:left w:val="single" w:sz="12" w:space="0" w:color="808080" w:themeColor="background1" w:themeShade="80"/>
            </w:tcBorders>
          </w:tcPr>
          <w:p w14:paraId="14A891C1"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21EC5E59"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03EC4FE2"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06/10/2026</w:t>
            </w:r>
          </w:p>
        </w:tc>
      </w:tr>
      <w:tr w:rsidR="00E636A2" w14:paraId="0ACA179A" w14:textId="77777777" w:rsidTr="00BC3766">
        <w:tc>
          <w:tcPr>
            <w:tcW w:w="283" w:type="dxa"/>
            <w:tcBorders>
              <w:left w:val="single" w:sz="12" w:space="0" w:color="808080" w:themeColor="background1" w:themeShade="80"/>
            </w:tcBorders>
          </w:tcPr>
          <w:p w14:paraId="5DBBF29A"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0E56F96E"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39ABB1A0"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06/10/2026</w:t>
            </w:r>
          </w:p>
        </w:tc>
      </w:tr>
      <w:tr w:rsidR="00E636A2" w14:paraId="4873703A" w14:textId="77777777" w:rsidTr="00BC3766">
        <w:tc>
          <w:tcPr>
            <w:tcW w:w="283" w:type="dxa"/>
            <w:tcBorders>
              <w:left w:val="single" w:sz="12" w:space="0" w:color="808080" w:themeColor="background1" w:themeShade="80"/>
            </w:tcBorders>
          </w:tcPr>
          <w:p w14:paraId="05F82592"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1BC6157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932AF15" w14:textId="77777777" w:rsidR="00E636A2" w:rsidRPr="00AB084F" w:rsidRDefault="00E636A2" w:rsidP="00070634">
            <w:pPr>
              <w:autoSpaceDE w:val="0"/>
              <w:autoSpaceDN w:val="0"/>
              <w:adjustRightInd w:val="0"/>
              <w:ind w:left="27"/>
              <w:jc w:val="left"/>
              <w:rPr>
                <w:rFonts w:cs="Manrope"/>
                <w:sz w:val="18"/>
                <w:szCs w:val="18"/>
              </w:rPr>
            </w:pPr>
          </w:p>
        </w:tc>
      </w:tr>
      <w:tr w:rsidR="00E636A2" w14:paraId="3C7CB309" w14:textId="77777777" w:rsidTr="00BC3766">
        <w:tc>
          <w:tcPr>
            <w:tcW w:w="283" w:type="dxa"/>
            <w:tcBorders>
              <w:left w:val="single" w:sz="12" w:space="0" w:color="808080" w:themeColor="background1" w:themeShade="80"/>
            </w:tcBorders>
          </w:tcPr>
          <w:p w14:paraId="0FA5325F" w14:textId="77777777" w:rsidR="00E636A2" w:rsidRDefault="00E636A2" w:rsidP="00070634">
            <w:pPr>
              <w:autoSpaceDE w:val="0"/>
              <w:autoSpaceDN w:val="0"/>
              <w:adjustRightInd w:val="0"/>
              <w:ind w:left="27"/>
              <w:jc w:val="left"/>
              <w:rPr>
                <w:rFonts w:cs="Manrope"/>
                <w:sz w:val="18"/>
                <w:szCs w:val="18"/>
              </w:rPr>
            </w:pPr>
          </w:p>
        </w:tc>
        <w:tc>
          <w:tcPr>
            <w:tcW w:w="846" w:type="dxa"/>
          </w:tcPr>
          <w:p w14:paraId="4F8A1D0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089AB49" w14:textId="77777777" w:rsidR="00E636A2" w:rsidRPr="00AB084F" w:rsidRDefault="00E636A2" w:rsidP="00070634">
            <w:pPr>
              <w:autoSpaceDE w:val="0"/>
              <w:autoSpaceDN w:val="0"/>
              <w:adjustRightInd w:val="0"/>
              <w:ind w:left="27"/>
              <w:jc w:val="left"/>
              <w:rPr>
                <w:rFonts w:cs="Manrope"/>
                <w:sz w:val="18"/>
                <w:szCs w:val="18"/>
              </w:rPr>
            </w:pPr>
          </w:p>
        </w:tc>
      </w:tr>
      <w:tr w:rsidR="00E636A2" w14:paraId="6046318E" w14:textId="77777777" w:rsidTr="00BC3766">
        <w:tc>
          <w:tcPr>
            <w:tcW w:w="283" w:type="dxa"/>
            <w:tcBorders>
              <w:left w:val="single" w:sz="12" w:space="0" w:color="808080" w:themeColor="background1" w:themeShade="80"/>
            </w:tcBorders>
          </w:tcPr>
          <w:p w14:paraId="16ED3DDC" w14:textId="77777777" w:rsidR="00E636A2" w:rsidRDefault="00E636A2" w:rsidP="00070634">
            <w:pPr>
              <w:autoSpaceDE w:val="0"/>
              <w:autoSpaceDN w:val="0"/>
              <w:adjustRightInd w:val="0"/>
              <w:ind w:left="27"/>
              <w:jc w:val="left"/>
              <w:rPr>
                <w:rFonts w:cs="Manrope"/>
                <w:sz w:val="18"/>
                <w:szCs w:val="18"/>
              </w:rPr>
            </w:pPr>
          </w:p>
        </w:tc>
        <w:tc>
          <w:tcPr>
            <w:tcW w:w="846" w:type="dxa"/>
          </w:tcPr>
          <w:p w14:paraId="266ADAD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C5A539A" w14:textId="77777777" w:rsidR="00E636A2" w:rsidRPr="00AB084F" w:rsidRDefault="00E636A2" w:rsidP="00070634">
            <w:pPr>
              <w:autoSpaceDE w:val="0"/>
              <w:autoSpaceDN w:val="0"/>
              <w:adjustRightInd w:val="0"/>
              <w:ind w:left="27"/>
              <w:jc w:val="left"/>
              <w:rPr>
                <w:rFonts w:cs="Manrope"/>
                <w:sz w:val="18"/>
                <w:szCs w:val="18"/>
              </w:rPr>
            </w:pPr>
          </w:p>
        </w:tc>
      </w:tr>
      <w:tr w:rsidR="00E636A2" w14:paraId="361D4370" w14:textId="77777777" w:rsidTr="00BC3766">
        <w:tc>
          <w:tcPr>
            <w:tcW w:w="283" w:type="dxa"/>
            <w:tcBorders>
              <w:left w:val="single" w:sz="12" w:space="0" w:color="808080" w:themeColor="background1" w:themeShade="80"/>
            </w:tcBorders>
          </w:tcPr>
          <w:p w14:paraId="7FE8031A" w14:textId="77777777" w:rsidR="00E636A2" w:rsidRDefault="00E636A2" w:rsidP="00070634">
            <w:pPr>
              <w:autoSpaceDE w:val="0"/>
              <w:autoSpaceDN w:val="0"/>
              <w:adjustRightInd w:val="0"/>
              <w:ind w:left="27"/>
              <w:jc w:val="left"/>
              <w:rPr>
                <w:rFonts w:cs="Manrope"/>
                <w:sz w:val="18"/>
                <w:szCs w:val="18"/>
              </w:rPr>
            </w:pPr>
          </w:p>
        </w:tc>
        <w:tc>
          <w:tcPr>
            <w:tcW w:w="846" w:type="dxa"/>
          </w:tcPr>
          <w:p w14:paraId="02CBF99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632636D" w14:textId="77777777" w:rsidR="00E636A2" w:rsidRPr="00AB084F" w:rsidRDefault="00E636A2" w:rsidP="00070634">
            <w:pPr>
              <w:autoSpaceDE w:val="0"/>
              <w:autoSpaceDN w:val="0"/>
              <w:adjustRightInd w:val="0"/>
              <w:ind w:left="27"/>
              <w:jc w:val="left"/>
              <w:rPr>
                <w:rFonts w:cs="Manrope"/>
                <w:sz w:val="18"/>
                <w:szCs w:val="18"/>
              </w:rPr>
            </w:pPr>
          </w:p>
        </w:tc>
      </w:tr>
      <w:tr w:rsidR="00E636A2" w14:paraId="08418257" w14:textId="77777777" w:rsidTr="00BC3766">
        <w:tc>
          <w:tcPr>
            <w:tcW w:w="283" w:type="dxa"/>
            <w:tcBorders>
              <w:left w:val="single" w:sz="12" w:space="0" w:color="808080" w:themeColor="background1" w:themeShade="80"/>
            </w:tcBorders>
          </w:tcPr>
          <w:p w14:paraId="1BB0ED51" w14:textId="77777777" w:rsidR="00E636A2" w:rsidRDefault="00E636A2" w:rsidP="00070634">
            <w:pPr>
              <w:autoSpaceDE w:val="0"/>
              <w:autoSpaceDN w:val="0"/>
              <w:adjustRightInd w:val="0"/>
              <w:ind w:left="27"/>
              <w:jc w:val="left"/>
              <w:rPr>
                <w:rFonts w:cs="Manrope"/>
                <w:sz w:val="18"/>
                <w:szCs w:val="18"/>
              </w:rPr>
            </w:pPr>
          </w:p>
        </w:tc>
        <w:tc>
          <w:tcPr>
            <w:tcW w:w="846" w:type="dxa"/>
          </w:tcPr>
          <w:p w14:paraId="6D8CF6CB" w14:textId="77777777" w:rsidR="00E636A2" w:rsidRDefault="00E636A2" w:rsidP="00070634">
            <w:pPr>
              <w:autoSpaceDE w:val="0"/>
              <w:autoSpaceDN w:val="0"/>
              <w:adjustRightInd w:val="0"/>
              <w:ind w:left="27"/>
              <w:jc w:val="left"/>
              <w:rPr>
                <w:rFonts w:cs="Manrope"/>
                <w:sz w:val="18"/>
                <w:szCs w:val="18"/>
              </w:rPr>
            </w:pPr>
          </w:p>
        </w:tc>
        <w:tc>
          <w:tcPr>
            <w:tcW w:w="1422" w:type="dxa"/>
          </w:tcPr>
          <w:p w14:paraId="53E4B6B1" w14:textId="77777777" w:rsidR="00E636A2" w:rsidRDefault="00E636A2" w:rsidP="00070634">
            <w:pPr>
              <w:autoSpaceDE w:val="0"/>
              <w:autoSpaceDN w:val="0"/>
              <w:adjustRightInd w:val="0"/>
              <w:ind w:left="27"/>
              <w:jc w:val="left"/>
              <w:rPr>
                <w:rFonts w:cs="Manrope"/>
                <w:sz w:val="18"/>
                <w:szCs w:val="18"/>
              </w:rPr>
            </w:pPr>
          </w:p>
        </w:tc>
      </w:tr>
    </w:tbl>
    <w:p w14:paraId="5431F582"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0A5E5DA9" w14:textId="77777777" w:rsidTr="00D35195">
        <w:tc>
          <w:tcPr>
            <w:tcW w:w="5240" w:type="dxa"/>
          </w:tcPr>
          <w:p w14:paraId="1BA45505"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5176CF18" w14:textId="77777777" w:rsidTr="00D35195">
        <w:tc>
          <w:tcPr>
            <w:tcW w:w="5240" w:type="dxa"/>
          </w:tcPr>
          <w:p w14:paraId="613BE2C0"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7EAA760D" w14:textId="77777777" w:rsidTr="00D35195">
        <w:trPr>
          <w:trHeight w:val="1425"/>
        </w:trPr>
        <w:tc>
          <w:tcPr>
            <w:tcW w:w="5240" w:type="dxa"/>
          </w:tcPr>
          <w:p w14:paraId="55F3A269"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6 ottobre 2026</w:t>
            </w:r>
          </w:p>
        </w:tc>
      </w:tr>
    </w:tbl>
    <w:p w14:paraId="6C7FBDBE"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3E9B76B0" w14:textId="77777777" w:rsidTr="00BC0FB4">
        <w:trPr>
          <w:trHeight w:val="655"/>
        </w:trPr>
        <w:tc>
          <w:tcPr>
            <w:tcW w:w="5386" w:type="dxa"/>
            <w:tcBorders>
              <w:top w:val="single" w:sz="12" w:space="0" w:color="808080" w:themeColor="background1" w:themeShade="80"/>
            </w:tcBorders>
            <w:vAlign w:val="center"/>
          </w:tcPr>
          <w:p w14:paraId="7B9F06F3"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1EDA8BE5"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41358E28"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09BF0538" w14:textId="77777777" w:rsidTr="00BC0FB4">
        <w:trPr>
          <w:trHeight w:val="659"/>
        </w:trPr>
        <w:tc>
          <w:tcPr>
            <w:tcW w:w="5386" w:type="dxa"/>
            <w:tcBorders>
              <w:bottom w:val="single" w:sz="12" w:space="0" w:color="808080" w:themeColor="background1" w:themeShade="80"/>
            </w:tcBorders>
            <w:vAlign w:val="center"/>
          </w:tcPr>
          <w:p w14:paraId="6D2515D3"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42C34254"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57D461F6"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30 — Modello ITEC</w:t>
            </w:r>
          </w:p>
        </w:tc>
      </w:tr>
    </w:tbl>
    <w:p w14:paraId="0037E993"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7C0850AA"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660B86AA" w14:textId="77777777" w:rsidR="006D3BBF" w:rsidRPr="006D3BBF" w:rsidRDefault="006D3BBF" w:rsidP="006D3BBF">
      <w:pPr>
        <w:autoSpaceDE w:val="0"/>
        <w:autoSpaceDN w:val="0"/>
        <w:adjustRightInd w:val="0"/>
        <w:ind w:left="-426"/>
        <w:rPr>
          <w:rFonts w:cs="Manrope"/>
          <w:b/>
          <w:bCs/>
          <w:sz w:val="20"/>
        </w:rPr>
      </w:pPr>
    </w:p>
    <w:p w14:paraId="633A0830" w14:textId="77777777" w:rsidR="006D3BBF" w:rsidRDefault="006D3BBF" w:rsidP="006D3BBF">
      <w:pPr>
        <w:autoSpaceDE w:val="0"/>
        <w:autoSpaceDN w:val="0"/>
        <w:adjustRightInd w:val="0"/>
        <w:ind w:left="-426"/>
        <w:rPr>
          <w:rFonts w:cs="Manrope"/>
          <w:b/>
          <w:bCs/>
          <w:sz w:val="20"/>
        </w:rPr>
      </w:pPr>
    </w:p>
    <w:p w14:paraId="445910E0" w14:textId="77777777" w:rsidR="00D35195" w:rsidRPr="006D3BBF" w:rsidRDefault="00D35195" w:rsidP="006D3BBF">
      <w:pPr>
        <w:autoSpaceDE w:val="0"/>
        <w:autoSpaceDN w:val="0"/>
        <w:adjustRightInd w:val="0"/>
        <w:ind w:left="-426"/>
        <w:rPr>
          <w:rFonts w:cs="Manrope"/>
          <w:b/>
          <w:bCs/>
          <w:sz w:val="20"/>
        </w:rPr>
      </w:pPr>
    </w:p>
    <w:p w14:paraId="27E92962" w14:textId="77777777" w:rsidR="006D3BBF" w:rsidRPr="006D3BBF" w:rsidRDefault="006D3BBF" w:rsidP="006D3BBF">
      <w:pPr>
        <w:autoSpaceDE w:val="0"/>
        <w:autoSpaceDN w:val="0"/>
        <w:adjustRightInd w:val="0"/>
        <w:ind w:left="-426"/>
        <w:rPr>
          <w:rFonts w:cs="Manrope"/>
          <w:b/>
          <w:bCs/>
          <w:sz w:val="20"/>
        </w:rPr>
      </w:pPr>
    </w:p>
    <w:p w14:paraId="36E55D6F"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6A73A600" w14:textId="77777777" w:rsidTr="00BC0FB4">
        <w:tc>
          <w:tcPr>
            <w:tcW w:w="729" w:type="dxa"/>
            <w:vAlign w:val="center"/>
          </w:tcPr>
          <w:p w14:paraId="183E3415"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2560CB6B"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0D688DC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7F13F73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3BFEDBD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3B453E4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382F3C10" w14:textId="77777777" w:rsidTr="00BC0FB4">
        <w:trPr>
          <w:trHeight w:val="227"/>
        </w:trPr>
        <w:tc>
          <w:tcPr>
            <w:tcW w:w="729" w:type="dxa"/>
            <w:vAlign w:val="center"/>
          </w:tcPr>
          <w:p w14:paraId="71B43746" w14:textId="77777777" w:rsidR="00E636A2" w:rsidRPr="001C4DFF" w:rsidRDefault="00BC3766" w:rsidP="006D3BBF">
            <w:pPr>
              <w:autoSpaceDE w:val="0"/>
              <w:autoSpaceDN w:val="0"/>
              <w:adjustRightInd w:val="0"/>
              <w:jc w:val="left"/>
              <w:rPr>
                <w:rFonts w:cs="Manrope"/>
              </w:rPr>
            </w:pPr>
            <w:r>
              <w:rPr>
                <w:rFonts w:cs="Manrope"/>
                <w:sz w:val="16"/>
              </w:rPr>
              <w:t>30</w:t>
            </w:r>
          </w:p>
        </w:tc>
        <w:tc>
          <w:tcPr>
            <w:tcW w:w="4898" w:type="dxa"/>
            <w:vAlign w:val="center"/>
          </w:tcPr>
          <w:p w14:paraId="29B95A23"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IPOTESI ESITI E ARMATURE TRASVERSALI DEL PALO</w:t>
            </w:r>
          </w:p>
        </w:tc>
        <w:tc>
          <w:tcPr>
            <w:tcW w:w="1327" w:type="dxa"/>
            <w:vAlign w:val="center"/>
          </w:tcPr>
          <w:p w14:paraId="46C3C529"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06/10/2026</w:t>
            </w:r>
          </w:p>
        </w:tc>
        <w:tc>
          <w:tcPr>
            <w:tcW w:w="1243" w:type="dxa"/>
            <w:vAlign w:val="center"/>
          </w:tcPr>
          <w:p w14:paraId="5F6F849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43DA43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BD291C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FD84EEC" w14:textId="77777777" w:rsidTr="00BC0FB4">
        <w:trPr>
          <w:trHeight w:val="227"/>
        </w:trPr>
        <w:tc>
          <w:tcPr>
            <w:tcW w:w="729" w:type="dxa"/>
            <w:vAlign w:val="center"/>
          </w:tcPr>
          <w:p w14:paraId="071FF135" w14:textId="77777777" w:rsidR="00E636A2" w:rsidRPr="001C4DFF" w:rsidRDefault="00E636A2" w:rsidP="006D3BBF">
            <w:pPr>
              <w:autoSpaceDE w:val="0"/>
              <w:autoSpaceDN w:val="0"/>
              <w:adjustRightInd w:val="0"/>
              <w:jc w:val="left"/>
              <w:rPr>
                <w:rFonts w:cs="Manrope"/>
              </w:rPr>
            </w:pPr>
          </w:p>
        </w:tc>
        <w:tc>
          <w:tcPr>
            <w:tcW w:w="4898" w:type="dxa"/>
            <w:vAlign w:val="center"/>
          </w:tcPr>
          <w:p w14:paraId="6F7524F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C18FA9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552564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2C509D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C180081"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A81A322" w14:textId="77777777" w:rsidTr="00BC0FB4">
        <w:trPr>
          <w:trHeight w:val="227"/>
        </w:trPr>
        <w:tc>
          <w:tcPr>
            <w:tcW w:w="729" w:type="dxa"/>
            <w:vAlign w:val="center"/>
          </w:tcPr>
          <w:p w14:paraId="68588986" w14:textId="77777777" w:rsidR="00E636A2" w:rsidRPr="001C4DFF" w:rsidRDefault="00E636A2" w:rsidP="006D3BBF">
            <w:pPr>
              <w:autoSpaceDE w:val="0"/>
              <w:autoSpaceDN w:val="0"/>
              <w:adjustRightInd w:val="0"/>
              <w:jc w:val="left"/>
              <w:rPr>
                <w:rFonts w:cs="Manrope"/>
              </w:rPr>
            </w:pPr>
          </w:p>
        </w:tc>
        <w:tc>
          <w:tcPr>
            <w:tcW w:w="4898" w:type="dxa"/>
            <w:vAlign w:val="center"/>
          </w:tcPr>
          <w:p w14:paraId="27A0D90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0B3E63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092EC8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F889AC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6A6DD3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2B9EB995" w14:textId="77777777" w:rsidTr="00BC0FB4">
        <w:trPr>
          <w:trHeight w:val="227"/>
        </w:trPr>
        <w:tc>
          <w:tcPr>
            <w:tcW w:w="729" w:type="dxa"/>
            <w:vAlign w:val="center"/>
          </w:tcPr>
          <w:p w14:paraId="2A5C1782" w14:textId="77777777" w:rsidR="00BC3766" w:rsidRPr="001C4DFF" w:rsidRDefault="00BC3766" w:rsidP="006D3BBF">
            <w:pPr>
              <w:autoSpaceDE w:val="0"/>
              <w:autoSpaceDN w:val="0"/>
              <w:adjustRightInd w:val="0"/>
              <w:jc w:val="left"/>
              <w:rPr>
                <w:rFonts w:cs="Manrope"/>
              </w:rPr>
            </w:pPr>
          </w:p>
        </w:tc>
        <w:tc>
          <w:tcPr>
            <w:tcW w:w="4898" w:type="dxa"/>
            <w:vAlign w:val="center"/>
          </w:tcPr>
          <w:p w14:paraId="29FEACF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2A3F732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5F3161B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047E1B9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74F66572"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034243A7"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202A0BD3" w14:textId="77777777" w:rsidR="00113FC0" w:rsidRDefault="00113FC0" w:rsidP="00113FC0">
      <w:pPr>
        <w:rPr>
          <w:b/>
          <w:sz w:val="32"/>
          <w:szCs w:val="32"/>
        </w:rPr>
      </w:pPr>
    </w:p>
    <w:p w14:paraId="0814734D"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13980CB2" w14:textId="77777777" w:rsidR="00113FC0" w:rsidRPr="00B6370B" w:rsidRDefault="00113FC0" w:rsidP="00113FC0">
      <w:pPr>
        <w:jc w:val="center"/>
        <w:rPr>
          <w:b/>
          <w:sz w:val="32"/>
          <w:szCs w:val="32"/>
        </w:rPr>
      </w:pPr>
      <w:r w:rsidRPr="00B6370B">
        <w:rPr>
          <w:b/>
          <w:sz w:val="32"/>
          <w:szCs w:val="32"/>
        </w:rPr>
        <w:t>INDICE</w:t>
      </w:r>
    </w:p>
    <w:p w14:paraId="4B2BB339" w14:textId="76F8A61F" w:rsidR="00DC6E1F" w:rsidRDefault="000F779B">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173705" w:history="1">
        <w:r w:rsidR="00DC6E1F" w:rsidRPr="00C153C8">
          <w:rPr>
            <w:rStyle w:val="Collegamentoipertestuale"/>
            <w:noProof/>
          </w:rPr>
          <w:t>1</w:t>
        </w:r>
        <w:r w:rsidR="00DC6E1F">
          <w:rPr>
            <w:rFonts w:asciiTheme="minorHAnsi" w:eastAsiaTheme="minorEastAsia" w:hAnsiTheme="minorHAnsi" w:cstheme="minorBidi"/>
            <w:b w:val="0"/>
            <w:bCs w:val="0"/>
            <w:caps w:val="0"/>
            <w:noProof/>
            <w:kern w:val="2"/>
            <w:szCs w:val="24"/>
            <w:lang w:val="it-IT" w:eastAsia="it-IT"/>
            <w14:ligatures w14:val="standardContextual"/>
          </w:rPr>
          <w:tab/>
        </w:r>
        <w:r w:rsidR="00DC6E1F" w:rsidRPr="00C153C8">
          <w:rPr>
            <w:rStyle w:val="Collegamentoipertestuale"/>
            <w:noProof/>
          </w:rPr>
          <w:t>Avvio e scelta del modulo</w:t>
        </w:r>
        <w:r w:rsidR="00DC6E1F">
          <w:rPr>
            <w:noProof/>
            <w:webHidden/>
          </w:rPr>
          <w:tab/>
        </w:r>
        <w:r w:rsidR="00DC6E1F">
          <w:rPr>
            <w:noProof/>
            <w:webHidden/>
          </w:rPr>
          <w:fldChar w:fldCharType="begin"/>
        </w:r>
        <w:r w:rsidR="00DC6E1F">
          <w:rPr>
            <w:noProof/>
            <w:webHidden/>
          </w:rPr>
          <w:instrText xml:space="preserve"> PAGEREF _Toc242173705 \h </w:instrText>
        </w:r>
        <w:r w:rsidR="00DC6E1F">
          <w:rPr>
            <w:noProof/>
            <w:webHidden/>
          </w:rPr>
        </w:r>
        <w:r w:rsidR="00DC6E1F">
          <w:rPr>
            <w:noProof/>
            <w:webHidden/>
          </w:rPr>
          <w:fldChar w:fldCharType="separate"/>
        </w:r>
        <w:r w:rsidR="00DC6E1F">
          <w:rPr>
            <w:noProof/>
            <w:webHidden/>
          </w:rPr>
          <w:t>1</w:t>
        </w:r>
        <w:r w:rsidR="00DC6E1F">
          <w:rPr>
            <w:noProof/>
            <w:webHidden/>
          </w:rPr>
          <w:fldChar w:fldCharType="end"/>
        </w:r>
      </w:hyperlink>
    </w:p>
    <w:p w14:paraId="66877223" w14:textId="642CF538"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06" w:history="1">
        <w:r w:rsidRPr="00C153C8">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Avviare la versione aggiornata</w:t>
        </w:r>
        <w:r>
          <w:rPr>
            <w:noProof/>
            <w:webHidden/>
          </w:rPr>
          <w:tab/>
        </w:r>
        <w:r>
          <w:rPr>
            <w:noProof/>
            <w:webHidden/>
          </w:rPr>
          <w:fldChar w:fldCharType="begin"/>
        </w:r>
        <w:r>
          <w:rPr>
            <w:noProof/>
            <w:webHidden/>
          </w:rPr>
          <w:instrText xml:space="preserve"> PAGEREF _Toc242173706 \h </w:instrText>
        </w:r>
        <w:r>
          <w:rPr>
            <w:noProof/>
            <w:webHidden/>
          </w:rPr>
        </w:r>
        <w:r>
          <w:rPr>
            <w:noProof/>
            <w:webHidden/>
          </w:rPr>
          <w:fldChar w:fldCharType="separate"/>
        </w:r>
        <w:r>
          <w:rPr>
            <w:noProof/>
            <w:webHidden/>
          </w:rPr>
          <w:t>1</w:t>
        </w:r>
        <w:r>
          <w:rPr>
            <w:noProof/>
            <w:webHidden/>
          </w:rPr>
          <w:fldChar w:fldCharType="end"/>
        </w:r>
      </w:hyperlink>
    </w:p>
    <w:p w14:paraId="7532A026" w14:textId="3D3DD376"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07" w:history="1">
        <w:r w:rsidRPr="00C153C8">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Scegliere l’aspetto</w:t>
        </w:r>
        <w:r>
          <w:rPr>
            <w:noProof/>
            <w:webHidden/>
          </w:rPr>
          <w:tab/>
        </w:r>
        <w:r>
          <w:rPr>
            <w:noProof/>
            <w:webHidden/>
          </w:rPr>
          <w:fldChar w:fldCharType="begin"/>
        </w:r>
        <w:r>
          <w:rPr>
            <w:noProof/>
            <w:webHidden/>
          </w:rPr>
          <w:instrText xml:space="preserve"> PAGEREF _Toc242173707 \h </w:instrText>
        </w:r>
        <w:r>
          <w:rPr>
            <w:noProof/>
            <w:webHidden/>
          </w:rPr>
        </w:r>
        <w:r>
          <w:rPr>
            <w:noProof/>
            <w:webHidden/>
          </w:rPr>
          <w:fldChar w:fldCharType="separate"/>
        </w:r>
        <w:r>
          <w:rPr>
            <w:noProof/>
            <w:webHidden/>
          </w:rPr>
          <w:t>1</w:t>
        </w:r>
        <w:r>
          <w:rPr>
            <w:noProof/>
            <w:webHidden/>
          </w:rPr>
          <w:fldChar w:fldCharType="end"/>
        </w:r>
      </w:hyperlink>
    </w:p>
    <w:p w14:paraId="3236C02D" w14:textId="2381F2C8"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08" w:history="1">
        <w:r w:rsidRPr="00C153C8">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Scegliere il foglio adatto</w:t>
        </w:r>
        <w:r>
          <w:rPr>
            <w:noProof/>
            <w:webHidden/>
          </w:rPr>
          <w:tab/>
        </w:r>
        <w:r>
          <w:rPr>
            <w:noProof/>
            <w:webHidden/>
          </w:rPr>
          <w:fldChar w:fldCharType="begin"/>
        </w:r>
        <w:r>
          <w:rPr>
            <w:noProof/>
            <w:webHidden/>
          </w:rPr>
          <w:instrText xml:space="preserve"> PAGEREF _Toc242173708 \h </w:instrText>
        </w:r>
        <w:r>
          <w:rPr>
            <w:noProof/>
            <w:webHidden/>
          </w:rPr>
        </w:r>
        <w:r>
          <w:rPr>
            <w:noProof/>
            <w:webHidden/>
          </w:rPr>
          <w:fldChar w:fldCharType="separate"/>
        </w:r>
        <w:r>
          <w:rPr>
            <w:noProof/>
            <w:webHidden/>
          </w:rPr>
          <w:t>1</w:t>
        </w:r>
        <w:r>
          <w:rPr>
            <w:noProof/>
            <w:webHidden/>
          </w:rPr>
          <w:fldChar w:fldCharType="end"/>
        </w:r>
      </w:hyperlink>
    </w:p>
    <w:p w14:paraId="79774740" w14:textId="3309CBA1"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09" w:history="1">
        <w:r w:rsidRPr="00C153C8">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Leggere e compilare i campi</w:t>
        </w:r>
        <w:r>
          <w:rPr>
            <w:noProof/>
            <w:webHidden/>
          </w:rPr>
          <w:tab/>
        </w:r>
        <w:r>
          <w:rPr>
            <w:noProof/>
            <w:webHidden/>
          </w:rPr>
          <w:fldChar w:fldCharType="begin"/>
        </w:r>
        <w:r>
          <w:rPr>
            <w:noProof/>
            <w:webHidden/>
          </w:rPr>
          <w:instrText xml:space="preserve"> PAGEREF _Toc242173709 \h </w:instrText>
        </w:r>
        <w:r>
          <w:rPr>
            <w:noProof/>
            <w:webHidden/>
          </w:rPr>
        </w:r>
        <w:r>
          <w:rPr>
            <w:noProof/>
            <w:webHidden/>
          </w:rPr>
          <w:fldChar w:fldCharType="separate"/>
        </w:r>
        <w:r>
          <w:rPr>
            <w:noProof/>
            <w:webHidden/>
          </w:rPr>
          <w:t>2</w:t>
        </w:r>
        <w:r>
          <w:rPr>
            <w:noProof/>
            <w:webHidden/>
          </w:rPr>
          <w:fldChar w:fldCharType="end"/>
        </w:r>
      </w:hyperlink>
    </w:p>
    <w:p w14:paraId="6FF55856" w14:textId="362E08F5" w:rsidR="00DC6E1F" w:rsidRDefault="00DC6E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710" w:history="1">
        <w:r w:rsidRPr="00C153C8">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C153C8">
          <w:rPr>
            <w:rStyle w:val="Collegamentoipertestuale"/>
            <w:noProof/>
          </w:rPr>
          <w:t>Progetti e gestione del lavoro</w:t>
        </w:r>
        <w:r>
          <w:rPr>
            <w:noProof/>
            <w:webHidden/>
          </w:rPr>
          <w:tab/>
        </w:r>
        <w:r>
          <w:rPr>
            <w:noProof/>
            <w:webHidden/>
          </w:rPr>
          <w:fldChar w:fldCharType="begin"/>
        </w:r>
        <w:r>
          <w:rPr>
            <w:noProof/>
            <w:webHidden/>
          </w:rPr>
          <w:instrText xml:space="preserve"> PAGEREF _Toc242173710 \h </w:instrText>
        </w:r>
        <w:r>
          <w:rPr>
            <w:noProof/>
            <w:webHidden/>
          </w:rPr>
        </w:r>
        <w:r>
          <w:rPr>
            <w:noProof/>
            <w:webHidden/>
          </w:rPr>
          <w:fldChar w:fldCharType="separate"/>
        </w:r>
        <w:r>
          <w:rPr>
            <w:noProof/>
            <w:webHidden/>
          </w:rPr>
          <w:t>3</w:t>
        </w:r>
        <w:r>
          <w:rPr>
            <w:noProof/>
            <w:webHidden/>
          </w:rPr>
          <w:fldChar w:fldCharType="end"/>
        </w:r>
      </w:hyperlink>
    </w:p>
    <w:p w14:paraId="324ABF46" w14:textId="543EF7CA"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11" w:history="1">
        <w:r w:rsidRPr="00C153C8">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Costruire una struttura leggibile</w:t>
        </w:r>
        <w:r>
          <w:rPr>
            <w:noProof/>
            <w:webHidden/>
          </w:rPr>
          <w:tab/>
        </w:r>
        <w:r>
          <w:rPr>
            <w:noProof/>
            <w:webHidden/>
          </w:rPr>
          <w:fldChar w:fldCharType="begin"/>
        </w:r>
        <w:r>
          <w:rPr>
            <w:noProof/>
            <w:webHidden/>
          </w:rPr>
          <w:instrText xml:space="preserve"> PAGEREF _Toc242173711 \h </w:instrText>
        </w:r>
        <w:r>
          <w:rPr>
            <w:noProof/>
            <w:webHidden/>
          </w:rPr>
        </w:r>
        <w:r>
          <w:rPr>
            <w:noProof/>
            <w:webHidden/>
          </w:rPr>
          <w:fldChar w:fldCharType="separate"/>
        </w:r>
        <w:r>
          <w:rPr>
            <w:noProof/>
            <w:webHidden/>
          </w:rPr>
          <w:t>3</w:t>
        </w:r>
        <w:r>
          <w:rPr>
            <w:noProof/>
            <w:webHidden/>
          </w:rPr>
          <w:fldChar w:fldCharType="end"/>
        </w:r>
      </w:hyperlink>
    </w:p>
    <w:p w14:paraId="7898A6C9" w14:textId="4B106F49"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12" w:history="1">
        <w:r w:rsidRPr="00C153C8">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Comprendere i dati comuni</w:t>
        </w:r>
        <w:r>
          <w:rPr>
            <w:noProof/>
            <w:webHidden/>
          </w:rPr>
          <w:tab/>
        </w:r>
        <w:r>
          <w:rPr>
            <w:noProof/>
            <w:webHidden/>
          </w:rPr>
          <w:fldChar w:fldCharType="begin"/>
        </w:r>
        <w:r>
          <w:rPr>
            <w:noProof/>
            <w:webHidden/>
          </w:rPr>
          <w:instrText xml:space="preserve"> PAGEREF _Toc242173712 \h </w:instrText>
        </w:r>
        <w:r>
          <w:rPr>
            <w:noProof/>
            <w:webHidden/>
          </w:rPr>
        </w:r>
        <w:r>
          <w:rPr>
            <w:noProof/>
            <w:webHidden/>
          </w:rPr>
          <w:fldChar w:fldCharType="separate"/>
        </w:r>
        <w:r>
          <w:rPr>
            <w:noProof/>
            <w:webHidden/>
          </w:rPr>
          <w:t>3</w:t>
        </w:r>
        <w:r>
          <w:rPr>
            <w:noProof/>
            <w:webHidden/>
          </w:rPr>
          <w:fldChar w:fldCharType="end"/>
        </w:r>
      </w:hyperlink>
    </w:p>
    <w:p w14:paraId="13435C5E" w14:textId="5C16D54B"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13" w:history="1">
        <w:r w:rsidRPr="00C153C8">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Spostare duplicare e annullare</w:t>
        </w:r>
        <w:r>
          <w:rPr>
            <w:noProof/>
            <w:webHidden/>
          </w:rPr>
          <w:tab/>
        </w:r>
        <w:r>
          <w:rPr>
            <w:noProof/>
            <w:webHidden/>
          </w:rPr>
          <w:fldChar w:fldCharType="begin"/>
        </w:r>
        <w:r>
          <w:rPr>
            <w:noProof/>
            <w:webHidden/>
          </w:rPr>
          <w:instrText xml:space="preserve"> PAGEREF _Toc242173713 \h </w:instrText>
        </w:r>
        <w:r>
          <w:rPr>
            <w:noProof/>
            <w:webHidden/>
          </w:rPr>
        </w:r>
        <w:r>
          <w:rPr>
            <w:noProof/>
            <w:webHidden/>
          </w:rPr>
          <w:fldChar w:fldCharType="separate"/>
        </w:r>
        <w:r>
          <w:rPr>
            <w:noProof/>
            <w:webHidden/>
          </w:rPr>
          <w:t>4</w:t>
        </w:r>
        <w:r>
          <w:rPr>
            <w:noProof/>
            <w:webHidden/>
          </w:rPr>
          <w:fldChar w:fldCharType="end"/>
        </w:r>
      </w:hyperlink>
    </w:p>
    <w:p w14:paraId="1A3B32A1" w14:textId="1BFE036E"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14" w:history="1">
        <w:r w:rsidRPr="00C153C8">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Usare le revisioni</w:t>
        </w:r>
        <w:r>
          <w:rPr>
            <w:noProof/>
            <w:webHidden/>
          </w:rPr>
          <w:tab/>
        </w:r>
        <w:r>
          <w:rPr>
            <w:noProof/>
            <w:webHidden/>
          </w:rPr>
          <w:fldChar w:fldCharType="begin"/>
        </w:r>
        <w:r>
          <w:rPr>
            <w:noProof/>
            <w:webHidden/>
          </w:rPr>
          <w:instrText xml:space="preserve"> PAGEREF _Toc242173714 \h </w:instrText>
        </w:r>
        <w:r>
          <w:rPr>
            <w:noProof/>
            <w:webHidden/>
          </w:rPr>
        </w:r>
        <w:r>
          <w:rPr>
            <w:noProof/>
            <w:webHidden/>
          </w:rPr>
          <w:fldChar w:fldCharType="separate"/>
        </w:r>
        <w:r>
          <w:rPr>
            <w:noProof/>
            <w:webHidden/>
          </w:rPr>
          <w:t>4</w:t>
        </w:r>
        <w:r>
          <w:rPr>
            <w:noProof/>
            <w:webHidden/>
          </w:rPr>
          <w:fldChar w:fldCharType="end"/>
        </w:r>
      </w:hyperlink>
    </w:p>
    <w:p w14:paraId="6C1211F8" w14:textId="0E32D07E"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15" w:history="1">
        <w:r w:rsidRPr="00C153C8">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_Toc242173715 \h </w:instrText>
        </w:r>
        <w:r>
          <w:rPr>
            <w:noProof/>
            <w:webHidden/>
          </w:rPr>
        </w:r>
        <w:r>
          <w:rPr>
            <w:noProof/>
            <w:webHidden/>
          </w:rPr>
          <w:fldChar w:fldCharType="separate"/>
        </w:r>
        <w:r>
          <w:rPr>
            <w:noProof/>
            <w:webHidden/>
          </w:rPr>
          <w:t>5</w:t>
        </w:r>
        <w:r>
          <w:rPr>
            <w:noProof/>
            <w:webHidden/>
          </w:rPr>
          <w:fldChar w:fldCharType="end"/>
        </w:r>
      </w:hyperlink>
    </w:p>
    <w:p w14:paraId="0C483BE0" w14:textId="02813321"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16" w:history="1">
        <w:r w:rsidRPr="00C153C8">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Controllo della condivisione</w:t>
        </w:r>
        <w:r>
          <w:rPr>
            <w:noProof/>
            <w:webHidden/>
          </w:rPr>
          <w:tab/>
        </w:r>
        <w:r>
          <w:rPr>
            <w:noProof/>
            <w:webHidden/>
          </w:rPr>
          <w:fldChar w:fldCharType="begin"/>
        </w:r>
        <w:r>
          <w:rPr>
            <w:noProof/>
            <w:webHidden/>
          </w:rPr>
          <w:instrText xml:space="preserve"> PAGEREF _Toc242173716 \h </w:instrText>
        </w:r>
        <w:r>
          <w:rPr>
            <w:noProof/>
            <w:webHidden/>
          </w:rPr>
        </w:r>
        <w:r>
          <w:rPr>
            <w:noProof/>
            <w:webHidden/>
          </w:rPr>
          <w:fldChar w:fldCharType="separate"/>
        </w:r>
        <w:r>
          <w:rPr>
            <w:noProof/>
            <w:webHidden/>
          </w:rPr>
          <w:t>5</w:t>
        </w:r>
        <w:r>
          <w:rPr>
            <w:noProof/>
            <w:webHidden/>
          </w:rPr>
          <w:fldChar w:fldCharType="end"/>
        </w:r>
      </w:hyperlink>
    </w:p>
    <w:p w14:paraId="4A2DBFB0" w14:textId="74BEF2AE" w:rsidR="00DC6E1F" w:rsidRDefault="00DC6E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717" w:history="1">
        <w:r w:rsidRPr="00C153C8">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C153C8">
          <w:rPr>
            <w:rStyle w:val="Collegamentoipertestuale"/>
            <w:noProof/>
          </w:rPr>
          <w:t>Materiali e durabilità</w:t>
        </w:r>
        <w:r>
          <w:rPr>
            <w:noProof/>
            <w:webHidden/>
          </w:rPr>
          <w:tab/>
        </w:r>
        <w:r>
          <w:rPr>
            <w:noProof/>
            <w:webHidden/>
          </w:rPr>
          <w:fldChar w:fldCharType="begin"/>
        </w:r>
        <w:r>
          <w:rPr>
            <w:noProof/>
            <w:webHidden/>
          </w:rPr>
          <w:instrText xml:space="preserve"> PAGEREF _Toc242173717 \h </w:instrText>
        </w:r>
        <w:r>
          <w:rPr>
            <w:noProof/>
            <w:webHidden/>
          </w:rPr>
        </w:r>
        <w:r>
          <w:rPr>
            <w:noProof/>
            <w:webHidden/>
          </w:rPr>
          <w:fldChar w:fldCharType="separate"/>
        </w:r>
        <w:r>
          <w:rPr>
            <w:noProof/>
            <w:webHidden/>
          </w:rPr>
          <w:t>5</w:t>
        </w:r>
        <w:r>
          <w:rPr>
            <w:noProof/>
            <w:webHidden/>
          </w:rPr>
          <w:fldChar w:fldCharType="end"/>
        </w:r>
      </w:hyperlink>
    </w:p>
    <w:p w14:paraId="581FAF6F" w14:textId="73F351A1"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18" w:history="1">
        <w:r w:rsidRPr="00C153C8">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Preparare il calcestruzzo</w:t>
        </w:r>
        <w:r>
          <w:rPr>
            <w:noProof/>
            <w:webHidden/>
          </w:rPr>
          <w:tab/>
        </w:r>
        <w:r>
          <w:rPr>
            <w:noProof/>
            <w:webHidden/>
          </w:rPr>
          <w:fldChar w:fldCharType="begin"/>
        </w:r>
        <w:r>
          <w:rPr>
            <w:noProof/>
            <w:webHidden/>
          </w:rPr>
          <w:instrText xml:space="preserve"> PAGEREF _Toc242173718 \h </w:instrText>
        </w:r>
        <w:r>
          <w:rPr>
            <w:noProof/>
            <w:webHidden/>
          </w:rPr>
        </w:r>
        <w:r>
          <w:rPr>
            <w:noProof/>
            <w:webHidden/>
          </w:rPr>
          <w:fldChar w:fldCharType="separate"/>
        </w:r>
        <w:r>
          <w:rPr>
            <w:noProof/>
            <w:webHidden/>
          </w:rPr>
          <w:t>5</w:t>
        </w:r>
        <w:r>
          <w:rPr>
            <w:noProof/>
            <w:webHidden/>
          </w:rPr>
          <w:fldChar w:fldCharType="end"/>
        </w:r>
      </w:hyperlink>
    </w:p>
    <w:p w14:paraId="529A0FC3" w14:textId="177AA2C5"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19" w:history="1">
        <w:r w:rsidRPr="00C153C8">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Preparare l'acciaio per armature</w:t>
        </w:r>
        <w:r>
          <w:rPr>
            <w:noProof/>
            <w:webHidden/>
          </w:rPr>
          <w:tab/>
        </w:r>
        <w:r>
          <w:rPr>
            <w:noProof/>
            <w:webHidden/>
          </w:rPr>
          <w:fldChar w:fldCharType="begin"/>
        </w:r>
        <w:r>
          <w:rPr>
            <w:noProof/>
            <w:webHidden/>
          </w:rPr>
          <w:instrText xml:space="preserve"> PAGEREF _Toc242173719 \h </w:instrText>
        </w:r>
        <w:r>
          <w:rPr>
            <w:noProof/>
            <w:webHidden/>
          </w:rPr>
        </w:r>
        <w:r>
          <w:rPr>
            <w:noProof/>
            <w:webHidden/>
          </w:rPr>
          <w:fldChar w:fldCharType="separate"/>
        </w:r>
        <w:r>
          <w:rPr>
            <w:noProof/>
            <w:webHidden/>
          </w:rPr>
          <w:t>6</w:t>
        </w:r>
        <w:r>
          <w:rPr>
            <w:noProof/>
            <w:webHidden/>
          </w:rPr>
          <w:fldChar w:fldCharType="end"/>
        </w:r>
      </w:hyperlink>
    </w:p>
    <w:p w14:paraId="7B5B8EE4" w14:textId="1733E259" w:rsidR="00DC6E1F" w:rsidRDefault="00DC6E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720" w:history="1">
        <w:r w:rsidRPr="00C153C8">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C153C8">
          <w:rPr>
            <w:rStyle w:val="Collegamentoipertestuale"/>
            <w:noProof/>
          </w:rPr>
          <w:t>Palo verticale</w:t>
        </w:r>
        <w:r>
          <w:rPr>
            <w:noProof/>
            <w:webHidden/>
          </w:rPr>
          <w:tab/>
        </w:r>
        <w:r>
          <w:rPr>
            <w:noProof/>
            <w:webHidden/>
          </w:rPr>
          <w:fldChar w:fldCharType="begin"/>
        </w:r>
        <w:r>
          <w:rPr>
            <w:noProof/>
            <w:webHidden/>
          </w:rPr>
          <w:instrText xml:space="preserve"> PAGEREF _Toc242173720 \h </w:instrText>
        </w:r>
        <w:r>
          <w:rPr>
            <w:noProof/>
            <w:webHidden/>
          </w:rPr>
        </w:r>
        <w:r>
          <w:rPr>
            <w:noProof/>
            <w:webHidden/>
          </w:rPr>
          <w:fldChar w:fldCharType="separate"/>
        </w:r>
        <w:r>
          <w:rPr>
            <w:noProof/>
            <w:webHidden/>
          </w:rPr>
          <w:t>6</w:t>
        </w:r>
        <w:r>
          <w:rPr>
            <w:noProof/>
            <w:webHidden/>
          </w:rPr>
          <w:fldChar w:fldCharType="end"/>
        </w:r>
      </w:hyperlink>
    </w:p>
    <w:p w14:paraId="0285C5FB" w14:textId="7736CF38"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21" w:history="1">
        <w:r w:rsidRPr="00C153C8">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Compilazione ordinata</w:t>
        </w:r>
        <w:r>
          <w:rPr>
            <w:noProof/>
            <w:webHidden/>
          </w:rPr>
          <w:tab/>
        </w:r>
        <w:r>
          <w:rPr>
            <w:noProof/>
            <w:webHidden/>
          </w:rPr>
          <w:fldChar w:fldCharType="begin"/>
        </w:r>
        <w:r>
          <w:rPr>
            <w:noProof/>
            <w:webHidden/>
          </w:rPr>
          <w:instrText xml:space="preserve"> PAGEREF _Toc242173721 \h </w:instrText>
        </w:r>
        <w:r>
          <w:rPr>
            <w:noProof/>
            <w:webHidden/>
          </w:rPr>
        </w:r>
        <w:r>
          <w:rPr>
            <w:noProof/>
            <w:webHidden/>
          </w:rPr>
          <w:fldChar w:fldCharType="separate"/>
        </w:r>
        <w:r>
          <w:rPr>
            <w:noProof/>
            <w:webHidden/>
          </w:rPr>
          <w:t>6</w:t>
        </w:r>
        <w:r>
          <w:rPr>
            <w:noProof/>
            <w:webHidden/>
          </w:rPr>
          <w:fldChar w:fldCharType="end"/>
        </w:r>
      </w:hyperlink>
    </w:p>
    <w:p w14:paraId="6108D91E" w14:textId="1DE5E6DA"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22" w:history="1">
        <w:r w:rsidRPr="00C153C8">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Coefficienti e gruppo di pali</w:t>
        </w:r>
        <w:r>
          <w:rPr>
            <w:noProof/>
            <w:webHidden/>
          </w:rPr>
          <w:tab/>
        </w:r>
        <w:r>
          <w:rPr>
            <w:noProof/>
            <w:webHidden/>
          </w:rPr>
          <w:fldChar w:fldCharType="begin"/>
        </w:r>
        <w:r>
          <w:rPr>
            <w:noProof/>
            <w:webHidden/>
          </w:rPr>
          <w:instrText xml:space="preserve"> PAGEREF _Toc242173722 \h </w:instrText>
        </w:r>
        <w:r>
          <w:rPr>
            <w:noProof/>
            <w:webHidden/>
          </w:rPr>
        </w:r>
        <w:r>
          <w:rPr>
            <w:noProof/>
            <w:webHidden/>
          </w:rPr>
          <w:fldChar w:fldCharType="separate"/>
        </w:r>
        <w:r>
          <w:rPr>
            <w:noProof/>
            <w:webHidden/>
          </w:rPr>
          <w:t>7</w:t>
        </w:r>
        <w:r>
          <w:rPr>
            <w:noProof/>
            <w:webHidden/>
          </w:rPr>
          <w:fldChar w:fldCharType="end"/>
        </w:r>
      </w:hyperlink>
    </w:p>
    <w:p w14:paraId="2B7E30D0" w14:textId="0646E441"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23" w:history="1">
        <w:r w:rsidRPr="00C153C8">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Leggere i risultati</w:t>
        </w:r>
        <w:r>
          <w:rPr>
            <w:noProof/>
            <w:webHidden/>
          </w:rPr>
          <w:tab/>
        </w:r>
        <w:r>
          <w:rPr>
            <w:noProof/>
            <w:webHidden/>
          </w:rPr>
          <w:fldChar w:fldCharType="begin"/>
        </w:r>
        <w:r>
          <w:rPr>
            <w:noProof/>
            <w:webHidden/>
          </w:rPr>
          <w:instrText xml:space="preserve"> PAGEREF _Toc242173723 \h </w:instrText>
        </w:r>
        <w:r>
          <w:rPr>
            <w:noProof/>
            <w:webHidden/>
          </w:rPr>
        </w:r>
        <w:r>
          <w:rPr>
            <w:noProof/>
            <w:webHidden/>
          </w:rPr>
          <w:fldChar w:fldCharType="separate"/>
        </w:r>
        <w:r>
          <w:rPr>
            <w:noProof/>
            <w:webHidden/>
          </w:rPr>
          <w:t>7</w:t>
        </w:r>
        <w:r>
          <w:rPr>
            <w:noProof/>
            <w:webHidden/>
          </w:rPr>
          <w:fldChar w:fldCharType="end"/>
        </w:r>
      </w:hyperlink>
    </w:p>
    <w:p w14:paraId="23236F09" w14:textId="25AFC3E7"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24" w:history="1">
        <w:r w:rsidRPr="00C153C8">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Esempio di controllo manuale</w:t>
        </w:r>
        <w:r>
          <w:rPr>
            <w:noProof/>
            <w:webHidden/>
          </w:rPr>
          <w:tab/>
        </w:r>
        <w:r>
          <w:rPr>
            <w:noProof/>
            <w:webHidden/>
          </w:rPr>
          <w:fldChar w:fldCharType="begin"/>
        </w:r>
        <w:r>
          <w:rPr>
            <w:noProof/>
            <w:webHidden/>
          </w:rPr>
          <w:instrText xml:space="preserve"> PAGEREF _Toc242173724 \h </w:instrText>
        </w:r>
        <w:r>
          <w:rPr>
            <w:noProof/>
            <w:webHidden/>
          </w:rPr>
        </w:r>
        <w:r>
          <w:rPr>
            <w:noProof/>
            <w:webHidden/>
          </w:rPr>
          <w:fldChar w:fldCharType="separate"/>
        </w:r>
        <w:r>
          <w:rPr>
            <w:noProof/>
            <w:webHidden/>
          </w:rPr>
          <w:t>7</w:t>
        </w:r>
        <w:r>
          <w:rPr>
            <w:noProof/>
            <w:webHidden/>
          </w:rPr>
          <w:fldChar w:fldCharType="end"/>
        </w:r>
      </w:hyperlink>
    </w:p>
    <w:p w14:paraId="21676D16" w14:textId="5A4085BB" w:rsidR="00DC6E1F" w:rsidRDefault="00DC6E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725" w:history="1">
        <w:r w:rsidRPr="00C153C8">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C153C8">
          <w:rPr>
            <w:rStyle w:val="Collegamentoipertestuale"/>
            <w:noProof/>
          </w:rPr>
          <w:t>Micropalo verticale</w:t>
        </w:r>
        <w:r>
          <w:rPr>
            <w:noProof/>
            <w:webHidden/>
          </w:rPr>
          <w:tab/>
        </w:r>
        <w:r>
          <w:rPr>
            <w:noProof/>
            <w:webHidden/>
          </w:rPr>
          <w:fldChar w:fldCharType="begin"/>
        </w:r>
        <w:r>
          <w:rPr>
            <w:noProof/>
            <w:webHidden/>
          </w:rPr>
          <w:instrText xml:space="preserve"> PAGEREF _Toc242173725 \h </w:instrText>
        </w:r>
        <w:r>
          <w:rPr>
            <w:noProof/>
            <w:webHidden/>
          </w:rPr>
        </w:r>
        <w:r>
          <w:rPr>
            <w:noProof/>
            <w:webHidden/>
          </w:rPr>
          <w:fldChar w:fldCharType="separate"/>
        </w:r>
        <w:r>
          <w:rPr>
            <w:noProof/>
            <w:webHidden/>
          </w:rPr>
          <w:t>8</w:t>
        </w:r>
        <w:r>
          <w:rPr>
            <w:noProof/>
            <w:webHidden/>
          </w:rPr>
          <w:fldChar w:fldCharType="end"/>
        </w:r>
      </w:hyperlink>
    </w:p>
    <w:p w14:paraId="17D09D0B" w14:textId="450DC10F"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26" w:history="1">
        <w:r w:rsidRPr="00C153C8">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Dati del bulbo e dell'iniezione</w:t>
        </w:r>
        <w:r>
          <w:rPr>
            <w:noProof/>
            <w:webHidden/>
          </w:rPr>
          <w:tab/>
        </w:r>
        <w:r>
          <w:rPr>
            <w:noProof/>
            <w:webHidden/>
          </w:rPr>
          <w:fldChar w:fldCharType="begin"/>
        </w:r>
        <w:r>
          <w:rPr>
            <w:noProof/>
            <w:webHidden/>
          </w:rPr>
          <w:instrText xml:space="preserve"> PAGEREF _Toc242173726 \h </w:instrText>
        </w:r>
        <w:r>
          <w:rPr>
            <w:noProof/>
            <w:webHidden/>
          </w:rPr>
        </w:r>
        <w:r>
          <w:rPr>
            <w:noProof/>
            <w:webHidden/>
          </w:rPr>
          <w:fldChar w:fldCharType="separate"/>
        </w:r>
        <w:r>
          <w:rPr>
            <w:noProof/>
            <w:webHidden/>
          </w:rPr>
          <w:t>8</w:t>
        </w:r>
        <w:r>
          <w:rPr>
            <w:noProof/>
            <w:webHidden/>
          </w:rPr>
          <w:fldChar w:fldCharType="end"/>
        </w:r>
      </w:hyperlink>
    </w:p>
    <w:p w14:paraId="39255D61" w14:textId="091B2303"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27" w:history="1">
        <w:r w:rsidRPr="00C153C8">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Tubo e peso</w:t>
        </w:r>
        <w:r>
          <w:rPr>
            <w:noProof/>
            <w:webHidden/>
          </w:rPr>
          <w:tab/>
        </w:r>
        <w:r>
          <w:rPr>
            <w:noProof/>
            <w:webHidden/>
          </w:rPr>
          <w:fldChar w:fldCharType="begin"/>
        </w:r>
        <w:r>
          <w:rPr>
            <w:noProof/>
            <w:webHidden/>
          </w:rPr>
          <w:instrText xml:space="preserve"> PAGEREF _Toc242173727 \h </w:instrText>
        </w:r>
        <w:r>
          <w:rPr>
            <w:noProof/>
            <w:webHidden/>
          </w:rPr>
        </w:r>
        <w:r>
          <w:rPr>
            <w:noProof/>
            <w:webHidden/>
          </w:rPr>
          <w:fldChar w:fldCharType="separate"/>
        </w:r>
        <w:r>
          <w:rPr>
            <w:noProof/>
            <w:webHidden/>
          </w:rPr>
          <w:t>8</w:t>
        </w:r>
        <w:r>
          <w:rPr>
            <w:noProof/>
            <w:webHidden/>
          </w:rPr>
          <w:fldChar w:fldCharType="end"/>
        </w:r>
      </w:hyperlink>
    </w:p>
    <w:p w14:paraId="697C166C" w14:textId="2C852E70" w:rsidR="00DC6E1F" w:rsidRDefault="00DC6E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728" w:history="1">
        <w:r w:rsidRPr="00C153C8">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C153C8">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_Toc242173728 \h </w:instrText>
        </w:r>
        <w:r>
          <w:rPr>
            <w:noProof/>
            <w:webHidden/>
          </w:rPr>
        </w:r>
        <w:r>
          <w:rPr>
            <w:noProof/>
            <w:webHidden/>
          </w:rPr>
          <w:fldChar w:fldCharType="separate"/>
        </w:r>
        <w:r>
          <w:rPr>
            <w:noProof/>
            <w:webHidden/>
          </w:rPr>
          <w:t>8</w:t>
        </w:r>
        <w:r>
          <w:rPr>
            <w:noProof/>
            <w:webHidden/>
          </w:rPr>
          <w:fldChar w:fldCharType="end"/>
        </w:r>
      </w:hyperlink>
    </w:p>
    <w:p w14:paraId="58751250" w14:textId="737B1018"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29" w:history="1">
        <w:r w:rsidRPr="00C153C8">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Preparare un modello coerente</w:t>
        </w:r>
        <w:r>
          <w:rPr>
            <w:noProof/>
            <w:webHidden/>
          </w:rPr>
          <w:tab/>
        </w:r>
        <w:r>
          <w:rPr>
            <w:noProof/>
            <w:webHidden/>
          </w:rPr>
          <w:fldChar w:fldCharType="begin"/>
        </w:r>
        <w:r>
          <w:rPr>
            <w:noProof/>
            <w:webHidden/>
          </w:rPr>
          <w:instrText xml:space="preserve"> PAGEREF _Toc242173729 \h </w:instrText>
        </w:r>
        <w:r>
          <w:rPr>
            <w:noProof/>
            <w:webHidden/>
          </w:rPr>
        </w:r>
        <w:r>
          <w:rPr>
            <w:noProof/>
            <w:webHidden/>
          </w:rPr>
          <w:fldChar w:fldCharType="separate"/>
        </w:r>
        <w:r>
          <w:rPr>
            <w:noProof/>
            <w:webHidden/>
          </w:rPr>
          <w:t>8</w:t>
        </w:r>
        <w:r>
          <w:rPr>
            <w:noProof/>
            <w:webHidden/>
          </w:rPr>
          <w:fldChar w:fldCharType="end"/>
        </w:r>
      </w:hyperlink>
    </w:p>
    <w:p w14:paraId="1E4C622D" w14:textId="5A00DC78"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30" w:history="1">
        <w:r w:rsidRPr="00C153C8">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_Toc242173730 \h </w:instrText>
        </w:r>
        <w:r>
          <w:rPr>
            <w:noProof/>
            <w:webHidden/>
          </w:rPr>
        </w:r>
        <w:r>
          <w:rPr>
            <w:noProof/>
            <w:webHidden/>
          </w:rPr>
          <w:fldChar w:fldCharType="separate"/>
        </w:r>
        <w:r>
          <w:rPr>
            <w:noProof/>
            <w:webHidden/>
          </w:rPr>
          <w:t>9</w:t>
        </w:r>
        <w:r>
          <w:rPr>
            <w:noProof/>
            <w:webHidden/>
          </w:rPr>
          <w:fldChar w:fldCharType="end"/>
        </w:r>
      </w:hyperlink>
    </w:p>
    <w:p w14:paraId="735F2D63" w14:textId="7969781B"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31" w:history="1">
        <w:r w:rsidRPr="00C153C8">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Sezione CHS del micropalo</w:t>
        </w:r>
        <w:r>
          <w:rPr>
            <w:noProof/>
            <w:webHidden/>
          </w:rPr>
          <w:tab/>
        </w:r>
        <w:r>
          <w:rPr>
            <w:noProof/>
            <w:webHidden/>
          </w:rPr>
          <w:fldChar w:fldCharType="begin"/>
        </w:r>
        <w:r>
          <w:rPr>
            <w:noProof/>
            <w:webHidden/>
          </w:rPr>
          <w:instrText xml:space="preserve"> PAGEREF _Toc242173731 \h </w:instrText>
        </w:r>
        <w:r>
          <w:rPr>
            <w:noProof/>
            <w:webHidden/>
          </w:rPr>
        </w:r>
        <w:r>
          <w:rPr>
            <w:noProof/>
            <w:webHidden/>
          </w:rPr>
          <w:fldChar w:fldCharType="separate"/>
        </w:r>
        <w:r>
          <w:rPr>
            <w:noProof/>
            <w:webHidden/>
          </w:rPr>
          <w:t>9</w:t>
        </w:r>
        <w:r>
          <w:rPr>
            <w:noProof/>
            <w:webHidden/>
          </w:rPr>
          <w:fldChar w:fldCharType="end"/>
        </w:r>
      </w:hyperlink>
    </w:p>
    <w:p w14:paraId="255D3563" w14:textId="30D85F90"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32" w:history="1">
        <w:r w:rsidRPr="00C153C8">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Interpretare diagrammi e capacità</w:t>
        </w:r>
        <w:r>
          <w:rPr>
            <w:noProof/>
            <w:webHidden/>
          </w:rPr>
          <w:tab/>
        </w:r>
        <w:r>
          <w:rPr>
            <w:noProof/>
            <w:webHidden/>
          </w:rPr>
          <w:fldChar w:fldCharType="begin"/>
        </w:r>
        <w:r>
          <w:rPr>
            <w:noProof/>
            <w:webHidden/>
          </w:rPr>
          <w:instrText xml:space="preserve"> PAGEREF _Toc242173732 \h </w:instrText>
        </w:r>
        <w:r>
          <w:rPr>
            <w:noProof/>
            <w:webHidden/>
          </w:rPr>
        </w:r>
        <w:r>
          <w:rPr>
            <w:noProof/>
            <w:webHidden/>
          </w:rPr>
          <w:fldChar w:fldCharType="separate"/>
        </w:r>
        <w:r>
          <w:rPr>
            <w:noProof/>
            <w:webHidden/>
          </w:rPr>
          <w:t>9</w:t>
        </w:r>
        <w:r>
          <w:rPr>
            <w:noProof/>
            <w:webHidden/>
          </w:rPr>
          <w:fldChar w:fldCharType="end"/>
        </w:r>
      </w:hyperlink>
    </w:p>
    <w:p w14:paraId="03D5EBB6" w14:textId="0A86E702"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33" w:history="1">
        <w:r w:rsidRPr="00C153C8">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_Toc242173733 \h </w:instrText>
        </w:r>
        <w:r>
          <w:rPr>
            <w:noProof/>
            <w:webHidden/>
          </w:rPr>
        </w:r>
        <w:r>
          <w:rPr>
            <w:noProof/>
            <w:webHidden/>
          </w:rPr>
          <w:fldChar w:fldCharType="separate"/>
        </w:r>
        <w:r>
          <w:rPr>
            <w:noProof/>
            <w:webHidden/>
          </w:rPr>
          <w:t>10</w:t>
        </w:r>
        <w:r>
          <w:rPr>
            <w:noProof/>
            <w:webHidden/>
          </w:rPr>
          <w:fldChar w:fldCharType="end"/>
        </w:r>
      </w:hyperlink>
    </w:p>
    <w:p w14:paraId="40C0694D" w14:textId="14AB1FE4" w:rsidR="00DC6E1F" w:rsidRDefault="00DC6E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734" w:history="1">
        <w:r w:rsidRPr="00C153C8">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C153C8">
          <w:rPr>
            <w:rStyle w:val="Collegamentoipertestuale"/>
            <w:noProof/>
          </w:rPr>
          <w:t>Sezione composta da ponte</w:t>
        </w:r>
        <w:r>
          <w:rPr>
            <w:noProof/>
            <w:webHidden/>
          </w:rPr>
          <w:tab/>
        </w:r>
        <w:r>
          <w:rPr>
            <w:noProof/>
            <w:webHidden/>
          </w:rPr>
          <w:fldChar w:fldCharType="begin"/>
        </w:r>
        <w:r>
          <w:rPr>
            <w:noProof/>
            <w:webHidden/>
          </w:rPr>
          <w:instrText xml:space="preserve"> PAGEREF _Toc242173734 \h </w:instrText>
        </w:r>
        <w:r>
          <w:rPr>
            <w:noProof/>
            <w:webHidden/>
          </w:rPr>
        </w:r>
        <w:r>
          <w:rPr>
            <w:noProof/>
            <w:webHidden/>
          </w:rPr>
          <w:fldChar w:fldCharType="separate"/>
        </w:r>
        <w:r>
          <w:rPr>
            <w:noProof/>
            <w:webHidden/>
          </w:rPr>
          <w:t>10</w:t>
        </w:r>
        <w:r>
          <w:rPr>
            <w:noProof/>
            <w:webHidden/>
          </w:rPr>
          <w:fldChar w:fldCharType="end"/>
        </w:r>
      </w:hyperlink>
    </w:p>
    <w:p w14:paraId="3094940D" w14:textId="21517F03"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35" w:history="1">
        <w:r w:rsidRPr="00C153C8">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Definire la sezione locale</w:t>
        </w:r>
        <w:r>
          <w:rPr>
            <w:noProof/>
            <w:webHidden/>
          </w:rPr>
          <w:tab/>
        </w:r>
        <w:r>
          <w:rPr>
            <w:noProof/>
            <w:webHidden/>
          </w:rPr>
          <w:fldChar w:fldCharType="begin"/>
        </w:r>
        <w:r>
          <w:rPr>
            <w:noProof/>
            <w:webHidden/>
          </w:rPr>
          <w:instrText xml:space="preserve"> PAGEREF _Toc242173735 \h </w:instrText>
        </w:r>
        <w:r>
          <w:rPr>
            <w:noProof/>
            <w:webHidden/>
          </w:rPr>
        </w:r>
        <w:r>
          <w:rPr>
            <w:noProof/>
            <w:webHidden/>
          </w:rPr>
          <w:fldChar w:fldCharType="separate"/>
        </w:r>
        <w:r>
          <w:rPr>
            <w:noProof/>
            <w:webHidden/>
          </w:rPr>
          <w:t>10</w:t>
        </w:r>
        <w:r>
          <w:rPr>
            <w:noProof/>
            <w:webHidden/>
          </w:rPr>
          <w:fldChar w:fldCharType="end"/>
        </w:r>
      </w:hyperlink>
    </w:p>
    <w:p w14:paraId="4F0091D6" w14:textId="773BD21F"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36" w:history="1">
        <w:r w:rsidRPr="00C153C8">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_Toc242173736 \h </w:instrText>
        </w:r>
        <w:r>
          <w:rPr>
            <w:noProof/>
            <w:webHidden/>
          </w:rPr>
        </w:r>
        <w:r>
          <w:rPr>
            <w:noProof/>
            <w:webHidden/>
          </w:rPr>
          <w:fldChar w:fldCharType="separate"/>
        </w:r>
        <w:r>
          <w:rPr>
            <w:noProof/>
            <w:webHidden/>
          </w:rPr>
          <w:t>11</w:t>
        </w:r>
        <w:r>
          <w:rPr>
            <w:noProof/>
            <w:webHidden/>
          </w:rPr>
          <w:fldChar w:fldCharType="end"/>
        </w:r>
      </w:hyperlink>
    </w:p>
    <w:p w14:paraId="63E793C9" w14:textId="02EB124B"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37" w:history="1">
        <w:r w:rsidRPr="00C153C8">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Compilare il cassoncino</w:t>
        </w:r>
        <w:r>
          <w:rPr>
            <w:noProof/>
            <w:webHidden/>
          </w:rPr>
          <w:tab/>
        </w:r>
        <w:r>
          <w:rPr>
            <w:noProof/>
            <w:webHidden/>
          </w:rPr>
          <w:fldChar w:fldCharType="begin"/>
        </w:r>
        <w:r>
          <w:rPr>
            <w:noProof/>
            <w:webHidden/>
          </w:rPr>
          <w:instrText xml:space="preserve"> PAGEREF _Toc242173737 \h </w:instrText>
        </w:r>
        <w:r>
          <w:rPr>
            <w:noProof/>
            <w:webHidden/>
          </w:rPr>
        </w:r>
        <w:r>
          <w:rPr>
            <w:noProof/>
            <w:webHidden/>
          </w:rPr>
          <w:fldChar w:fldCharType="separate"/>
        </w:r>
        <w:r>
          <w:rPr>
            <w:noProof/>
            <w:webHidden/>
          </w:rPr>
          <w:t>12</w:t>
        </w:r>
        <w:r>
          <w:rPr>
            <w:noProof/>
            <w:webHidden/>
          </w:rPr>
          <w:fldChar w:fldCharType="end"/>
        </w:r>
      </w:hyperlink>
    </w:p>
    <w:p w14:paraId="461D6614" w14:textId="476F64B2"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38" w:history="1">
        <w:r w:rsidRPr="00C153C8">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_Toc242173738 \h </w:instrText>
        </w:r>
        <w:r>
          <w:rPr>
            <w:noProof/>
            <w:webHidden/>
          </w:rPr>
        </w:r>
        <w:r>
          <w:rPr>
            <w:noProof/>
            <w:webHidden/>
          </w:rPr>
          <w:fldChar w:fldCharType="separate"/>
        </w:r>
        <w:r>
          <w:rPr>
            <w:noProof/>
            <w:webHidden/>
          </w:rPr>
          <w:t>13</w:t>
        </w:r>
        <w:r>
          <w:rPr>
            <w:noProof/>
            <w:webHidden/>
          </w:rPr>
          <w:fldChar w:fldCharType="end"/>
        </w:r>
      </w:hyperlink>
    </w:p>
    <w:p w14:paraId="70E1E1DB" w14:textId="4889376D"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39" w:history="1">
        <w:r w:rsidRPr="00C153C8">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_Toc242173739 \h </w:instrText>
        </w:r>
        <w:r>
          <w:rPr>
            <w:noProof/>
            <w:webHidden/>
          </w:rPr>
        </w:r>
        <w:r>
          <w:rPr>
            <w:noProof/>
            <w:webHidden/>
          </w:rPr>
          <w:fldChar w:fldCharType="separate"/>
        </w:r>
        <w:r>
          <w:rPr>
            <w:noProof/>
            <w:webHidden/>
          </w:rPr>
          <w:t>14</w:t>
        </w:r>
        <w:r>
          <w:rPr>
            <w:noProof/>
            <w:webHidden/>
          </w:rPr>
          <w:fldChar w:fldCharType="end"/>
        </w:r>
      </w:hyperlink>
    </w:p>
    <w:p w14:paraId="24A29189" w14:textId="16D77C08"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40" w:history="1">
        <w:r w:rsidRPr="00C153C8">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Costruire le fasi</w:t>
        </w:r>
        <w:r>
          <w:rPr>
            <w:noProof/>
            <w:webHidden/>
          </w:rPr>
          <w:tab/>
        </w:r>
        <w:r>
          <w:rPr>
            <w:noProof/>
            <w:webHidden/>
          </w:rPr>
          <w:fldChar w:fldCharType="begin"/>
        </w:r>
        <w:r>
          <w:rPr>
            <w:noProof/>
            <w:webHidden/>
          </w:rPr>
          <w:instrText xml:space="preserve"> PAGEREF _Toc242173740 \h </w:instrText>
        </w:r>
        <w:r>
          <w:rPr>
            <w:noProof/>
            <w:webHidden/>
          </w:rPr>
        </w:r>
        <w:r>
          <w:rPr>
            <w:noProof/>
            <w:webHidden/>
          </w:rPr>
          <w:fldChar w:fldCharType="separate"/>
        </w:r>
        <w:r>
          <w:rPr>
            <w:noProof/>
            <w:webHidden/>
          </w:rPr>
          <w:t>14</w:t>
        </w:r>
        <w:r>
          <w:rPr>
            <w:noProof/>
            <w:webHidden/>
          </w:rPr>
          <w:fldChar w:fldCharType="end"/>
        </w:r>
      </w:hyperlink>
    </w:p>
    <w:p w14:paraId="0BB5FBBB" w14:textId="09CBE27C"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41" w:history="1">
        <w:r w:rsidRPr="00C153C8">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_Toc242173741 \h </w:instrText>
        </w:r>
        <w:r>
          <w:rPr>
            <w:noProof/>
            <w:webHidden/>
          </w:rPr>
        </w:r>
        <w:r>
          <w:rPr>
            <w:noProof/>
            <w:webHidden/>
          </w:rPr>
          <w:fldChar w:fldCharType="separate"/>
        </w:r>
        <w:r>
          <w:rPr>
            <w:noProof/>
            <w:webHidden/>
          </w:rPr>
          <w:t>15</w:t>
        </w:r>
        <w:r>
          <w:rPr>
            <w:noProof/>
            <w:webHidden/>
          </w:rPr>
          <w:fldChar w:fldCharType="end"/>
        </w:r>
      </w:hyperlink>
    </w:p>
    <w:p w14:paraId="5F86E8EF" w14:textId="6D4AD54D"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42" w:history="1">
        <w:r w:rsidRPr="00C153C8">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_Toc242173742 \h </w:instrText>
        </w:r>
        <w:r>
          <w:rPr>
            <w:noProof/>
            <w:webHidden/>
          </w:rPr>
        </w:r>
        <w:r>
          <w:rPr>
            <w:noProof/>
            <w:webHidden/>
          </w:rPr>
          <w:fldChar w:fldCharType="separate"/>
        </w:r>
        <w:r>
          <w:rPr>
            <w:noProof/>
            <w:webHidden/>
          </w:rPr>
          <w:t>15</w:t>
        </w:r>
        <w:r>
          <w:rPr>
            <w:noProof/>
            <w:webHidden/>
          </w:rPr>
          <w:fldChar w:fldCharType="end"/>
        </w:r>
      </w:hyperlink>
    </w:p>
    <w:p w14:paraId="55A2F4E9" w14:textId="0DFB1773"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43" w:history="1">
        <w:r w:rsidRPr="00C153C8">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Curve di risposta</w:t>
        </w:r>
        <w:r>
          <w:rPr>
            <w:noProof/>
            <w:webHidden/>
          </w:rPr>
          <w:tab/>
        </w:r>
        <w:r>
          <w:rPr>
            <w:noProof/>
            <w:webHidden/>
          </w:rPr>
          <w:fldChar w:fldCharType="begin"/>
        </w:r>
        <w:r>
          <w:rPr>
            <w:noProof/>
            <w:webHidden/>
          </w:rPr>
          <w:instrText xml:space="preserve"> PAGEREF _Toc242173743 \h </w:instrText>
        </w:r>
        <w:r>
          <w:rPr>
            <w:noProof/>
            <w:webHidden/>
          </w:rPr>
        </w:r>
        <w:r>
          <w:rPr>
            <w:noProof/>
            <w:webHidden/>
          </w:rPr>
          <w:fldChar w:fldCharType="separate"/>
        </w:r>
        <w:r>
          <w:rPr>
            <w:noProof/>
            <w:webHidden/>
          </w:rPr>
          <w:t>17</w:t>
        </w:r>
        <w:r>
          <w:rPr>
            <w:noProof/>
            <w:webHidden/>
          </w:rPr>
          <w:fldChar w:fldCharType="end"/>
        </w:r>
      </w:hyperlink>
    </w:p>
    <w:p w14:paraId="679A718C" w14:textId="67C485FA" w:rsidR="00DC6E1F" w:rsidRDefault="00DC6E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744" w:history="1">
        <w:r w:rsidRPr="00C153C8">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C153C8">
          <w:rPr>
            <w:rStyle w:val="Collegamentoipertestuale"/>
            <w:noProof/>
          </w:rPr>
          <w:t>Bridge Design</w:t>
        </w:r>
        <w:r>
          <w:rPr>
            <w:noProof/>
            <w:webHidden/>
          </w:rPr>
          <w:tab/>
        </w:r>
        <w:r>
          <w:rPr>
            <w:noProof/>
            <w:webHidden/>
          </w:rPr>
          <w:fldChar w:fldCharType="begin"/>
        </w:r>
        <w:r>
          <w:rPr>
            <w:noProof/>
            <w:webHidden/>
          </w:rPr>
          <w:instrText xml:space="preserve"> PAGEREF _Toc242173744 \h </w:instrText>
        </w:r>
        <w:r>
          <w:rPr>
            <w:noProof/>
            <w:webHidden/>
          </w:rPr>
        </w:r>
        <w:r>
          <w:rPr>
            <w:noProof/>
            <w:webHidden/>
          </w:rPr>
          <w:fldChar w:fldCharType="separate"/>
        </w:r>
        <w:r>
          <w:rPr>
            <w:noProof/>
            <w:webHidden/>
          </w:rPr>
          <w:t>18</w:t>
        </w:r>
        <w:r>
          <w:rPr>
            <w:noProof/>
            <w:webHidden/>
          </w:rPr>
          <w:fldChar w:fldCharType="end"/>
        </w:r>
      </w:hyperlink>
    </w:p>
    <w:p w14:paraId="2B02FF12" w14:textId="3FD3162B"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45" w:history="1">
        <w:r w:rsidRPr="00C153C8">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_Toc242173745 \h </w:instrText>
        </w:r>
        <w:r>
          <w:rPr>
            <w:noProof/>
            <w:webHidden/>
          </w:rPr>
        </w:r>
        <w:r>
          <w:rPr>
            <w:noProof/>
            <w:webHidden/>
          </w:rPr>
          <w:fldChar w:fldCharType="separate"/>
        </w:r>
        <w:r>
          <w:rPr>
            <w:noProof/>
            <w:webHidden/>
          </w:rPr>
          <w:t>18</w:t>
        </w:r>
        <w:r>
          <w:rPr>
            <w:noProof/>
            <w:webHidden/>
          </w:rPr>
          <w:fldChar w:fldCharType="end"/>
        </w:r>
      </w:hyperlink>
    </w:p>
    <w:p w14:paraId="2D002F01" w14:textId="2CDDFE4C"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46" w:history="1">
        <w:r w:rsidRPr="00C153C8">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Creare il progetto di riferimento</w:t>
        </w:r>
        <w:r>
          <w:rPr>
            <w:noProof/>
            <w:webHidden/>
          </w:rPr>
          <w:tab/>
        </w:r>
        <w:r>
          <w:rPr>
            <w:noProof/>
            <w:webHidden/>
          </w:rPr>
          <w:fldChar w:fldCharType="begin"/>
        </w:r>
        <w:r>
          <w:rPr>
            <w:noProof/>
            <w:webHidden/>
          </w:rPr>
          <w:instrText xml:space="preserve"> PAGEREF _Toc242173746 \h </w:instrText>
        </w:r>
        <w:r>
          <w:rPr>
            <w:noProof/>
            <w:webHidden/>
          </w:rPr>
        </w:r>
        <w:r>
          <w:rPr>
            <w:noProof/>
            <w:webHidden/>
          </w:rPr>
          <w:fldChar w:fldCharType="separate"/>
        </w:r>
        <w:r>
          <w:rPr>
            <w:noProof/>
            <w:webHidden/>
          </w:rPr>
          <w:t>19</w:t>
        </w:r>
        <w:r>
          <w:rPr>
            <w:noProof/>
            <w:webHidden/>
          </w:rPr>
          <w:fldChar w:fldCharType="end"/>
        </w:r>
      </w:hyperlink>
    </w:p>
    <w:p w14:paraId="7B180E8E" w14:textId="2CA46643"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47" w:history="1">
        <w:r w:rsidRPr="00C153C8">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_Toc242173747 \h </w:instrText>
        </w:r>
        <w:r>
          <w:rPr>
            <w:noProof/>
            <w:webHidden/>
          </w:rPr>
        </w:r>
        <w:r>
          <w:rPr>
            <w:noProof/>
            <w:webHidden/>
          </w:rPr>
          <w:fldChar w:fldCharType="separate"/>
        </w:r>
        <w:r>
          <w:rPr>
            <w:noProof/>
            <w:webHidden/>
          </w:rPr>
          <w:t>20</w:t>
        </w:r>
        <w:r>
          <w:rPr>
            <w:noProof/>
            <w:webHidden/>
          </w:rPr>
          <w:fldChar w:fldCharType="end"/>
        </w:r>
      </w:hyperlink>
    </w:p>
    <w:p w14:paraId="64F34B94" w14:textId="5BB34202"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48" w:history="1">
        <w:r w:rsidRPr="00C153C8">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Scegliere obiettivo e costanti</w:t>
        </w:r>
        <w:r>
          <w:rPr>
            <w:noProof/>
            <w:webHidden/>
          </w:rPr>
          <w:tab/>
        </w:r>
        <w:r>
          <w:rPr>
            <w:noProof/>
            <w:webHidden/>
          </w:rPr>
          <w:fldChar w:fldCharType="begin"/>
        </w:r>
        <w:r>
          <w:rPr>
            <w:noProof/>
            <w:webHidden/>
          </w:rPr>
          <w:instrText xml:space="preserve"> PAGEREF _Toc242173748 \h </w:instrText>
        </w:r>
        <w:r>
          <w:rPr>
            <w:noProof/>
            <w:webHidden/>
          </w:rPr>
        </w:r>
        <w:r>
          <w:rPr>
            <w:noProof/>
            <w:webHidden/>
          </w:rPr>
          <w:fldChar w:fldCharType="separate"/>
        </w:r>
        <w:r>
          <w:rPr>
            <w:noProof/>
            <w:webHidden/>
          </w:rPr>
          <w:t>20</w:t>
        </w:r>
        <w:r>
          <w:rPr>
            <w:noProof/>
            <w:webHidden/>
          </w:rPr>
          <w:fldChar w:fldCharType="end"/>
        </w:r>
      </w:hyperlink>
    </w:p>
    <w:p w14:paraId="64A75F7B" w14:textId="778D71C7"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49" w:history="1">
        <w:r w:rsidRPr="00C153C8">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Impostare range utili</w:t>
        </w:r>
        <w:r>
          <w:rPr>
            <w:noProof/>
            <w:webHidden/>
          </w:rPr>
          <w:tab/>
        </w:r>
        <w:r>
          <w:rPr>
            <w:noProof/>
            <w:webHidden/>
          </w:rPr>
          <w:fldChar w:fldCharType="begin"/>
        </w:r>
        <w:r>
          <w:rPr>
            <w:noProof/>
            <w:webHidden/>
          </w:rPr>
          <w:instrText xml:space="preserve"> PAGEREF _Toc242173749 \h </w:instrText>
        </w:r>
        <w:r>
          <w:rPr>
            <w:noProof/>
            <w:webHidden/>
          </w:rPr>
        </w:r>
        <w:r>
          <w:rPr>
            <w:noProof/>
            <w:webHidden/>
          </w:rPr>
          <w:fldChar w:fldCharType="separate"/>
        </w:r>
        <w:r>
          <w:rPr>
            <w:noProof/>
            <w:webHidden/>
          </w:rPr>
          <w:t>21</w:t>
        </w:r>
        <w:r>
          <w:rPr>
            <w:noProof/>
            <w:webHidden/>
          </w:rPr>
          <w:fldChar w:fldCharType="end"/>
        </w:r>
      </w:hyperlink>
    </w:p>
    <w:p w14:paraId="0406CF0C" w14:textId="6B74FDFD"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50" w:history="1">
        <w:r w:rsidRPr="00C153C8">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Avviare e leggere l’avanzamento</w:t>
        </w:r>
        <w:r>
          <w:rPr>
            <w:noProof/>
            <w:webHidden/>
          </w:rPr>
          <w:tab/>
        </w:r>
        <w:r>
          <w:rPr>
            <w:noProof/>
            <w:webHidden/>
          </w:rPr>
          <w:fldChar w:fldCharType="begin"/>
        </w:r>
        <w:r>
          <w:rPr>
            <w:noProof/>
            <w:webHidden/>
          </w:rPr>
          <w:instrText xml:space="preserve"> PAGEREF _Toc242173750 \h </w:instrText>
        </w:r>
        <w:r>
          <w:rPr>
            <w:noProof/>
            <w:webHidden/>
          </w:rPr>
        </w:r>
        <w:r>
          <w:rPr>
            <w:noProof/>
            <w:webHidden/>
          </w:rPr>
          <w:fldChar w:fldCharType="separate"/>
        </w:r>
        <w:r>
          <w:rPr>
            <w:noProof/>
            <w:webHidden/>
          </w:rPr>
          <w:t>22</w:t>
        </w:r>
        <w:r>
          <w:rPr>
            <w:noProof/>
            <w:webHidden/>
          </w:rPr>
          <w:fldChar w:fldCharType="end"/>
        </w:r>
      </w:hyperlink>
    </w:p>
    <w:p w14:paraId="1441BF47" w14:textId="0A0A0737"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51" w:history="1">
        <w:r w:rsidRPr="00C153C8">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Usare i grafici</w:t>
        </w:r>
        <w:r>
          <w:rPr>
            <w:noProof/>
            <w:webHidden/>
          </w:rPr>
          <w:tab/>
        </w:r>
        <w:r>
          <w:rPr>
            <w:noProof/>
            <w:webHidden/>
          </w:rPr>
          <w:fldChar w:fldCharType="begin"/>
        </w:r>
        <w:r>
          <w:rPr>
            <w:noProof/>
            <w:webHidden/>
          </w:rPr>
          <w:instrText xml:space="preserve"> PAGEREF _Toc242173751 \h </w:instrText>
        </w:r>
        <w:r>
          <w:rPr>
            <w:noProof/>
            <w:webHidden/>
          </w:rPr>
        </w:r>
        <w:r>
          <w:rPr>
            <w:noProof/>
            <w:webHidden/>
          </w:rPr>
          <w:fldChar w:fldCharType="separate"/>
        </w:r>
        <w:r>
          <w:rPr>
            <w:noProof/>
            <w:webHidden/>
          </w:rPr>
          <w:t>22</w:t>
        </w:r>
        <w:r>
          <w:rPr>
            <w:noProof/>
            <w:webHidden/>
          </w:rPr>
          <w:fldChar w:fldCharType="end"/>
        </w:r>
      </w:hyperlink>
    </w:p>
    <w:p w14:paraId="3953B7F2" w14:textId="1272FBAD"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52" w:history="1">
        <w:r w:rsidRPr="00C153C8">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_Toc242173752 \h </w:instrText>
        </w:r>
        <w:r>
          <w:rPr>
            <w:noProof/>
            <w:webHidden/>
          </w:rPr>
        </w:r>
        <w:r>
          <w:rPr>
            <w:noProof/>
            <w:webHidden/>
          </w:rPr>
          <w:fldChar w:fldCharType="separate"/>
        </w:r>
        <w:r>
          <w:rPr>
            <w:noProof/>
            <w:webHidden/>
          </w:rPr>
          <w:t>24</w:t>
        </w:r>
        <w:r>
          <w:rPr>
            <w:noProof/>
            <w:webHidden/>
          </w:rPr>
          <w:fldChar w:fldCharType="end"/>
        </w:r>
      </w:hyperlink>
    </w:p>
    <w:p w14:paraId="5BC49EBF" w14:textId="5B8551A5"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53" w:history="1">
        <w:r w:rsidRPr="00C153C8">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_Toc242173753 \h </w:instrText>
        </w:r>
        <w:r>
          <w:rPr>
            <w:noProof/>
            <w:webHidden/>
          </w:rPr>
        </w:r>
        <w:r>
          <w:rPr>
            <w:noProof/>
            <w:webHidden/>
          </w:rPr>
          <w:fldChar w:fldCharType="separate"/>
        </w:r>
        <w:r>
          <w:rPr>
            <w:noProof/>
            <w:webHidden/>
          </w:rPr>
          <w:t>25</w:t>
        </w:r>
        <w:r>
          <w:rPr>
            <w:noProof/>
            <w:webHidden/>
          </w:rPr>
          <w:fldChar w:fldCharType="end"/>
        </w:r>
      </w:hyperlink>
    </w:p>
    <w:p w14:paraId="210AEB71" w14:textId="47895760"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54" w:history="1">
        <w:r w:rsidRPr="00C153C8">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_Toc242173754 \h </w:instrText>
        </w:r>
        <w:r>
          <w:rPr>
            <w:noProof/>
            <w:webHidden/>
          </w:rPr>
        </w:r>
        <w:r>
          <w:rPr>
            <w:noProof/>
            <w:webHidden/>
          </w:rPr>
          <w:fldChar w:fldCharType="separate"/>
        </w:r>
        <w:r>
          <w:rPr>
            <w:noProof/>
            <w:webHidden/>
          </w:rPr>
          <w:t>26</w:t>
        </w:r>
        <w:r>
          <w:rPr>
            <w:noProof/>
            <w:webHidden/>
          </w:rPr>
          <w:fldChar w:fldCharType="end"/>
        </w:r>
      </w:hyperlink>
    </w:p>
    <w:p w14:paraId="3AF710AA" w14:textId="7616EF65"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55" w:history="1">
        <w:r w:rsidRPr="00C153C8">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Usare le famiglie speciali</w:t>
        </w:r>
        <w:r>
          <w:rPr>
            <w:noProof/>
            <w:webHidden/>
          </w:rPr>
          <w:tab/>
        </w:r>
        <w:r>
          <w:rPr>
            <w:noProof/>
            <w:webHidden/>
          </w:rPr>
          <w:fldChar w:fldCharType="begin"/>
        </w:r>
        <w:r>
          <w:rPr>
            <w:noProof/>
            <w:webHidden/>
          </w:rPr>
          <w:instrText xml:space="preserve"> PAGEREF _Toc242173755 \h </w:instrText>
        </w:r>
        <w:r>
          <w:rPr>
            <w:noProof/>
            <w:webHidden/>
          </w:rPr>
        </w:r>
        <w:r>
          <w:rPr>
            <w:noProof/>
            <w:webHidden/>
          </w:rPr>
          <w:fldChar w:fldCharType="separate"/>
        </w:r>
        <w:r>
          <w:rPr>
            <w:noProof/>
            <w:webHidden/>
          </w:rPr>
          <w:t>26</w:t>
        </w:r>
        <w:r>
          <w:rPr>
            <w:noProof/>
            <w:webHidden/>
          </w:rPr>
          <w:fldChar w:fldCharType="end"/>
        </w:r>
      </w:hyperlink>
    </w:p>
    <w:p w14:paraId="33470F98" w14:textId="15DA471E"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56" w:history="1">
        <w:r w:rsidRPr="00C153C8">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Risolvere i messaggi più comuni</w:t>
        </w:r>
        <w:r>
          <w:rPr>
            <w:noProof/>
            <w:webHidden/>
          </w:rPr>
          <w:tab/>
        </w:r>
        <w:r>
          <w:rPr>
            <w:noProof/>
            <w:webHidden/>
          </w:rPr>
          <w:fldChar w:fldCharType="begin"/>
        </w:r>
        <w:r>
          <w:rPr>
            <w:noProof/>
            <w:webHidden/>
          </w:rPr>
          <w:instrText xml:space="preserve"> PAGEREF _Toc242173756 \h </w:instrText>
        </w:r>
        <w:r>
          <w:rPr>
            <w:noProof/>
            <w:webHidden/>
          </w:rPr>
        </w:r>
        <w:r>
          <w:rPr>
            <w:noProof/>
            <w:webHidden/>
          </w:rPr>
          <w:fldChar w:fldCharType="separate"/>
        </w:r>
        <w:r>
          <w:rPr>
            <w:noProof/>
            <w:webHidden/>
          </w:rPr>
          <w:t>27</w:t>
        </w:r>
        <w:r>
          <w:rPr>
            <w:noProof/>
            <w:webHidden/>
          </w:rPr>
          <w:fldChar w:fldCharType="end"/>
        </w:r>
      </w:hyperlink>
    </w:p>
    <w:p w14:paraId="482DF8C9" w14:textId="47CF23D0"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57" w:history="1">
        <w:r w:rsidRPr="00C153C8">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Esportare un confronto leggibile</w:t>
        </w:r>
        <w:r>
          <w:rPr>
            <w:noProof/>
            <w:webHidden/>
          </w:rPr>
          <w:tab/>
        </w:r>
        <w:r>
          <w:rPr>
            <w:noProof/>
            <w:webHidden/>
          </w:rPr>
          <w:fldChar w:fldCharType="begin"/>
        </w:r>
        <w:r>
          <w:rPr>
            <w:noProof/>
            <w:webHidden/>
          </w:rPr>
          <w:instrText xml:space="preserve"> PAGEREF _Toc242173757 \h </w:instrText>
        </w:r>
        <w:r>
          <w:rPr>
            <w:noProof/>
            <w:webHidden/>
          </w:rPr>
        </w:r>
        <w:r>
          <w:rPr>
            <w:noProof/>
            <w:webHidden/>
          </w:rPr>
          <w:fldChar w:fldCharType="separate"/>
        </w:r>
        <w:r>
          <w:rPr>
            <w:noProof/>
            <w:webHidden/>
          </w:rPr>
          <w:t>28</w:t>
        </w:r>
        <w:r>
          <w:rPr>
            <w:noProof/>
            <w:webHidden/>
          </w:rPr>
          <w:fldChar w:fldCharType="end"/>
        </w:r>
      </w:hyperlink>
    </w:p>
    <w:p w14:paraId="26AE0433" w14:textId="6C1866B2"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58" w:history="1">
        <w:r w:rsidRPr="00C153C8">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Quanto fidarsi dei risultati</w:t>
        </w:r>
        <w:r>
          <w:rPr>
            <w:noProof/>
            <w:webHidden/>
          </w:rPr>
          <w:tab/>
        </w:r>
        <w:r>
          <w:rPr>
            <w:noProof/>
            <w:webHidden/>
          </w:rPr>
          <w:fldChar w:fldCharType="begin"/>
        </w:r>
        <w:r>
          <w:rPr>
            <w:noProof/>
            <w:webHidden/>
          </w:rPr>
          <w:instrText xml:space="preserve"> PAGEREF _Toc242173758 \h </w:instrText>
        </w:r>
        <w:r>
          <w:rPr>
            <w:noProof/>
            <w:webHidden/>
          </w:rPr>
        </w:r>
        <w:r>
          <w:rPr>
            <w:noProof/>
            <w:webHidden/>
          </w:rPr>
          <w:fldChar w:fldCharType="separate"/>
        </w:r>
        <w:r>
          <w:rPr>
            <w:noProof/>
            <w:webHidden/>
          </w:rPr>
          <w:t>28</w:t>
        </w:r>
        <w:r>
          <w:rPr>
            <w:noProof/>
            <w:webHidden/>
          </w:rPr>
          <w:fldChar w:fldCharType="end"/>
        </w:r>
      </w:hyperlink>
    </w:p>
    <w:p w14:paraId="7CE3CF72" w14:textId="5451598A" w:rsidR="00DC6E1F" w:rsidRDefault="00DC6E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759" w:history="1">
        <w:r w:rsidRPr="00C153C8">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C153C8">
          <w:rPr>
            <w:rStyle w:val="Collegamentoipertestuale"/>
            <w:noProof/>
          </w:rPr>
          <w:t>Salvataggio e report</w:t>
        </w:r>
        <w:r>
          <w:rPr>
            <w:noProof/>
            <w:webHidden/>
          </w:rPr>
          <w:tab/>
        </w:r>
        <w:r>
          <w:rPr>
            <w:noProof/>
            <w:webHidden/>
          </w:rPr>
          <w:fldChar w:fldCharType="begin"/>
        </w:r>
        <w:r>
          <w:rPr>
            <w:noProof/>
            <w:webHidden/>
          </w:rPr>
          <w:instrText xml:space="preserve"> PAGEREF _Toc242173759 \h </w:instrText>
        </w:r>
        <w:r>
          <w:rPr>
            <w:noProof/>
            <w:webHidden/>
          </w:rPr>
        </w:r>
        <w:r>
          <w:rPr>
            <w:noProof/>
            <w:webHidden/>
          </w:rPr>
          <w:fldChar w:fldCharType="separate"/>
        </w:r>
        <w:r>
          <w:rPr>
            <w:noProof/>
            <w:webHidden/>
          </w:rPr>
          <w:t>28</w:t>
        </w:r>
        <w:r>
          <w:rPr>
            <w:noProof/>
            <w:webHidden/>
          </w:rPr>
          <w:fldChar w:fldCharType="end"/>
        </w:r>
      </w:hyperlink>
    </w:p>
    <w:p w14:paraId="4A9A4E16" w14:textId="19F28EA6"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60" w:history="1">
        <w:r w:rsidRPr="00C153C8">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Conservare dati modificabili</w:t>
        </w:r>
        <w:r>
          <w:rPr>
            <w:noProof/>
            <w:webHidden/>
          </w:rPr>
          <w:tab/>
        </w:r>
        <w:r>
          <w:rPr>
            <w:noProof/>
            <w:webHidden/>
          </w:rPr>
          <w:fldChar w:fldCharType="begin"/>
        </w:r>
        <w:r>
          <w:rPr>
            <w:noProof/>
            <w:webHidden/>
          </w:rPr>
          <w:instrText xml:space="preserve"> PAGEREF _Toc242173760 \h </w:instrText>
        </w:r>
        <w:r>
          <w:rPr>
            <w:noProof/>
            <w:webHidden/>
          </w:rPr>
        </w:r>
        <w:r>
          <w:rPr>
            <w:noProof/>
            <w:webHidden/>
          </w:rPr>
          <w:fldChar w:fldCharType="separate"/>
        </w:r>
        <w:r>
          <w:rPr>
            <w:noProof/>
            <w:webHidden/>
          </w:rPr>
          <w:t>28</w:t>
        </w:r>
        <w:r>
          <w:rPr>
            <w:noProof/>
            <w:webHidden/>
          </w:rPr>
          <w:fldChar w:fldCharType="end"/>
        </w:r>
      </w:hyperlink>
    </w:p>
    <w:p w14:paraId="1CB27DA2" w14:textId="7251D3A6"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61" w:history="1">
        <w:r w:rsidRPr="00C153C8">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_Toc242173761 \h </w:instrText>
        </w:r>
        <w:r>
          <w:rPr>
            <w:noProof/>
            <w:webHidden/>
          </w:rPr>
        </w:r>
        <w:r>
          <w:rPr>
            <w:noProof/>
            <w:webHidden/>
          </w:rPr>
          <w:fldChar w:fldCharType="separate"/>
        </w:r>
        <w:r>
          <w:rPr>
            <w:noProof/>
            <w:webHidden/>
          </w:rPr>
          <w:t>29</w:t>
        </w:r>
        <w:r>
          <w:rPr>
            <w:noProof/>
            <w:webHidden/>
          </w:rPr>
          <w:fldChar w:fldCharType="end"/>
        </w:r>
      </w:hyperlink>
    </w:p>
    <w:p w14:paraId="068A68F3" w14:textId="2F2857FA"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62" w:history="1">
        <w:r w:rsidRPr="00C153C8">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_Toc242173762 \h </w:instrText>
        </w:r>
        <w:r>
          <w:rPr>
            <w:noProof/>
            <w:webHidden/>
          </w:rPr>
        </w:r>
        <w:r>
          <w:rPr>
            <w:noProof/>
            <w:webHidden/>
          </w:rPr>
          <w:fldChar w:fldCharType="separate"/>
        </w:r>
        <w:r>
          <w:rPr>
            <w:noProof/>
            <w:webHidden/>
          </w:rPr>
          <w:t>29</w:t>
        </w:r>
        <w:r>
          <w:rPr>
            <w:noProof/>
            <w:webHidden/>
          </w:rPr>
          <w:fldChar w:fldCharType="end"/>
        </w:r>
      </w:hyperlink>
    </w:p>
    <w:p w14:paraId="06E8F57E" w14:textId="276EDB08" w:rsidR="00DC6E1F" w:rsidRDefault="00DC6E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763" w:history="1">
        <w:r w:rsidRPr="00C153C8">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C153C8">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_Toc242173763 \h </w:instrText>
        </w:r>
        <w:r>
          <w:rPr>
            <w:noProof/>
            <w:webHidden/>
          </w:rPr>
        </w:r>
        <w:r>
          <w:rPr>
            <w:noProof/>
            <w:webHidden/>
          </w:rPr>
          <w:fldChar w:fldCharType="separate"/>
        </w:r>
        <w:r>
          <w:rPr>
            <w:noProof/>
            <w:webHidden/>
          </w:rPr>
          <w:t>29</w:t>
        </w:r>
        <w:r>
          <w:rPr>
            <w:noProof/>
            <w:webHidden/>
          </w:rPr>
          <w:fldChar w:fldCharType="end"/>
        </w:r>
      </w:hyperlink>
    </w:p>
    <w:p w14:paraId="321E93A1" w14:textId="35B6B7BA" w:rsidR="00DC6E1F" w:rsidRDefault="00DC6E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764" w:history="1">
        <w:r w:rsidRPr="00C153C8">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C153C8">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_Toc242173764 \h </w:instrText>
        </w:r>
        <w:r>
          <w:rPr>
            <w:noProof/>
            <w:webHidden/>
          </w:rPr>
        </w:r>
        <w:r>
          <w:rPr>
            <w:noProof/>
            <w:webHidden/>
          </w:rPr>
          <w:fldChar w:fldCharType="separate"/>
        </w:r>
        <w:r>
          <w:rPr>
            <w:noProof/>
            <w:webHidden/>
          </w:rPr>
          <w:t>30</w:t>
        </w:r>
        <w:r>
          <w:rPr>
            <w:noProof/>
            <w:webHidden/>
          </w:rPr>
          <w:fldChar w:fldCharType="end"/>
        </w:r>
      </w:hyperlink>
    </w:p>
    <w:p w14:paraId="5A124B72" w14:textId="1CE6293A"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65" w:history="1">
        <w:r w:rsidRPr="00C153C8">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Riferimenti per approfondire</w:t>
        </w:r>
        <w:r>
          <w:rPr>
            <w:noProof/>
            <w:webHidden/>
          </w:rPr>
          <w:tab/>
        </w:r>
        <w:r>
          <w:rPr>
            <w:noProof/>
            <w:webHidden/>
          </w:rPr>
          <w:fldChar w:fldCharType="begin"/>
        </w:r>
        <w:r>
          <w:rPr>
            <w:noProof/>
            <w:webHidden/>
          </w:rPr>
          <w:instrText xml:space="preserve"> PAGEREF _Toc242173765 \h </w:instrText>
        </w:r>
        <w:r>
          <w:rPr>
            <w:noProof/>
            <w:webHidden/>
          </w:rPr>
        </w:r>
        <w:r>
          <w:rPr>
            <w:noProof/>
            <w:webHidden/>
          </w:rPr>
          <w:fldChar w:fldCharType="separate"/>
        </w:r>
        <w:r>
          <w:rPr>
            <w:noProof/>
            <w:webHidden/>
          </w:rPr>
          <w:t>30</w:t>
        </w:r>
        <w:r>
          <w:rPr>
            <w:noProof/>
            <w:webHidden/>
          </w:rPr>
          <w:fldChar w:fldCharType="end"/>
        </w:r>
      </w:hyperlink>
    </w:p>
    <w:p w14:paraId="0AE54AF4" w14:textId="553594F3" w:rsidR="00DC6E1F" w:rsidRDefault="00DC6E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766" w:history="1">
        <w:r w:rsidRPr="00C153C8">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C153C8">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_Toc242173766 \h </w:instrText>
        </w:r>
        <w:r>
          <w:rPr>
            <w:noProof/>
            <w:webHidden/>
          </w:rPr>
        </w:r>
        <w:r>
          <w:rPr>
            <w:noProof/>
            <w:webHidden/>
          </w:rPr>
          <w:fldChar w:fldCharType="separate"/>
        </w:r>
        <w:r>
          <w:rPr>
            <w:noProof/>
            <w:webHidden/>
          </w:rPr>
          <w:t>31</w:t>
        </w:r>
        <w:r>
          <w:rPr>
            <w:noProof/>
            <w:webHidden/>
          </w:rPr>
          <w:fldChar w:fldCharType="end"/>
        </w:r>
      </w:hyperlink>
    </w:p>
    <w:p w14:paraId="197933C2" w14:textId="2ED14826"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67" w:history="1">
        <w:r w:rsidRPr="00C153C8">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Materiali e copriferro del muro</w:t>
        </w:r>
        <w:r>
          <w:rPr>
            <w:noProof/>
            <w:webHidden/>
          </w:rPr>
          <w:tab/>
        </w:r>
        <w:r>
          <w:rPr>
            <w:noProof/>
            <w:webHidden/>
          </w:rPr>
          <w:fldChar w:fldCharType="begin"/>
        </w:r>
        <w:r>
          <w:rPr>
            <w:noProof/>
            <w:webHidden/>
          </w:rPr>
          <w:instrText xml:space="preserve"> PAGEREF _Toc242173767 \h </w:instrText>
        </w:r>
        <w:r>
          <w:rPr>
            <w:noProof/>
            <w:webHidden/>
          </w:rPr>
        </w:r>
        <w:r>
          <w:rPr>
            <w:noProof/>
            <w:webHidden/>
          </w:rPr>
          <w:fldChar w:fldCharType="separate"/>
        </w:r>
        <w:r>
          <w:rPr>
            <w:noProof/>
            <w:webHidden/>
          </w:rPr>
          <w:t>31</w:t>
        </w:r>
        <w:r>
          <w:rPr>
            <w:noProof/>
            <w:webHidden/>
          </w:rPr>
          <w:fldChar w:fldCharType="end"/>
        </w:r>
      </w:hyperlink>
    </w:p>
    <w:p w14:paraId="59C34708" w14:textId="2A3A9DF0"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68" w:history="1">
        <w:r w:rsidRPr="00C153C8">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Avviare la verifica globale</w:t>
        </w:r>
        <w:r>
          <w:rPr>
            <w:noProof/>
            <w:webHidden/>
          </w:rPr>
          <w:tab/>
        </w:r>
        <w:r>
          <w:rPr>
            <w:noProof/>
            <w:webHidden/>
          </w:rPr>
          <w:fldChar w:fldCharType="begin"/>
        </w:r>
        <w:r>
          <w:rPr>
            <w:noProof/>
            <w:webHidden/>
          </w:rPr>
          <w:instrText xml:space="preserve"> PAGEREF _Toc242173768 \h </w:instrText>
        </w:r>
        <w:r>
          <w:rPr>
            <w:noProof/>
            <w:webHidden/>
          </w:rPr>
        </w:r>
        <w:r>
          <w:rPr>
            <w:noProof/>
            <w:webHidden/>
          </w:rPr>
          <w:fldChar w:fldCharType="separate"/>
        </w:r>
        <w:r>
          <w:rPr>
            <w:noProof/>
            <w:webHidden/>
          </w:rPr>
          <w:t>32</w:t>
        </w:r>
        <w:r>
          <w:rPr>
            <w:noProof/>
            <w:webHidden/>
          </w:rPr>
          <w:fldChar w:fldCharType="end"/>
        </w:r>
      </w:hyperlink>
    </w:p>
    <w:p w14:paraId="3388E888" w14:textId="4B98B1E5"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69" w:history="1">
        <w:r w:rsidRPr="00C153C8">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_Toc242173769 \h </w:instrText>
        </w:r>
        <w:r>
          <w:rPr>
            <w:noProof/>
            <w:webHidden/>
          </w:rPr>
        </w:r>
        <w:r>
          <w:rPr>
            <w:noProof/>
            <w:webHidden/>
          </w:rPr>
          <w:fldChar w:fldCharType="separate"/>
        </w:r>
        <w:r>
          <w:rPr>
            <w:noProof/>
            <w:webHidden/>
          </w:rPr>
          <w:t>32</w:t>
        </w:r>
        <w:r>
          <w:rPr>
            <w:noProof/>
            <w:webHidden/>
          </w:rPr>
          <w:fldChar w:fldCharType="end"/>
        </w:r>
      </w:hyperlink>
    </w:p>
    <w:p w14:paraId="264D6F17" w14:textId="2258E31A"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70" w:history="1">
        <w:r w:rsidRPr="00C153C8">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_Toc242173770 \h </w:instrText>
        </w:r>
        <w:r>
          <w:rPr>
            <w:noProof/>
            <w:webHidden/>
          </w:rPr>
        </w:r>
        <w:r>
          <w:rPr>
            <w:noProof/>
            <w:webHidden/>
          </w:rPr>
          <w:fldChar w:fldCharType="separate"/>
        </w:r>
        <w:r>
          <w:rPr>
            <w:noProof/>
            <w:webHidden/>
          </w:rPr>
          <w:t>34</w:t>
        </w:r>
        <w:r>
          <w:rPr>
            <w:noProof/>
            <w:webHidden/>
          </w:rPr>
          <w:fldChar w:fldCharType="end"/>
        </w:r>
      </w:hyperlink>
    </w:p>
    <w:p w14:paraId="03AB9C5A" w14:textId="5FE88BB3"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71" w:history="1">
        <w:r w:rsidRPr="00C153C8">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_Toc242173771 \h </w:instrText>
        </w:r>
        <w:r>
          <w:rPr>
            <w:noProof/>
            <w:webHidden/>
          </w:rPr>
        </w:r>
        <w:r>
          <w:rPr>
            <w:noProof/>
            <w:webHidden/>
          </w:rPr>
          <w:fldChar w:fldCharType="separate"/>
        </w:r>
        <w:r>
          <w:rPr>
            <w:noProof/>
            <w:webHidden/>
          </w:rPr>
          <w:t>34</w:t>
        </w:r>
        <w:r>
          <w:rPr>
            <w:noProof/>
            <w:webHidden/>
          </w:rPr>
          <w:fldChar w:fldCharType="end"/>
        </w:r>
      </w:hyperlink>
    </w:p>
    <w:p w14:paraId="6999D7C0" w14:textId="107B70FC"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72" w:history="1">
        <w:r w:rsidRPr="00C153C8">
          <w:rPr>
            <w:rStyle w:val="Collegamentoipertestuale"/>
            <w:noProof/>
          </w:rPr>
          <w:t>12.6</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_Toc242173772 \h </w:instrText>
        </w:r>
        <w:r>
          <w:rPr>
            <w:noProof/>
            <w:webHidden/>
          </w:rPr>
        </w:r>
        <w:r>
          <w:rPr>
            <w:noProof/>
            <w:webHidden/>
          </w:rPr>
          <w:fldChar w:fldCharType="separate"/>
        </w:r>
        <w:r>
          <w:rPr>
            <w:noProof/>
            <w:webHidden/>
          </w:rPr>
          <w:t>35</w:t>
        </w:r>
        <w:r>
          <w:rPr>
            <w:noProof/>
            <w:webHidden/>
          </w:rPr>
          <w:fldChar w:fldCharType="end"/>
        </w:r>
      </w:hyperlink>
    </w:p>
    <w:p w14:paraId="4DF6BD49" w14:textId="1B886FC9" w:rsidR="00DC6E1F" w:rsidRDefault="00DC6E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773" w:history="1">
        <w:r w:rsidRPr="00C153C8">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C153C8">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_Toc242173773 \h </w:instrText>
        </w:r>
        <w:r>
          <w:rPr>
            <w:noProof/>
            <w:webHidden/>
          </w:rPr>
        </w:r>
        <w:r>
          <w:rPr>
            <w:noProof/>
            <w:webHidden/>
          </w:rPr>
          <w:fldChar w:fldCharType="separate"/>
        </w:r>
        <w:r>
          <w:rPr>
            <w:noProof/>
            <w:webHidden/>
          </w:rPr>
          <w:t>36</w:t>
        </w:r>
        <w:r>
          <w:rPr>
            <w:noProof/>
            <w:webHidden/>
          </w:rPr>
          <w:fldChar w:fldCharType="end"/>
        </w:r>
      </w:hyperlink>
    </w:p>
    <w:p w14:paraId="0DC87FE0" w14:textId="021F5A72"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74" w:history="1">
        <w:r w:rsidRPr="00C153C8">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Scegliere il controllo</w:t>
        </w:r>
        <w:r>
          <w:rPr>
            <w:noProof/>
            <w:webHidden/>
          </w:rPr>
          <w:tab/>
        </w:r>
        <w:r>
          <w:rPr>
            <w:noProof/>
            <w:webHidden/>
          </w:rPr>
          <w:fldChar w:fldCharType="begin"/>
        </w:r>
        <w:r>
          <w:rPr>
            <w:noProof/>
            <w:webHidden/>
          </w:rPr>
          <w:instrText xml:space="preserve"> PAGEREF _Toc242173774 \h </w:instrText>
        </w:r>
        <w:r>
          <w:rPr>
            <w:noProof/>
            <w:webHidden/>
          </w:rPr>
        </w:r>
        <w:r>
          <w:rPr>
            <w:noProof/>
            <w:webHidden/>
          </w:rPr>
          <w:fldChar w:fldCharType="separate"/>
        </w:r>
        <w:r>
          <w:rPr>
            <w:noProof/>
            <w:webHidden/>
          </w:rPr>
          <w:t>36</w:t>
        </w:r>
        <w:r>
          <w:rPr>
            <w:noProof/>
            <w:webHidden/>
          </w:rPr>
          <w:fldChar w:fldCharType="end"/>
        </w:r>
      </w:hyperlink>
    </w:p>
    <w:p w14:paraId="5FDE6C7F" w14:textId="55AC5AEB"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75" w:history="1">
        <w:r w:rsidRPr="00C153C8">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Procedura e lettura</w:t>
        </w:r>
        <w:r>
          <w:rPr>
            <w:noProof/>
            <w:webHidden/>
          </w:rPr>
          <w:tab/>
        </w:r>
        <w:r>
          <w:rPr>
            <w:noProof/>
            <w:webHidden/>
          </w:rPr>
          <w:fldChar w:fldCharType="begin"/>
        </w:r>
        <w:r>
          <w:rPr>
            <w:noProof/>
            <w:webHidden/>
          </w:rPr>
          <w:instrText xml:space="preserve"> PAGEREF _Toc242173775 \h </w:instrText>
        </w:r>
        <w:r>
          <w:rPr>
            <w:noProof/>
            <w:webHidden/>
          </w:rPr>
        </w:r>
        <w:r>
          <w:rPr>
            <w:noProof/>
            <w:webHidden/>
          </w:rPr>
          <w:fldChar w:fldCharType="separate"/>
        </w:r>
        <w:r>
          <w:rPr>
            <w:noProof/>
            <w:webHidden/>
          </w:rPr>
          <w:t>36</w:t>
        </w:r>
        <w:r>
          <w:rPr>
            <w:noProof/>
            <w:webHidden/>
          </w:rPr>
          <w:fldChar w:fldCharType="end"/>
        </w:r>
      </w:hyperlink>
    </w:p>
    <w:p w14:paraId="72F51FD9" w14:textId="4642CADF"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76" w:history="1">
        <w:r w:rsidRPr="00C153C8">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Dati della portanza sismica</w:t>
        </w:r>
        <w:r>
          <w:rPr>
            <w:noProof/>
            <w:webHidden/>
          </w:rPr>
          <w:tab/>
        </w:r>
        <w:r>
          <w:rPr>
            <w:noProof/>
            <w:webHidden/>
          </w:rPr>
          <w:fldChar w:fldCharType="begin"/>
        </w:r>
        <w:r>
          <w:rPr>
            <w:noProof/>
            <w:webHidden/>
          </w:rPr>
          <w:instrText xml:space="preserve"> PAGEREF _Toc242173776 \h </w:instrText>
        </w:r>
        <w:r>
          <w:rPr>
            <w:noProof/>
            <w:webHidden/>
          </w:rPr>
        </w:r>
        <w:r>
          <w:rPr>
            <w:noProof/>
            <w:webHidden/>
          </w:rPr>
          <w:fldChar w:fldCharType="separate"/>
        </w:r>
        <w:r>
          <w:rPr>
            <w:noProof/>
            <w:webHidden/>
          </w:rPr>
          <w:t>37</w:t>
        </w:r>
        <w:r>
          <w:rPr>
            <w:noProof/>
            <w:webHidden/>
          </w:rPr>
          <w:fldChar w:fldCharType="end"/>
        </w:r>
      </w:hyperlink>
    </w:p>
    <w:p w14:paraId="40D3AE42" w14:textId="0B054F95"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77" w:history="1">
        <w:r w:rsidRPr="00C153C8">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Dati dei cedimenti</w:t>
        </w:r>
        <w:r>
          <w:rPr>
            <w:noProof/>
            <w:webHidden/>
          </w:rPr>
          <w:tab/>
        </w:r>
        <w:r>
          <w:rPr>
            <w:noProof/>
            <w:webHidden/>
          </w:rPr>
          <w:fldChar w:fldCharType="begin"/>
        </w:r>
        <w:r>
          <w:rPr>
            <w:noProof/>
            <w:webHidden/>
          </w:rPr>
          <w:instrText xml:space="preserve"> PAGEREF _Toc242173777 \h </w:instrText>
        </w:r>
        <w:r>
          <w:rPr>
            <w:noProof/>
            <w:webHidden/>
          </w:rPr>
        </w:r>
        <w:r>
          <w:rPr>
            <w:noProof/>
            <w:webHidden/>
          </w:rPr>
          <w:fldChar w:fldCharType="separate"/>
        </w:r>
        <w:r>
          <w:rPr>
            <w:noProof/>
            <w:webHidden/>
          </w:rPr>
          <w:t>37</w:t>
        </w:r>
        <w:r>
          <w:rPr>
            <w:noProof/>
            <w:webHidden/>
          </w:rPr>
          <w:fldChar w:fldCharType="end"/>
        </w:r>
      </w:hyperlink>
    </w:p>
    <w:p w14:paraId="13D0FF82" w14:textId="2F3FE8A5"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78" w:history="1">
        <w:r w:rsidRPr="00C153C8">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Importare una storia Newmark</w:t>
        </w:r>
        <w:r>
          <w:rPr>
            <w:noProof/>
            <w:webHidden/>
          </w:rPr>
          <w:tab/>
        </w:r>
        <w:r>
          <w:rPr>
            <w:noProof/>
            <w:webHidden/>
          </w:rPr>
          <w:fldChar w:fldCharType="begin"/>
        </w:r>
        <w:r>
          <w:rPr>
            <w:noProof/>
            <w:webHidden/>
          </w:rPr>
          <w:instrText xml:space="preserve"> PAGEREF _Toc242173778 \h </w:instrText>
        </w:r>
        <w:r>
          <w:rPr>
            <w:noProof/>
            <w:webHidden/>
          </w:rPr>
        </w:r>
        <w:r>
          <w:rPr>
            <w:noProof/>
            <w:webHidden/>
          </w:rPr>
          <w:fldChar w:fldCharType="separate"/>
        </w:r>
        <w:r>
          <w:rPr>
            <w:noProof/>
            <w:webHidden/>
          </w:rPr>
          <w:t>37</w:t>
        </w:r>
        <w:r>
          <w:rPr>
            <w:noProof/>
            <w:webHidden/>
          </w:rPr>
          <w:fldChar w:fldCharType="end"/>
        </w:r>
      </w:hyperlink>
    </w:p>
    <w:p w14:paraId="53E6D66C" w14:textId="66DCAA15"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79" w:history="1">
        <w:r w:rsidRPr="00C153C8">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Disporre e proporre le armature</w:t>
        </w:r>
        <w:r>
          <w:rPr>
            <w:noProof/>
            <w:webHidden/>
          </w:rPr>
          <w:tab/>
        </w:r>
        <w:r>
          <w:rPr>
            <w:noProof/>
            <w:webHidden/>
          </w:rPr>
          <w:fldChar w:fldCharType="begin"/>
        </w:r>
        <w:r>
          <w:rPr>
            <w:noProof/>
            <w:webHidden/>
          </w:rPr>
          <w:instrText xml:space="preserve"> PAGEREF _Toc242173779 \h </w:instrText>
        </w:r>
        <w:r>
          <w:rPr>
            <w:noProof/>
            <w:webHidden/>
          </w:rPr>
        </w:r>
        <w:r>
          <w:rPr>
            <w:noProof/>
            <w:webHidden/>
          </w:rPr>
          <w:fldChar w:fldCharType="separate"/>
        </w:r>
        <w:r>
          <w:rPr>
            <w:noProof/>
            <w:webHidden/>
          </w:rPr>
          <w:t>37</w:t>
        </w:r>
        <w:r>
          <w:rPr>
            <w:noProof/>
            <w:webHidden/>
          </w:rPr>
          <w:fldChar w:fldCharType="end"/>
        </w:r>
      </w:hyperlink>
    </w:p>
    <w:p w14:paraId="59BCCFEA" w14:textId="5557AA10"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80" w:history="1">
        <w:r w:rsidRPr="00C153C8">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_Toc242173780 \h </w:instrText>
        </w:r>
        <w:r>
          <w:rPr>
            <w:noProof/>
            <w:webHidden/>
          </w:rPr>
        </w:r>
        <w:r>
          <w:rPr>
            <w:noProof/>
            <w:webHidden/>
          </w:rPr>
          <w:fldChar w:fldCharType="separate"/>
        </w:r>
        <w:r>
          <w:rPr>
            <w:noProof/>
            <w:webHidden/>
          </w:rPr>
          <w:t>38</w:t>
        </w:r>
        <w:r>
          <w:rPr>
            <w:noProof/>
            <w:webHidden/>
          </w:rPr>
          <w:fldChar w:fldCharType="end"/>
        </w:r>
      </w:hyperlink>
    </w:p>
    <w:p w14:paraId="3B812650" w14:textId="44C1C56F" w:rsidR="00DC6E1F" w:rsidRDefault="00DC6E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781" w:history="1">
        <w:r w:rsidRPr="00C153C8">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C153C8">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_Toc242173781 \h </w:instrText>
        </w:r>
        <w:r>
          <w:rPr>
            <w:noProof/>
            <w:webHidden/>
          </w:rPr>
        </w:r>
        <w:r>
          <w:rPr>
            <w:noProof/>
            <w:webHidden/>
          </w:rPr>
          <w:fldChar w:fldCharType="separate"/>
        </w:r>
        <w:r>
          <w:rPr>
            <w:noProof/>
            <w:webHidden/>
          </w:rPr>
          <w:t>39</w:t>
        </w:r>
        <w:r>
          <w:rPr>
            <w:noProof/>
            <w:webHidden/>
          </w:rPr>
          <w:fldChar w:fldCharType="end"/>
        </w:r>
      </w:hyperlink>
    </w:p>
    <w:p w14:paraId="64A7B0E3" w14:textId="597B44CD"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82" w:history="1">
        <w:r w:rsidRPr="00C153C8">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Apertura e geometria</w:t>
        </w:r>
        <w:r>
          <w:rPr>
            <w:noProof/>
            <w:webHidden/>
          </w:rPr>
          <w:tab/>
        </w:r>
        <w:r>
          <w:rPr>
            <w:noProof/>
            <w:webHidden/>
          </w:rPr>
          <w:fldChar w:fldCharType="begin"/>
        </w:r>
        <w:r>
          <w:rPr>
            <w:noProof/>
            <w:webHidden/>
          </w:rPr>
          <w:instrText xml:space="preserve"> PAGEREF _Toc242173782 \h </w:instrText>
        </w:r>
        <w:r>
          <w:rPr>
            <w:noProof/>
            <w:webHidden/>
          </w:rPr>
        </w:r>
        <w:r>
          <w:rPr>
            <w:noProof/>
            <w:webHidden/>
          </w:rPr>
          <w:fldChar w:fldCharType="separate"/>
        </w:r>
        <w:r>
          <w:rPr>
            <w:noProof/>
            <w:webHidden/>
          </w:rPr>
          <w:t>39</w:t>
        </w:r>
        <w:r>
          <w:rPr>
            <w:noProof/>
            <w:webHidden/>
          </w:rPr>
          <w:fldChar w:fldCharType="end"/>
        </w:r>
      </w:hyperlink>
    </w:p>
    <w:p w14:paraId="1039EEE7" w14:textId="728C4619"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83" w:history="1">
        <w:r w:rsidRPr="00C153C8">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Metodo e applicabilità</w:t>
        </w:r>
        <w:r>
          <w:rPr>
            <w:noProof/>
            <w:webHidden/>
          </w:rPr>
          <w:tab/>
        </w:r>
        <w:r>
          <w:rPr>
            <w:noProof/>
            <w:webHidden/>
          </w:rPr>
          <w:fldChar w:fldCharType="begin"/>
        </w:r>
        <w:r>
          <w:rPr>
            <w:noProof/>
            <w:webHidden/>
          </w:rPr>
          <w:instrText xml:space="preserve"> PAGEREF _Toc242173783 \h </w:instrText>
        </w:r>
        <w:r>
          <w:rPr>
            <w:noProof/>
            <w:webHidden/>
          </w:rPr>
        </w:r>
        <w:r>
          <w:rPr>
            <w:noProof/>
            <w:webHidden/>
          </w:rPr>
          <w:fldChar w:fldCharType="separate"/>
        </w:r>
        <w:r>
          <w:rPr>
            <w:noProof/>
            <w:webHidden/>
          </w:rPr>
          <w:t>40</w:t>
        </w:r>
        <w:r>
          <w:rPr>
            <w:noProof/>
            <w:webHidden/>
          </w:rPr>
          <w:fldChar w:fldCharType="end"/>
        </w:r>
      </w:hyperlink>
    </w:p>
    <w:p w14:paraId="198EBFC1" w14:textId="276EEEA6"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84" w:history="1">
        <w:r w:rsidRPr="00C153C8">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Risultati e confronto</w:t>
        </w:r>
        <w:r>
          <w:rPr>
            <w:noProof/>
            <w:webHidden/>
          </w:rPr>
          <w:tab/>
        </w:r>
        <w:r>
          <w:rPr>
            <w:noProof/>
            <w:webHidden/>
          </w:rPr>
          <w:fldChar w:fldCharType="begin"/>
        </w:r>
        <w:r>
          <w:rPr>
            <w:noProof/>
            <w:webHidden/>
          </w:rPr>
          <w:instrText xml:space="preserve"> PAGEREF _Toc242173784 \h </w:instrText>
        </w:r>
        <w:r>
          <w:rPr>
            <w:noProof/>
            <w:webHidden/>
          </w:rPr>
        </w:r>
        <w:r>
          <w:rPr>
            <w:noProof/>
            <w:webHidden/>
          </w:rPr>
          <w:fldChar w:fldCharType="separate"/>
        </w:r>
        <w:r>
          <w:rPr>
            <w:noProof/>
            <w:webHidden/>
          </w:rPr>
          <w:t>41</w:t>
        </w:r>
        <w:r>
          <w:rPr>
            <w:noProof/>
            <w:webHidden/>
          </w:rPr>
          <w:fldChar w:fldCharType="end"/>
        </w:r>
      </w:hyperlink>
    </w:p>
    <w:p w14:paraId="145F0C8F" w14:textId="7CB689B1" w:rsidR="00DC6E1F" w:rsidRDefault="00DC6E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785" w:history="1">
        <w:r w:rsidRPr="00C153C8">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C153C8">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_Toc242173785 \h </w:instrText>
        </w:r>
        <w:r>
          <w:rPr>
            <w:noProof/>
            <w:webHidden/>
          </w:rPr>
        </w:r>
        <w:r>
          <w:rPr>
            <w:noProof/>
            <w:webHidden/>
          </w:rPr>
          <w:fldChar w:fldCharType="separate"/>
        </w:r>
        <w:r>
          <w:rPr>
            <w:noProof/>
            <w:webHidden/>
          </w:rPr>
          <w:t>42</w:t>
        </w:r>
        <w:r>
          <w:rPr>
            <w:noProof/>
            <w:webHidden/>
          </w:rPr>
          <w:fldChar w:fldCharType="end"/>
        </w:r>
      </w:hyperlink>
    </w:p>
    <w:p w14:paraId="1D717B54" w14:textId="3A46D783"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86" w:history="1">
        <w:r w:rsidRPr="00C153C8">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Dati iniziali condivisi</w:t>
        </w:r>
        <w:r>
          <w:rPr>
            <w:noProof/>
            <w:webHidden/>
          </w:rPr>
          <w:tab/>
        </w:r>
        <w:r>
          <w:rPr>
            <w:noProof/>
            <w:webHidden/>
          </w:rPr>
          <w:fldChar w:fldCharType="begin"/>
        </w:r>
        <w:r>
          <w:rPr>
            <w:noProof/>
            <w:webHidden/>
          </w:rPr>
          <w:instrText xml:space="preserve"> PAGEREF _Toc242173786 \h </w:instrText>
        </w:r>
        <w:r>
          <w:rPr>
            <w:noProof/>
            <w:webHidden/>
          </w:rPr>
        </w:r>
        <w:r>
          <w:rPr>
            <w:noProof/>
            <w:webHidden/>
          </w:rPr>
          <w:fldChar w:fldCharType="separate"/>
        </w:r>
        <w:r>
          <w:rPr>
            <w:noProof/>
            <w:webHidden/>
          </w:rPr>
          <w:t>42</w:t>
        </w:r>
        <w:r>
          <w:rPr>
            <w:noProof/>
            <w:webHidden/>
          </w:rPr>
          <w:fldChar w:fldCharType="end"/>
        </w:r>
      </w:hyperlink>
    </w:p>
    <w:p w14:paraId="259513E4" w14:textId="3F1007F0"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87" w:history="1">
        <w:r w:rsidRPr="00C153C8">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Parametri nella riga dello strato</w:t>
        </w:r>
        <w:r>
          <w:rPr>
            <w:noProof/>
            <w:webHidden/>
          </w:rPr>
          <w:tab/>
        </w:r>
        <w:r>
          <w:rPr>
            <w:noProof/>
            <w:webHidden/>
          </w:rPr>
          <w:fldChar w:fldCharType="begin"/>
        </w:r>
        <w:r>
          <w:rPr>
            <w:noProof/>
            <w:webHidden/>
          </w:rPr>
          <w:instrText xml:space="preserve"> PAGEREF _Toc242173787 \h </w:instrText>
        </w:r>
        <w:r>
          <w:rPr>
            <w:noProof/>
            <w:webHidden/>
          </w:rPr>
        </w:r>
        <w:r>
          <w:rPr>
            <w:noProof/>
            <w:webHidden/>
          </w:rPr>
          <w:fldChar w:fldCharType="separate"/>
        </w:r>
        <w:r>
          <w:rPr>
            <w:noProof/>
            <w:webHidden/>
          </w:rPr>
          <w:t>42</w:t>
        </w:r>
        <w:r>
          <w:rPr>
            <w:noProof/>
            <w:webHidden/>
          </w:rPr>
          <w:fldChar w:fldCharType="end"/>
        </w:r>
      </w:hyperlink>
    </w:p>
    <w:p w14:paraId="6328EB84" w14:textId="4D763FDE"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88" w:history="1">
        <w:r w:rsidRPr="00C153C8">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_Toc242173788 \h </w:instrText>
        </w:r>
        <w:r>
          <w:rPr>
            <w:noProof/>
            <w:webHidden/>
          </w:rPr>
        </w:r>
        <w:r>
          <w:rPr>
            <w:noProof/>
            <w:webHidden/>
          </w:rPr>
          <w:fldChar w:fldCharType="separate"/>
        </w:r>
        <w:r>
          <w:rPr>
            <w:noProof/>
            <w:webHidden/>
          </w:rPr>
          <w:t>43</w:t>
        </w:r>
        <w:r>
          <w:rPr>
            <w:noProof/>
            <w:webHidden/>
          </w:rPr>
          <w:fldChar w:fldCharType="end"/>
        </w:r>
      </w:hyperlink>
    </w:p>
    <w:p w14:paraId="33E0110D" w14:textId="74F38FF5"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89" w:history="1">
        <w:r w:rsidRPr="00C153C8">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Materiali e parametri per strato</w:t>
        </w:r>
        <w:r>
          <w:rPr>
            <w:noProof/>
            <w:webHidden/>
          </w:rPr>
          <w:tab/>
        </w:r>
        <w:r>
          <w:rPr>
            <w:noProof/>
            <w:webHidden/>
          </w:rPr>
          <w:fldChar w:fldCharType="begin"/>
        </w:r>
        <w:r>
          <w:rPr>
            <w:noProof/>
            <w:webHidden/>
          </w:rPr>
          <w:instrText xml:space="preserve"> PAGEREF _Toc242173789 \h </w:instrText>
        </w:r>
        <w:r>
          <w:rPr>
            <w:noProof/>
            <w:webHidden/>
          </w:rPr>
        </w:r>
        <w:r>
          <w:rPr>
            <w:noProof/>
            <w:webHidden/>
          </w:rPr>
          <w:fldChar w:fldCharType="separate"/>
        </w:r>
        <w:r>
          <w:rPr>
            <w:noProof/>
            <w:webHidden/>
          </w:rPr>
          <w:t>43</w:t>
        </w:r>
        <w:r>
          <w:rPr>
            <w:noProof/>
            <w:webHidden/>
          </w:rPr>
          <w:fldChar w:fldCharType="end"/>
        </w:r>
      </w:hyperlink>
    </w:p>
    <w:p w14:paraId="35FB015B" w14:textId="2E063414"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90" w:history="1">
        <w:r w:rsidRPr="00C153C8">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_Toc242173790 \h </w:instrText>
        </w:r>
        <w:r>
          <w:rPr>
            <w:noProof/>
            <w:webHidden/>
          </w:rPr>
        </w:r>
        <w:r>
          <w:rPr>
            <w:noProof/>
            <w:webHidden/>
          </w:rPr>
          <w:fldChar w:fldCharType="separate"/>
        </w:r>
        <w:r>
          <w:rPr>
            <w:noProof/>
            <w:webHidden/>
          </w:rPr>
          <w:t>44</w:t>
        </w:r>
        <w:r>
          <w:rPr>
            <w:noProof/>
            <w:webHidden/>
          </w:rPr>
          <w:fldChar w:fldCharType="end"/>
        </w:r>
      </w:hyperlink>
    </w:p>
    <w:p w14:paraId="796FCD88" w14:textId="491B56B8"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91" w:history="1">
        <w:r w:rsidRPr="00C153C8">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_Toc242173791 \h </w:instrText>
        </w:r>
        <w:r>
          <w:rPr>
            <w:noProof/>
            <w:webHidden/>
          </w:rPr>
        </w:r>
        <w:r>
          <w:rPr>
            <w:noProof/>
            <w:webHidden/>
          </w:rPr>
          <w:fldChar w:fldCharType="separate"/>
        </w:r>
        <w:r>
          <w:rPr>
            <w:noProof/>
            <w:webHidden/>
          </w:rPr>
          <w:t>45</w:t>
        </w:r>
        <w:r>
          <w:rPr>
            <w:noProof/>
            <w:webHidden/>
          </w:rPr>
          <w:fldChar w:fldCharType="end"/>
        </w:r>
      </w:hyperlink>
    </w:p>
    <w:p w14:paraId="512CD391" w14:textId="3826297F"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92" w:history="1">
        <w:r w:rsidRPr="00C153C8">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_Toc242173792 \h </w:instrText>
        </w:r>
        <w:r>
          <w:rPr>
            <w:noProof/>
            <w:webHidden/>
          </w:rPr>
        </w:r>
        <w:r>
          <w:rPr>
            <w:noProof/>
            <w:webHidden/>
          </w:rPr>
          <w:fldChar w:fldCharType="separate"/>
        </w:r>
        <w:r>
          <w:rPr>
            <w:noProof/>
            <w:webHidden/>
          </w:rPr>
          <w:t>46</w:t>
        </w:r>
        <w:r>
          <w:rPr>
            <w:noProof/>
            <w:webHidden/>
          </w:rPr>
          <w:fldChar w:fldCharType="end"/>
        </w:r>
      </w:hyperlink>
    </w:p>
    <w:p w14:paraId="3FBD3093" w14:textId="09AD5EE7"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93" w:history="1">
        <w:r w:rsidRPr="00C153C8">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_Toc242173793 \h </w:instrText>
        </w:r>
        <w:r>
          <w:rPr>
            <w:noProof/>
            <w:webHidden/>
          </w:rPr>
        </w:r>
        <w:r>
          <w:rPr>
            <w:noProof/>
            <w:webHidden/>
          </w:rPr>
          <w:fldChar w:fldCharType="separate"/>
        </w:r>
        <w:r>
          <w:rPr>
            <w:noProof/>
            <w:webHidden/>
          </w:rPr>
          <w:t>47</w:t>
        </w:r>
        <w:r>
          <w:rPr>
            <w:noProof/>
            <w:webHidden/>
          </w:rPr>
          <w:fldChar w:fldCharType="end"/>
        </w:r>
      </w:hyperlink>
    </w:p>
    <w:p w14:paraId="57FD5B81" w14:textId="3AAC114E"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94" w:history="1">
        <w:r w:rsidRPr="00C153C8">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_Toc242173794 \h </w:instrText>
        </w:r>
        <w:r>
          <w:rPr>
            <w:noProof/>
            <w:webHidden/>
          </w:rPr>
        </w:r>
        <w:r>
          <w:rPr>
            <w:noProof/>
            <w:webHidden/>
          </w:rPr>
          <w:fldChar w:fldCharType="separate"/>
        </w:r>
        <w:r>
          <w:rPr>
            <w:noProof/>
            <w:webHidden/>
          </w:rPr>
          <w:t>48</w:t>
        </w:r>
        <w:r>
          <w:rPr>
            <w:noProof/>
            <w:webHidden/>
          </w:rPr>
          <w:fldChar w:fldCharType="end"/>
        </w:r>
      </w:hyperlink>
    </w:p>
    <w:p w14:paraId="2DAC577B" w14:textId="5DD2C588" w:rsidR="00DC6E1F" w:rsidRDefault="00DC6E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73795" w:history="1">
        <w:r w:rsidRPr="00C153C8">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Tratti e verifica delle sezioni</w:t>
        </w:r>
        <w:r>
          <w:rPr>
            <w:noProof/>
            <w:webHidden/>
          </w:rPr>
          <w:tab/>
        </w:r>
        <w:r>
          <w:rPr>
            <w:noProof/>
            <w:webHidden/>
          </w:rPr>
          <w:fldChar w:fldCharType="begin"/>
        </w:r>
        <w:r>
          <w:rPr>
            <w:noProof/>
            <w:webHidden/>
          </w:rPr>
          <w:instrText xml:space="preserve"> PAGEREF _Toc242173795 \h </w:instrText>
        </w:r>
        <w:r>
          <w:rPr>
            <w:noProof/>
            <w:webHidden/>
          </w:rPr>
        </w:r>
        <w:r>
          <w:rPr>
            <w:noProof/>
            <w:webHidden/>
          </w:rPr>
          <w:fldChar w:fldCharType="separate"/>
        </w:r>
        <w:r>
          <w:rPr>
            <w:noProof/>
            <w:webHidden/>
          </w:rPr>
          <w:t>48</w:t>
        </w:r>
        <w:r>
          <w:rPr>
            <w:noProof/>
            <w:webHidden/>
          </w:rPr>
          <w:fldChar w:fldCharType="end"/>
        </w:r>
      </w:hyperlink>
    </w:p>
    <w:p w14:paraId="47A4C793" w14:textId="25E99DC9" w:rsidR="00DC6E1F" w:rsidRDefault="00DC6E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73796" w:history="1">
        <w:r w:rsidRPr="00C153C8">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Proposte e vista delle armature</w:t>
        </w:r>
        <w:r>
          <w:rPr>
            <w:noProof/>
            <w:webHidden/>
          </w:rPr>
          <w:tab/>
        </w:r>
        <w:r>
          <w:rPr>
            <w:noProof/>
            <w:webHidden/>
          </w:rPr>
          <w:fldChar w:fldCharType="begin"/>
        </w:r>
        <w:r>
          <w:rPr>
            <w:noProof/>
            <w:webHidden/>
          </w:rPr>
          <w:instrText xml:space="preserve"> PAGEREF _Toc242173796 \h </w:instrText>
        </w:r>
        <w:r>
          <w:rPr>
            <w:noProof/>
            <w:webHidden/>
          </w:rPr>
        </w:r>
        <w:r>
          <w:rPr>
            <w:noProof/>
            <w:webHidden/>
          </w:rPr>
          <w:fldChar w:fldCharType="separate"/>
        </w:r>
        <w:r>
          <w:rPr>
            <w:noProof/>
            <w:webHidden/>
          </w:rPr>
          <w:t>48</w:t>
        </w:r>
        <w:r>
          <w:rPr>
            <w:noProof/>
            <w:webHidden/>
          </w:rPr>
          <w:fldChar w:fldCharType="end"/>
        </w:r>
      </w:hyperlink>
    </w:p>
    <w:p w14:paraId="17892D98" w14:textId="3729520C" w:rsidR="00DC6E1F" w:rsidRDefault="00DC6E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73797" w:history="1">
        <w:r w:rsidRPr="00C153C8">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Esempio riproducibile e limiti</w:t>
        </w:r>
        <w:r>
          <w:rPr>
            <w:noProof/>
            <w:webHidden/>
          </w:rPr>
          <w:tab/>
        </w:r>
        <w:r>
          <w:rPr>
            <w:noProof/>
            <w:webHidden/>
          </w:rPr>
          <w:fldChar w:fldCharType="begin"/>
        </w:r>
        <w:r>
          <w:rPr>
            <w:noProof/>
            <w:webHidden/>
          </w:rPr>
          <w:instrText xml:space="preserve"> PAGEREF _Toc242173797 \h </w:instrText>
        </w:r>
        <w:r>
          <w:rPr>
            <w:noProof/>
            <w:webHidden/>
          </w:rPr>
        </w:r>
        <w:r>
          <w:rPr>
            <w:noProof/>
            <w:webHidden/>
          </w:rPr>
          <w:fldChar w:fldCharType="separate"/>
        </w:r>
        <w:r>
          <w:rPr>
            <w:noProof/>
            <w:webHidden/>
          </w:rPr>
          <w:t>50</w:t>
        </w:r>
        <w:r>
          <w:rPr>
            <w:noProof/>
            <w:webHidden/>
          </w:rPr>
          <w:fldChar w:fldCharType="end"/>
        </w:r>
      </w:hyperlink>
    </w:p>
    <w:p w14:paraId="04A6D5DF" w14:textId="1B7EE0C5" w:rsidR="00DC6E1F" w:rsidRDefault="00DC6E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798" w:history="1">
        <w:r w:rsidRPr="00C153C8">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C153C8">
          <w:rPr>
            <w:rStyle w:val="Collegamentoipertestuale"/>
            <w:noProof/>
          </w:rPr>
          <w:t>Wiki e centro della conoscenza</w:t>
        </w:r>
        <w:r>
          <w:rPr>
            <w:noProof/>
            <w:webHidden/>
          </w:rPr>
          <w:tab/>
        </w:r>
        <w:r>
          <w:rPr>
            <w:noProof/>
            <w:webHidden/>
          </w:rPr>
          <w:fldChar w:fldCharType="begin"/>
        </w:r>
        <w:r>
          <w:rPr>
            <w:noProof/>
            <w:webHidden/>
          </w:rPr>
          <w:instrText xml:space="preserve"> PAGEREF _Toc242173798 \h </w:instrText>
        </w:r>
        <w:r>
          <w:rPr>
            <w:noProof/>
            <w:webHidden/>
          </w:rPr>
        </w:r>
        <w:r>
          <w:rPr>
            <w:noProof/>
            <w:webHidden/>
          </w:rPr>
          <w:fldChar w:fldCharType="separate"/>
        </w:r>
        <w:r>
          <w:rPr>
            <w:noProof/>
            <w:webHidden/>
          </w:rPr>
          <w:t>50</w:t>
        </w:r>
        <w:r>
          <w:rPr>
            <w:noProof/>
            <w:webHidden/>
          </w:rPr>
          <w:fldChar w:fldCharType="end"/>
        </w:r>
      </w:hyperlink>
    </w:p>
    <w:p w14:paraId="0F678197" w14:textId="22966D1D"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799" w:history="1">
        <w:r w:rsidRPr="00C153C8">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_Toc242173799 \h </w:instrText>
        </w:r>
        <w:r>
          <w:rPr>
            <w:noProof/>
            <w:webHidden/>
          </w:rPr>
        </w:r>
        <w:r>
          <w:rPr>
            <w:noProof/>
            <w:webHidden/>
          </w:rPr>
          <w:fldChar w:fldCharType="separate"/>
        </w:r>
        <w:r>
          <w:rPr>
            <w:noProof/>
            <w:webHidden/>
          </w:rPr>
          <w:t>50</w:t>
        </w:r>
        <w:r>
          <w:rPr>
            <w:noProof/>
            <w:webHidden/>
          </w:rPr>
          <w:fldChar w:fldCharType="end"/>
        </w:r>
      </w:hyperlink>
    </w:p>
    <w:p w14:paraId="10E32C77" w14:textId="06190209"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800" w:history="1">
        <w:r w:rsidRPr="00C153C8">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_Toc242173800 \h </w:instrText>
        </w:r>
        <w:r>
          <w:rPr>
            <w:noProof/>
            <w:webHidden/>
          </w:rPr>
        </w:r>
        <w:r>
          <w:rPr>
            <w:noProof/>
            <w:webHidden/>
          </w:rPr>
          <w:fldChar w:fldCharType="separate"/>
        </w:r>
        <w:r>
          <w:rPr>
            <w:noProof/>
            <w:webHidden/>
          </w:rPr>
          <w:t>51</w:t>
        </w:r>
        <w:r>
          <w:rPr>
            <w:noProof/>
            <w:webHidden/>
          </w:rPr>
          <w:fldChar w:fldCharType="end"/>
        </w:r>
      </w:hyperlink>
    </w:p>
    <w:p w14:paraId="762D83F4" w14:textId="434ADD82"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801" w:history="1">
        <w:r w:rsidRPr="00C153C8">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Engineering Handbook</w:t>
        </w:r>
        <w:r>
          <w:rPr>
            <w:noProof/>
            <w:webHidden/>
          </w:rPr>
          <w:tab/>
        </w:r>
        <w:r>
          <w:rPr>
            <w:noProof/>
            <w:webHidden/>
          </w:rPr>
          <w:fldChar w:fldCharType="begin"/>
        </w:r>
        <w:r>
          <w:rPr>
            <w:noProof/>
            <w:webHidden/>
          </w:rPr>
          <w:instrText xml:space="preserve"> PAGEREF _Toc242173801 \h </w:instrText>
        </w:r>
        <w:r>
          <w:rPr>
            <w:noProof/>
            <w:webHidden/>
          </w:rPr>
        </w:r>
        <w:r>
          <w:rPr>
            <w:noProof/>
            <w:webHidden/>
          </w:rPr>
          <w:fldChar w:fldCharType="separate"/>
        </w:r>
        <w:r>
          <w:rPr>
            <w:noProof/>
            <w:webHidden/>
          </w:rPr>
          <w:t>51</w:t>
        </w:r>
        <w:r>
          <w:rPr>
            <w:noProof/>
            <w:webHidden/>
          </w:rPr>
          <w:fldChar w:fldCharType="end"/>
        </w:r>
      </w:hyperlink>
    </w:p>
    <w:p w14:paraId="4B2C26B8" w14:textId="3EA217C4"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802" w:history="1">
        <w:r w:rsidRPr="00C153C8">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Cercare e scegliere un percorso</w:t>
        </w:r>
        <w:r>
          <w:rPr>
            <w:noProof/>
            <w:webHidden/>
          </w:rPr>
          <w:tab/>
        </w:r>
        <w:r>
          <w:rPr>
            <w:noProof/>
            <w:webHidden/>
          </w:rPr>
          <w:fldChar w:fldCharType="begin"/>
        </w:r>
        <w:r>
          <w:rPr>
            <w:noProof/>
            <w:webHidden/>
          </w:rPr>
          <w:instrText xml:space="preserve"> PAGEREF _Toc242173802 \h </w:instrText>
        </w:r>
        <w:r>
          <w:rPr>
            <w:noProof/>
            <w:webHidden/>
          </w:rPr>
        </w:r>
        <w:r>
          <w:rPr>
            <w:noProof/>
            <w:webHidden/>
          </w:rPr>
          <w:fldChar w:fldCharType="separate"/>
        </w:r>
        <w:r>
          <w:rPr>
            <w:noProof/>
            <w:webHidden/>
          </w:rPr>
          <w:t>52</w:t>
        </w:r>
        <w:r>
          <w:rPr>
            <w:noProof/>
            <w:webHidden/>
          </w:rPr>
          <w:fldChar w:fldCharType="end"/>
        </w:r>
      </w:hyperlink>
    </w:p>
    <w:p w14:paraId="77D63D14" w14:textId="3C685AB5"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803" w:history="1">
        <w:r w:rsidRPr="00C153C8">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Leggere e riprendere</w:t>
        </w:r>
        <w:r>
          <w:rPr>
            <w:noProof/>
            <w:webHidden/>
          </w:rPr>
          <w:tab/>
        </w:r>
        <w:r>
          <w:rPr>
            <w:noProof/>
            <w:webHidden/>
          </w:rPr>
          <w:fldChar w:fldCharType="begin"/>
        </w:r>
        <w:r>
          <w:rPr>
            <w:noProof/>
            <w:webHidden/>
          </w:rPr>
          <w:instrText xml:space="preserve"> PAGEREF _Toc242173803 \h </w:instrText>
        </w:r>
        <w:r>
          <w:rPr>
            <w:noProof/>
            <w:webHidden/>
          </w:rPr>
        </w:r>
        <w:r>
          <w:rPr>
            <w:noProof/>
            <w:webHidden/>
          </w:rPr>
          <w:fldChar w:fldCharType="separate"/>
        </w:r>
        <w:r>
          <w:rPr>
            <w:noProof/>
            <w:webHidden/>
          </w:rPr>
          <w:t>52</w:t>
        </w:r>
        <w:r>
          <w:rPr>
            <w:noProof/>
            <w:webHidden/>
          </w:rPr>
          <w:fldChar w:fldCharType="end"/>
        </w:r>
      </w:hyperlink>
    </w:p>
    <w:p w14:paraId="70F2191B" w14:textId="04B246E5"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804" w:history="1">
        <w:r w:rsidRPr="00C153C8">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Passare dalla teoria al calcolo</w:t>
        </w:r>
        <w:r>
          <w:rPr>
            <w:noProof/>
            <w:webHidden/>
          </w:rPr>
          <w:tab/>
        </w:r>
        <w:r>
          <w:rPr>
            <w:noProof/>
            <w:webHidden/>
          </w:rPr>
          <w:fldChar w:fldCharType="begin"/>
        </w:r>
        <w:r>
          <w:rPr>
            <w:noProof/>
            <w:webHidden/>
          </w:rPr>
          <w:instrText xml:space="preserve"> PAGEREF _Toc242173804 \h </w:instrText>
        </w:r>
        <w:r>
          <w:rPr>
            <w:noProof/>
            <w:webHidden/>
          </w:rPr>
        </w:r>
        <w:r>
          <w:rPr>
            <w:noProof/>
            <w:webHidden/>
          </w:rPr>
          <w:fldChar w:fldCharType="separate"/>
        </w:r>
        <w:r>
          <w:rPr>
            <w:noProof/>
            <w:webHidden/>
          </w:rPr>
          <w:t>52</w:t>
        </w:r>
        <w:r>
          <w:rPr>
            <w:noProof/>
            <w:webHidden/>
          </w:rPr>
          <w:fldChar w:fldCharType="end"/>
        </w:r>
      </w:hyperlink>
    </w:p>
    <w:p w14:paraId="12BA0FEE" w14:textId="000EFE0D"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805" w:history="1">
        <w:r w:rsidRPr="00C153C8">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Progetti e problemi frequenti</w:t>
        </w:r>
        <w:r>
          <w:rPr>
            <w:noProof/>
            <w:webHidden/>
          </w:rPr>
          <w:tab/>
        </w:r>
        <w:r>
          <w:rPr>
            <w:noProof/>
            <w:webHidden/>
          </w:rPr>
          <w:fldChar w:fldCharType="begin"/>
        </w:r>
        <w:r>
          <w:rPr>
            <w:noProof/>
            <w:webHidden/>
          </w:rPr>
          <w:instrText xml:space="preserve"> PAGEREF _Toc242173805 \h </w:instrText>
        </w:r>
        <w:r>
          <w:rPr>
            <w:noProof/>
            <w:webHidden/>
          </w:rPr>
        </w:r>
        <w:r>
          <w:rPr>
            <w:noProof/>
            <w:webHidden/>
          </w:rPr>
          <w:fldChar w:fldCharType="separate"/>
        </w:r>
        <w:r>
          <w:rPr>
            <w:noProof/>
            <w:webHidden/>
          </w:rPr>
          <w:t>52</w:t>
        </w:r>
        <w:r>
          <w:rPr>
            <w:noProof/>
            <w:webHidden/>
          </w:rPr>
          <w:fldChar w:fldCharType="end"/>
        </w:r>
      </w:hyperlink>
    </w:p>
    <w:p w14:paraId="0701DF54" w14:textId="3CF41F94" w:rsidR="00DC6E1F" w:rsidRDefault="00DC6E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06" w:history="1">
        <w:r w:rsidRPr="00C153C8">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C153C8">
          <w:rPr>
            <w:rStyle w:val="Collegamentoipertestuale"/>
            <w:noProof/>
          </w:rPr>
          <w:t>Modulo Sezione in c.a.</w:t>
        </w:r>
        <w:r>
          <w:rPr>
            <w:noProof/>
            <w:webHidden/>
          </w:rPr>
          <w:tab/>
        </w:r>
        <w:r>
          <w:rPr>
            <w:noProof/>
            <w:webHidden/>
          </w:rPr>
          <w:fldChar w:fldCharType="begin"/>
        </w:r>
        <w:r>
          <w:rPr>
            <w:noProof/>
            <w:webHidden/>
          </w:rPr>
          <w:instrText xml:space="preserve"> PAGEREF _Toc242173806 \h </w:instrText>
        </w:r>
        <w:r>
          <w:rPr>
            <w:noProof/>
            <w:webHidden/>
          </w:rPr>
        </w:r>
        <w:r>
          <w:rPr>
            <w:noProof/>
            <w:webHidden/>
          </w:rPr>
          <w:fldChar w:fldCharType="separate"/>
        </w:r>
        <w:r>
          <w:rPr>
            <w:noProof/>
            <w:webHidden/>
          </w:rPr>
          <w:t>53</w:t>
        </w:r>
        <w:r>
          <w:rPr>
            <w:noProof/>
            <w:webHidden/>
          </w:rPr>
          <w:fldChar w:fldCharType="end"/>
        </w:r>
      </w:hyperlink>
    </w:p>
    <w:p w14:paraId="6DE14007" w14:textId="60BEF641"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807" w:history="1">
        <w:r w:rsidRPr="00C153C8">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A cosa serve e quando usarlo</w:t>
        </w:r>
        <w:r>
          <w:rPr>
            <w:noProof/>
            <w:webHidden/>
          </w:rPr>
          <w:tab/>
        </w:r>
        <w:r>
          <w:rPr>
            <w:noProof/>
            <w:webHidden/>
          </w:rPr>
          <w:fldChar w:fldCharType="begin"/>
        </w:r>
        <w:r>
          <w:rPr>
            <w:noProof/>
            <w:webHidden/>
          </w:rPr>
          <w:instrText xml:space="preserve"> PAGEREF _Toc242173807 \h </w:instrText>
        </w:r>
        <w:r>
          <w:rPr>
            <w:noProof/>
            <w:webHidden/>
          </w:rPr>
        </w:r>
        <w:r>
          <w:rPr>
            <w:noProof/>
            <w:webHidden/>
          </w:rPr>
          <w:fldChar w:fldCharType="separate"/>
        </w:r>
        <w:r>
          <w:rPr>
            <w:noProof/>
            <w:webHidden/>
          </w:rPr>
          <w:t>53</w:t>
        </w:r>
        <w:r>
          <w:rPr>
            <w:noProof/>
            <w:webHidden/>
          </w:rPr>
          <w:fldChar w:fldCharType="end"/>
        </w:r>
      </w:hyperlink>
    </w:p>
    <w:p w14:paraId="75623451" w14:textId="4D467B64"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808" w:history="1">
        <w:r w:rsidRPr="00C153C8">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Input geometria e unità</w:t>
        </w:r>
        <w:r>
          <w:rPr>
            <w:noProof/>
            <w:webHidden/>
          </w:rPr>
          <w:tab/>
        </w:r>
        <w:r>
          <w:rPr>
            <w:noProof/>
            <w:webHidden/>
          </w:rPr>
          <w:fldChar w:fldCharType="begin"/>
        </w:r>
        <w:r>
          <w:rPr>
            <w:noProof/>
            <w:webHidden/>
          </w:rPr>
          <w:instrText xml:space="preserve"> PAGEREF _Toc242173808 \h </w:instrText>
        </w:r>
        <w:r>
          <w:rPr>
            <w:noProof/>
            <w:webHidden/>
          </w:rPr>
        </w:r>
        <w:r>
          <w:rPr>
            <w:noProof/>
            <w:webHidden/>
          </w:rPr>
          <w:fldChar w:fldCharType="separate"/>
        </w:r>
        <w:r>
          <w:rPr>
            <w:noProof/>
            <w:webHidden/>
          </w:rPr>
          <w:t>53</w:t>
        </w:r>
        <w:r>
          <w:rPr>
            <w:noProof/>
            <w:webHidden/>
          </w:rPr>
          <w:fldChar w:fldCharType="end"/>
        </w:r>
      </w:hyperlink>
    </w:p>
    <w:p w14:paraId="537DF74B" w14:textId="11C8C0E6"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809" w:history="1">
        <w:r w:rsidRPr="00C153C8">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Input materiali armature e default</w:t>
        </w:r>
        <w:r>
          <w:rPr>
            <w:noProof/>
            <w:webHidden/>
          </w:rPr>
          <w:tab/>
        </w:r>
        <w:r>
          <w:rPr>
            <w:noProof/>
            <w:webHidden/>
          </w:rPr>
          <w:fldChar w:fldCharType="begin"/>
        </w:r>
        <w:r>
          <w:rPr>
            <w:noProof/>
            <w:webHidden/>
          </w:rPr>
          <w:instrText xml:space="preserve"> PAGEREF _Toc242173809 \h </w:instrText>
        </w:r>
        <w:r>
          <w:rPr>
            <w:noProof/>
            <w:webHidden/>
          </w:rPr>
        </w:r>
        <w:r>
          <w:rPr>
            <w:noProof/>
            <w:webHidden/>
          </w:rPr>
          <w:fldChar w:fldCharType="separate"/>
        </w:r>
        <w:r>
          <w:rPr>
            <w:noProof/>
            <w:webHidden/>
          </w:rPr>
          <w:t>54</w:t>
        </w:r>
        <w:r>
          <w:rPr>
            <w:noProof/>
            <w:webHidden/>
          </w:rPr>
          <w:fldChar w:fldCharType="end"/>
        </w:r>
      </w:hyperlink>
    </w:p>
    <w:p w14:paraId="2284D96E" w14:textId="67396BDA"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810" w:history="1">
        <w:r w:rsidRPr="00C153C8">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Input azioni e convenzioni</w:t>
        </w:r>
        <w:r>
          <w:rPr>
            <w:noProof/>
            <w:webHidden/>
          </w:rPr>
          <w:tab/>
        </w:r>
        <w:r>
          <w:rPr>
            <w:noProof/>
            <w:webHidden/>
          </w:rPr>
          <w:fldChar w:fldCharType="begin"/>
        </w:r>
        <w:r>
          <w:rPr>
            <w:noProof/>
            <w:webHidden/>
          </w:rPr>
          <w:instrText xml:space="preserve"> PAGEREF _Toc242173810 \h </w:instrText>
        </w:r>
        <w:r>
          <w:rPr>
            <w:noProof/>
            <w:webHidden/>
          </w:rPr>
        </w:r>
        <w:r>
          <w:rPr>
            <w:noProof/>
            <w:webHidden/>
          </w:rPr>
          <w:fldChar w:fldCharType="separate"/>
        </w:r>
        <w:r>
          <w:rPr>
            <w:noProof/>
            <w:webHidden/>
          </w:rPr>
          <w:t>54</w:t>
        </w:r>
        <w:r>
          <w:rPr>
            <w:noProof/>
            <w:webHidden/>
          </w:rPr>
          <w:fldChar w:fldCharType="end"/>
        </w:r>
      </w:hyperlink>
    </w:p>
    <w:p w14:paraId="5D961AFD" w14:textId="066005C8"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811" w:history="1">
        <w:r w:rsidRPr="00C153C8">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Descrizione del calcolo</w:t>
        </w:r>
        <w:r>
          <w:rPr>
            <w:noProof/>
            <w:webHidden/>
          </w:rPr>
          <w:tab/>
        </w:r>
        <w:r>
          <w:rPr>
            <w:noProof/>
            <w:webHidden/>
          </w:rPr>
          <w:fldChar w:fldCharType="begin"/>
        </w:r>
        <w:r>
          <w:rPr>
            <w:noProof/>
            <w:webHidden/>
          </w:rPr>
          <w:instrText xml:space="preserve"> PAGEREF _Toc242173811 \h </w:instrText>
        </w:r>
        <w:r>
          <w:rPr>
            <w:noProof/>
            <w:webHidden/>
          </w:rPr>
        </w:r>
        <w:r>
          <w:rPr>
            <w:noProof/>
            <w:webHidden/>
          </w:rPr>
          <w:fldChar w:fldCharType="separate"/>
        </w:r>
        <w:r>
          <w:rPr>
            <w:noProof/>
            <w:webHidden/>
          </w:rPr>
          <w:t>54</w:t>
        </w:r>
        <w:r>
          <w:rPr>
            <w:noProof/>
            <w:webHidden/>
          </w:rPr>
          <w:fldChar w:fldCharType="end"/>
        </w:r>
      </w:hyperlink>
    </w:p>
    <w:p w14:paraId="6296476E" w14:textId="721AB165"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812" w:history="1">
        <w:r w:rsidRPr="00C153C8">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Output e lettura dei risultati</w:t>
        </w:r>
        <w:r>
          <w:rPr>
            <w:noProof/>
            <w:webHidden/>
          </w:rPr>
          <w:tab/>
        </w:r>
        <w:r>
          <w:rPr>
            <w:noProof/>
            <w:webHidden/>
          </w:rPr>
          <w:fldChar w:fldCharType="begin"/>
        </w:r>
        <w:r>
          <w:rPr>
            <w:noProof/>
            <w:webHidden/>
          </w:rPr>
          <w:instrText xml:space="preserve"> PAGEREF _Toc242173812 \h </w:instrText>
        </w:r>
        <w:r>
          <w:rPr>
            <w:noProof/>
            <w:webHidden/>
          </w:rPr>
        </w:r>
        <w:r>
          <w:rPr>
            <w:noProof/>
            <w:webHidden/>
          </w:rPr>
          <w:fldChar w:fldCharType="separate"/>
        </w:r>
        <w:r>
          <w:rPr>
            <w:noProof/>
            <w:webHidden/>
          </w:rPr>
          <w:t>55</w:t>
        </w:r>
        <w:r>
          <w:rPr>
            <w:noProof/>
            <w:webHidden/>
          </w:rPr>
          <w:fldChar w:fldCharType="end"/>
        </w:r>
      </w:hyperlink>
    </w:p>
    <w:p w14:paraId="3A3F39E7" w14:textId="7C6BB20E"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813" w:history="1">
        <w:r w:rsidRPr="00C153C8">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Warning e problemi frequenti</w:t>
        </w:r>
        <w:r>
          <w:rPr>
            <w:noProof/>
            <w:webHidden/>
          </w:rPr>
          <w:tab/>
        </w:r>
        <w:r>
          <w:rPr>
            <w:noProof/>
            <w:webHidden/>
          </w:rPr>
          <w:fldChar w:fldCharType="begin"/>
        </w:r>
        <w:r>
          <w:rPr>
            <w:noProof/>
            <w:webHidden/>
          </w:rPr>
          <w:instrText xml:space="preserve"> PAGEREF _Toc242173813 \h </w:instrText>
        </w:r>
        <w:r>
          <w:rPr>
            <w:noProof/>
            <w:webHidden/>
          </w:rPr>
        </w:r>
        <w:r>
          <w:rPr>
            <w:noProof/>
            <w:webHidden/>
          </w:rPr>
          <w:fldChar w:fldCharType="separate"/>
        </w:r>
        <w:r>
          <w:rPr>
            <w:noProof/>
            <w:webHidden/>
          </w:rPr>
          <w:t>55</w:t>
        </w:r>
        <w:r>
          <w:rPr>
            <w:noProof/>
            <w:webHidden/>
          </w:rPr>
          <w:fldChar w:fldCharType="end"/>
        </w:r>
      </w:hyperlink>
    </w:p>
    <w:p w14:paraId="269D1ED2" w14:textId="2DF5230C"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814" w:history="1">
        <w:r w:rsidRPr="00C153C8">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Esempio completo dalla Wiki</w:t>
        </w:r>
        <w:r>
          <w:rPr>
            <w:noProof/>
            <w:webHidden/>
          </w:rPr>
          <w:tab/>
        </w:r>
        <w:r>
          <w:rPr>
            <w:noProof/>
            <w:webHidden/>
          </w:rPr>
          <w:fldChar w:fldCharType="begin"/>
        </w:r>
        <w:r>
          <w:rPr>
            <w:noProof/>
            <w:webHidden/>
          </w:rPr>
          <w:instrText xml:space="preserve"> PAGEREF _Toc242173814 \h </w:instrText>
        </w:r>
        <w:r>
          <w:rPr>
            <w:noProof/>
            <w:webHidden/>
          </w:rPr>
        </w:r>
        <w:r>
          <w:rPr>
            <w:noProof/>
            <w:webHidden/>
          </w:rPr>
          <w:fldChar w:fldCharType="separate"/>
        </w:r>
        <w:r>
          <w:rPr>
            <w:noProof/>
            <w:webHidden/>
          </w:rPr>
          <w:t>55</w:t>
        </w:r>
        <w:r>
          <w:rPr>
            <w:noProof/>
            <w:webHidden/>
          </w:rPr>
          <w:fldChar w:fldCharType="end"/>
        </w:r>
      </w:hyperlink>
    </w:p>
    <w:p w14:paraId="74B43833" w14:textId="48B66692"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815" w:history="1">
        <w:r w:rsidRPr="00C153C8">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Teoria collegata e riepilogo</w:t>
        </w:r>
        <w:r>
          <w:rPr>
            <w:noProof/>
            <w:webHidden/>
          </w:rPr>
          <w:tab/>
        </w:r>
        <w:r>
          <w:rPr>
            <w:noProof/>
            <w:webHidden/>
          </w:rPr>
          <w:fldChar w:fldCharType="begin"/>
        </w:r>
        <w:r>
          <w:rPr>
            <w:noProof/>
            <w:webHidden/>
          </w:rPr>
          <w:instrText xml:space="preserve"> PAGEREF _Toc242173815 \h </w:instrText>
        </w:r>
        <w:r>
          <w:rPr>
            <w:noProof/>
            <w:webHidden/>
          </w:rPr>
        </w:r>
        <w:r>
          <w:rPr>
            <w:noProof/>
            <w:webHidden/>
          </w:rPr>
          <w:fldChar w:fldCharType="separate"/>
        </w:r>
        <w:r>
          <w:rPr>
            <w:noProof/>
            <w:webHidden/>
          </w:rPr>
          <w:t>56</w:t>
        </w:r>
        <w:r>
          <w:rPr>
            <w:noProof/>
            <w:webHidden/>
          </w:rPr>
          <w:fldChar w:fldCharType="end"/>
        </w:r>
      </w:hyperlink>
    </w:p>
    <w:p w14:paraId="40DCFB88" w14:textId="79900A09" w:rsidR="00DC6E1F" w:rsidRDefault="00DC6E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73816" w:history="1">
        <w:r w:rsidRPr="00C153C8">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_Toc242173816 \h </w:instrText>
        </w:r>
        <w:r>
          <w:rPr>
            <w:noProof/>
            <w:webHidden/>
          </w:rPr>
        </w:r>
        <w:r>
          <w:rPr>
            <w:noProof/>
            <w:webHidden/>
          </w:rPr>
          <w:fldChar w:fldCharType="separate"/>
        </w:r>
        <w:r>
          <w:rPr>
            <w:noProof/>
            <w:webHidden/>
          </w:rPr>
          <w:t>56</w:t>
        </w:r>
        <w:r>
          <w:rPr>
            <w:noProof/>
            <w:webHidden/>
          </w:rPr>
          <w:fldChar w:fldCharType="end"/>
        </w:r>
      </w:hyperlink>
    </w:p>
    <w:p w14:paraId="78AA65BF" w14:textId="4F3ECBB4" w:rsidR="00DC6E1F" w:rsidRDefault="00DC6E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73817" w:history="1">
        <w:r w:rsidRPr="00C153C8">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Tensioni e fessurazione</w:t>
        </w:r>
        <w:r>
          <w:rPr>
            <w:noProof/>
            <w:webHidden/>
          </w:rPr>
          <w:tab/>
        </w:r>
        <w:r>
          <w:rPr>
            <w:noProof/>
            <w:webHidden/>
          </w:rPr>
          <w:fldChar w:fldCharType="begin"/>
        </w:r>
        <w:r>
          <w:rPr>
            <w:noProof/>
            <w:webHidden/>
          </w:rPr>
          <w:instrText xml:space="preserve"> PAGEREF _Toc242173817 \h </w:instrText>
        </w:r>
        <w:r>
          <w:rPr>
            <w:noProof/>
            <w:webHidden/>
          </w:rPr>
        </w:r>
        <w:r>
          <w:rPr>
            <w:noProof/>
            <w:webHidden/>
          </w:rPr>
          <w:fldChar w:fldCharType="separate"/>
        </w:r>
        <w:r>
          <w:rPr>
            <w:noProof/>
            <w:webHidden/>
          </w:rPr>
          <w:t>56</w:t>
        </w:r>
        <w:r>
          <w:rPr>
            <w:noProof/>
            <w:webHidden/>
          </w:rPr>
          <w:fldChar w:fldCharType="end"/>
        </w:r>
      </w:hyperlink>
    </w:p>
    <w:p w14:paraId="3C0E4C52" w14:textId="69AFE2C0" w:rsidR="00DC6E1F" w:rsidRDefault="00DC6E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73818" w:history="1">
        <w:r w:rsidRPr="00C153C8">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Taglio torsione e dettagli</w:t>
        </w:r>
        <w:r>
          <w:rPr>
            <w:noProof/>
            <w:webHidden/>
          </w:rPr>
          <w:tab/>
        </w:r>
        <w:r>
          <w:rPr>
            <w:noProof/>
            <w:webHidden/>
          </w:rPr>
          <w:fldChar w:fldCharType="begin"/>
        </w:r>
        <w:r>
          <w:rPr>
            <w:noProof/>
            <w:webHidden/>
          </w:rPr>
          <w:instrText xml:space="preserve"> PAGEREF _Toc242173818 \h </w:instrText>
        </w:r>
        <w:r>
          <w:rPr>
            <w:noProof/>
            <w:webHidden/>
          </w:rPr>
        </w:r>
        <w:r>
          <w:rPr>
            <w:noProof/>
            <w:webHidden/>
          </w:rPr>
          <w:fldChar w:fldCharType="separate"/>
        </w:r>
        <w:r>
          <w:rPr>
            <w:noProof/>
            <w:webHidden/>
          </w:rPr>
          <w:t>57</w:t>
        </w:r>
        <w:r>
          <w:rPr>
            <w:noProof/>
            <w:webHidden/>
          </w:rPr>
          <w:fldChar w:fldCharType="end"/>
        </w:r>
      </w:hyperlink>
    </w:p>
    <w:p w14:paraId="0B92AA0D" w14:textId="1F7A4638" w:rsidR="00DC6E1F" w:rsidRDefault="00DC6E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73819" w:history="1">
        <w:r w:rsidRPr="00C153C8">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_Toc242173819 \h </w:instrText>
        </w:r>
        <w:r>
          <w:rPr>
            <w:noProof/>
            <w:webHidden/>
          </w:rPr>
        </w:r>
        <w:r>
          <w:rPr>
            <w:noProof/>
            <w:webHidden/>
          </w:rPr>
          <w:fldChar w:fldCharType="separate"/>
        </w:r>
        <w:r>
          <w:rPr>
            <w:noProof/>
            <w:webHidden/>
          </w:rPr>
          <w:t>57</w:t>
        </w:r>
        <w:r>
          <w:rPr>
            <w:noProof/>
            <w:webHidden/>
          </w:rPr>
          <w:fldChar w:fldCharType="end"/>
        </w:r>
      </w:hyperlink>
    </w:p>
    <w:p w14:paraId="14927A69" w14:textId="4E3009F2" w:rsidR="00DC6E1F" w:rsidRDefault="00DC6E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73820" w:history="1">
        <w:r w:rsidRPr="00C153C8">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Importare ed esportare le azioni</w:t>
        </w:r>
        <w:r>
          <w:rPr>
            <w:noProof/>
            <w:webHidden/>
          </w:rPr>
          <w:tab/>
        </w:r>
        <w:r>
          <w:rPr>
            <w:noProof/>
            <w:webHidden/>
          </w:rPr>
          <w:fldChar w:fldCharType="begin"/>
        </w:r>
        <w:r>
          <w:rPr>
            <w:noProof/>
            <w:webHidden/>
          </w:rPr>
          <w:instrText xml:space="preserve"> PAGEREF _Toc242173820 \h </w:instrText>
        </w:r>
        <w:r>
          <w:rPr>
            <w:noProof/>
            <w:webHidden/>
          </w:rPr>
        </w:r>
        <w:r>
          <w:rPr>
            <w:noProof/>
            <w:webHidden/>
          </w:rPr>
          <w:fldChar w:fldCharType="separate"/>
        </w:r>
        <w:r>
          <w:rPr>
            <w:noProof/>
            <w:webHidden/>
          </w:rPr>
          <w:t>58</w:t>
        </w:r>
        <w:r>
          <w:rPr>
            <w:noProof/>
            <w:webHidden/>
          </w:rPr>
          <w:fldChar w:fldCharType="end"/>
        </w:r>
      </w:hyperlink>
    </w:p>
    <w:p w14:paraId="526EBEC6" w14:textId="5940A58D" w:rsidR="00DC6E1F" w:rsidRDefault="00DC6E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73821" w:history="1">
        <w:r w:rsidRPr="00C153C8">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_Toc242173821 \h </w:instrText>
        </w:r>
        <w:r>
          <w:rPr>
            <w:noProof/>
            <w:webHidden/>
          </w:rPr>
        </w:r>
        <w:r>
          <w:rPr>
            <w:noProof/>
            <w:webHidden/>
          </w:rPr>
          <w:fldChar w:fldCharType="separate"/>
        </w:r>
        <w:r>
          <w:rPr>
            <w:noProof/>
            <w:webHidden/>
          </w:rPr>
          <w:t>58</w:t>
        </w:r>
        <w:r>
          <w:rPr>
            <w:noProof/>
            <w:webHidden/>
          </w:rPr>
          <w:fldChar w:fldCharType="end"/>
        </w:r>
      </w:hyperlink>
    </w:p>
    <w:p w14:paraId="7D998758" w14:textId="69531DF5" w:rsidR="00DC6E1F" w:rsidRDefault="00DC6E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73822" w:history="1">
        <w:r w:rsidRPr="00C153C8">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Leggere asse neutro, mappe e report</w:t>
        </w:r>
        <w:r>
          <w:rPr>
            <w:noProof/>
            <w:webHidden/>
          </w:rPr>
          <w:tab/>
        </w:r>
        <w:r>
          <w:rPr>
            <w:noProof/>
            <w:webHidden/>
          </w:rPr>
          <w:fldChar w:fldCharType="begin"/>
        </w:r>
        <w:r>
          <w:rPr>
            <w:noProof/>
            <w:webHidden/>
          </w:rPr>
          <w:instrText xml:space="preserve"> PAGEREF _Toc242173822 \h </w:instrText>
        </w:r>
        <w:r>
          <w:rPr>
            <w:noProof/>
            <w:webHidden/>
          </w:rPr>
        </w:r>
        <w:r>
          <w:rPr>
            <w:noProof/>
            <w:webHidden/>
          </w:rPr>
          <w:fldChar w:fldCharType="separate"/>
        </w:r>
        <w:r>
          <w:rPr>
            <w:noProof/>
            <w:webHidden/>
          </w:rPr>
          <w:t>59</w:t>
        </w:r>
        <w:r>
          <w:rPr>
            <w:noProof/>
            <w:webHidden/>
          </w:rPr>
          <w:fldChar w:fldCharType="end"/>
        </w:r>
      </w:hyperlink>
    </w:p>
    <w:p w14:paraId="05EA3DDF" w14:textId="0D2FF77E" w:rsidR="00DC6E1F" w:rsidRDefault="00DC6E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23" w:history="1">
        <w:r w:rsidRPr="00C153C8">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C153C8">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_Toc242173823 \h </w:instrText>
        </w:r>
        <w:r>
          <w:rPr>
            <w:noProof/>
            <w:webHidden/>
          </w:rPr>
        </w:r>
        <w:r>
          <w:rPr>
            <w:noProof/>
            <w:webHidden/>
          </w:rPr>
          <w:fldChar w:fldCharType="separate"/>
        </w:r>
        <w:r>
          <w:rPr>
            <w:noProof/>
            <w:webHidden/>
          </w:rPr>
          <w:t>59</w:t>
        </w:r>
        <w:r>
          <w:rPr>
            <w:noProof/>
            <w:webHidden/>
          </w:rPr>
          <w:fldChar w:fldCharType="end"/>
        </w:r>
      </w:hyperlink>
    </w:p>
    <w:p w14:paraId="06545414" w14:textId="33161466"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824" w:history="1">
        <w:r w:rsidRPr="00C153C8">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Dalla domanda alla capacità</w:t>
        </w:r>
        <w:r>
          <w:rPr>
            <w:noProof/>
            <w:webHidden/>
          </w:rPr>
          <w:tab/>
        </w:r>
        <w:r>
          <w:rPr>
            <w:noProof/>
            <w:webHidden/>
          </w:rPr>
          <w:fldChar w:fldCharType="begin"/>
        </w:r>
        <w:r>
          <w:rPr>
            <w:noProof/>
            <w:webHidden/>
          </w:rPr>
          <w:instrText xml:space="preserve"> PAGEREF _Toc242173824 \h </w:instrText>
        </w:r>
        <w:r>
          <w:rPr>
            <w:noProof/>
            <w:webHidden/>
          </w:rPr>
        </w:r>
        <w:r>
          <w:rPr>
            <w:noProof/>
            <w:webHidden/>
          </w:rPr>
          <w:fldChar w:fldCharType="separate"/>
        </w:r>
        <w:r>
          <w:rPr>
            <w:noProof/>
            <w:webHidden/>
          </w:rPr>
          <w:t>59</w:t>
        </w:r>
        <w:r>
          <w:rPr>
            <w:noProof/>
            <w:webHidden/>
          </w:rPr>
          <w:fldChar w:fldCharType="end"/>
        </w:r>
      </w:hyperlink>
    </w:p>
    <w:p w14:paraId="6C2A425A" w14:textId="721DC3F2"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825" w:history="1">
        <w:r w:rsidRPr="00C153C8">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Controllo numerico e fisico</w:t>
        </w:r>
        <w:r>
          <w:rPr>
            <w:noProof/>
            <w:webHidden/>
          </w:rPr>
          <w:tab/>
        </w:r>
        <w:r>
          <w:rPr>
            <w:noProof/>
            <w:webHidden/>
          </w:rPr>
          <w:fldChar w:fldCharType="begin"/>
        </w:r>
        <w:r>
          <w:rPr>
            <w:noProof/>
            <w:webHidden/>
          </w:rPr>
          <w:instrText xml:space="preserve"> PAGEREF _Toc242173825 \h </w:instrText>
        </w:r>
        <w:r>
          <w:rPr>
            <w:noProof/>
            <w:webHidden/>
          </w:rPr>
        </w:r>
        <w:r>
          <w:rPr>
            <w:noProof/>
            <w:webHidden/>
          </w:rPr>
          <w:fldChar w:fldCharType="separate"/>
        </w:r>
        <w:r>
          <w:rPr>
            <w:noProof/>
            <w:webHidden/>
          </w:rPr>
          <w:t>59</w:t>
        </w:r>
        <w:r>
          <w:rPr>
            <w:noProof/>
            <w:webHidden/>
          </w:rPr>
          <w:fldChar w:fldCharType="end"/>
        </w:r>
      </w:hyperlink>
    </w:p>
    <w:p w14:paraId="2C4074A7" w14:textId="581145ED"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826" w:history="1">
        <w:r w:rsidRPr="00C153C8">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Archiviazione</w:t>
        </w:r>
        <w:r>
          <w:rPr>
            <w:noProof/>
            <w:webHidden/>
          </w:rPr>
          <w:tab/>
        </w:r>
        <w:r>
          <w:rPr>
            <w:noProof/>
            <w:webHidden/>
          </w:rPr>
          <w:fldChar w:fldCharType="begin"/>
        </w:r>
        <w:r>
          <w:rPr>
            <w:noProof/>
            <w:webHidden/>
          </w:rPr>
          <w:instrText xml:space="preserve"> PAGEREF _Toc242173826 \h </w:instrText>
        </w:r>
        <w:r>
          <w:rPr>
            <w:noProof/>
            <w:webHidden/>
          </w:rPr>
        </w:r>
        <w:r>
          <w:rPr>
            <w:noProof/>
            <w:webHidden/>
          </w:rPr>
          <w:fldChar w:fldCharType="separate"/>
        </w:r>
        <w:r>
          <w:rPr>
            <w:noProof/>
            <w:webHidden/>
          </w:rPr>
          <w:t>60</w:t>
        </w:r>
        <w:r>
          <w:rPr>
            <w:noProof/>
            <w:webHidden/>
          </w:rPr>
          <w:fldChar w:fldCharType="end"/>
        </w:r>
      </w:hyperlink>
    </w:p>
    <w:p w14:paraId="3FC7EB2E" w14:textId="09E2C0EF" w:rsidR="00DC6E1F" w:rsidRDefault="00DC6E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27" w:history="1">
        <w:r w:rsidRPr="00C153C8">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C153C8">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_Toc242173827 \h </w:instrText>
        </w:r>
        <w:r>
          <w:rPr>
            <w:noProof/>
            <w:webHidden/>
          </w:rPr>
        </w:r>
        <w:r>
          <w:rPr>
            <w:noProof/>
            <w:webHidden/>
          </w:rPr>
          <w:fldChar w:fldCharType="separate"/>
        </w:r>
        <w:r>
          <w:rPr>
            <w:noProof/>
            <w:webHidden/>
          </w:rPr>
          <w:t>60</w:t>
        </w:r>
        <w:r>
          <w:rPr>
            <w:noProof/>
            <w:webHidden/>
          </w:rPr>
          <w:fldChar w:fldCharType="end"/>
        </w:r>
      </w:hyperlink>
    </w:p>
    <w:p w14:paraId="73962C9C" w14:textId="1869E30C"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828" w:history="1">
        <w:r w:rsidRPr="00C153C8">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Capisci e controlla</w:t>
        </w:r>
        <w:r>
          <w:rPr>
            <w:noProof/>
            <w:webHidden/>
          </w:rPr>
          <w:tab/>
        </w:r>
        <w:r>
          <w:rPr>
            <w:noProof/>
            <w:webHidden/>
          </w:rPr>
          <w:fldChar w:fldCharType="begin"/>
        </w:r>
        <w:r>
          <w:rPr>
            <w:noProof/>
            <w:webHidden/>
          </w:rPr>
          <w:instrText xml:space="preserve"> PAGEREF _Toc242173828 \h </w:instrText>
        </w:r>
        <w:r>
          <w:rPr>
            <w:noProof/>
            <w:webHidden/>
          </w:rPr>
        </w:r>
        <w:r>
          <w:rPr>
            <w:noProof/>
            <w:webHidden/>
          </w:rPr>
          <w:fldChar w:fldCharType="separate"/>
        </w:r>
        <w:r>
          <w:rPr>
            <w:noProof/>
            <w:webHidden/>
          </w:rPr>
          <w:t>60</w:t>
        </w:r>
        <w:r>
          <w:rPr>
            <w:noProof/>
            <w:webHidden/>
          </w:rPr>
          <w:fldChar w:fldCharType="end"/>
        </w:r>
      </w:hyperlink>
    </w:p>
    <w:p w14:paraId="633A41E6" w14:textId="4B9ABAB0"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829" w:history="1">
        <w:r w:rsidRPr="00C153C8">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Calcola e modifica</w:t>
        </w:r>
        <w:r>
          <w:rPr>
            <w:noProof/>
            <w:webHidden/>
          </w:rPr>
          <w:tab/>
        </w:r>
        <w:r>
          <w:rPr>
            <w:noProof/>
            <w:webHidden/>
          </w:rPr>
          <w:fldChar w:fldCharType="begin"/>
        </w:r>
        <w:r>
          <w:rPr>
            <w:noProof/>
            <w:webHidden/>
          </w:rPr>
          <w:instrText xml:space="preserve"> PAGEREF _Toc242173829 \h </w:instrText>
        </w:r>
        <w:r>
          <w:rPr>
            <w:noProof/>
            <w:webHidden/>
          </w:rPr>
        </w:r>
        <w:r>
          <w:rPr>
            <w:noProof/>
            <w:webHidden/>
          </w:rPr>
          <w:fldChar w:fldCharType="separate"/>
        </w:r>
        <w:r>
          <w:rPr>
            <w:noProof/>
            <w:webHidden/>
          </w:rPr>
          <w:t>60</w:t>
        </w:r>
        <w:r>
          <w:rPr>
            <w:noProof/>
            <w:webHidden/>
          </w:rPr>
          <w:fldChar w:fldCharType="end"/>
        </w:r>
      </w:hyperlink>
    </w:p>
    <w:p w14:paraId="4CFEFDAE" w14:textId="2AFE8853" w:rsidR="00DC6E1F" w:rsidRDefault="00DC6E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73830" w:history="1">
        <w:r w:rsidRPr="00C153C8">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C153C8">
          <w:rPr>
            <w:rStyle w:val="Collegamentoipertestuale"/>
            <w:noProof/>
          </w:rPr>
          <w:t>Osserva e archivia</w:t>
        </w:r>
        <w:r>
          <w:rPr>
            <w:noProof/>
            <w:webHidden/>
          </w:rPr>
          <w:tab/>
        </w:r>
        <w:r>
          <w:rPr>
            <w:noProof/>
            <w:webHidden/>
          </w:rPr>
          <w:fldChar w:fldCharType="begin"/>
        </w:r>
        <w:r>
          <w:rPr>
            <w:noProof/>
            <w:webHidden/>
          </w:rPr>
          <w:instrText xml:space="preserve"> PAGEREF _Toc242173830 \h </w:instrText>
        </w:r>
        <w:r>
          <w:rPr>
            <w:noProof/>
            <w:webHidden/>
          </w:rPr>
        </w:r>
        <w:r>
          <w:rPr>
            <w:noProof/>
            <w:webHidden/>
          </w:rPr>
          <w:fldChar w:fldCharType="separate"/>
        </w:r>
        <w:r>
          <w:rPr>
            <w:noProof/>
            <w:webHidden/>
          </w:rPr>
          <w:t>60</w:t>
        </w:r>
        <w:r>
          <w:rPr>
            <w:noProof/>
            <w:webHidden/>
          </w:rPr>
          <w:fldChar w:fldCharType="end"/>
        </w:r>
      </w:hyperlink>
    </w:p>
    <w:p w14:paraId="6D56CFFA" w14:textId="77777777" w:rsidR="00983363" w:rsidRDefault="000F779B">
      <w:r>
        <w:fldChar w:fldCharType="end"/>
      </w:r>
    </w:p>
    <w:p w14:paraId="3675ACDF" w14:textId="77777777" w:rsidR="00983363" w:rsidRDefault="00983363">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5B75B503" w14:textId="77777777" w:rsidR="00983363" w:rsidRDefault="000F779B">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4DAE114D" w14:textId="77777777" w:rsidR="00983363" w:rsidRDefault="000F779B">
      <w:pPr>
        <w:pStyle w:val="Titolo1"/>
        <w:keepNext/>
        <w:spacing w:after="140"/>
      </w:pPr>
      <w:bookmarkStart w:id="2" w:name="_Toc242173705"/>
      <w:r>
        <w:t>Avvio e scelta del modulo</w:t>
      </w:r>
      <w:bookmarkEnd w:id="2"/>
    </w:p>
    <w:p w14:paraId="29DA8F51" w14:textId="77777777" w:rsidR="00983363" w:rsidRDefault="000F779B">
      <w:pPr>
        <w:pStyle w:val="Titolo2"/>
        <w:keepNext/>
        <w:spacing w:after="140"/>
      </w:pPr>
      <w:bookmarkStart w:id="3" w:name="_Toc242173706"/>
      <w:r>
        <w:t>Avviare la versione aggiornata</w:t>
      </w:r>
      <w:bookmarkEnd w:id="3"/>
    </w:p>
    <w:p w14:paraId="40B8CFD2" w14:textId="77777777" w:rsidR="00983363" w:rsidRDefault="000F779B">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0D098A60" w14:textId="77777777" w:rsidR="00983363" w:rsidRDefault="000F779B">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420E4B9C" w14:textId="77777777" w:rsidR="00983363" w:rsidRDefault="000F779B">
      <w:pPr>
        <w:pStyle w:val="Titolo2"/>
        <w:keepNext/>
        <w:spacing w:after="140"/>
      </w:pPr>
      <w:bookmarkStart w:id="4" w:name="_Toc242173707"/>
      <w:r>
        <w:t>Scegliere l’aspetto</w:t>
      </w:r>
      <w:bookmarkEnd w:id="4"/>
    </w:p>
    <w:p w14:paraId="39776522" w14:textId="77777777" w:rsidR="00983363" w:rsidRDefault="000F779B">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346F8B70" w14:textId="77777777" w:rsidR="00983363" w:rsidRDefault="000F779B">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36452978" w14:textId="77777777" w:rsidR="00983363" w:rsidRDefault="000F779B">
      <w:pPr>
        <w:pStyle w:val="Titolo2"/>
        <w:keepNext/>
        <w:spacing w:after="140"/>
      </w:pPr>
      <w:bookmarkStart w:id="5" w:name="_Toc242173708"/>
      <w:r>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83363" w14:paraId="1A3B2C07" w14:textId="77777777">
        <w:trPr>
          <w:cantSplit/>
          <w:tblHeader/>
          <w:jc w:val="center"/>
        </w:trPr>
        <w:tc>
          <w:tcPr>
            <w:tcW w:w="2381" w:type="dxa"/>
            <w:shd w:val="clear" w:color="auto" w:fill="E7E6E6"/>
            <w:tcMar>
              <w:top w:w="90" w:type="dxa"/>
              <w:left w:w="90" w:type="dxa"/>
              <w:bottom w:w="90" w:type="dxa"/>
              <w:right w:w="90" w:type="dxa"/>
            </w:tcMar>
            <w:vAlign w:val="center"/>
          </w:tcPr>
          <w:p w14:paraId="1654BC02" w14:textId="77777777" w:rsidR="00983363" w:rsidRDefault="000F779B">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4BBD6348" w14:textId="77777777" w:rsidR="00983363" w:rsidRDefault="000F779B">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3B9690BB" w14:textId="77777777" w:rsidR="00983363" w:rsidRDefault="000F779B">
            <w:pPr>
              <w:spacing w:before="20" w:after="20"/>
              <w:jc w:val="left"/>
            </w:pPr>
            <w:r>
              <w:rPr>
                <w:b/>
                <w:sz w:val="21"/>
              </w:rPr>
              <w:t>Informazione da preparare</w:t>
            </w:r>
          </w:p>
        </w:tc>
      </w:tr>
      <w:tr w:rsidR="00983363" w14:paraId="7B37C8C4" w14:textId="77777777">
        <w:trPr>
          <w:cantSplit/>
          <w:jc w:val="center"/>
        </w:trPr>
        <w:tc>
          <w:tcPr>
            <w:tcW w:w="2381" w:type="dxa"/>
            <w:tcMar>
              <w:top w:w="90" w:type="dxa"/>
              <w:left w:w="90" w:type="dxa"/>
              <w:bottom w:w="90" w:type="dxa"/>
              <w:right w:w="90" w:type="dxa"/>
            </w:tcMar>
            <w:vAlign w:val="center"/>
          </w:tcPr>
          <w:p w14:paraId="6B14D711" w14:textId="77777777" w:rsidR="00983363" w:rsidRDefault="000F779B">
            <w:pPr>
              <w:spacing w:before="20" w:after="20"/>
              <w:jc w:val="left"/>
            </w:pPr>
            <w:r>
              <w:rPr>
                <w:sz w:val="21"/>
              </w:rPr>
              <w:t>Palo verticale</w:t>
            </w:r>
          </w:p>
        </w:tc>
        <w:tc>
          <w:tcPr>
            <w:tcW w:w="3402" w:type="dxa"/>
            <w:tcMar>
              <w:top w:w="90" w:type="dxa"/>
              <w:left w:w="90" w:type="dxa"/>
              <w:bottom w:w="90" w:type="dxa"/>
              <w:right w:w="90" w:type="dxa"/>
            </w:tcMar>
            <w:vAlign w:val="center"/>
          </w:tcPr>
          <w:p w14:paraId="198B8ECE" w14:textId="77777777" w:rsidR="00983363" w:rsidRDefault="000F779B">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19F23068" w14:textId="77777777" w:rsidR="00983363" w:rsidRDefault="000F779B">
            <w:pPr>
              <w:spacing w:before="20" w:after="20"/>
              <w:jc w:val="left"/>
            </w:pPr>
            <w:r>
              <w:rPr>
                <w:sz w:val="21"/>
              </w:rPr>
              <w:t>Stratigrafie, falda, tecnologia, azioni e coefficienti</w:t>
            </w:r>
          </w:p>
        </w:tc>
      </w:tr>
      <w:tr w:rsidR="00983363" w14:paraId="67F0AADA" w14:textId="77777777">
        <w:trPr>
          <w:cantSplit/>
          <w:jc w:val="center"/>
        </w:trPr>
        <w:tc>
          <w:tcPr>
            <w:tcW w:w="2381" w:type="dxa"/>
            <w:tcMar>
              <w:top w:w="90" w:type="dxa"/>
              <w:left w:w="90" w:type="dxa"/>
              <w:bottom w:w="90" w:type="dxa"/>
              <w:right w:w="90" w:type="dxa"/>
            </w:tcMar>
            <w:vAlign w:val="center"/>
          </w:tcPr>
          <w:p w14:paraId="261DEFE1" w14:textId="77777777" w:rsidR="00983363" w:rsidRDefault="000F779B">
            <w:pPr>
              <w:spacing w:before="20" w:after="20"/>
              <w:jc w:val="left"/>
            </w:pPr>
            <w:r>
              <w:rPr>
                <w:sz w:val="21"/>
              </w:rPr>
              <w:t>Micropalo verticale</w:t>
            </w:r>
          </w:p>
        </w:tc>
        <w:tc>
          <w:tcPr>
            <w:tcW w:w="3402" w:type="dxa"/>
            <w:tcMar>
              <w:top w:w="90" w:type="dxa"/>
              <w:left w:w="90" w:type="dxa"/>
              <w:bottom w:w="90" w:type="dxa"/>
              <w:right w:w="90" w:type="dxa"/>
            </w:tcMar>
            <w:vAlign w:val="center"/>
          </w:tcPr>
          <w:p w14:paraId="65885B22" w14:textId="77777777" w:rsidR="00983363" w:rsidRDefault="000F779B">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3B1D23BC" w14:textId="77777777" w:rsidR="00983363" w:rsidRDefault="000F779B">
            <w:pPr>
              <w:spacing w:before="20" w:after="20"/>
              <w:jc w:val="left"/>
            </w:pPr>
            <w:r>
              <w:rPr>
                <w:sz w:val="21"/>
              </w:rPr>
              <w:t>Terreni, p_l, iniezione, diametri, inclinazione e tratto attivo</w:t>
            </w:r>
          </w:p>
        </w:tc>
      </w:tr>
      <w:tr w:rsidR="00983363" w14:paraId="048A873E" w14:textId="77777777">
        <w:trPr>
          <w:cantSplit/>
          <w:jc w:val="center"/>
        </w:trPr>
        <w:tc>
          <w:tcPr>
            <w:tcW w:w="2381" w:type="dxa"/>
            <w:tcMar>
              <w:top w:w="90" w:type="dxa"/>
              <w:left w:w="90" w:type="dxa"/>
              <w:bottom w:w="90" w:type="dxa"/>
              <w:right w:w="90" w:type="dxa"/>
            </w:tcMar>
            <w:vAlign w:val="center"/>
          </w:tcPr>
          <w:p w14:paraId="16D758F2" w14:textId="77777777" w:rsidR="00983363" w:rsidRDefault="000F779B">
            <w:pPr>
              <w:spacing w:before="20" w:after="20"/>
              <w:jc w:val="left"/>
            </w:pPr>
            <w:r>
              <w:rPr>
                <w:sz w:val="21"/>
              </w:rPr>
              <w:t>Palo orizzontale</w:t>
            </w:r>
          </w:p>
        </w:tc>
        <w:tc>
          <w:tcPr>
            <w:tcW w:w="3402" w:type="dxa"/>
            <w:tcMar>
              <w:top w:w="90" w:type="dxa"/>
              <w:left w:w="90" w:type="dxa"/>
              <w:bottom w:w="90" w:type="dxa"/>
              <w:right w:w="90" w:type="dxa"/>
            </w:tcMar>
            <w:vAlign w:val="center"/>
          </w:tcPr>
          <w:p w14:paraId="5E7BF708" w14:textId="77777777" w:rsidR="00983363" w:rsidRDefault="000F779B">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54C0D3CF" w14:textId="77777777" w:rsidR="00983363" w:rsidRDefault="000F779B">
            <w:pPr>
              <w:spacing w:before="20" w:after="20"/>
              <w:jc w:val="left"/>
            </w:pPr>
            <w:r>
              <w:rPr>
                <w:sz w:val="21"/>
              </w:rPr>
              <w:t>Terreno, diametro, lunghezza, vincolo e momento resistente</w:t>
            </w:r>
          </w:p>
        </w:tc>
      </w:tr>
      <w:tr w:rsidR="00983363" w14:paraId="31A738C4" w14:textId="77777777">
        <w:trPr>
          <w:cantSplit/>
          <w:jc w:val="center"/>
        </w:trPr>
        <w:tc>
          <w:tcPr>
            <w:tcW w:w="2381" w:type="dxa"/>
            <w:tcMar>
              <w:top w:w="90" w:type="dxa"/>
              <w:left w:w="90" w:type="dxa"/>
              <w:bottom w:w="90" w:type="dxa"/>
              <w:right w:w="90" w:type="dxa"/>
            </w:tcMar>
            <w:vAlign w:val="center"/>
          </w:tcPr>
          <w:p w14:paraId="5172FD3C" w14:textId="77777777" w:rsidR="00983363" w:rsidRDefault="000F779B">
            <w:pPr>
              <w:spacing w:before="20" w:after="20"/>
              <w:jc w:val="left"/>
            </w:pPr>
            <w:r>
              <w:rPr>
                <w:sz w:val="21"/>
              </w:rPr>
              <w:lastRenderedPageBreak/>
              <w:t>Micropalo orizzontale</w:t>
            </w:r>
          </w:p>
        </w:tc>
        <w:tc>
          <w:tcPr>
            <w:tcW w:w="3402" w:type="dxa"/>
            <w:tcMar>
              <w:top w:w="90" w:type="dxa"/>
              <w:left w:w="90" w:type="dxa"/>
              <w:bottom w:w="90" w:type="dxa"/>
              <w:right w:w="90" w:type="dxa"/>
            </w:tcMar>
            <w:vAlign w:val="center"/>
          </w:tcPr>
          <w:p w14:paraId="4369CAFA" w14:textId="77777777" w:rsidR="00983363" w:rsidRDefault="000F779B">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4C9CAD0A" w14:textId="77777777" w:rsidR="00983363" w:rsidRDefault="000F779B">
            <w:pPr>
              <w:spacing w:before="20" w:after="20"/>
              <w:jc w:val="left"/>
            </w:pPr>
            <w:r>
              <w:rPr>
                <w:sz w:val="21"/>
              </w:rPr>
              <w:t>Diametro geotecnico, tubo, materiale, N e terreno</w:t>
            </w:r>
          </w:p>
        </w:tc>
      </w:tr>
      <w:tr w:rsidR="00983363" w14:paraId="7F8CBD6C" w14:textId="77777777">
        <w:trPr>
          <w:cantSplit/>
          <w:jc w:val="center"/>
        </w:trPr>
        <w:tc>
          <w:tcPr>
            <w:tcW w:w="2381" w:type="dxa"/>
            <w:tcMar>
              <w:top w:w="90" w:type="dxa"/>
              <w:left w:w="90" w:type="dxa"/>
              <w:bottom w:w="90" w:type="dxa"/>
              <w:right w:w="90" w:type="dxa"/>
            </w:tcMar>
            <w:vAlign w:val="center"/>
          </w:tcPr>
          <w:p w14:paraId="773992C3" w14:textId="77777777" w:rsidR="00983363" w:rsidRDefault="000F779B">
            <w:pPr>
              <w:spacing w:before="20" w:after="20"/>
              <w:jc w:val="left"/>
            </w:pPr>
            <w:r>
              <w:rPr>
                <w:sz w:val="21"/>
              </w:rPr>
              <w:t>Palificata orizzontale</w:t>
            </w:r>
          </w:p>
        </w:tc>
        <w:tc>
          <w:tcPr>
            <w:tcW w:w="3402" w:type="dxa"/>
            <w:tcMar>
              <w:top w:w="90" w:type="dxa"/>
              <w:left w:w="90" w:type="dxa"/>
              <w:bottom w:w="90" w:type="dxa"/>
              <w:right w:w="90" w:type="dxa"/>
            </w:tcMar>
            <w:vAlign w:val="center"/>
          </w:tcPr>
          <w:p w14:paraId="76C041B1" w14:textId="77777777" w:rsidR="00983363" w:rsidRDefault="000F779B">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48A51112" w14:textId="77777777" w:rsidR="00983363" w:rsidRDefault="000F779B">
            <w:pPr>
              <w:spacing w:before="20" w:after="20"/>
              <w:jc w:val="left"/>
            </w:pPr>
            <w:r>
              <w:rPr>
                <w:sz w:val="21"/>
              </w:rPr>
              <w:t>Posizioni, diametro, teoria e interassi rappresentativi</w:t>
            </w:r>
          </w:p>
        </w:tc>
      </w:tr>
      <w:tr w:rsidR="00983363" w14:paraId="3B5B1BD1" w14:textId="77777777">
        <w:trPr>
          <w:cantSplit/>
          <w:jc w:val="center"/>
        </w:trPr>
        <w:tc>
          <w:tcPr>
            <w:tcW w:w="2381" w:type="dxa"/>
            <w:tcMar>
              <w:top w:w="90" w:type="dxa"/>
              <w:left w:w="90" w:type="dxa"/>
              <w:bottom w:w="90" w:type="dxa"/>
              <w:right w:w="90" w:type="dxa"/>
            </w:tcMar>
            <w:vAlign w:val="center"/>
          </w:tcPr>
          <w:p w14:paraId="554BC8ED" w14:textId="77777777" w:rsidR="00983363" w:rsidRDefault="000F779B">
            <w:pPr>
              <w:spacing w:before="20" w:after="20"/>
              <w:jc w:val="left"/>
            </w:pPr>
            <w:r>
              <w:rPr>
                <w:sz w:val="21"/>
              </w:rPr>
              <w:t>Muri di sostegno</w:t>
            </w:r>
          </w:p>
        </w:tc>
        <w:tc>
          <w:tcPr>
            <w:tcW w:w="3402" w:type="dxa"/>
            <w:tcMar>
              <w:top w:w="90" w:type="dxa"/>
              <w:left w:w="90" w:type="dxa"/>
              <w:bottom w:w="90" w:type="dxa"/>
              <w:right w:w="90" w:type="dxa"/>
            </w:tcMar>
            <w:vAlign w:val="center"/>
          </w:tcPr>
          <w:p w14:paraId="57680D21" w14:textId="77777777" w:rsidR="00983363" w:rsidRDefault="000F779B">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4DCC8D72" w14:textId="77777777" w:rsidR="00983363" w:rsidRDefault="000F779B">
            <w:pPr>
              <w:spacing w:before="20" w:after="20"/>
              <w:jc w:val="left"/>
            </w:pPr>
            <w:r>
              <w:rPr>
                <w:sz w:val="21"/>
              </w:rPr>
              <w:t>Geometria, materiali, terreni, acqua, azioni e combinazioni</w:t>
            </w:r>
          </w:p>
        </w:tc>
      </w:tr>
      <w:tr w:rsidR="00983363" w14:paraId="3746AB83" w14:textId="77777777">
        <w:trPr>
          <w:cantSplit/>
          <w:jc w:val="center"/>
        </w:trPr>
        <w:tc>
          <w:tcPr>
            <w:tcW w:w="2381" w:type="dxa"/>
            <w:tcMar>
              <w:top w:w="90" w:type="dxa"/>
              <w:left w:w="90" w:type="dxa"/>
              <w:bottom w:w="90" w:type="dxa"/>
              <w:right w:w="90" w:type="dxa"/>
            </w:tcMar>
            <w:vAlign w:val="center"/>
          </w:tcPr>
          <w:p w14:paraId="3146ECC1" w14:textId="77777777" w:rsidR="00983363" w:rsidRDefault="000F779B">
            <w:pPr>
              <w:spacing w:before="20" w:after="20"/>
              <w:jc w:val="left"/>
            </w:pPr>
            <w:r>
              <w:rPr>
                <w:sz w:val="21"/>
              </w:rPr>
              <w:t>Sezione in c a</w:t>
            </w:r>
          </w:p>
        </w:tc>
        <w:tc>
          <w:tcPr>
            <w:tcW w:w="3402" w:type="dxa"/>
            <w:tcMar>
              <w:top w:w="90" w:type="dxa"/>
              <w:left w:w="90" w:type="dxa"/>
              <w:bottom w:w="90" w:type="dxa"/>
              <w:right w:w="90" w:type="dxa"/>
            </w:tcMar>
            <w:vAlign w:val="center"/>
          </w:tcPr>
          <w:p w14:paraId="08F57B10" w14:textId="77777777" w:rsidR="00983363" w:rsidRDefault="000F779B">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4C7ECB36" w14:textId="77777777" w:rsidR="00983363" w:rsidRDefault="000F779B">
            <w:pPr>
              <w:spacing w:before="20" w:after="20"/>
              <w:jc w:val="left"/>
            </w:pPr>
            <w:r>
              <w:rPr>
                <w:sz w:val="21"/>
              </w:rPr>
              <w:t>Geometria, barre, materiali e combinazioni N M V T</w:t>
            </w:r>
          </w:p>
        </w:tc>
      </w:tr>
      <w:tr w:rsidR="00983363" w14:paraId="3DB1EB04" w14:textId="77777777">
        <w:trPr>
          <w:cantSplit/>
          <w:jc w:val="center"/>
        </w:trPr>
        <w:tc>
          <w:tcPr>
            <w:tcW w:w="2381" w:type="dxa"/>
            <w:tcMar>
              <w:top w:w="90" w:type="dxa"/>
              <w:left w:w="90" w:type="dxa"/>
              <w:bottom w:w="90" w:type="dxa"/>
              <w:right w:w="90" w:type="dxa"/>
            </w:tcMar>
            <w:vAlign w:val="center"/>
          </w:tcPr>
          <w:p w14:paraId="2D2E92B6" w14:textId="77777777" w:rsidR="00983363" w:rsidRDefault="000F779B">
            <w:pPr>
              <w:spacing w:before="20" w:after="20"/>
              <w:jc w:val="left"/>
            </w:pPr>
            <w:r>
              <w:rPr>
                <w:sz w:val="21"/>
              </w:rPr>
              <w:t>Sezione composta</w:t>
            </w:r>
          </w:p>
        </w:tc>
        <w:tc>
          <w:tcPr>
            <w:tcW w:w="3402" w:type="dxa"/>
            <w:tcMar>
              <w:top w:w="90" w:type="dxa"/>
              <w:left w:w="90" w:type="dxa"/>
              <w:bottom w:w="90" w:type="dxa"/>
              <w:right w:w="90" w:type="dxa"/>
            </w:tcMar>
            <w:vAlign w:val="center"/>
          </w:tcPr>
          <w:p w14:paraId="6EBF2CF3" w14:textId="77777777" w:rsidR="00983363" w:rsidRDefault="000F779B">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372C6881" w14:textId="77777777" w:rsidR="00983363" w:rsidRDefault="000F779B">
            <w:pPr>
              <w:spacing w:before="20" w:after="20"/>
              <w:jc w:val="left"/>
            </w:pPr>
            <w:r>
              <w:rPr>
                <w:sz w:val="21"/>
              </w:rPr>
              <w:t>Tipo e geometria, soletta, barre, fasi e metodo</w:t>
            </w:r>
          </w:p>
        </w:tc>
      </w:tr>
      <w:tr w:rsidR="00983363" w14:paraId="1F60C5F6" w14:textId="77777777">
        <w:trPr>
          <w:cantSplit/>
          <w:jc w:val="center"/>
        </w:trPr>
        <w:tc>
          <w:tcPr>
            <w:tcW w:w="2381" w:type="dxa"/>
            <w:tcMar>
              <w:top w:w="90" w:type="dxa"/>
              <w:left w:w="90" w:type="dxa"/>
              <w:bottom w:w="90" w:type="dxa"/>
              <w:right w:w="90" w:type="dxa"/>
            </w:tcMar>
            <w:vAlign w:val="center"/>
          </w:tcPr>
          <w:p w14:paraId="6D91BD3C" w14:textId="77777777" w:rsidR="00983363" w:rsidRDefault="000F779B">
            <w:pPr>
              <w:spacing w:before="20" w:after="20"/>
              <w:jc w:val="left"/>
            </w:pPr>
            <w:r>
              <w:rPr>
                <w:sz w:val="21"/>
              </w:rPr>
              <w:t>Bridge Design</w:t>
            </w:r>
          </w:p>
        </w:tc>
        <w:tc>
          <w:tcPr>
            <w:tcW w:w="3402" w:type="dxa"/>
            <w:tcMar>
              <w:top w:w="90" w:type="dxa"/>
              <w:left w:w="90" w:type="dxa"/>
              <w:bottom w:w="90" w:type="dxa"/>
              <w:right w:w="90" w:type="dxa"/>
            </w:tcMar>
            <w:vAlign w:val="center"/>
          </w:tcPr>
          <w:p w14:paraId="0B159D43" w14:textId="77777777" w:rsidR="00983363" w:rsidRDefault="000F779B">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573ECD8F" w14:textId="77777777" w:rsidR="00983363" w:rsidRDefault="000F779B">
            <w:pPr>
              <w:spacing w:before="20" w:after="20"/>
              <w:jc w:val="left"/>
            </w:pPr>
            <w:r>
              <w:rPr>
                <w:sz w:val="21"/>
              </w:rPr>
              <w:t>Sito, campate, larghezza, famiglia, fondazioni e listino</w:t>
            </w:r>
          </w:p>
        </w:tc>
      </w:tr>
      <w:tr w:rsidR="00983363" w14:paraId="637D0612" w14:textId="77777777">
        <w:trPr>
          <w:cantSplit/>
          <w:jc w:val="center"/>
        </w:trPr>
        <w:tc>
          <w:tcPr>
            <w:tcW w:w="2381" w:type="dxa"/>
            <w:tcMar>
              <w:top w:w="90" w:type="dxa"/>
              <w:left w:w="90" w:type="dxa"/>
              <w:bottom w:w="90" w:type="dxa"/>
              <w:right w:w="90" w:type="dxa"/>
            </w:tcMar>
            <w:vAlign w:val="center"/>
          </w:tcPr>
          <w:p w14:paraId="5E972E21" w14:textId="77777777" w:rsidR="00983363" w:rsidRDefault="000F779B">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68D197EE" w14:textId="77777777" w:rsidR="00983363" w:rsidRDefault="000F779B">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4BBE6D89" w14:textId="77777777" w:rsidR="00983363" w:rsidRDefault="000F779B">
            <w:pPr>
              <w:spacing w:before="20" w:after="20"/>
              <w:jc w:val="left"/>
            </w:pPr>
            <w:r>
              <w:rPr>
                <w:sz w:val="21"/>
              </w:rPr>
              <w:t>Esposizioni, vita, materiale, diametri e condizioni esecutive</w:t>
            </w:r>
          </w:p>
        </w:tc>
      </w:tr>
      <w:tr w:rsidR="00983363" w14:paraId="59D26383" w14:textId="77777777">
        <w:trPr>
          <w:cantSplit/>
          <w:jc w:val="center"/>
        </w:trPr>
        <w:tc>
          <w:tcPr>
            <w:tcW w:w="2381" w:type="dxa"/>
            <w:tcMar>
              <w:top w:w="90" w:type="dxa"/>
              <w:left w:w="90" w:type="dxa"/>
              <w:bottom w:w="90" w:type="dxa"/>
              <w:right w:w="90" w:type="dxa"/>
            </w:tcMar>
            <w:vAlign w:val="center"/>
          </w:tcPr>
          <w:p w14:paraId="4E5ED08E" w14:textId="77777777" w:rsidR="00983363" w:rsidRDefault="000F779B">
            <w:pPr>
              <w:spacing w:before="20" w:after="20"/>
              <w:jc w:val="left"/>
            </w:pPr>
            <w:r>
              <w:rPr>
                <w:sz w:val="21"/>
              </w:rPr>
              <w:t>Acciaio per armature</w:t>
            </w:r>
          </w:p>
        </w:tc>
        <w:tc>
          <w:tcPr>
            <w:tcW w:w="3402" w:type="dxa"/>
            <w:tcMar>
              <w:top w:w="90" w:type="dxa"/>
              <w:left w:w="90" w:type="dxa"/>
              <w:bottom w:w="90" w:type="dxa"/>
              <w:right w:w="90" w:type="dxa"/>
            </w:tcMar>
            <w:vAlign w:val="center"/>
          </w:tcPr>
          <w:p w14:paraId="2673C6A2" w14:textId="77777777" w:rsidR="00983363" w:rsidRDefault="000F779B">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4297EFAC" w14:textId="77777777" w:rsidR="00983363" w:rsidRDefault="000F779B">
            <w:pPr>
              <w:spacing w:before="20" w:after="20"/>
              <w:jc w:val="left"/>
            </w:pPr>
            <w:r>
              <w:rPr>
                <w:sz w:val="21"/>
              </w:rPr>
              <w:t>Classe o dati personalizzati e coefficienti</w:t>
            </w:r>
          </w:p>
        </w:tc>
      </w:tr>
    </w:tbl>
    <w:p w14:paraId="7740841C" w14:textId="77777777" w:rsidR="00983363" w:rsidRDefault="00983363"/>
    <w:p w14:paraId="0119191E" w14:textId="77777777" w:rsidR="00983363" w:rsidRDefault="000F779B">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3AE53997" w14:textId="77777777" w:rsidR="00983363" w:rsidRDefault="000F779B">
      <w:pPr>
        <w:pStyle w:val="Titolo2"/>
        <w:keepNext/>
        <w:spacing w:after="140"/>
      </w:pPr>
      <w:bookmarkStart w:id="6" w:name="_Toc242173709"/>
      <w:r>
        <w:t>Leggere e compilare i campi</w:t>
      </w:r>
      <w:bookmarkEnd w:id="6"/>
    </w:p>
    <w:p w14:paraId="06DF1759" w14:textId="77777777" w:rsidR="00983363" w:rsidRDefault="000F779B">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378F66D5" w14:textId="77777777" w:rsidR="00983363" w:rsidRDefault="000F779B">
      <w:pPr>
        <w:spacing w:after="140"/>
      </w:pPr>
      <w:r>
        <w:t xml:space="preserve">I campi vuoti servono anche a rappresentare una bozza incompleta. Non sostituire sistematicamente un dato sconosciuto con zero: in alcuni campi zero ha un significato fisico, in altri attiva un automatismo, in altri è un errore. Bridge Design indica </w:t>
      </w:r>
      <w:r>
        <w:lastRenderedPageBreak/>
        <w:t>esplicitamente «0 = auto» per i parametri che lo consentono. Quando un campo è temporaneamente incompleto, leggere il messaggio della scheda prima di considerare i risultati.</w:t>
      </w:r>
    </w:p>
    <w:p w14:paraId="1368C762" w14:textId="77777777" w:rsidR="00983363" w:rsidRDefault="000F779B">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35B5B173" w14:textId="77777777" w:rsidR="00983363" w:rsidRDefault="000F779B">
      <w:pPr>
        <w:pStyle w:val="Titolo1"/>
        <w:keepNext/>
        <w:spacing w:after="140"/>
      </w:pPr>
      <w:bookmarkStart w:id="7" w:name="_Toc242173710"/>
      <w:r>
        <w:t>Progetti e gestione del lavoro</w:t>
      </w:r>
      <w:bookmarkEnd w:id="7"/>
    </w:p>
    <w:p w14:paraId="1665611F" w14:textId="77777777" w:rsidR="00983363" w:rsidRDefault="000F779B">
      <w:pPr>
        <w:pStyle w:val="Titolo2"/>
        <w:keepNext/>
        <w:spacing w:after="140"/>
      </w:pPr>
      <w:bookmarkStart w:id="8" w:name="_Toc242173711"/>
      <w:r>
        <w:t>Costruire una struttura leggibile</w:t>
      </w:r>
      <w:bookmarkEnd w:id="8"/>
    </w:p>
    <w:p w14:paraId="4A4B9BA8" w14:textId="77777777" w:rsidR="00983363" w:rsidRDefault="000F779B">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519F5B1D" w14:textId="77777777" w:rsidR="00983363" w:rsidRDefault="000F779B">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697754A1" w14:textId="77777777" w:rsidR="00983363" w:rsidRDefault="000F779B">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21F69050" w14:textId="77777777" w:rsidR="00983363" w:rsidRDefault="000F779B">
      <w:pPr>
        <w:pStyle w:val="Titolo2"/>
        <w:keepNext/>
        <w:spacing w:after="140"/>
      </w:pPr>
      <w:bookmarkStart w:id="9" w:name="_Toc242173712"/>
      <w:r>
        <w:t>Comprendere i dati comuni</w:t>
      </w:r>
      <w:bookmarkEnd w:id="9"/>
    </w:p>
    <w:p w14:paraId="0B0B0F27" w14:textId="77777777" w:rsidR="00983363" w:rsidRDefault="000F779B">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42510696" w14:textId="77777777" w:rsidR="00983363" w:rsidRDefault="000F779B">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397683E8" w14:textId="77777777" w:rsidR="00983363" w:rsidRDefault="000F779B">
      <w:pPr>
        <w:spacing w:after="140"/>
      </w:pPr>
      <w:r>
        <w:t xml:space="preserve">Quando si confermano o si salvano modifiche a un riferimento, le proprietà compatibili possono propagarsi ai discendenti. In assenza di un riferimento superiore, resta la scelta fra aggiornare i fogli dello stesso livello e mantenere il dato locale. I fogli nuovi ereditano </w:t>
      </w:r>
      <w:r>
        <w:lastRenderedPageBreak/>
        <w:t>ciò che è definito senza ambiguità. Se due riferimenti dello stesso livello sono discordanti, ANTHEA non sceglie silenziosamente uno dei due.</w:t>
      </w:r>
    </w:p>
    <w:p w14:paraId="12AF25D7" w14:textId="77777777" w:rsidR="00983363" w:rsidRDefault="000F779B">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644B5250" w14:textId="77777777" w:rsidR="00983363" w:rsidRDefault="000F779B">
      <w:pPr>
        <w:pStyle w:val="Titolo2"/>
        <w:keepNext/>
        <w:spacing w:after="140"/>
      </w:pPr>
      <w:bookmarkStart w:id="10" w:name="_Toc242173713"/>
      <w:r>
        <w:t>Spostare duplicare e annullare</w:t>
      </w:r>
      <w:bookmarkEnd w:id="10"/>
    </w:p>
    <w:p w14:paraId="38A1C385" w14:textId="77777777" w:rsidR="00983363" w:rsidRDefault="000F779B">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30D693D8" w14:textId="77777777" w:rsidR="00983363" w:rsidRDefault="000F779B">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32F286BB" w14:textId="77777777" w:rsidR="00983363" w:rsidRDefault="000F779B">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1D2795CB" w14:textId="77777777" w:rsidR="00983363" w:rsidRDefault="000F779B">
      <w:pPr>
        <w:pStyle w:val="Titolo2"/>
        <w:keepNext/>
        <w:spacing w:after="140"/>
      </w:pPr>
      <w:bookmarkStart w:id="11" w:name="_Toc242173714"/>
      <w:r>
        <w:t>Usare le revisioni</w:t>
      </w:r>
      <w:bookmarkEnd w:id="11"/>
    </w:p>
    <w:p w14:paraId="12AA48C4" w14:textId="77777777" w:rsidR="00983363" w:rsidRDefault="000F779B">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29B64DA3" w14:textId="77777777" w:rsidR="00983363" w:rsidRDefault="000F779B">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51CD362A" w14:textId="77777777" w:rsidR="00983363" w:rsidRDefault="000F779B">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48A3BBD4" w14:textId="77777777" w:rsidR="00983363" w:rsidRDefault="000F779B">
      <w:pPr>
        <w:pStyle w:val="Titolo2"/>
        <w:keepNext/>
        <w:spacing w:after="140"/>
      </w:pPr>
      <w:bookmarkStart w:id="12" w:name="_Toc242173715"/>
      <w:r>
        <w:lastRenderedPageBreak/>
        <w:t>Report del ramo e compatibilità degli archivi</w:t>
      </w:r>
      <w:bookmarkEnd w:id="12"/>
    </w:p>
    <w:p w14:paraId="4C69944C" w14:textId="77777777" w:rsidR="00983363" w:rsidRDefault="000F779B">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096B111D" w14:textId="77777777" w:rsidR="00983363" w:rsidRDefault="000F779B">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6B7C2F6B" w14:textId="77777777" w:rsidR="00983363" w:rsidRDefault="000F779B">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16340A51" w14:textId="77777777" w:rsidR="00983363" w:rsidRDefault="000F779B">
      <w:pPr>
        <w:pStyle w:val="Titolo2"/>
        <w:keepNext/>
        <w:spacing w:after="140"/>
      </w:pPr>
      <w:bookmarkStart w:id="13" w:name="_Toc242173716"/>
      <w:r>
        <w:t>Controllo della condivisione</w:t>
      </w:r>
      <w:bookmarkEnd w:id="13"/>
    </w:p>
    <w:p w14:paraId="657C955F" w14:textId="77777777" w:rsidR="00983363" w:rsidRDefault="000F779B">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777B5671" w14:textId="77777777" w:rsidR="00983363" w:rsidRDefault="000F779B">
      <w:pPr>
        <w:spacing w:after="140"/>
      </w:pPr>
      <w:r>
        <w:t>Consulta convenzioni e confini del calcolo (Wiki: Architettura del calcolo e convenzioni) prima di trasferire risultati fra moduli. La condivisione di un materiale non trasferisce automaticamente combinazioni o verifiche.</w:t>
      </w:r>
    </w:p>
    <w:p w14:paraId="51B033B2" w14:textId="77777777" w:rsidR="00983363" w:rsidRDefault="000F779B">
      <w:pPr>
        <w:pStyle w:val="Titolo1"/>
        <w:keepNext/>
        <w:spacing w:after="140"/>
      </w:pPr>
      <w:bookmarkStart w:id="14" w:name="_Toc242173717"/>
      <w:r>
        <w:t>Materiali e durabilità</w:t>
      </w:r>
      <w:bookmarkEnd w:id="14"/>
    </w:p>
    <w:p w14:paraId="6FBC1D3C" w14:textId="77777777" w:rsidR="00983363" w:rsidRDefault="000F779B">
      <w:pPr>
        <w:pStyle w:val="Titolo2"/>
        <w:keepNext/>
        <w:spacing w:after="140"/>
      </w:pPr>
      <w:bookmarkStart w:id="15" w:name="_Toc242173718"/>
      <w:r>
        <w:t>Preparare il calcestruzzo</w:t>
      </w:r>
      <w:bookmarkEnd w:id="15"/>
    </w:p>
    <w:p w14:paraId="1EBA8461" w14:textId="77777777" w:rsidR="00983363" w:rsidRDefault="000F779B">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74754132" w14:textId="77777777" w:rsidR="00983363" w:rsidRDefault="000F779B">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515311B3" w14:textId="77777777" w:rsidR="00983363" w:rsidRDefault="000F779B">
      <w:pPr>
        <w:spacing w:after="140"/>
      </w:pPr>
      <w:r>
        <w:t xml:space="preserve">Per il copriferro assegnare norma selezionata, vita nominale, tipo di elemento, diametro delle barre, dimensione dell'aggregato, tolleranza esecutiva e condizioni aggiuntive. Distinguere il minimo dal nominale. Quest'ultimo comprende il margine esecutivo </w:t>
      </w:r>
      <w:r>
        <w:lastRenderedPageBreak/>
        <w:t>previsto dalla scelta del foglio. Un diametro maggiore o un requisito di getto controterra può governare anche quando la durabilità richiederebbe meno.</w:t>
      </w:r>
    </w:p>
    <w:p w14:paraId="7ADAE7A6" w14:textId="77777777" w:rsidR="00983363" w:rsidRDefault="000F779B">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3AF5D386" w14:textId="77777777" w:rsidR="00983363" w:rsidRDefault="000F779B">
      <w:pPr>
        <w:pStyle w:val="Titolo2"/>
        <w:keepNext/>
        <w:spacing w:after="140"/>
      </w:pPr>
      <w:bookmarkStart w:id="16" w:name="_Toc242173719"/>
      <w:r>
        <w:t>Preparare l'acciaio per armature</w:t>
      </w:r>
      <w:bookmarkEnd w:id="16"/>
    </w:p>
    <w:p w14:paraId="03C09E37" w14:textId="77777777" w:rsidR="00983363" w:rsidRDefault="000F779B">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0F8251FD" w14:textId="77777777" w:rsidR="00983363" w:rsidRDefault="000F779B">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15901E9F" w14:textId="77777777" w:rsidR="00983363" w:rsidRDefault="000F779B">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54F366B8" w14:textId="77777777" w:rsidR="00983363" w:rsidRDefault="000F779B">
      <w:pPr>
        <w:pStyle w:val="Titolo1"/>
        <w:keepNext/>
        <w:spacing w:after="140"/>
      </w:pPr>
      <w:bookmarkStart w:id="17" w:name="_Toc242173720"/>
      <w:r>
        <w:t>Palo verticale</w:t>
      </w:r>
      <w:bookmarkEnd w:id="17"/>
    </w:p>
    <w:p w14:paraId="18B87A16" w14:textId="77777777" w:rsidR="00983363" w:rsidRDefault="000F779B">
      <w:pPr>
        <w:pStyle w:val="Titolo2"/>
        <w:keepNext/>
        <w:spacing w:after="140"/>
      </w:pPr>
      <w:bookmarkStart w:id="18" w:name="_Toc242173721"/>
      <w:r>
        <w:t>Compilazione ordinata</w:t>
      </w:r>
      <w:bookmarkEnd w:id="18"/>
    </w:p>
    <w:p w14:paraId="78305E47" w14:textId="77777777" w:rsidR="00983363" w:rsidRDefault="000F779B">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729DC426" w14:textId="77777777" w:rsidR="00983363" w:rsidRDefault="000F779B">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297AD779" w14:textId="77777777" w:rsidR="00983363" w:rsidRDefault="000F779B">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68A9058F" w14:textId="77777777" w:rsidR="00983363" w:rsidRDefault="000F779B">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37473F87" w14:textId="77777777" w:rsidR="00983363" w:rsidRDefault="000F779B">
      <w:pPr>
        <w:pStyle w:val="Titolo2"/>
        <w:keepNext/>
        <w:spacing w:after="140"/>
      </w:pPr>
      <w:bookmarkStart w:id="19" w:name="_Toc242173722"/>
      <w:r>
        <w:t>Coefficienti e gruppo di pali</w:t>
      </w:r>
      <w:bookmarkEnd w:id="19"/>
    </w:p>
    <w:p w14:paraId="435CEC31" w14:textId="77777777" w:rsidR="00983363" w:rsidRDefault="000F779B">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5EDDFEF2" w14:textId="77777777" w:rsidR="00983363" w:rsidRDefault="000F779B">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058A8061" w14:textId="77777777" w:rsidR="00983363" w:rsidRDefault="000F779B">
      <w:pPr>
        <w:pStyle w:val="Titolo2"/>
        <w:keepNext/>
        <w:spacing w:after="140"/>
      </w:pPr>
      <w:bookmarkStart w:id="20" w:name="_Toc242173723"/>
      <w:r>
        <w:t>Leggere i risultati</w:t>
      </w:r>
      <w:bookmarkEnd w:id="20"/>
    </w:p>
    <w:p w14:paraId="2D6BC362" w14:textId="77777777" w:rsidR="00983363" w:rsidRDefault="000F779B">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1A335EA5" w14:textId="77777777" w:rsidR="00983363" w:rsidRDefault="000F779B">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3FC2A3D4" w14:textId="77777777" w:rsidR="00983363" w:rsidRDefault="000F779B">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2913C539" w14:textId="77777777" w:rsidR="00983363" w:rsidRDefault="000F779B">
      <w:pPr>
        <w:pStyle w:val="Titolo2"/>
        <w:keepNext/>
        <w:spacing w:after="140"/>
      </w:pPr>
      <w:bookmarkStart w:id="21" w:name="_Toc242173724"/>
      <w:r>
        <w:t>Esempio di controllo manuale</w:t>
      </w:r>
      <w:bookmarkEnd w:id="21"/>
    </w:p>
    <w:p w14:paraId="7681E0F0" w14:textId="77777777" w:rsidR="00983363" w:rsidRDefault="000F779B">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6F9F5118" w14:textId="77777777" w:rsidR="00983363" w:rsidRDefault="000F779B">
      <w:pPr>
        <w:spacing w:after="140"/>
      </w:pPr>
      <w:r>
        <w:t xml:space="preserve">Procedere poi con i parametri realmente variabili del terreno. Non inserire τ = 50 nel campo Cu o c′ aspettandosi lo stesso risultato: quei parametri entrano in formule </w:t>
      </w:r>
      <w:r>
        <w:lastRenderedPageBreak/>
        <w:t>differenti. L'esempio serve a leggere il contributo restituito, non a sostituire il modello geotecnico.</w:t>
      </w:r>
    </w:p>
    <w:p w14:paraId="4DF6F3F0" w14:textId="77777777" w:rsidR="00983363" w:rsidRDefault="000F779B">
      <w:pPr>
        <w:pStyle w:val="Titolo1"/>
        <w:keepNext/>
        <w:spacing w:after="140"/>
      </w:pPr>
      <w:bookmarkStart w:id="22" w:name="_Toc242173725"/>
      <w:r>
        <w:t>Micropalo verticale</w:t>
      </w:r>
      <w:bookmarkEnd w:id="22"/>
    </w:p>
    <w:p w14:paraId="15F91F86" w14:textId="77777777" w:rsidR="00983363" w:rsidRDefault="000F779B">
      <w:pPr>
        <w:pStyle w:val="Titolo2"/>
        <w:keepNext/>
        <w:spacing w:after="140"/>
      </w:pPr>
      <w:bookmarkStart w:id="23" w:name="_Toc242173726"/>
      <w:r>
        <w:t>Dati del bulbo e dell'iniezione</w:t>
      </w:r>
      <w:bookmarkEnd w:id="23"/>
    </w:p>
    <w:p w14:paraId="113B0949" w14:textId="77777777" w:rsidR="00983363" w:rsidRDefault="000F779B">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20DFF270" w14:textId="77777777" w:rsidR="00983363" w:rsidRDefault="000F779B">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4A648003" w14:textId="77777777" w:rsidR="00983363" w:rsidRDefault="000F779B">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0C8FDE51" w14:textId="77777777" w:rsidR="00983363" w:rsidRDefault="000F779B">
      <w:pPr>
        <w:pStyle w:val="Titolo2"/>
        <w:keepNext/>
        <w:spacing w:after="140"/>
      </w:pPr>
      <w:bookmarkStart w:id="24" w:name="_Toc242173727"/>
      <w:r>
        <w:t>Tubo e peso</w:t>
      </w:r>
      <w:bookmarkEnd w:id="24"/>
    </w:p>
    <w:p w14:paraId="06507A22" w14:textId="77777777" w:rsidR="00983363" w:rsidRDefault="000F779B">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586A2060" w14:textId="77777777" w:rsidR="00983363" w:rsidRDefault="000F779B">
      <w:pPr>
        <w:spacing w:after="140"/>
      </w:pPr>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14:paraId="7A68DB4A" w14:textId="77777777" w:rsidR="00983363" w:rsidRDefault="000F779B">
      <w:pPr>
        <w:pStyle w:val="Titolo1"/>
        <w:keepNext/>
        <w:spacing w:after="140"/>
      </w:pPr>
      <w:bookmarkStart w:id="25" w:name="_Toc242173728"/>
      <w:r>
        <w:t>Pali e micropali caricati orizzontalmente</w:t>
      </w:r>
      <w:bookmarkEnd w:id="25"/>
    </w:p>
    <w:p w14:paraId="23B18C9D" w14:textId="77777777" w:rsidR="00983363" w:rsidRDefault="000F779B">
      <w:pPr>
        <w:pStyle w:val="Titolo2"/>
        <w:keepNext/>
        <w:spacing w:after="140"/>
      </w:pPr>
      <w:bookmarkStart w:id="26" w:name="_Toc242173729"/>
      <w:r>
        <w:t>Preparare un modello coerente</w:t>
      </w:r>
      <w:bookmarkEnd w:id="26"/>
    </w:p>
    <w:p w14:paraId="6D6C17B5" w14:textId="77777777" w:rsidR="00983363" w:rsidRDefault="000F779B">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66D66F31" w14:textId="77777777" w:rsidR="00983363" w:rsidRDefault="000F779B">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4B748F21" w14:textId="77777777" w:rsidR="00983363" w:rsidRDefault="000F779B">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51A3C725" w14:textId="77777777" w:rsidR="00983363" w:rsidRDefault="000F779B">
      <w:pPr>
        <w:pStyle w:val="Titolo2"/>
        <w:keepNext/>
        <w:spacing w:after="140"/>
      </w:pPr>
      <w:bookmarkStart w:id="27" w:name="_Toc242173730"/>
      <w:r>
        <w:t>Momento resistente del palo in calcestruzzo</w:t>
      </w:r>
      <w:bookmarkEnd w:id="27"/>
    </w:p>
    <w:p w14:paraId="131BAE56" w14:textId="77777777" w:rsidR="00983363" w:rsidRDefault="000F779B">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27FBCF31" w14:textId="77777777" w:rsidR="00983363" w:rsidRDefault="000F779B">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02485C40" w14:textId="77777777" w:rsidR="00983363" w:rsidRDefault="000F779B">
      <w:pPr>
        <w:pStyle w:val="Titolo2"/>
        <w:keepNext/>
        <w:spacing w:after="140"/>
      </w:pPr>
      <w:bookmarkStart w:id="28" w:name="_Toc242173731"/>
      <w:r>
        <w:t>Sezione CHS del micropalo</w:t>
      </w:r>
      <w:bookmarkEnd w:id="28"/>
    </w:p>
    <w:p w14:paraId="2D07C7BC" w14:textId="77777777" w:rsidR="00983363" w:rsidRDefault="000F779B">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1E8651E4" w14:textId="77777777" w:rsidR="00983363" w:rsidRDefault="000F779B">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22005319" w14:textId="77777777" w:rsidR="00983363" w:rsidRDefault="000F779B">
      <w:pPr>
        <w:pStyle w:val="Titolo2"/>
        <w:keepNext/>
        <w:spacing w:after="140"/>
      </w:pPr>
      <w:bookmarkStart w:id="29" w:name="_Toc242173732"/>
      <w:r>
        <w:t>Interpretare diagrammi e capacità</w:t>
      </w:r>
      <w:bookmarkEnd w:id="29"/>
    </w:p>
    <w:p w14:paraId="0180B390" w14:textId="77777777" w:rsidR="00983363" w:rsidRDefault="000F779B">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417547BF" w14:textId="77777777" w:rsidR="00983363" w:rsidRDefault="000F779B">
      <w:pPr>
        <w:spacing w:after="140"/>
      </w:pPr>
      <w:r>
        <w:t xml:space="preserve">Nei regimi granulari corti o intermedi può comparire una reazione concentrata al piede, necessaria per l'equilibrio del modello. Un salto nel taglio in quel punto non è necessariamente un errore grafico. Il risultato non include spostamenti laterali di </w:t>
      </w:r>
      <w:r>
        <w:lastRenderedPageBreak/>
        <w:t>esercizio e non è una soluzione con molle p y. Se il problema principale è limitare la rotazione in testa o lo spostamento, occorre un modello di deformabilità ulteriore.</w:t>
      </w:r>
    </w:p>
    <w:p w14:paraId="4B4E3936" w14:textId="77777777" w:rsidR="00983363" w:rsidRDefault="000F779B">
      <w:pPr>
        <w:pStyle w:val="Titolo2"/>
        <w:keepNext/>
        <w:spacing w:after="140"/>
      </w:pPr>
      <w:bookmarkStart w:id="30" w:name="_Toc242173733"/>
      <w:r>
        <w:t>Separare tubo e diametro geotecnico</w:t>
      </w:r>
      <w:bookmarkEnd w:id="30"/>
    </w:p>
    <w:p w14:paraId="12F5B538" w14:textId="77777777" w:rsidR="00983363" w:rsidRDefault="000F779B">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7735EEB2" w14:textId="77777777" w:rsidR="00983363" w:rsidRDefault="000F779B">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6B131C32" w14:textId="77777777" w:rsidR="00983363" w:rsidRDefault="000F779B">
      <w:pPr>
        <w:spacing w:after="140"/>
      </w:pPr>
      <w:r>
        <w:t>Il calcolo di capacità con Broms è distinto dalla risposta elastica del palo (Wiki: Risposta elastica del palo orizzontale). Non usare un carico limite per dedurre direttamente lo spostamento di esercizio.</w:t>
      </w:r>
    </w:p>
    <w:p w14:paraId="572D9BFB" w14:textId="77777777" w:rsidR="00983363" w:rsidRDefault="000F779B">
      <w:pPr>
        <w:pStyle w:val="Titolo1"/>
        <w:keepNext/>
        <w:spacing w:after="140"/>
      </w:pPr>
      <w:bookmarkStart w:id="31" w:name="_Toc242173734"/>
      <w:r>
        <w:t>Sezione composta da ponte</w:t>
      </w:r>
      <w:bookmarkEnd w:id="31"/>
    </w:p>
    <w:p w14:paraId="0BC5C2BB" w14:textId="77777777" w:rsidR="00983363" w:rsidRDefault="000F779B">
      <w:pPr>
        <w:pStyle w:val="Titolo2"/>
        <w:keepNext/>
        <w:spacing w:after="140"/>
      </w:pPr>
      <w:bookmarkStart w:id="32" w:name="_Toc242173735"/>
      <w:r>
        <w:t>Definire la sezione locale</w:t>
      </w:r>
      <w:bookmarkEnd w:id="32"/>
    </w:p>
    <w:p w14:paraId="3CCC2B8B" w14:textId="77777777" w:rsidR="00983363" w:rsidRDefault="000F779B">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7FAF4264" w14:textId="77777777" w:rsidR="00983363" w:rsidRDefault="000F779B">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019300CD" w14:textId="77777777" w:rsidR="00983363" w:rsidRDefault="000F779B">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7F925F5B" w14:textId="77777777" w:rsidR="00983363" w:rsidRDefault="000F779B">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w:t>
      </w:r>
      <w:r>
        <w:lastRenderedPageBreak/>
        <w:t>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14:paraId="2D6130AE" w14:textId="77777777" w:rsidR="00983363" w:rsidRDefault="000F779B">
      <w:pPr>
        <w:pStyle w:val="Titolo2"/>
        <w:keepNext/>
        <w:spacing w:after="140"/>
      </w:pPr>
      <w:bookmarkStart w:id="33" w:name="_Toc242173736"/>
      <w:r>
        <w:t>Compilare la sezione con anima inclinata</w:t>
      </w:r>
      <w:bookmarkEnd w:id="33"/>
    </w:p>
    <w:p w14:paraId="04954394" w14:textId="77777777" w:rsidR="00983363" w:rsidRDefault="000F779B">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6D4E395D" w14:textId="77777777" w:rsidR="00983363" w:rsidRDefault="000F779B">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6CFB9241" w14:textId="77777777" w:rsidR="00983363" w:rsidRDefault="000F779B">
      <w:pPr>
        <w:keepNext/>
        <w:spacing w:after="140"/>
      </w:pPr>
      <w:r>
        <w:rPr>
          <w:noProof/>
        </w:rPr>
        <w:drawing>
          <wp:inline distT="0" distB="0" distL="0" distR="0" wp14:anchorId="21C8C17A" wp14:editId="2DB31F2B">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0A26AFFE" w14:textId="77777777" w:rsidR="00983363" w:rsidRDefault="000F779B">
      <w:pPr>
        <w:pStyle w:val="Didascalia"/>
      </w:pPr>
      <w:r>
        <w:t>H con anima inclinata e scostamento positivo di 300 mm</w:t>
      </w:r>
    </w:p>
    <w:p w14:paraId="093A57CD" w14:textId="77777777" w:rsidR="00983363" w:rsidRDefault="000F779B">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1E47139D" w14:textId="77777777" w:rsidR="00983363" w:rsidRDefault="000F779B">
      <w:pPr>
        <w:pStyle w:val="Titolo2"/>
        <w:keepNext/>
        <w:spacing w:after="140"/>
      </w:pPr>
      <w:bookmarkStart w:id="34" w:name="_Toc242173737"/>
      <w:r>
        <w:lastRenderedPageBreak/>
        <w:t>Compilare il cassoncino</w:t>
      </w:r>
      <w:bookmarkEnd w:id="34"/>
    </w:p>
    <w:p w14:paraId="27C83418" w14:textId="77777777" w:rsidR="00983363" w:rsidRDefault="000F779B">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46835030" w14:textId="77777777" w:rsidR="00983363" w:rsidRDefault="000F779B">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36A8289D" w14:textId="77777777" w:rsidR="00983363" w:rsidRDefault="000F779B">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6C2AED71" w14:textId="77777777" w:rsidR="00983363" w:rsidRDefault="000F779B">
      <w:pPr>
        <w:keepNext/>
        <w:spacing w:after="140"/>
      </w:pPr>
      <w:r>
        <w:rPr>
          <w:noProof/>
        </w:rPr>
        <w:drawing>
          <wp:inline distT="0" distB="0" distL="0" distR="0" wp14:anchorId="4BBF70CA" wp14:editId="0A56C9C1">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45E40328" w14:textId="77777777" w:rsidR="00983363" w:rsidRDefault="000F779B">
      <w:pPr>
        <w:pStyle w:val="Didascalia"/>
      </w:pPr>
      <w:r>
        <w:t>Cassoncino con due anime inclinate e due piattabande superiori</w:t>
      </w:r>
    </w:p>
    <w:p w14:paraId="575A0027" w14:textId="77777777" w:rsidR="00983363" w:rsidRDefault="000F779B">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32C4C437" w14:textId="77777777" w:rsidR="00983363" w:rsidRDefault="000F779B">
      <w:pPr>
        <w:pStyle w:val="Titolo2"/>
        <w:keepNext/>
        <w:spacing w:after="140"/>
      </w:pPr>
      <w:bookmarkStart w:id="35" w:name="_Toc242173738"/>
      <w:r>
        <w:t>Leggere le proprietà e riconoscere i limiti</w:t>
      </w:r>
      <w:bookmarkEnd w:id="35"/>
    </w:p>
    <w:p w14:paraId="41A848F9" w14:textId="77777777" w:rsidR="00983363" w:rsidRDefault="000F779B">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83363" w14:paraId="089E9B12" w14:textId="77777777">
        <w:trPr>
          <w:cantSplit/>
          <w:tblHeader/>
          <w:jc w:val="center"/>
        </w:trPr>
        <w:tc>
          <w:tcPr>
            <w:tcW w:w="2381" w:type="dxa"/>
            <w:shd w:val="clear" w:color="auto" w:fill="E7E6E6"/>
            <w:tcMar>
              <w:top w:w="90" w:type="dxa"/>
              <w:left w:w="90" w:type="dxa"/>
              <w:bottom w:w="90" w:type="dxa"/>
              <w:right w:w="90" w:type="dxa"/>
            </w:tcMar>
            <w:vAlign w:val="center"/>
          </w:tcPr>
          <w:p w14:paraId="70044DDF" w14:textId="77777777" w:rsidR="00983363" w:rsidRDefault="000F779B">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702C66E9" w14:textId="77777777" w:rsidR="00983363" w:rsidRDefault="000F779B">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7274DF12" w14:textId="77777777" w:rsidR="00983363" w:rsidRDefault="000F779B">
            <w:pPr>
              <w:spacing w:before="20" w:after="20"/>
              <w:jc w:val="left"/>
            </w:pPr>
            <w:r>
              <w:rPr>
                <w:b/>
                <w:sz w:val="21"/>
              </w:rPr>
              <w:t>Cassoncino con rientro 250 mm</w:t>
            </w:r>
          </w:p>
        </w:tc>
      </w:tr>
      <w:tr w:rsidR="00983363" w14:paraId="3766F1A8" w14:textId="77777777">
        <w:trPr>
          <w:cantSplit/>
          <w:jc w:val="center"/>
        </w:trPr>
        <w:tc>
          <w:tcPr>
            <w:tcW w:w="2381" w:type="dxa"/>
            <w:tcMar>
              <w:top w:w="90" w:type="dxa"/>
              <w:left w:w="90" w:type="dxa"/>
              <w:bottom w:w="90" w:type="dxa"/>
              <w:right w:w="90" w:type="dxa"/>
            </w:tcMar>
            <w:vAlign w:val="center"/>
          </w:tcPr>
          <w:p w14:paraId="47AFB9CF" w14:textId="77777777" w:rsidR="00983363" w:rsidRDefault="000F779B">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3B7823D9" w14:textId="77777777" w:rsidR="00983363" w:rsidRDefault="000F779B">
            <w:pPr>
              <w:spacing w:before="20" w:after="20"/>
              <w:jc w:val="center"/>
            </w:pPr>
            <w:r>
              <w:rPr>
                <w:sz w:val="21"/>
              </w:rPr>
              <w:t>590,476 cm²</w:t>
            </w:r>
          </w:p>
        </w:tc>
        <w:tc>
          <w:tcPr>
            <w:tcW w:w="3855" w:type="dxa"/>
            <w:tcMar>
              <w:top w:w="90" w:type="dxa"/>
              <w:left w:w="90" w:type="dxa"/>
              <w:bottom w:w="90" w:type="dxa"/>
              <w:right w:w="90" w:type="dxa"/>
            </w:tcMar>
            <w:vAlign w:val="center"/>
          </w:tcPr>
          <w:p w14:paraId="0B041A05" w14:textId="77777777" w:rsidR="00983363" w:rsidRDefault="000F779B">
            <w:pPr>
              <w:spacing w:before="20" w:after="20"/>
              <w:jc w:val="center"/>
            </w:pPr>
            <w:r>
              <w:rPr>
                <w:sz w:val="21"/>
              </w:rPr>
              <w:t>1083,838 cm²</w:t>
            </w:r>
          </w:p>
        </w:tc>
      </w:tr>
      <w:tr w:rsidR="00983363" w14:paraId="5E2194D0" w14:textId="77777777">
        <w:trPr>
          <w:cantSplit/>
          <w:jc w:val="center"/>
        </w:trPr>
        <w:tc>
          <w:tcPr>
            <w:tcW w:w="2381" w:type="dxa"/>
            <w:tcMar>
              <w:top w:w="90" w:type="dxa"/>
              <w:left w:w="90" w:type="dxa"/>
              <w:bottom w:w="90" w:type="dxa"/>
              <w:right w:w="90" w:type="dxa"/>
            </w:tcMar>
            <w:vAlign w:val="center"/>
          </w:tcPr>
          <w:p w14:paraId="03518A95" w14:textId="77777777" w:rsidR="00983363" w:rsidRDefault="000F779B">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6A3E33B8" w14:textId="77777777" w:rsidR="00983363" w:rsidRDefault="000F779B">
            <w:pPr>
              <w:spacing w:before="20" w:after="20"/>
              <w:jc w:val="center"/>
            </w:pPr>
            <w:r>
              <w:rPr>
                <w:sz w:val="21"/>
              </w:rPr>
              <w:t>−1057,245 mm</w:t>
            </w:r>
          </w:p>
        </w:tc>
        <w:tc>
          <w:tcPr>
            <w:tcW w:w="3855" w:type="dxa"/>
            <w:tcMar>
              <w:top w:w="90" w:type="dxa"/>
              <w:left w:w="90" w:type="dxa"/>
              <w:bottom w:w="90" w:type="dxa"/>
              <w:right w:w="90" w:type="dxa"/>
            </w:tcMar>
            <w:vAlign w:val="center"/>
          </w:tcPr>
          <w:p w14:paraId="6F52FF85" w14:textId="77777777" w:rsidR="00983363" w:rsidRDefault="000F779B">
            <w:pPr>
              <w:spacing w:before="20" w:after="20"/>
              <w:jc w:val="center"/>
            </w:pPr>
            <w:r>
              <w:rPr>
                <w:sz w:val="21"/>
              </w:rPr>
              <w:t>−1030,239 mm</w:t>
            </w:r>
          </w:p>
        </w:tc>
      </w:tr>
      <w:tr w:rsidR="00983363" w14:paraId="0D59F3B9" w14:textId="77777777">
        <w:trPr>
          <w:cantSplit/>
          <w:jc w:val="center"/>
        </w:trPr>
        <w:tc>
          <w:tcPr>
            <w:tcW w:w="2381" w:type="dxa"/>
            <w:tcMar>
              <w:top w:w="90" w:type="dxa"/>
              <w:left w:w="90" w:type="dxa"/>
              <w:bottom w:w="90" w:type="dxa"/>
              <w:right w:w="90" w:type="dxa"/>
            </w:tcMar>
            <w:vAlign w:val="center"/>
          </w:tcPr>
          <w:p w14:paraId="4956E75F" w14:textId="77777777" w:rsidR="00983363" w:rsidRDefault="000F779B">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25F7125D" w14:textId="77777777" w:rsidR="00983363" w:rsidRDefault="000F779B">
            <w:pPr>
              <w:spacing w:before="20" w:after="20"/>
              <w:jc w:val="center"/>
            </w:pPr>
            <w:r>
              <w:rPr>
                <w:sz w:val="21"/>
              </w:rPr>
              <w:t>3385733,876 cm⁴</w:t>
            </w:r>
          </w:p>
        </w:tc>
        <w:tc>
          <w:tcPr>
            <w:tcW w:w="3855" w:type="dxa"/>
            <w:tcMar>
              <w:top w:w="90" w:type="dxa"/>
              <w:left w:w="90" w:type="dxa"/>
              <w:bottom w:w="90" w:type="dxa"/>
              <w:right w:w="90" w:type="dxa"/>
            </w:tcMar>
            <w:vAlign w:val="center"/>
          </w:tcPr>
          <w:p w14:paraId="12882E03" w14:textId="77777777" w:rsidR="00983363" w:rsidRDefault="000F779B">
            <w:pPr>
              <w:spacing w:before="20" w:after="20"/>
              <w:jc w:val="center"/>
            </w:pPr>
            <w:r>
              <w:rPr>
                <w:sz w:val="21"/>
              </w:rPr>
              <w:t>6041896,480 cm⁴</w:t>
            </w:r>
          </w:p>
        </w:tc>
      </w:tr>
      <w:tr w:rsidR="00983363" w14:paraId="2133AD19" w14:textId="77777777">
        <w:trPr>
          <w:cantSplit/>
          <w:jc w:val="center"/>
        </w:trPr>
        <w:tc>
          <w:tcPr>
            <w:tcW w:w="2381" w:type="dxa"/>
            <w:tcMar>
              <w:top w:w="90" w:type="dxa"/>
              <w:left w:w="90" w:type="dxa"/>
              <w:bottom w:w="90" w:type="dxa"/>
              <w:right w:w="90" w:type="dxa"/>
            </w:tcMar>
            <w:vAlign w:val="center"/>
          </w:tcPr>
          <w:p w14:paraId="4EE7B063" w14:textId="77777777" w:rsidR="00983363" w:rsidRDefault="000F779B">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296697F0" w14:textId="77777777" w:rsidR="00983363" w:rsidRDefault="000F779B">
            <w:pPr>
              <w:spacing w:before="20" w:after="20"/>
              <w:jc w:val="center"/>
            </w:pPr>
            <w:r>
              <w:rPr>
                <w:sz w:val="21"/>
              </w:rPr>
              <w:t>Una e una</w:t>
            </w:r>
          </w:p>
        </w:tc>
        <w:tc>
          <w:tcPr>
            <w:tcW w:w="3855" w:type="dxa"/>
            <w:tcMar>
              <w:top w:w="90" w:type="dxa"/>
              <w:left w:w="90" w:type="dxa"/>
              <w:bottom w:w="90" w:type="dxa"/>
              <w:right w:w="90" w:type="dxa"/>
            </w:tcMar>
            <w:vAlign w:val="center"/>
          </w:tcPr>
          <w:p w14:paraId="5FDFA116" w14:textId="77777777" w:rsidR="00983363" w:rsidRDefault="000F779B">
            <w:pPr>
              <w:spacing w:before="20" w:after="20"/>
              <w:jc w:val="center"/>
            </w:pPr>
            <w:r>
              <w:rPr>
                <w:sz w:val="21"/>
              </w:rPr>
              <w:t>Due e due</w:t>
            </w:r>
          </w:p>
        </w:tc>
      </w:tr>
    </w:tbl>
    <w:p w14:paraId="56846555" w14:textId="77777777" w:rsidR="00983363" w:rsidRDefault="00983363"/>
    <w:p w14:paraId="30305222" w14:textId="77777777" w:rsidR="00983363" w:rsidRDefault="000F779B">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48CBBD8A" w14:textId="77777777" w:rsidR="00983363" w:rsidRDefault="000F779B">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4B333325" w14:textId="77777777" w:rsidR="00983363" w:rsidRDefault="000F779B">
      <w:pPr>
        <w:spacing w:after="140"/>
      </w:pPr>
      <w:r>
        <w:t xml:space="preserve">Per il cassoncino torsione e distorsione della cella e diaframmi sono verificati soltanto se si attivano le verifiche a torsione. Restano esclusi gli irrigidimenti longitudinali del fondo: </w:t>
      </w:r>
      <w:r>
        <w:lastRenderedPageBreak/>
        <w:t>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063DEE62" w14:textId="77777777" w:rsidR="00983363" w:rsidRDefault="000F779B">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10EED436" w14:textId="77777777" w:rsidR="00983363" w:rsidRDefault="000F779B">
      <w:pPr>
        <w:pStyle w:val="Titolo2"/>
        <w:keepNext/>
        <w:spacing w:after="140"/>
      </w:pPr>
      <w:bookmarkStart w:id="36" w:name="_Toc242173739"/>
      <w:r>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83363" w14:paraId="6A53E50A" w14:textId="77777777">
        <w:trPr>
          <w:cantSplit/>
          <w:tblHeader/>
          <w:jc w:val="center"/>
        </w:trPr>
        <w:tc>
          <w:tcPr>
            <w:tcW w:w="2381" w:type="dxa"/>
            <w:shd w:val="clear" w:color="auto" w:fill="E7E6E6"/>
            <w:tcMar>
              <w:top w:w="90" w:type="dxa"/>
              <w:left w:w="90" w:type="dxa"/>
              <w:bottom w:w="90" w:type="dxa"/>
              <w:right w:w="90" w:type="dxa"/>
            </w:tcMar>
            <w:vAlign w:val="center"/>
          </w:tcPr>
          <w:p w14:paraId="354FCE58" w14:textId="77777777" w:rsidR="00983363" w:rsidRDefault="000F779B">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51ABDEAF" w14:textId="77777777" w:rsidR="00983363" w:rsidRDefault="000F779B">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498ABBD0" w14:textId="77777777" w:rsidR="00983363" w:rsidRDefault="000F779B">
            <w:pPr>
              <w:spacing w:before="20" w:after="20"/>
              <w:jc w:val="left"/>
            </w:pPr>
            <w:r>
              <w:rPr>
                <w:b/>
                <w:sz w:val="21"/>
              </w:rPr>
              <w:t>Aspetto da controllare</w:t>
            </w:r>
          </w:p>
        </w:tc>
      </w:tr>
      <w:tr w:rsidR="00983363" w14:paraId="4FC7D125" w14:textId="77777777">
        <w:trPr>
          <w:cantSplit/>
          <w:jc w:val="center"/>
        </w:trPr>
        <w:tc>
          <w:tcPr>
            <w:tcW w:w="2381" w:type="dxa"/>
            <w:tcMar>
              <w:top w:w="90" w:type="dxa"/>
              <w:left w:w="90" w:type="dxa"/>
              <w:bottom w:w="90" w:type="dxa"/>
              <w:right w:w="90" w:type="dxa"/>
            </w:tcMar>
            <w:vAlign w:val="center"/>
          </w:tcPr>
          <w:p w14:paraId="2F869F9A" w14:textId="77777777" w:rsidR="00983363" w:rsidRDefault="000F779B">
            <w:pPr>
              <w:spacing w:before="20" w:after="20"/>
              <w:jc w:val="left"/>
            </w:pPr>
            <w:r>
              <w:rPr>
                <w:sz w:val="21"/>
              </w:rPr>
              <w:t>Cumulativo</w:t>
            </w:r>
          </w:p>
        </w:tc>
        <w:tc>
          <w:tcPr>
            <w:tcW w:w="3402" w:type="dxa"/>
            <w:tcMar>
              <w:top w:w="90" w:type="dxa"/>
              <w:left w:w="90" w:type="dxa"/>
              <w:bottom w:w="90" w:type="dxa"/>
              <w:right w:w="90" w:type="dxa"/>
            </w:tcMar>
            <w:vAlign w:val="center"/>
          </w:tcPr>
          <w:p w14:paraId="5AA5B128" w14:textId="77777777" w:rsidR="00983363" w:rsidRDefault="000F779B">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218A400C" w14:textId="77777777" w:rsidR="00983363" w:rsidRDefault="000F779B">
            <w:pPr>
              <w:spacing w:before="20" w:after="20"/>
              <w:jc w:val="left"/>
            </w:pPr>
            <w:r>
              <w:rPr>
                <w:sz w:val="21"/>
              </w:rPr>
              <w:t>Non rappresenta una memoria costitutiva cronologica</w:t>
            </w:r>
          </w:p>
        </w:tc>
      </w:tr>
      <w:tr w:rsidR="00983363" w14:paraId="11795CA6" w14:textId="77777777">
        <w:trPr>
          <w:cantSplit/>
          <w:jc w:val="center"/>
        </w:trPr>
        <w:tc>
          <w:tcPr>
            <w:tcW w:w="2381" w:type="dxa"/>
            <w:tcMar>
              <w:top w:w="90" w:type="dxa"/>
              <w:left w:w="90" w:type="dxa"/>
              <w:bottom w:w="90" w:type="dxa"/>
              <w:right w:w="90" w:type="dxa"/>
            </w:tcMar>
            <w:vAlign w:val="center"/>
          </w:tcPr>
          <w:p w14:paraId="3FAF488A" w14:textId="77777777" w:rsidR="00983363" w:rsidRDefault="000F779B">
            <w:pPr>
              <w:spacing w:before="20" w:after="20"/>
              <w:jc w:val="left"/>
            </w:pPr>
            <w:r>
              <w:rPr>
                <w:sz w:val="21"/>
              </w:rPr>
              <w:t>Storico lineare</w:t>
            </w:r>
          </w:p>
        </w:tc>
        <w:tc>
          <w:tcPr>
            <w:tcW w:w="3402" w:type="dxa"/>
            <w:tcMar>
              <w:top w:w="90" w:type="dxa"/>
              <w:left w:w="90" w:type="dxa"/>
              <w:bottom w:w="90" w:type="dxa"/>
              <w:right w:w="90" w:type="dxa"/>
            </w:tcMar>
            <w:vAlign w:val="center"/>
          </w:tcPr>
          <w:p w14:paraId="427EB6A4" w14:textId="77777777" w:rsidR="00983363" w:rsidRDefault="000F779B">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1231899F" w14:textId="77777777" w:rsidR="00983363" w:rsidRDefault="000F779B">
            <w:pPr>
              <w:spacing w:before="20" w:after="20"/>
              <w:jc w:val="left"/>
            </w:pPr>
            <w:r>
              <w:rPr>
                <w:sz w:val="21"/>
              </w:rPr>
              <w:t>φ o n del nuovo incremento non rilassa automaticamente tutto il passato</w:t>
            </w:r>
          </w:p>
        </w:tc>
      </w:tr>
      <w:tr w:rsidR="00983363" w14:paraId="3BC0554F" w14:textId="77777777">
        <w:trPr>
          <w:cantSplit/>
          <w:jc w:val="center"/>
        </w:trPr>
        <w:tc>
          <w:tcPr>
            <w:tcW w:w="2381" w:type="dxa"/>
            <w:tcMar>
              <w:top w:w="90" w:type="dxa"/>
              <w:left w:w="90" w:type="dxa"/>
              <w:bottom w:w="90" w:type="dxa"/>
              <w:right w:w="90" w:type="dxa"/>
            </w:tcMar>
            <w:vAlign w:val="center"/>
          </w:tcPr>
          <w:p w14:paraId="77E41582" w14:textId="77777777" w:rsidR="00983363" w:rsidRDefault="000F779B">
            <w:pPr>
              <w:spacing w:before="20" w:after="20"/>
              <w:jc w:val="left"/>
            </w:pPr>
            <w:r>
              <w:rPr>
                <w:sz w:val="21"/>
              </w:rPr>
              <w:t>Storico non lineare</w:t>
            </w:r>
          </w:p>
        </w:tc>
        <w:tc>
          <w:tcPr>
            <w:tcW w:w="3402" w:type="dxa"/>
            <w:tcMar>
              <w:top w:w="90" w:type="dxa"/>
              <w:left w:w="90" w:type="dxa"/>
              <w:bottom w:w="90" w:type="dxa"/>
              <w:right w:w="90" w:type="dxa"/>
            </w:tcMar>
            <w:vAlign w:val="center"/>
          </w:tcPr>
          <w:p w14:paraId="041A07D4" w14:textId="77777777" w:rsidR="00983363" w:rsidRDefault="000F779B">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75AAFD32" w14:textId="77777777" w:rsidR="00983363" w:rsidRDefault="000F779B">
            <w:pPr>
              <w:spacing w:before="20" w:after="20"/>
              <w:jc w:val="left"/>
            </w:pPr>
            <w:r>
              <w:rPr>
                <w:sz w:val="21"/>
              </w:rPr>
              <w:t>Sezione lorda e caratteristiche istantanee; niente riduzione locale di classe 4</w:t>
            </w:r>
          </w:p>
        </w:tc>
      </w:tr>
    </w:tbl>
    <w:p w14:paraId="5C959223" w14:textId="77777777" w:rsidR="00983363" w:rsidRDefault="00983363"/>
    <w:p w14:paraId="71142BC4" w14:textId="77777777" w:rsidR="00983363" w:rsidRDefault="000F779B">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2DE0035A" w14:textId="77777777" w:rsidR="00983363" w:rsidRDefault="000F779B">
      <w:pPr>
        <w:pStyle w:val="Titolo2"/>
        <w:keepNext/>
        <w:spacing w:after="140"/>
      </w:pPr>
      <w:bookmarkStart w:id="37" w:name="_Toc242173740"/>
      <w:r>
        <w:t>Costruire le fasi</w:t>
      </w:r>
      <w:bookmarkEnd w:id="37"/>
    </w:p>
    <w:p w14:paraId="05ED64FF" w14:textId="77777777" w:rsidR="00983363" w:rsidRDefault="000F779B">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7F48412E" w14:textId="77777777" w:rsidR="00983363" w:rsidRDefault="000F779B">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11F98AE8" w14:textId="77777777" w:rsidR="00983363" w:rsidRDefault="000F779B">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2D52B03D" w14:textId="77777777" w:rsidR="00983363" w:rsidRDefault="000F779B">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583FD259" w14:textId="77777777" w:rsidR="00983363" w:rsidRDefault="000F779B">
      <w:pPr>
        <w:pStyle w:val="Titolo2"/>
        <w:keepNext/>
        <w:spacing w:after="140"/>
      </w:pPr>
      <w:bookmarkStart w:id="38" w:name="_Toc242173741"/>
      <w:r>
        <w:t>Leggere efficacia tensioni e controlli locali</w:t>
      </w:r>
      <w:bookmarkEnd w:id="38"/>
    </w:p>
    <w:p w14:paraId="23759765" w14:textId="77777777" w:rsidR="00983363" w:rsidRDefault="000F779B">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713DC937" w14:textId="77777777" w:rsidR="00983363" w:rsidRDefault="000F779B">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6A5D46C7" w14:textId="77777777" w:rsidR="00983363" w:rsidRDefault="000F779B">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17712D9E" w14:textId="77777777" w:rsidR="00983363" w:rsidRDefault="000F779B">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6BEFBA65" w14:textId="77777777" w:rsidR="00983363" w:rsidRDefault="000F779B">
      <w:pPr>
        <w:pStyle w:val="Titolo2"/>
        <w:keepNext/>
        <w:spacing w:after="140"/>
      </w:pPr>
      <w:bookmarkStart w:id="39" w:name="_Toc242173742"/>
      <w:r>
        <w:t>Torsione distorsione e diaframmi del cassoncino</w:t>
      </w:r>
      <w:bookmarkEnd w:id="39"/>
    </w:p>
    <w:p w14:paraId="66CEB724" w14:textId="77777777" w:rsidR="00983363" w:rsidRDefault="000F779B">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2354C30F" w14:textId="77777777" w:rsidR="00983363" w:rsidRDefault="000F779B">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05CBEE45" w14:textId="77777777" w:rsidR="00983363" w:rsidRDefault="000F779B">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7B807C0B" w14:textId="77777777" w:rsidR="00983363" w:rsidRDefault="000F779B">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0B23ADEE" w14:textId="77777777" w:rsidR="00983363" w:rsidRDefault="000F779B">
      <w:pPr>
        <w:keepNext/>
        <w:spacing w:after="140"/>
      </w:pPr>
      <w:r>
        <w:rPr>
          <w:noProof/>
        </w:rPr>
        <w:drawing>
          <wp:inline distT="0" distB="0" distL="0" distR="0" wp14:anchorId="3E86B8D2" wp14:editId="516D239C">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72D447B8" w14:textId="77777777" w:rsidR="00983363" w:rsidRDefault="000F779B">
      <w:pPr>
        <w:pStyle w:val="Didascalia"/>
      </w:pPr>
      <w:r>
        <w:t>Riquadro delle verifiche a torsione del cassoncino</w:t>
      </w:r>
    </w:p>
    <w:p w14:paraId="54D049E4" w14:textId="77777777" w:rsidR="00983363" w:rsidRDefault="000F779B">
      <w:pPr>
        <w:spacing w:after="140"/>
      </w:pPr>
      <w:r>
        <w:t xml:space="preserve">Per riprodurre l'esempio della guida teorica usare il cassoncino descritto sopra con le tre fasi iniziali del foglio, t* = 4 mm e ΔT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55AF86F8" w14:textId="77777777" w:rsidR="00983363" w:rsidRDefault="000F779B">
      <w:pPr>
        <w:keepNext/>
        <w:spacing w:after="140"/>
      </w:pPr>
      <w:r>
        <w:rPr>
          <w:noProof/>
        </w:rPr>
        <w:drawing>
          <wp:inline distT="0" distB="0" distL="0" distR="0" wp14:anchorId="62FBF0E9" wp14:editId="7656014B">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49D9BB73" w14:textId="77777777" w:rsidR="00983363" w:rsidRDefault="000F779B">
      <w:pPr>
        <w:pStyle w:val="Didascalia"/>
      </w:pPr>
      <w:r>
        <w:t>Flussi di torsione per fase nella scheda Verifiche</w:t>
      </w:r>
    </w:p>
    <w:p w14:paraId="40F8FF12" w14:textId="77777777" w:rsidR="00983363" w:rsidRDefault="000F779B">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2B5E3CA4" w14:textId="77777777" w:rsidR="00983363" w:rsidRDefault="000F779B">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59493705" w14:textId="77777777" w:rsidR="00983363" w:rsidRDefault="000F779B">
      <w:pPr>
        <w:pStyle w:val="Titolo2"/>
        <w:keepNext/>
        <w:spacing w:after="140"/>
      </w:pPr>
      <w:bookmarkStart w:id="40" w:name="_Toc242173743"/>
      <w:r>
        <w:t>Curve di risposta</w:t>
      </w:r>
      <w:bookmarkEnd w:id="40"/>
    </w:p>
    <w:p w14:paraId="68D093AE" w14:textId="77777777" w:rsidR="00983363" w:rsidRDefault="000F779B">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24BE6463" w14:textId="77777777" w:rsidR="00983363" w:rsidRDefault="000F779B">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371DEC34" w14:textId="77777777" w:rsidR="00983363" w:rsidRDefault="000F779B">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11FB5040" w14:textId="77777777" w:rsidR="00983363" w:rsidRDefault="000F779B">
      <w:pPr>
        <w:pStyle w:val="Titolo1"/>
        <w:keepNext/>
        <w:spacing w:after="140"/>
      </w:pPr>
      <w:bookmarkStart w:id="41" w:name="_Toc242173744"/>
      <w:r>
        <w:t>Bridge Design</w:t>
      </w:r>
      <w:bookmarkEnd w:id="41"/>
    </w:p>
    <w:p w14:paraId="7142540E" w14:textId="77777777" w:rsidR="00983363" w:rsidRDefault="000F779B">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189F8EC1" w14:textId="77777777" w:rsidR="00983363" w:rsidRDefault="000F779B">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3C344AB8" w14:textId="77777777" w:rsidR="00983363" w:rsidRDefault="000F779B">
      <w:pPr>
        <w:pStyle w:val="Titolo2"/>
        <w:keepNext/>
        <w:spacing w:after="140"/>
      </w:pPr>
      <w:bookmarkStart w:id="42" w:name="_Toc242173745"/>
      <w:r>
        <w:t>Preparare i dati prima di aprire la ricerca</w:t>
      </w:r>
      <w:bookmarkEnd w:id="42"/>
    </w:p>
    <w:p w14:paraId="3D234F0F" w14:textId="77777777" w:rsidR="00983363" w:rsidRDefault="000F779B">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83363" w14:paraId="75542969" w14:textId="77777777">
        <w:trPr>
          <w:cantSplit/>
          <w:tblHeader/>
          <w:jc w:val="center"/>
        </w:trPr>
        <w:tc>
          <w:tcPr>
            <w:tcW w:w="2381" w:type="dxa"/>
            <w:shd w:val="clear" w:color="auto" w:fill="E7E6E6"/>
            <w:tcMar>
              <w:top w:w="90" w:type="dxa"/>
              <w:left w:w="90" w:type="dxa"/>
              <w:bottom w:w="90" w:type="dxa"/>
              <w:right w:w="90" w:type="dxa"/>
            </w:tcMar>
            <w:vAlign w:val="center"/>
          </w:tcPr>
          <w:p w14:paraId="0E9CC09A" w14:textId="77777777" w:rsidR="00983363" w:rsidRDefault="000F779B">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2E9598BB" w14:textId="77777777" w:rsidR="00983363" w:rsidRDefault="000F779B">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3C110E08" w14:textId="77777777" w:rsidR="00983363" w:rsidRDefault="000F779B">
            <w:pPr>
              <w:spacing w:before="20" w:after="20"/>
              <w:jc w:val="center"/>
            </w:pPr>
            <w:r>
              <w:rPr>
                <w:b/>
                <w:sz w:val="21"/>
              </w:rPr>
              <w:t>Controllo da fare</w:t>
            </w:r>
          </w:p>
        </w:tc>
      </w:tr>
      <w:tr w:rsidR="00983363" w14:paraId="1F90CF5D" w14:textId="77777777">
        <w:trPr>
          <w:cantSplit/>
          <w:jc w:val="center"/>
        </w:trPr>
        <w:tc>
          <w:tcPr>
            <w:tcW w:w="2381" w:type="dxa"/>
            <w:tcMar>
              <w:top w:w="90" w:type="dxa"/>
              <w:left w:w="90" w:type="dxa"/>
              <w:bottom w:w="90" w:type="dxa"/>
              <w:right w:w="90" w:type="dxa"/>
            </w:tcMar>
            <w:vAlign w:val="center"/>
          </w:tcPr>
          <w:p w14:paraId="38C59F8D" w14:textId="77777777" w:rsidR="00983363" w:rsidRDefault="000F779B">
            <w:pPr>
              <w:spacing w:before="20" w:after="20"/>
              <w:jc w:val="left"/>
            </w:pPr>
            <w:r>
              <w:rPr>
                <w:sz w:val="21"/>
              </w:rPr>
              <w:t>Lunghezza e quota</w:t>
            </w:r>
          </w:p>
        </w:tc>
        <w:tc>
          <w:tcPr>
            <w:tcW w:w="3402" w:type="dxa"/>
            <w:tcMar>
              <w:top w:w="90" w:type="dxa"/>
              <w:left w:w="90" w:type="dxa"/>
              <w:bottom w:w="90" w:type="dxa"/>
              <w:right w:w="90" w:type="dxa"/>
            </w:tcMar>
            <w:vAlign w:val="center"/>
          </w:tcPr>
          <w:p w14:paraId="1086A830" w14:textId="77777777" w:rsidR="00983363" w:rsidRDefault="000F779B">
            <w:pPr>
              <w:spacing w:before="20" w:after="20"/>
              <w:jc w:val="center"/>
            </w:pPr>
            <w:r>
              <w:rPr>
                <w:sz w:val="21"/>
              </w:rPr>
              <w:t>Sito</w:t>
            </w:r>
          </w:p>
        </w:tc>
        <w:tc>
          <w:tcPr>
            <w:tcW w:w="3855" w:type="dxa"/>
            <w:tcMar>
              <w:top w:w="90" w:type="dxa"/>
              <w:left w:w="90" w:type="dxa"/>
              <w:bottom w:w="90" w:type="dxa"/>
              <w:right w:w="90" w:type="dxa"/>
            </w:tcMar>
            <w:vAlign w:val="center"/>
          </w:tcPr>
          <w:p w14:paraId="18EEE340" w14:textId="77777777" w:rsidR="00983363" w:rsidRDefault="000F779B">
            <w:pPr>
              <w:spacing w:before="20" w:after="20"/>
              <w:jc w:val="left"/>
            </w:pPr>
            <w:r>
              <w:rPr>
                <w:sz w:val="21"/>
              </w:rPr>
              <w:t>Non confondere quota impalcato e altezza della trave</w:t>
            </w:r>
          </w:p>
        </w:tc>
      </w:tr>
      <w:tr w:rsidR="00983363" w14:paraId="5E0D6AB5" w14:textId="77777777">
        <w:trPr>
          <w:cantSplit/>
          <w:jc w:val="center"/>
        </w:trPr>
        <w:tc>
          <w:tcPr>
            <w:tcW w:w="2381" w:type="dxa"/>
            <w:tcMar>
              <w:top w:w="90" w:type="dxa"/>
              <w:left w:w="90" w:type="dxa"/>
              <w:bottom w:w="90" w:type="dxa"/>
              <w:right w:w="90" w:type="dxa"/>
            </w:tcMar>
            <w:vAlign w:val="center"/>
          </w:tcPr>
          <w:p w14:paraId="116FF6B5" w14:textId="77777777" w:rsidR="00983363" w:rsidRDefault="000F779B">
            <w:pPr>
              <w:spacing w:before="20" w:after="20"/>
              <w:jc w:val="left"/>
            </w:pPr>
            <w:r>
              <w:rPr>
                <w:sz w:val="21"/>
              </w:rPr>
              <w:t>Corsie e larghezze</w:t>
            </w:r>
          </w:p>
        </w:tc>
        <w:tc>
          <w:tcPr>
            <w:tcW w:w="3402" w:type="dxa"/>
            <w:tcMar>
              <w:top w:w="90" w:type="dxa"/>
              <w:left w:w="90" w:type="dxa"/>
              <w:bottom w:w="90" w:type="dxa"/>
              <w:right w:w="90" w:type="dxa"/>
            </w:tcMar>
            <w:vAlign w:val="center"/>
          </w:tcPr>
          <w:p w14:paraId="0F584204" w14:textId="77777777" w:rsidR="00983363" w:rsidRDefault="000F779B">
            <w:pPr>
              <w:spacing w:before="20" w:after="20"/>
              <w:jc w:val="center"/>
            </w:pPr>
            <w:r>
              <w:rPr>
                <w:sz w:val="21"/>
              </w:rPr>
              <w:t>Sito</w:t>
            </w:r>
          </w:p>
        </w:tc>
        <w:tc>
          <w:tcPr>
            <w:tcW w:w="3855" w:type="dxa"/>
            <w:tcMar>
              <w:top w:w="90" w:type="dxa"/>
              <w:left w:w="90" w:type="dxa"/>
              <w:bottom w:w="90" w:type="dxa"/>
              <w:right w:w="90" w:type="dxa"/>
            </w:tcMar>
            <w:vAlign w:val="center"/>
          </w:tcPr>
          <w:p w14:paraId="47E95923" w14:textId="77777777" w:rsidR="00983363" w:rsidRDefault="000F779B">
            <w:pPr>
              <w:spacing w:before="20" w:after="20"/>
              <w:jc w:val="left"/>
            </w:pPr>
            <w:r>
              <w:rPr>
                <w:sz w:val="21"/>
              </w:rPr>
              <w:t>La larghezza totale comprende banchine spartitraffico e barriere</w:t>
            </w:r>
          </w:p>
        </w:tc>
      </w:tr>
      <w:tr w:rsidR="00983363" w14:paraId="1D3EE99C" w14:textId="77777777">
        <w:trPr>
          <w:cantSplit/>
          <w:jc w:val="center"/>
        </w:trPr>
        <w:tc>
          <w:tcPr>
            <w:tcW w:w="2381" w:type="dxa"/>
            <w:tcMar>
              <w:top w:w="90" w:type="dxa"/>
              <w:left w:w="90" w:type="dxa"/>
              <w:bottom w:w="90" w:type="dxa"/>
              <w:right w:w="90" w:type="dxa"/>
            </w:tcMar>
            <w:vAlign w:val="center"/>
          </w:tcPr>
          <w:p w14:paraId="43C3772C" w14:textId="77777777" w:rsidR="00983363" w:rsidRDefault="000F779B">
            <w:pPr>
              <w:spacing w:before="20" w:after="20"/>
              <w:jc w:val="left"/>
            </w:pPr>
            <w:r>
              <w:rPr>
                <w:sz w:val="21"/>
              </w:rPr>
              <w:t>Ostacolo</w:t>
            </w:r>
          </w:p>
        </w:tc>
        <w:tc>
          <w:tcPr>
            <w:tcW w:w="3402" w:type="dxa"/>
            <w:tcMar>
              <w:top w:w="90" w:type="dxa"/>
              <w:left w:w="90" w:type="dxa"/>
              <w:bottom w:w="90" w:type="dxa"/>
              <w:right w:w="90" w:type="dxa"/>
            </w:tcMar>
            <w:vAlign w:val="center"/>
          </w:tcPr>
          <w:p w14:paraId="3CBFAF85" w14:textId="77777777" w:rsidR="00983363" w:rsidRDefault="000F779B">
            <w:pPr>
              <w:spacing w:before="20" w:after="20"/>
              <w:jc w:val="center"/>
            </w:pPr>
            <w:r>
              <w:rPr>
                <w:sz w:val="21"/>
              </w:rPr>
              <w:t>Sito</w:t>
            </w:r>
          </w:p>
        </w:tc>
        <w:tc>
          <w:tcPr>
            <w:tcW w:w="3855" w:type="dxa"/>
            <w:tcMar>
              <w:top w:w="90" w:type="dxa"/>
              <w:left w:w="90" w:type="dxa"/>
              <w:bottom w:w="90" w:type="dxa"/>
              <w:right w:w="90" w:type="dxa"/>
            </w:tcMar>
            <w:vAlign w:val="center"/>
          </w:tcPr>
          <w:p w14:paraId="20BD67AC" w14:textId="77777777" w:rsidR="00983363" w:rsidRDefault="000F779B">
            <w:pPr>
              <w:spacing w:before="20" w:after="20"/>
              <w:jc w:val="left"/>
            </w:pPr>
            <w:r>
              <w:rPr>
                <w:sz w:val="21"/>
              </w:rPr>
              <w:t>Il modello lo centra e aggiunge un margine geometrico di 1 m</w:t>
            </w:r>
          </w:p>
        </w:tc>
      </w:tr>
      <w:tr w:rsidR="00983363" w14:paraId="13805E6A" w14:textId="77777777">
        <w:trPr>
          <w:cantSplit/>
          <w:jc w:val="center"/>
        </w:trPr>
        <w:tc>
          <w:tcPr>
            <w:tcW w:w="2381" w:type="dxa"/>
            <w:tcMar>
              <w:top w:w="90" w:type="dxa"/>
              <w:left w:w="90" w:type="dxa"/>
              <w:bottom w:w="90" w:type="dxa"/>
              <w:right w:w="90" w:type="dxa"/>
            </w:tcMar>
            <w:vAlign w:val="center"/>
          </w:tcPr>
          <w:p w14:paraId="1194BB06" w14:textId="77777777" w:rsidR="00983363" w:rsidRDefault="000F779B">
            <w:pPr>
              <w:spacing w:before="20" w:after="20"/>
              <w:jc w:val="left"/>
            </w:pPr>
            <w:r>
              <w:rPr>
                <w:sz w:val="21"/>
              </w:rPr>
              <w:t>Tipologia e continuità</w:t>
            </w:r>
          </w:p>
        </w:tc>
        <w:tc>
          <w:tcPr>
            <w:tcW w:w="3402" w:type="dxa"/>
            <w:tcMar>
              <w:top w:w="90" w:type="dxa"/>
              <w:left w:w="90" w:type="dxa"/>
              <w:bottom w:w="90" w:type="dxa"/>
              <w:right w:w="90" w:type="dxa"/>
            </w:tcMar>
            <w:vAlign w:val="center"/>
          </w:tcPr>
          <w:p w14:paraId="11D7953F" w14:textId="77777777" w:rsidR="00983363" w:rsidRDefault="000F779B">
            <w:pPr>
              <w:spacing w:before="20" w:after="20"/>
              <w:jc w:val="center"/>
            </w:pPr>
            <w:r>
              <w:rPr>
                <w:sz w:val="21"/>
              </w:rPr>
              <w:t>Campate</w:t>
            </w:r>
          </w:p>
        </w:tc>
        <w:tc>
          <w:tcPr>
            <w:tcW w:w="3855" w:type="dxa"/>
            <w:tcMar>
              <w:top w:w="90" w:type="dxa"/>
              <w:left w:w="90" w:type="dxa"/>
              <w:bottom w:w="90" w:type="dxa"/>
              <w:right w:w="90" w:type="dxa"/>
            </w:tcMar>
            <w:vAlign w:val="center"/>
          </w:tcPr>
          <w:p w14:paraId="168550FB" w14:textId="77777777" w:rsidR="00983363" w:rsidRDefault="000F779B">
            <w:pPr>
              <w:spacing w:before="20" w:after="20"/>
              <w:jc w:val="left"/>
            </w:pPr>
            <w:r>
              <w:rPr>
                <w:sz w:val="21"/>
              </w:rPr>
              <w:t>Lo schema deve essere compatibile con la famiglia</w:t>
            </w:r>
          </w:p>
        </w:tc>
      </w:tr>
      <w:tr w:rsidR="00983363" w14:paraId="2DCDFAC0" w14:textId="77777777">
        <w:trPr>
          <w:cantSplit/>
          <w:jc w:val="center"/>
        </w:trPr>
        <w:tc>
          <w:tcPr>
            <w:tcW w:w="2381" w:type="dxa"/>
            <w:tcMar>
              <w:top w:w="90" w:type="dxa"/>
              <w:left w:w="90" w:type="dxa"/>
              <w:bottom w:w="90" w:type="dxa"/>
              <w:right w:w="90" w:type="dxa"/>
            </w:tcMar>
            <w:vAlign w:val="center"/>
          </w:tcPr>
          <w:p w14:paraId="3EB2C8F2" w14:textId="77777777" w:rsidR="00983363" w:rsidRDefault="000F779B">
            <w:pPr>
              <w:spacing w:before="20" w:after="20"/>
              <w:jc w:val="left"/>
            </w:pPr>
            <w:r>
              <w:rPr>
                <w:sz w:val="21"/>
              </w:rPr>
              <w:t>Altezza e spessori</w:t>
            </w:r>
          </w:p>
        </w:tc>
        <w:tc>
          <w:tcPr>
            <w:tcW w:w="3402" w:type="dxa"/>
            <w:tcMar>
              <w:top w:w="90" w:type="dxa"/>
              <w:left w:w="90" w:type="dxa"/>
              <w:bottom w:w="90" w:type="dxa"/>
              <w:right w:w="90" w:type="dxa"/>
            </w:tcMar>
            <w:vAlign w:val="center"/>
          </w:tcPr>
          <w:p w14:paraId="6BD3CDD8" w14:textId="77777777" w:rsidR="00983363" w:rsidRDefault="000F779B">
            <w:pPr>
              <w:spacing w:before="20" w:after="20"/>
              <w:jc w:val="center"/>
            </w:pPr>
            <w:r>
              <w:rPr>
                <w:sz w:val="21"/>
              </w:rPr>
              <w:t>Sezione</w:t>
            </w:r>
          </w:p>
        </w:tc>
        <w:tc>
          <w:tcPr>
            <w:tcW w:w="3855" w:type="dxa"/>
            <w:tcMar>
              <w:top w:w="90" w:type="dxa"/>
              <w:left w:w="90" w:type="dxa"/>
              <w:bottom w:w="90" w:type="dxa"/>
              <w:right w:w="90" w:type="dxa"/>
            </w:tcMar>
            <w:vAlign w:val="center"/>
          </w:tcPr>
          <w:p w14:paraId="378CC0D2" w14:textId="77777777" w:rsidR="00983363" w:rsidRDefault="000F779B">
            <w:pPr>
              <w:spacing w:before="20" w:after="20"/>
              <w:jc w:val="left"/>
            </w:pPr>
            <w:r>
              <w:rPr>
                <w:sz w:val="21"/>
              </w:rPr>
              <w:t>Zero significa automatico soltanto nei campi che lo dichiarano</w:t>
            </w:r>
          </w:p>
        </w:tc>
      </w:tr>
      <w:tr w:rsidR="00983363" w14:paraId="4775E783" w14:textId="77777777">
        <w:trPr>
          <w:cantSplit/>
          <w:jc w:val="center"/>
        </w:trPr>
        <w:tc>
          <w:tcPr>
            <w:tcW w:w="2381" w:type="dxa"/>
            <w:tcMar>
              <w:top w:w="90" w:type="dxa"/>
              <w:left w:w="90" w:type="dxa"/>
              <w:bottom w:w="90" w:type="dxa"/>
              <w:right w:w="90" w:type="dxa"/>
            </w:tcMar>
            <w:vAlign w:val="center"/>
          </w:tcPr>
          <w:p w14:paraId="52197602" w14:textId="77777777" w:rsidR="00983363" w:rsidRDefault="000F779B">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35D117E6" w14:textId="77777777" w:rsidR="00983363" w:rsidRDefault="000F779B">
            <w:pPr>
              <w:spacing w:before="20" w:after="20"/>
              <w:jc w:val="center"/>
            </w:pPr>
            <w:r>
              <w:rPr>
                <w:sz w:val="21"/>
              </w:rPr>
              <w:t>Pile</w:t>
            </w:r>
          </w:p>
        </w:tc>
        <w:tc>
          <w:tcPr>
            <w:tcW w:w="3855" w:type="dxa"/>
            <w:tcMar>
              <w:top w:w="90" w:type="dxa"/>
              <w:left w:w="90" w:type="dxa"/>
              <w:bottom w:w="90" w:type="dxa"/>
              <w:right w:w="90" w:type="dxa"/>
            </w:tcMar>
            <w:vAlign w:val="center"/>
          </w:tcPr>
          <w:p w14:paraId="318E9EFC" w14:textId="77777777" w:rsidR="00983363" w:rsidRDefault="000F779B">
            <w:pPr>
              <w:spacing w:before="20" w:after="20"/>
              <w:jc w:val="left"/>
            </w:pPr>
            <w:r>
              <w:rPr>
                <w:sz w:val="21"/>
              </w:rPr>
              <w:t>Distinguere quote manuali e quote automatiche</w:t>
            </w:r>
          </w:p>
        </w:tc>
      </w:tr>
      <w:tr w:rsidR="00983363" w14:paraId="3730F242" w14:textId="77777777">
        <w:trPr>
          <w:cantSplit/>
          <w:jc w:val="center"/>
        </w:trPr>
        <w:tc>
          <w:tcPr>
            <w:tcW w:w="2381" w:type="dxa"/>
            <w:tcMar>
              <w:top w:w="90" w:type="dxa"/>
              <w:left w:w="90" w:type="dxa"/>
              <w:bottom w:w="90" w:type="dxa"/>
              <w:right w:w="90" w:type="dxa"/>
            </w:tcMar>
            <w:vAlign w:val="center"/>
          </w:tcPr>
          <w:p w14:paraId="113F6EC0" w14:textId="77777777" w:rsidR="00983363" w:rsidRDefault="000F779B">
            <w:pPr>
              <w:spacing w:before="20" w:after="20"/>
              <w:jc w:val="left"/>
            </w:pPr>
            <w:r>
              <w:rPr>
                <w:sz w:val="21"/>
              </w:rPr>
              <w:t>Prezzi e carichi</w:t>
            </w:r>
          </w:p>
        </w:tc>
        <w:tc>
          <w:tcPr>
            <w:tcW w:w="3402" w:type="dxa"/>
            <w:tcMar>
              <w:top w:w="90" w:type="dxa"/>
              <w:left w:w="90" w:type="dxa"/>
              <w:bottom w:w="90" w:type="dxa"/>
              <w:right w:w="90" w:type="dxa"/>
            </w:tcMar>
            <w:vAlign w:val="center"/>
          </w:tcPr>
          <w:p w14:paraId="49886D47" w14:textId="77777777" w:rsidR="00983363" w:rsidRDefault="000F779B">
            <w:pPr>
              <w:spacing w:before="20" w:after="20"/>
              <w:jc w:val="left"/>
            </w:pPr>
            <w:r>
              <w:rPr>
                <w:sz w:val="21"/>
              </w:rPr>
              <w:t>Risultati del progetto</w:t>
            </w:r>
          </w:p>
        </w:tc>
        <w:tc>
          <w:tcPr>
            <w:tcW w:w="3855" w:type="dxa"/>
            <w:tcMar>
              <w:top w:w="90" w:type="dxa"/>
              <w:left w:w="90" w:type="dxa"/>
              <w:bottom w:w="90" w:type="dxa"/>
              <w:right w:w="90" w:type="dxa"/>
            </w:tcMar>
            <w:vAlign w:val="center"/>
          </w:tcPr>
          <w:p w14:paraId="11D5191C" w14:textId="77777777" w:rsidR="00983363" w:rsidRDefault="000F779B">
            <w:pPr>
              <w:spacing w:before="20" w:after="20"/>
              <w:jc w:val="left"/>
            </w:pPr>
            <w:r>
              <w:rPr>
                <w:sz w:val="21"/>
              </w:rPr>
              <w:t>Adeguare le ipotesi prima di classificare le alternative</w:t>
            </w:r>
          </w:p>
        </w:tc>
      </w:tr>
    </w:tbl>
    <w:p w14:paraId="6BCA9275" w14:textId="77777777" w:rsidR="00983363" w:rsidRDefault="00983363"/>
    <w:p w14:paraId="55619374" w14:textId="77777777" w:rsidR="00983363" w:rsidRDefault="000F779B">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1B62BA36" w14:textId="77777777" w:rsidR="00983363" w:rsidRDefault="000F779B">
      <w:pPr>
        <w:pStyle w:val="Titolo2"/>
        <w:keepNext/>
        <w:spacing w:after="140"/>
      </w:pPr>
      <w:bookmarkStart w:id="43" w:name="_Toc242173746"/>
      <w:r>
        <w:t>Creare il progetto di riferimento</w:t>
      </w:r>
      <w:bookmarkEnd w:id="43"/>
    </w:p>
    <w:p w14:paraId="358E60C4" w14:textId="77777777" w:rsidR="00983363" w:rsidRDefault="000F779B">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32230D0E" w14:textId="77777777" w:rsidR="00983363" w:rsidRDefault="000F779B">
      <w:pPr>
        <w:spacing w:after="140"/>
        <w:ind w:left="283" w:hanging="283"/>
      </w:pPr>
      <w:r>
        <w:t>1. In Sito imposta lunghezza, quota, corsie e larghezze accessorie. Controlla la larghezza complessiva restituita dal programma, non soltanto il numero di corsie.</w:t>
      </w:r>
    </w:p>
    <w:p w14:paraId="05B8A15D" w14:textId="77777777" w:rsidR="00983363" w:rsidRDefault="000F779B">
      <w:pPr>
        <w:spacing w:after="140"/>
        <w:ind w:left="283" w:hanging="283"/>
      </w:pPr>
      <w:r>
        <w:t>2. Seleziona l’ostacolo e la larghezza. Osserva il prospetto: il disegno è schematico e non costituisce una verifica del franco, dell’alveo o della posizione reale degli appoggi.</w:t>
      </w:r>
    </w:p>
    <w:p w14:paraId="17132702" w14:textId="77777777" w:rsidR="00983363" w:rsidRDefault="000F779B">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54CC305F" w14:textId="77777777" w:rsidR="00983363" w:rsidRDefault="000F779B">
      <w:pPr>
        <w:spacing w:after="140"/>
        <w:ind w:left="283" w:hanging="283"/>
      </w:pPr>
      <w:r>
        <w:t>4. In Sezione imposta i soli dati noti. Lascia zero nei campi automatici se vuoi che il motore li predimensioni. Per le lamiere usa gli spessori in mm; per anime e solette in cls usa le unità mostrate.</w:t>
      </w:r>
    </w:p>
    <w:p w14:paraId="386892A4" w14:textId="77777777" w:rsidR="00983363" w:rsidRDefault="000F779B">
      <w:pPr>
        <w:spacing w:after="140"/>
        <w:ind w:left="283" w:hanging="283"/>
      </w:pPr>
      <w:r>
        <w:t>5. In Pile scegli terreno, schema e fondazione. Una misura a zero resta automatica; una misura positiva è una richiesta esplicita. Verifica gli avvisi su snellezza, compressione e capacità assiale.</w:t>
      </w:r>
    </w:p>
    <w:p w14:paraId="1ECE6729" w14:textId="77777777" w:rsidR="00983363" w:rsidRDefault="000F779B">
      <w:pPr>
        <w:spacing w:after="140"/>
        <w:ind w:left="283" w:hanging="283"/>
      </w:pPr>
      <w:r>
        <w:t>6. Apri Prezzi unitari e Ipotesi e coefficienti. Aggiorna tariffe, carichi equivalenti, resistenze geotecniche di riferimento e fattori ambientali dove disponi di informazioni migliori.</w:t>
      </w:r>
    </w:p>
    <w:p w14:paraId="6F58519B" w14:textId="77777777" w:rsidR="00983363" w:rsidRDefault="000F779B">
      <w:pPr>
        <w:spacing w:after="140"/>
        <w:ind w:left="283" w:hanging="283"/>
      </w:pPr>
      <w:r>
        <w:t>7. Salva il progetto prima della ricerca. Se non è calcolabile, correggi l’errore prima di avviare l’ottimizzazione: il motore deve poter costruire il riferimento.</w:t>
      </w:r>
    </w:p>
    <w:p w14:paraId="2A3F8C9D" w14:textId="77777777" w:rsidR="00983363" w:rsidRDefault="000F779B">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63022CB0" w14:textId="77777777" w:rsidR="00983363" w:rsidRDefault="000F779B">
      <w:pPr>
        <w:pStyle w:val="Titolo2"/>
        <w:keepNext/>
        <w:spacing w:after="140"/>
      </w:pPr>
      <w:bookmarkStart w:id="44" w:name="_Toc242173747"/>
      <w:r>
        <w:t>Leggere sezioni spessori e lunghezze</w:t>
      </w:r>
      <w:bookmarkEnd w:id="44"/>
    </w:p>
    <w:p w14:paraId="65794AFB" w14:textId="77777777" w:rsidR="00983363" w:rsidRDefault="000F779B">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793E605D" w14:textId="77777777" w:rsidR="00983363" w:rsidRDefault="000F779B">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6903C02D" w14:textId="77777777" w:rsidR="00983363" w:rsidRDefault="000F779B">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4FF069DE" w14:textId="77777777" w:rsidR="00983363" w:rsidRDefault="000F779B">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551A5C96" w14:textId="77777777" w:rsidR="00983363" w:rsidRDefault="000F779B">
      <w:pPr>
        <w:pStyle w:val="Titolo2"/>
        <w:keepNext/>
        <w:spacing w:after="140"/>
      </w:pPr>
      <w:bookmarkStart w:id="45" w:name="_Toc242173748"/>
      <w:r>
        <w:t>Scegliere obiettivo e costanti</w:t>
      </w:r>
      <w:bookmarkEnd w:id="45"/>
    </w:p>
    <w:p w14:paraId="6F5ED8C1" w14:textId="77777777" w:rsidR="00983363" w:rsidRDefault="000F779B">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83363" w14:paraId="4A03C962" w14:textId="77777777">
        <w:trPr>
          <w:cantSplit/>
          <w:tblHeader/>
          <w:jc w:val="center"/>
        </w:trPr>
        <w:tc>
          <w:tcPr>
            <w:tcW w:w="2381" w:type="dxa"/>
            <w:shd w:val="clear" w:color="auto" w:fill="E7E6E6"/>
            <w:tcMar>
              <w:top w:w="90" w:type="dxa"/>
              <w:left w:w="90" w:type="dxa"/>
              <w:bottom w:w="90" w:type="dxa"/>
              <w:right w:w="90" w:type="dxa"/>
            </w:tcMar>
            <w:vAlign w:val="center"/>
          </w:tcPr>
          <w:p w14:paraId="24AE6464" w14:textId="77777777" w:rsidR="00983363" w:rsidRDefault="000F779B">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514E28F8" w14:textId="77777777" w:rsidR="00983363" w:rsidRDefault="000F779B">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3E86875D" w14:textId="77777777" w:rsidR="00983363" w:rsidRDefault="000F779B">
            <w:pPr>
              <w:spacing w:before="20" w:after="20"/>
              <w:jc w:val="left"/>
            </w:pPr>
            <w:r>
              <w:rPr>
                <w:b/>
                <w:sz w:val="21"/>
              </w:rPr>
              <w:t>Significato operativo</w:t>
            </w:r>
          </w:p>
        </w:tc>
      </w:tr>
      <w:tr w:rsidR="00983363" w14:paraId="19C31420" w14:textId="77777777">
        <w:trPr>
          <w:cantSplit/>
          <w:jc w:val="center"/>
        </w:trPr>
        <w:tc>
          <w:tcPr>
            <w:tcW w:w="2381" w:type="dxa"/>
            <w:tcMar>
              <w:top w:w="90" w:type="dxa"/>
              <w:left w:w="90" w:type="dxa"/>
              <w:bottom w:w="90" w:type="dxa"/>
              <w:right w:w="90" w:type="dxa"/>
            </w:tcMar>
            <w:vAlign w:val="center"/>
          </w:tcPr>
          <w:p w14:paraId="0E51A333" w14:textId="77777777" w:rsidR="00983363" w:rsidRDefault="000F779B">
            <w:pPr>
              <w:spacing w:before="20" w:after="20"/>
              <w:jc w:val="left"/>
            </w:pPr>
            <w:r>
              <w:rPr>
                <w:sz w:val="21"/>
              </w:rPr>
              <w:t>Tipologia</w:t>
            </w:r>
          </w:p>
        </w:tc>
        <w:tc>
          <w:tcPr>
            <w:tcW w:w="3402" w:type="dxa"/>
            <w:tcMar>
              <w:top w:w="90" w:type="dxa"/>
              <w:left w:w="90" w:type="dxa"/>
              <w:bottom w:w="90" w:type="dxa"/>
              <w:right w:w="90" w:type="dxa"/>
            </w:tcMar>
            <w:vAlign w:val="center"/>
          </w:tcPr>
          <w:p w14:paraId="6CEE92E6" w14:textId="77777777" w:rsidR="00983363" w:rsidRDefault="000F779B">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17866450" w14:textId="77777777" w:rsidR="00983363" w:rsidRDefault="000F779B">
            <w:pPr>
              <w:spacing w:before="20" w:after="20"/>
              <w:jc w:val="left"/>
            </w:pPr>
            <w:r>
              <w:rPr>
                <w:sz w:val="21"/>
              </w:rPr>
              <w:t>Confronta geometrie della stessa famiglia</w:t>
            </w:r>
          </w:p>
        </w:tc>
      </w:tr>
      <w:tr w:rsidR="00983363" w14:paraId="485065FC" w14:textId="77777777">
        <w:trPr>
          <w:cantSplit/>
          <w:jc w:val="center"/>
        </w:trPr>
        <w:tc>
          <w:tcPr>
            <w:tcW w:w="2381" w:type="dxa"/>
            <w:tcMar>
              <w:top w:w="90" w:type="dxa"/>
              <w:left w:w="90" w:type="dxa"/>
              <w:bottom w:w="90" w:type="dxa"/>
              <w:right w:w="90" w:type="dxa"/>
            </w:tcMar>
            <w:vAlign w:val="center"/>
          </w:tcPr>
          <w:p w14:paraId="6BE7D8E7" w14:textId="77777777" w:rsidR="00983363" w:rsidRDefault="000F779B">
            <w:pPr>
              <w:spacing w:before="20" w:after="20"/>
              <w:jc w:val="left"/>
            </w:pPr>
            <w:r>
              <w:rPr>
                <w:sz w:val="21"/>
              </w:rPr>
              <w:t>Numero campate</w:t>
            </w:r>
          </w:p>
        </w:tc>
        <w:tc>
          <w:tcPr>
            <w:tcW w:w="3402" w:type="dxa"/>
            <w:tcMar>
              <w:top w:w="90" w:type="dxa"/>
              <w:left w:w="90" w:type="dxa"/>
              <w:bottom w:w="90" w:type="dxa"/>
              <w:right w:w="90" w:type="dxa"/>
            </w:tcMar>
            <w:vAlign w:val="center"/>
          </w:tcPr>
          <w:p w14:paraId="3879087C" w14:textId="77777777" w:rsidR="00983363" w:rsidRDefault="000F779B">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16474C8C" w14:textId="77777777" w:rsidR="00983363" w:rsidRDefault="000F779B">
            <w:pPr>
              <w:spacing w:before="20" w:after="20"/>
              <w:jc w:val="left"/>
            </w:pPr>
            <w:r>
              <w:rPr>
                <w:sz w:val="21"/>
              </w:rPr>
              <w:t>Conserva il numero non una libera lista di luci</w:t>
            </w:r>
          </w:p>
        </w:tc>
      </w:tr>
      <w:tr w:rsidR="00983363" w14:paraId="0B600826" w14:textId="77777777">
        <w:trPr>
          <w:cantSplit/>
          <w:jc w:val="center"/>
        </w:trPr>
        <w:tc>
          <w:tcPr>
            <w:tcW w:w="2381" w:type="dxa"/>
            <w:tcMar>
              <w:top w:w="90" w:type="dxa"/>
              <w:left w:w="90" w:type="dxa"/>
              <w:bottom w:w="90" w:type="dxa"/>
              <w:right w:w="90" w:type="dxa"/>
            </w:tcMar>
            <w:vAlign w:val="center"/>
          </w:tcPr>
          <w:p w14:paraId="4F654731" w14:textId="77777777" w:rsidR="00983363" w:rsidRDefault="000F779B">
            <w:pPr>
              <w:spacing w:before="20" w:after="20"/>
              <w:jc w:val="left"/>
            </w:pPr>
            <w:r>
              <w:rPr>
                <w:sz w:val="21"/>
              </w:rPr>
              <w:t>Altezza in campata</w:t>
            </w:r>
          </w:p>
        </w:tc>
        <w:tc>
          <w:tcPr>
            <w:tcW w:w="3402" w:type="dxa"/>
            <w:tcMar>
              <w:top w:w="90" w:type="dxa"/>
              <w:left w:w="90" w:type="dxa"/>
              <w:bottom w:w="90" w:type="dxa"/>
              <w:right w:w="90" w:type="dxa"/>
            </w:tcMar>
            <w:vAlign w:val="center"/>
          </w:tcPr>
          <w:p w14:paraId="7B690A0C" w14:textId="77777777" w:rsidR="00983363" w:rsidRDefault="000F779B">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07B37A1B" w14:textId="77777777" w:rsidR="00983363" w:rsidRDefault="000F779B">
            <w:pPr>
              <w:spacing w:before="20" w:after="20"/>
              <w:jc w:val="left"/>
            </w:pPr>
            <w:r>
              <w:rPr>
                <w:sz w:val="21"/>
              </w:rPr>
              <w:t>Congela la quota adottata in campata</w:t>
            </w:r>
          </w:p>
        </w:tc>
      </w:tr>
      <w:tr w:rsidR="00983363" w14:paraId="0DB3073A" w14:textId="77777777">
        <w:trPr>
          <w:cantSplit/>
          <w:jc w:val="center"/>
        </w:trPr>
        <w:tc>
          <w:tcPr>
            <w:tcW w:w="2381" w:type="dxa"/>
            <w:tcMar>
              <w:top w:w="90" w:type="dxa"/>
              <w:left w:w="90" w:type="dxa"/>
              <w:bottom w:w="90" w:type="dxa"/>
              <w:right w:w="90" w:type="dxa"/>
            </w:tcMar>
            <w:vAlign w:val="center"/>
          </w:tcPr>
          <w:p w14:paraId="7E253EF7" w14:textId="77777777" w:rsidR="00983363" w:rsidRDefault="000F779B">
            <w:pPr>
              <w:spacing w:before="20" w:after="20"/>
              <w:jc w:val="left"/>
            </w:pPr>
            <w:r>
              <w:rPr>
                <w:sz w:val="21"/>
              </w:rPr>
              <w:t>Dimensioni della sezione</w:t>
            </w:r>
          </w:p>
        </w:tc>
        <w:tc>
          <w:tcPr>
            <w:tcW w:w="3402" w:type="dxa"/>
            <w:tcMar>
              <w:top w:w="90" w:type="dxa"/>
              <w:left w:w="90" w:type="dxa"/>
              <w:bottom w:w="90" w:type="dxa"/>
              <w:right w:w="90" w:type="dxa"/>
            </w:tcMar>
            <w:vAlign w:val="center"/>
          </w:tcPr>
          <w:p w14:paraId="75ED8D87" w14:textId="77777777" w:rsidR="00983363" w:rsidRDefault="000F779B">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355B615D" w14:textId="77777777" w:rsidR="00983363" w:rsidRDefault="000F779B">
            <w:pPr>
              <w:spacing w:before="20" w:after="20"/>
              <w:jc w:val="left"/>
            </w:pPr>
            <w:r>
              <w:rPr>
                <w:sz w:val="21"/>
              </w:rPr>
              <w:t>Richiede anche il blocco della tipologia</w:t>
            </w:r>
          </w:p>
        </w:tc>
      </w:tr>
      <w:tr w:rsidR="00983363" w14:paraId="302DD247" w14:textId="77777777">
        <w:trPr>
          <w:cantSplit/>
          <w:jc w:val="center"/>
        </w:trPr>
        <w:tc>
          <w:tcPr>
            <w:tcW w:w="2381" w:type="dxa"/>
            <w:tcMar>
              <w:top w:w="90" w:type="dxa"/>
              <w:left w:w="90" w:type="dxa"/>
              <w:bottom w:w="90" w:type="dxa"/>
              <w:right w:w="90" w:type="dxa"/>
            </w:tcMar>
            <w:vAlign w:val="center"/>
          </w:tcPr>
          <w:p w14:paraId="2828F8C4" w14:textId="77777777" w:rsidR="00983363" w:rsidRDefault="000F779B">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46DC2FA0" w14:textId="77777777" w:rsidR="00983363" w:rsidRDefault="000F779B">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081BDE5A" w14:textId="77777777" w:rsidR="00983363" w:rsidRDefault="000F779B">
            <w:pPr>
              <w:spacing w:before="20" w:after="20"/>
              <w:jc w:val="left"/>
            </w:pPr>
            <w:r>
              <w:rPr>
                <w:sz w:val="21"/>
              </w:rPr>
              <w:t>È bloccata all’avvio</w:t>
            </w:r>
          </w:p>
        </w:tc>
      </w:tr>
      <w:tr w:rsidR="00983363" w14:paraId="09C01D70" w14:textId="77777777">
        <w:trPr>
          <w:cantSplit/>
          <w:jc w:val="center"/>
        </w:trPr>
        <w:tc>
          <w:tcPr>
            <w:tcW w:w="2381" w:type="dxa"/>
            <w:tcMar>
              <w:top w:w="90" w:type="dxa"/>
              <w:left w:w="90" w:type="dxa"/>
              <w:bottom w:w="90" w:type="dxa"/>
              <w:right w:w="90" w:type="dxa"/>
            </w:tcMar>
            <w:vAlign w:val="center"/>
          </w:tcPr>
          <w:p w14:paraId="68E8AE61" w14:textId="77777777" w:rsidR="00983363" w:rsidRDefault="000F779B">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4176AF1B" w14:textId="77777777" w:rsidR="00983363" w:rsidRDefault="000F779B">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01287FEB" w14:textId="77777777" w:rsidR="00983363" w:rsidRDefault="000F779B">
            <w:pPr>
              <w:spacing w:before="20" w:after="20"/>
              <w:jc w:val="left"/>
            </w:pPr>
            <w:r>
              <w:rPr>
                <w:sz w:val="21"/>
              </w:rPr>
              <w:t>Le quote automatiche restano automatiche</w:t>
            </w:r>
          </w:p>
        </w:tc>
      </w:tr>
      <w:tr w:rsidR="00983363" w14:paraId="5D3966DD" w14:textId="77777777">
        <w:trPr>
          <w:cantSplit/>
          <w:jc w:val="center"/>
        </w:trPr>
        <w:tc>
          <w:tcPr>
            <w:tcW w:w="2381" w:type="dxa"/>
            <w:tcMar>
              <w:top w:w="90" w:type="dxa"/>
              <w:left w:w="90" w:type="dxa"/>
              <w:bottom w:w="90" w:type="dxa"/>
              <w:right w:w="90" w:type="dxa"/>
            </w:tcMar>
            <w:vAlign w:val="center"/>
          </w:tcPr>
          <w:p w14:paraId="2A35F49B" w14:textId="77777777" w:rsidR="00983363" w:rsidRDefault="000F779B">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72F5B602" w14:textId="77777777" w:rsidR="00983363" w:rsidRDefault="000F779B">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57546F29" w14:textId="77777777" w:rsidR="00983363" w:rsidRDefault="000F779B">
            <w:pPr>
              <w:spacing w:before="20" w:after="20"/>
              <w:jc w:val="left"/>
            </w:pPr>
            <w:r>
              <w:rPr>
                <w:sz w:val="21"/>
              </w:rPr>
              <w:t>Quote e conteggi a zero possono ricalcolarsi</w:t>
            </w:r>
          </w:p>
        </w:tc>
      </w:tr>
    </w:tbl>
    <w:p w14:paraId="7E2C067F" w14:textId="77777777" w:rsidR="00983363" w:rsidRDefault="00983363"/>
    <w:p w14:paraId="7A022AA6" w14:textId="77777777" w:rsidR="00983363" w:rsidRDefault="000F779B">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402B0D87" w14:textId="77777777" w:rsidR="00983363" w:rsidRDefault="000F779B">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4EB2CB2F" w14:textId="77777777" w:rsidR="00983363" w:rsidRDefault="000F779B">
      <w:pPr>
        <w:pStyle w:val="Titolo2"/>
        <w:keepNext/>
        <w:spacing w:after="140"/>
      </w:pPr>
      <w:bookmarkStart w:id="46" w:name="_Toc242173749"/>
      <w:r>
        <w:t>Impostare range utili</w:t>
      </w:r>
      <w:bookmarkEnd w:id="46"/>
    </w:p>
    <w:p w14:paraId="3C29AD6E" w14:textId="77777777" w:rsidR="00983363" w:rsidRDefault="000F779B">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25EF2942" w14:textId="77777777" w:rsidR="00983363" w:rsidRDefault="000F779B">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630E89B6" w14:textId="77777777" w:rsidR="00983363" w:rsidRDefault="000F779B">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3FC608EC" w14:textId="77777777" w:rsidR="00983363" w:rsidRDefault="000F779B">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2B511E9A" w14:textId="77777777" w:rsidR="00983363" w:rsidRDefault="000F779B">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620FBDC1" w14:textId="77777777" w:rsidR="00983363" w:rsidRDefault="000F779B">
      <w:pPr>
        <w:pStyle w:val="Titolo2"/>
        <w:keepNext/>
        <w:spacing w:after="140"/>
      </w:pPr>
      <w:bookmarkStart w:id="47" w:name="_Toc242173750"/>
      <w:r>
        <w:t>Avviare e leggere l’avanzamento</w:t>
      </w:r>
      <w:bookmarkEnd w:id="47"/>
    </w:p>
    <w:p w14:paraId="10EF7DB7" w14:textId="77777777" w:rsidR="00983363" w:rsidRDefault="000F779B">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4EB69ED6" w14:textId="77777777" w:rsidR="00983363" w:rsidRDefault="000F779B">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4EF84AE9" w14:textId="77777777" w:rsidR="00983363" w:rsidRDefault="000F779B">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265EBE50" w14:textId="77777777" w:rsidR="00983363" w:rsidRDefault="000F779B">
      <w:pPr>
        <w:pStyle w:val="Titolo2"/>
        <w:keepNext/>
        <w:spacing w:after="140"/>
      </w:pPr>
      <w:bookmarkStart w:id="48" w:name="_Toc242173751"/>
      <w:r>
        <w:t>Usare i grafici</w:t>
      </w:r>
      <w:bookmarkEnd w:id="48"/>
    </w:p>
    <w:p w14:paraId="1BB7CB98" w14:textId="77777777" w:rsidR="00983363" w:rsidRDefault="000F779B">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750A5976" w14:textId="77777777" w:rsidR="00983363" w:rsidRDefault="000F779B">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2916FC81" w14:textId="77777777" w:rsidR="00983363" w:rsidRDefault="000F779B">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71E1A56C" w14:textId="77777777" w:rsidR="00983363" w:rsidRDefault="000F779B">
      <w:pPr>
        <w:keepNext/>
        <w:spacing w:after="140"/>
      </w:pPr>
      <w:r>
        <w:rPr>
          <w:noProof/>
        </w:rPr>
        <w:lastRenderedPageBreak/>
        <w:drawing>
          <wp:inline distT="0" distB="0" distL="0" distR="0" wp14:anchorId="5C7C949A" wp14:editId="325DC99D">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789401CA" w14:textId="77777777" w:rsidR="00983363" w:rsidRDefault="000F779B">
      <w:pPr>
        <w:pStyle w:val="Didascalia"/>
      </w:pPr>
      <w:r>
        <w:t>Nuvola costo e CO₂ ricavata dai risultati riproducibili dell’esempio</w:t>
      </w:r>
    </w:p>
    <w:p w14:paraId="61158F67" w14:textId="77777777" w:rsidR="00983363" w:rsidRDefault="000F779B">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132B4759" w14:textId="77777777" w:rsidR="00983363" w:rsidRDefault="000F779B">
      <w:pPr>
        <w:keepNext/>
        <w:spacing w:after="140"/>
      </w:pPr>
      <w:r>
        <w:rPr>
          <w:noProof/>
        </w:rPr>
        <w:drawing>
          <wp:inline distT="0" distB="0" distL="0" distR="0" wp14:anchorId="530C5491" wp14:editId="1B1511EC">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7E5CEE81" w14:textId="77777777" w:rsidR="00983363" w:rsidRDefault="000F779B">
      <w:pPr>
        <w:pStyle w:val="Didascalia"/>
      </w:pPr>
      <w:r>
        <w:t>Variazione di altezza e costo durante l’enumerazione dell’esempio</w:t>
      </w:r>
    </w:p>
    <w:p w14:paraId="4E36CE83" w14:textId="77777777" w:rsidR="00983363" w:rsidRDefault="000F779B">
      <w:pPr>
        <w:pStyle w:val="Titolo2"/>
        <w:keepNext/>
        <w:spacing w:after="140"/>
      </w:pPr>
      <w:bookmarkStart w:id="49" w:name="_Toc242173752"/>
      <w:r>
        <w:lastRenderedPageBreak/>
        <w:t>Esempio guidato da centoventi metri</w:t>
      </w:r>
      <w:bookmarkEnd w:id="49"/>
    </w:p>
    <w:p w14:paraId="279D56FA" w14:textId="77777777" w:rsidR="00983363" w:rsidRDefault="000F779B">
      <w:pPr>
        <w:spacing w:after="140"/>
      </w:pPr>
      <w:r>
        <w:t>Costruisci un riferimento con i valori seguenti. Mantieni gli altri parametri ai valori iniziali della revisione documentata: un archivio precedente potrebbe avere un listino diverso. L’esempio numerico è anche conservato in input-riferimento.json nelle evidenze dell’attività.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83363" w14:paraId="3D96F1C1" w14:textId="77777777">
        <w:trPr>
          <w:cantSplit/>
          <w:tblHeader/>
          <w:jc w:val="center"/>
        </w:trPr>
        <w:tc>
          <w:tcPr>
            <w:tcW w:w="3005" w:type="dxa"/>
            <w:shd w:val="clear" w:color="auto" w:fill="E7E6E6"/>
            <w:tcMar>
              <w:top w:w="90" w:type="dxa"/>
              <w:left w:w="90" w:type="dxa"/>
              <w:bottom w:w="90" w:type="dxa"/>
              <w:right w:w="90" w:type="dxa"/>
            </w:tcMar>
            <w:vAlign w:val="center"/>
          </w:tcPr>
          <w:p w14:paraId="5A1E7110" w14:textId="77777777" w:rsidR="00983363" w:rsidRDefault="000F779B">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5CE44E26" w14:textId="77777777" w:rsidR="00983363" w:rsidRDefault="000F779B">
            <w:pPr>
              <w:spacing w:before="20" w:after="20"/>
              <w:jc w:val="center"/>
            </w:pPr>
            <w:r>
              <w:rPr>
                <w:b/>
                <w:sz w:val="21"/>
              </w:rPr>
              <w:t>Valore</w:t>
            </w:r>
          </w:p>
        </w:tc>
      </w:tr>
      <w:tr w:rsidR="00983363" w14:paraId="667EE76A" w14:textId="77777777">
        <w:trPr>
          <w:cantSplit/>
          <w:jc w:val="center"/>
        </w:trPr>
        <w:tc>
          <w:tcPr>
            <w:tcW w:w="3005" w:type="dxa"/>
            <w:tcMar>
              <w:top w:w="90" w:type="dxa"/>
              <w:left w:w="90" w:type="dxa"/>
              <w:bottom w:w="90" w:type="dxa"/>
              <w:right w:w="90" w:type="dxa"/>
            </w:tcMar>
            <w:vAlign w:val="center"/>
          </w:tcPr>
          <w:p w14:paraId="62C54CCE" w14:textId="77777777" w:rsidR="00983363" w:rsidRDefault="000F779B">
            <w:pPr>
              <w:spacing w:before="20" w:after="20"/>
              <w:jc w:val="left"/>
            </w:pPr>
            <w:r>
              <w:rPr>
                <w:sz w:val="21"/>
              </w:rPr>
              <w:t>Lunghezza e quota</w:t>
            </w:r>
          </w:p>
        </w:tc>
        <w:tc>
          <w:tcPr>
            <w:tcW w:w="6633" w:type="dxa"/>
            <w:tcMar>
              <w:top w:w="90" w:type="dxa"/>
              <w:left w:w="90" w:type="dxa"/>
              <w:bottom w:w="90" w:type="dxa"/>
              <w:right w:w="90" w:type="dxa"/>
            </w:tcMar>
            <w:vAlign w:val="center"/>
          </w:tcPr>
          <w:p w14:paraId="462076EB" w14:textId="77777777" w:rsidR="00983363" w:rsidRDefault="000F779B">
            <w:pPr>
              <w:spacing w:before="20" w:after="20"/>
              <w:jc w:val="center"/>
            </w:pPr>
            <w:r>
              <w:rPr>
                <w:sz w:val="21"/>
              </w:rPr>
              <w:t>120 m e 12 m</w:t>
            </w:r>
          </w:p>
        </w:tc>
      </w:tr>
      <w:tr w:rsidR="00983363" w14:paraId="5C0B8291" w14:textId="77777777">
        <w:trPr>
          <w:cantSplit/>
          <w:jc w:val="center"/>
        </w:trPr>
        <w:tc>
          <w:tcPr>
            <w:tcW w:w="3005" w:type="dxa"/>
            <w:tcMar>
              <w:top w:w="90" w:type="dxa"/>
              <w:left w:w="90" w:type="dxa"/>
              <w:bottom w:w="90" w:type="dxa"/>
              <w:right w:w="90" w:type="dxa"/>
            </w:tcMar>
            <w:vAlign w:val="center"/>
          </w:tcPr>
          <w:p w14:paraId="2D80C9BE" w14:textId="77777777" w:rsidR="00983363" w:rsidRDefault="000F779B">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40C837A5" w14:textId="77777777" w:rsidR="00983363" w:rsidRDefault="000F779B">
            <w:pPr>
              <w:spacing w:before="20" w:after="20"/>
              <w:jc w:val="center"/>
            </w:pPr>
            <w:r>
              <w:rPr>
                <w:sz w:val="21"/>
              </w:rPr>
              <w:t>4 e 3,65 m</w:t>
            </w:r>
          </w:p>
        </w:tc>
      </w:tr>
      <w:tr w:rsidR="00983363" w14:paraId="1F343475" w14:textId="77777777">
        <w:trPr>
          <w:cantSplit/>
          <w:jc w:val="center"/>
        </w:trPr>
        <w:tc>
          <w:tcPr>
            <w:tcW w:w="3005" w:type="dxa"/>
            <w:tcMar>
              <w:top w:w="90" w:type="dxa"/>
              <w:left w:w="90" w:type="dxa"/>
              <w:bottom w:w="90" w:type="dxa"/>
              <w:right w:w="90" w:type="dxa"/>
            </w:tcMar>
            <w:vAlign w:val="center"/>
          </w:tcPr>
          <w:p w14:paraId="409CD569" w14:textId="77777777" w:rsidR="00983363" w:rsidRDefault="000F779B">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5BB3E3BA" w14:textId="77777777" w:rsidR="00983363" w:rsidRDefault="000F779B">
            <w:pPr>
              <w:spacing w:before="20" w:after="20"/>
              <w:jc w:val="left"/>
            </w:pPr>
            <w:r>
              <w:rPr>
                <w:sz w:val="21"/>
              </w:rPr>
              <w:t>1,50 m per lato 1,60 m 0,50 m per lato</w:t>
            </w:r>
          </w:p>
        </w:tc>
      </w:tr>
      <w:tr w:rsidR="00983363" w14:paraId="3CA8209A" w14:textId="77777777">
        <w:trPr>
          <w:cantSplit/>
          <w:jc w:val="center"/>
        </w:trPr>
        <w:tc>
          <w:tcPr>
            <w:tcW w:w="3005" w:type="dxa"/>
            <w:tcMar>
              <w:top w:w="90" w:type="dxa"/>
              <w:left w:w="90" w:type="dxa"/>
              <w:bottom w:w="90" w:type="dxa"/>
              <w:right w:w="90" w:type="dxa"/>
            </w:tcMar>
            <w:vAlign w:val="center"/>
          </w:tcPr>
          <w:p w14:paraId="30CD36D6" w14:textId="77777777" w:rsidR="00983363" w:rsidRDefault="000F779B">
            <w:pPr>
              <w:spacing w:before="20" w:after="20"/>
              <w:jc w:val="left"/>
            </w:pPr>
            <w:r>
              <w:rPr>
                <w:sz w:val="21"/>
              </w:rPr>
              <w:t>Larghezza totale attesa</w:t>
            </w:r>
          </w:p>
        </w:tc>
        <w:tc>
          <w:tcPr>
            <w:tcW w:w="6633" w:type="dxa"/>
            <w:tcMar>
              <w:top w:w="90" w:type="dxa"/>
              <w:left w:w="90" w:type="dxa"/>
              <w:bottom w:w="90" w:type="dxa"/>
              <w:right w:w="90" w:type="dxa"/>
            </w:tcMar>
            <w:vAlign w:val="center"/>
          </w:tcPr>
          <w:p w14:paraId="4BBD6A69" w14:textId="77777777" w:rsidR="00983363" w:rsidRDefault="000F779B">
            <w:pPr>
              <w:spacing w:before="20" w:after="20"/>
              <w:jc w:val="center"/>
            </w:pPr>
            <w:r>
              <w:rPr>
                <w:sz w:val="21"/>
              </w:rPr>
              <w:t>20,20 m</w:t>
            </w:r>
          </w:p>
        </w:tc>
      </w:tr>
      <w:tr w:rsidR="00983363" w14:paraId="682E9AD7" w14:textId="77777777">
        <w:trPr>
          <w:cantSplit/>
          <w:jc w:val="center"/>
        </w:trPr>
        <w:tc>
          <w:tcPr>
            <w:tcW w:w="3005" w:type="dxa"/>
            <w:tcMar>
              <w:top w:w="90" w:type="dxa"/>
              <w:left w:w="90" w:type="dxa"/>
              <w:bottom w:w="90" w:type="dxa"/>
              <w:right w:w="90" w:type="dxa"/>
            </w:tcMar>
            <w:vAlign w:val="center"/>
          </w:tcPr>
          <w:p w14:paraId="18F78159" w14:textId="77777777" w:rsidR="00983363" w:rsidRDefault="000F779B">
            <w:pPr>
              <w:spacing w:before="20" w:after="20"/>
              <w:jc w:val="left"/>
            </w:pPr>
            <w:r>
              <w:rPr>
                <w:sz w:val="21"/>
              </w:rPr>
              <w:t>Ostacolo e terreno</w:t>
            </w:r>
          </w:p>
        </w:tc>
        <w:tc>
          <w:tcPr>
            <w:tcW w:w="6633" w:type="dxa"/>
            <w:tcMar>
              <w:top w:w="90" w:type="dxa"/>
              <w:left w:w="90" w:type="dxa"/>
              <w:bottom w:w="90" w:type="dxa"/>
              <w:right w:w="90" w:type="dxa"/>
            </w:tcMar>
            <w:vAlign w:val="center"/>
          </w:tcPr>
          <w:p w14:paraId="6A29FF28" w14:textId="77777777" w:rsidR="00983363" w:rsidRDefault="000F779B">
            <w:pPr>
              <w:spacing w:before="20" w:after="20"/>
              <w:jc w:val="center"/>
            </w:pPr>
            <w:r>
              <w:rPr>
                <w:sz w:val="21"/>
              </w:rPr>
              <w:t>Nessuno e Roccia</w:t>
            </w:r>
          </w:p>
        </w:tc>
      </w:tr>
      <w:tr w:rsidR="00983363" w14:paraId="3BF8719E" w14:textId="77777777">
        <w:trPr>
          <w:cantSplit/>
          <w:jc w:val="center"/>
        </w:trPr>
        <w:tc>
          <w:tcPr>
            <w:tcW w:w="3005" w:type="dxa"/>
            <w:tcMar>
              <w:top w:w="90" w:type="dxa"/>
              <w:left w:w="90" w:type="dxa"/>
              <w:bottom w:w="90" w:type="dxa"/>
              <w:right w:w="90" w:type="dxa"/>
            </w:tcMar>
            <w:vAlign w:val="center"/>
          </w:tcPr>
          <w:p w14:paraId="5EF706DD" w14:textId="77777777" w:rsidR="00983363" w:rsidRDefault="000F779B">
            <w:pPr>
              <w:spacing w:before="20" w:after="20"/>
              <w:jc w:val="left"/>
            </w:pPr>
            <w:r>
              <w:rPr>
                <w:sz w:val="21"/>
              </w:rPr>
              <w:t>Famiglia e campate</w:t>
            </w:r>
          </w:p>
        </w:tc>
        <w:tc>
          <w:tcPr>
            <w:tcW w:w="6633" w:type="dxa"/>
            <w:tcMar>
              <w:top w:w="90" w:type="dxa"/>
              <w:left w:w="90" w:type="dxa"/>
              <w:bottom w:w="90" w:type="dxa"/>
              <w:right w:w="90" w:type="dxa"/>
            </w:tcMar>
            <w:vAlign w:val="center"/>
          </w:tcPr>
          <w:p w14:paraId="45CF478B" w14:textId="77777777" w:rsidR="00983363" w:rsidRDefault="000F779B">
            <w:pPr>
              <w:spacing w:before="20" w:after="20"/>
              <w:jc w:val="left"/>
            </w:pPr>
            <w:r>
              <w:rPr>
                <w:sz w:val="21"/>
              </w:rPr>
              <w:t>Travi a I in c.a.p. e 3</w:t>
            </w:r>
          </w:p>
        </w:tc>
      </w:tr>
      <w:tr w:rsidR="00983363" w14:paraId="57008565" w14:textId="77777777">
        <w:trPr>
          <w:cantSplit/>
          <w:jc w:val="center"/>
        </w:trPr>
        <w:tc>
          <w:tcPr>
            <w:tcW w:w="3005" w:type="dxa"/>
            <w:tcMar>
              <w:top w:w="90" w:type="dxa"/>
              <w:left w:w="90" w:type="dxa"/>
              <w:bottom w:w="90" w:type="dxa"/>
              <w:right w:w="90" w:type="dxa"/>
            </w:tcMar>
            <w:vAlign w:val="center"/>
          </w:tcPr>
          <w:p w14:paraId="452B973C" w14:textId="77777777" w:rsidR="00983363" w:rsidRDefault="000F779B">
            <w:pPr>
              <w:spacing w:before="20" w:after="20"/>
              <w:jc w:val="left"/>
            </w:pPr>
            <w:r>
              <w:rPr>
                <w:sz w:val="21"/>
              </w:rPr>
              <w:t>Continuità</w:t>
            </w:r>
          </w:p>
        </w:tc>
        <w:tc>
          <w:tcPr>
            <w:tcW w:w="6633" w:type="dxa"/>
            <w:tcMar>
              <w:top w:w="90" w:type="dxa"/>
              <w:left w:w="90" w:type="dxa"/>
              <w:bottom w:w="90" w:type="dxa"/>
              <w:right w:w="90" w:type="dxa"/>
            </w:tcMar>
            <w:vAlign w:val="center"/>
          </w:tcPr>
          <w:p w14:paraId="3455B4A9" w14:textId="77777777" w:rsidR="00983363" w:rsidRDefault="000F779B">
            <w:pPr>
              <w:spacing w:before="20" w:after="20"/>
              <w:jc w:val="center"/>
            </w:pPr>
            <w:r>
              <w:rPr>
                <w:sz w:val="21"/>
              </w:rPr>
              <w:t>Attiva</w:t>
            </w:r>
          </w:p>
        </w:tc>
      </w:tr>
      <w:tr w:rsidR="00983363" w14:paraId="760171BB" w14:textId="77777777">
        <w:trPr>
          <w:cantSplit/>
          <w:jc w:val="center"/>
        </w:trPr>
        <w:tc>
          <w:tcPr>
            <w:tcW w:w="3005" w:type="dxa"/>
            <w:tcMar>
              <w:top w:w="90" w:type="dxa"/>
              <w:left w:w="90" w:type="dxa"/>
              <w:bottom w:w="90" w:type="dxa"/>
              <w:right w:w="90" w:type="dxa"/>
            </w:tcMar>
            <w:vAlign w:val="center"/>
          </w:tcPr>
          <w:p w14:paraId="4A0A50E7" w14:textId="77777777" w:rsidR="00983363" w:rsidRDefault="000F779B">
            <w:pPr>
              <w:spacing w:before="20" w:after="20"/>
              <w:jc w:val="left"/>
            </w:pPr>
            <w:r>
              <w:rPr>
                <w:sz w:val="21"/>
              </w:rPr>
              <w:t>Schema pila</w:t>
            </w:r>
          </w:p>
        </w:tc>
        <w:tc>
          <w:tcPr>
            <w:tcW w:w="6633" w:type="dxa"/>
            <w:tcMar>
              <w:top w:w="90" w:type="dxa"/>
              <w:left w:w="90" w:type="dxa"/>
              <w:bottom w:w="90" w:type="dxa"/>
              <w:right w:w="90" w:type="dxa"/>
            </w:tcMar>
            <w:vAlign w:val="center"/>
          </w:tcPr>
          <w:p w14:paraId="08CE8643" w14:textId="77777777" w:rsidR="00983363" w:rsidRDefault="000F779B">
            <w:pPr>
              <w:spacing w:before="20" w:after="20"/>
              <w:jc w:val="center"/>
            </w:pPr>
            <w:r>
              <w:rPr>
                <w:sz w:val="21"/>
              </w:rPr>
              <w:t>Setto</w:t>
            </w:r>
          </w:p>
        </w:tc>
      </w:tr>
      <w:tr w:rsidR="00983363" w14:paraId="6E423E92" w14:textId="77777777">
        <w:trPr>
          <w:cantSplit/>
          <w:jc w:val="center"/>
        </w:trPr>
        <w:tc>
          <w:tcPr>
            <w:tcW w:w="3005" w:type="dxa"/>
            <w:tcMar>
              <w:top w:w="90" w:type="dxa"/>
              <w:left w:w="90" w:type="dxa"/>
              <w:bottom w:w="90" w:type="dxa"/>
              <w:right w:w="90" w:type="dxa"/>
            </w:tcMar>
            <w:vAlign w:val="center"/>
          </w:tcPr>
          <w:p w14:paraId="30751862" w14:textId="77777777" w:rsidR="00983363" w:rsidRDefault="000F779B">
            <w:pPr>
              <w:spacing w:before="20" w:after="20"/>
              <w:jc w:val="left"/>
            </w:pPr>
            <w:r>
              <w:rPr>
                <w:sz w:val="21"/>
              </w:rPr>
              <w:t>Fondazione</w:t>
            </w:r>
          </w:p>
        </w:tc>
        <w:tc>
          <w:tcPr>
            <w:tcW w:w="6633" w:type="dxa"/>
            <w:tcMar>
              <w:top w:w="90" w:type="dxa"/>
              <w:left w:w="90" w:type="dxa"/>
              <w:bottom w:w="90" w:type="dxa"/>
              <w:right w:w="90" w:type="dxa"/>
            </w:tcMar>
            <w:vAlign w:val="center"/>
          </w:tcPr>
          <w:p w14:paraId="17352E69" w14:textId="77777777" w:rsidR="00983363" w:rsidRDefault="000F779B">
            <w:pPr>
              <w:spacing w:before="20" w:after="20"/>
              <w:jc w:val="left"/>
            </w:pPr>
            <w:r>
              <w:rPr>
                <w:sz w:val="21"/>
              </w:rPr>
              <w:t>Automatica che in questo caso adotta plinto diretto</w:t>
            </w:r>
          </w:p>
        </w:tc>
      </w:tr>
      <w:tr w:rsidR="00983363" w14:paraId="6B30632C" w14:textId="77777777">
        <w:trPr>
          <w:cantSplit/>
          <w:jc w:val="center"/>
        </w:trPr>
        <w:tc>
          <w:tcPr>
            <w:tcW w:w="3005" w:type="dxa"/>
            <w:tcMar>
              <w:top w:w="90" w:type="dxa"/>
              <w:left w:w="90" w:type="dxa"/>
              <w:bottom w:w="90" w:type="dxa"/>
              <w:right w:w="90" w:type="dxa"/>
            </w:tcMar>
            <w:vAlign w:val="center"/>
          </w:tcPr>
          <w:p w14:paraId="7E674B5D" w14:textId="77777777" w:rsidR="00983363" w:rsidRDefault="000F779B">
            <w:pPr>
              <w:spacing w:before="20" w:after="20"/>
              <w:jc w:val="left"/>
            </w:pPr>
            <w:r>
              <w:rPr>
                <w:sz w:val="21"/>
              </w:rPr>
              <w:t>Quote automatiche</w:t>
            </w:r>
          </w:p>
        </w:tc>
        <w:tc>
          <w:tcPr>
            <w:tcW w:w="6633" w:type="dxa"/>
            <w:tcMar>
              <w:top w:w="90" w:type="dxa"/>
              <w:left w:w="90" w:type="dxa"/>
              <w:bottom w:w="90" w:type="dxa"/>
              <w:right w:w="90" w:type="dxa"/>
            </w:tcMar>
            <w:vAlign w:val="center"/>
          </w:tcPr>
          <w:p w14:paraId="5BC33761" w14:textId="77777777" w:rsidR="00983363" w:rsidRDefault="000F779B">
            <w:pPr>
              <w:spacing w:before="20" w:after="20"/>
              <w:jc w:val="left"/>
            </w:pPr>
            <w:r>
              <w:rPr>
                <w:sz w:val="21"/>
              </w:rPr>
              <w:t>Altezza sezione pila e fondazione a zero</w:t>
            </w:r>
          </w:p>
        </w:tc>
      </w:tr>
      <w:tr w:rsidR="00983363" w14:paraId="1265BF86" w14:textId="77777777">
        <w:trPr>
          <w:cantSplit/>
          <w:jc w:val="center"/>
        </w:trPr>
        <w:tc>
          <w:tcPr>
            <w:tcW w:w="3005" w:type="dxa"/>
            <w:tcMar>
              <w:top w:w="90" w:type="dxa"/>
              <w:left w:w="90" w:type="dxa"/>
              <w:bottom w:w="90" w:type="dxa"/>
              <w:right w:w="90" w:type="dxa"/>
            </w:tcMar>
            <w:vAlign w:val="center"/>
          </w:tcPr>
          <w:p w14:paraId="3A596E25" w14:textId="77777777" w:rsidR="00983363" w:rsidRDefault="000F779B">
            <w:pPr>
              <w:spacing w:before="20" w:after="20"/>
              <w:jc w:val="left"/>
            </w:pPr>
            <w:r>
              <w:rPr>
                <w:sz w:val="21"/>
              </w:rPr>
              <w:t>Estremi</w:t>
            </w:r>
          </w:p>
        </w:tc>
        <w:tc>
          <w:tcPr>
            <w:tcW w:w="6633" w:type="dxa"/>
            <w:tcMar>
              <w:top w:w="90" w:type="dxa"/>
              <w:left w:w="90" w:type="dxa"/>
              <w:bottom w:w="90" w:type="dxa"/>
              <w:right w:w="90" w:type="dxa"/>
            </w:tcMar>
            <w:vAlign w:val="center"/>
          </w:tcPr>
          <w:p w14:paraId="13E34F4B" w14:textId="77777777" w:rsidR="00983363" w:rsidRDefault="000F779B">
            <w:pPr>
              <w:spacing w:before="20" w:after="20"/>
              <w:jc w:val="left"/>
            </w:pPr>
            <w:r>
              <w:rPr>
                <w:sz w:val="21"/>
              </w:rPr>
              <w:t>Entrambi su spalla</w:t>
            </w:r>
          </w:p>
        </w:tc>
      </w:tr>
    </w:tbl>
    <w:p w14:paraId="647131E6" w14:textId="77777777" w:rsidR="00983363" w:rsidRDefault="00983363"/>
    <w:p w14:paraId="65942390" w14:textId="77777777" w:rsidR="00983363" w:rsidRDefault="000F779B">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7F253170" w14:textId="77777777" w:rsidR="00983363" w:rsidRDefault="000F779B">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50E685A1" w14:textId="77777777" w:rsidR="00983363" w:rsidRDefault="000F779B">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36A159B7" w14:textId="77777777" w:rsidR="00983363" w:rsidRDefault="000F779B">
      <w:pPr>
        <w:spacing w:after="140"/>
      </w:pPr>
      <w:r>
        <w:lastRenderedPageBreak/>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66FB8E5B" w14:textId="77777777" w:rsidR="00983363" w:rsidRDefault="000F779B">
      <w:pPr>
        <w:keepNext/>
        <w:spacing w:after="140"/>
      </w:pPr>
      <w:r>
        <w:rPr>
          <w:noProof/>
        </w:rPr>
        <w:drawing>
          <wp:inline distT="0" distB="0" distL="0" distR="0" wp14:anchorId="125D5D02" wp14:editId="22C5DA23">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5B9120D5" w14:textId="77777777" w:rsidR="00983363" w:rsidRDefault="000F779B">
      <w:pPr>
        <w:pStyle w:val="Didascalia"/>
      </w:pPr>
      <w:r>
        <w:t>Differenze di costo fra il riferimento e alcuni scenari dell’esempio</w:t>
      </w:r>
    </w:p>
    <w:p w14:paraId="69A57B2B" w14:textId="77777777" w:rsidR="00983363" w:rsidRDefault="000F779B">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0C732120" w14:textId="77777777" w:rsidR="00983363" w:rsidRDefault="000F779B">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37CA8FCF" w14:textId="77777777" w:rsidR="00983363" w:rsidRDefault="000F779B">
      <w:pPr>
        <w:pStyle w:val="Titolo2"/>
        <w:keepNext/>
        <w:spacing w:after="140"/>
      </w:pPr>
      <w:bookmarkStart w:id="50" w:name="_Toc242173753"/>
      <w:r>
        <w:t>Selezionare applicare e conservare le alternative</w:t>
      </w:r>
      <w:bookmarkEnd w:id="50"/>
    </w:p>
    <w:p w14:paraId="70FBC11A" w14:textId="77777777" w:rsidR="00983363" w:rsidRDefault="000F779B">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052BF889" w14:textId="77777777" w:rsidR="00983363" w:rsidRDefault="000F779B">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02EA5D71" w14:textId="77777777" w:rsidR="00983363" w:rsidRDefault="000F779B">
      <w:pPr>
        <w:spacing w:after="140"/>
      </w:pPr>
      <w:r>
        <w:t xml:space="preserve">Premendo Applica soluzione selezionata, il progetto adotta gli input del candidato. Se non esiste già un’alternativa A, ANTHEA conserva il progetto precedente come A. Se A esiste, non viene sostituita automaticamente: controlla che il confronto A / B </w:t>
      </w:r>
      <w:r>
        <w:lastRenderedPageBreak/>
        <w:t>rappresenti ancora ciò che vuoi confrontare. Dopo l’applicazione rivedi Sezioni e quote e salva il documento con un nome che renda riconoscibile la variante.</w:t>
      </w:r>
    </w:p>
    <w:p w14:paraId="740F57F8" w14:textId="77777777" w:rsidR="00983363" w:rsidRDefault="000F779B">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0BAEAD7A" w14:textId="77777777" w:rsidR="00983363" w:rsidRDefault="000F779B">
      <w:pPr>
        <w:pStyle w:val="Titolo2"/>
        <w:keepNext/>
        <w:spacing w:after="140"/>
      </w:pPr>
      <w:bookmarkStart w:id="51" w:name="_Toc242173754"/>
      <w:r>
        <w:t>Prezzi geotecnica e scenari da confrontare</w:t>
      </w:r>
      <w:bookmarkEnd w:id="51"/>
    </w:p>
    <w:p w14:paraId="4741C669" w14:textId="77777777" w:rsidR="00983363" w:rsidRDefault="000F779B">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4165809D" w14:textId="77777777" w:rsidR="00983363" w:rsidRDefault="000F779B">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6E03D209" w14:textId="77777777" w:rsidR="00983363" w:rsidRDefault="000F779B">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239D9CA8" w14:textId="77777777" w:rsidR="00983363" w:rsidRDefault="000F779B">
      <w:pPr>
        <w:pStyle w:val="Titolo2"/>
        <w:keepNext/>
        <w:spacing w:after="140"/>
      </w:pPr>
      <w:bookmarkStart w:id="52" w:name="_Toc242173755"/>
      <w:r>
        <w:t>Usare le famiglie speciali</w:t>
      </w:r>
      <w:bookmarkEnd w:id="52"/>
    </w:p>
    <w:p w14:paraId="708F9665" w14:textId="77777777" w:rsidR="00983363" w:rsidRDefault="000F779B">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4F8997D4" w14:textId="77777777" w:rsidR="00983363" w:rsidRDefault="000F779B">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6C9272A9" w14:textId="77777777" w:rsidR="00983363" w:rsidRDefault="000F779B">
      <w:pPr>
        <w:spacing w:after="140"/>
      </w:pPr>
      <w:r>
        <w:t xml:space="preserve">Per la piastra ortotropa controlla lamiera, altezza e larghezze delle canalette, interasse e spessori del cassone. Per le travi incorporate controlla spazio fra profili e cls sopra e </w:t>
      </w:r>
      <w:r>
        <w:lastRenderedPageBreak/>
        <w:t>sotto le piattabande. Il prospetto rappresenta un profilo ideale, non un componente commerciale già selezionato.</w:t>
      </w:r>
    </w:p>
    <w:p w14:paraId="4945A4A5" w14:textId="77777777" w:rsidR="00983363" w:rsidRDefault="000F779B">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0FCA3379" w14:textId="77777777" w:rsidR="00983363" w:rsidRDefault="000F779B">
      <w:pPr>
        <w:pStyle w:val="Titolo2"/>
        <w:keepNext/>
        <w:spacing w:after="140"/>
      </w:pPr>
      <w:bookmarkStart w:id="53" w:name="_Toc242173756"/>
      <w:r>
        <w:t>Risolvere i messaggi più comuni</w:t>
      </w:r>
      <w:bookmarkEnd w:id="5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83363" w14:paraId="01637E8C" w14:textId="77777777">
        <w:trPr>
          <w:cantSplit/>
          <w:tblHeader/>
          <w:jc w:val="center"/>
        </w:trPr>
        <w:tc>
          <w:tcPr>
            <w:tcW w:w="2381" w:type="dxa"/>
            <w:shd w:val="clear" w:color="auto" w:fill="E7E6E6"/>
            <w:tcMar>
              <w:top w:w="90" w:type="dxa"/>
              <w:left w:w="90" w:type="dxa"/>
              <w:bottom w:w="90" w:type="dxa"/>
              <w:right w:w="90" w:type="dxa"/>
            </w:tcMar>
            <w:vAlign w:val="center"/>
          </w:tcPr>
          <w:p w14:paraId="5B256127" w14:textId="77777777" w:rsidR="00983363" w:rsidRDefault="000F779B">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440CF7D9" w14:textId="77777777" w:rsidR="00983363" w:rsidRDefault="000F779B">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408D2223" w14:textId="77777777" w:rsidR="00983363" w:rsidRDefault="000F779B">
            <w:pPr>
              <w:spacing w:before="20" w:after="20"/>
              <w:jc w:val="center"/>
            </w:pPr>
            <w:r>
              <w:rPr>
                <w:b/>
                <w:sz w:val="21"/>
              </w:rPr>
              <w:t>Azione utile</w:t>
            </w:r>
          </w:p>
        </w:tc>
      </w:tr>
      <w:tr w:rsidR="00983363" w14:paraId="549A5DE2" w14:textId="77777777">
        <w:trPr>
          <w:cantSplit/>
          <w:jc w:val="center"/>
        </w:trPr>
        <w:tc>
          <w:tcPr>
            <w:tcW w:w="2381" w:type="dxa"/>
            <w:tcMar>
              <w:top w:w="90" w:type="dxa"/>
              <w:left w:w="90" w:type="dxa"/>
              <w:bottom w:w="90" w:type="dxa"/>
              <w:right w:w="90" w:type="dxa"/>
            </w:tcMar>
            <w:vAlign w:val="center"/>
          </w:tcPr>
          <w:p w14:paraId="60FA6E90" w14:textId="77777777" w:rsidR="00983363" w:rsidRDefault="000F779B">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027082E1" w14:textId="77777777" w:rsidR="00983363" w:rsidRDefault="000F779B">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31599448" w14:textId="77777777" w:rsidR="00983363" w:rsidRDefault="000F779B">
            <w:pPr>
              <w:spacing w:before="20" w:after="20"/>
              <w:jc w:val="left"/>
            </w:pPr>
            <w:r>
              <w:rPr>
                <w:sz w:val="21"/>
              </w:rPr>
              <w:t>Apri i motivi e modifica il vincolo pertinente</w:t>
            </w:r>
          </w:p>
        </w:tc>
      </w:tr>
      <w:tr w:rsidR="00983363" w14:paraId="2F4D6A51" w14:textId="77777777">
        <w:trPr>
          <w:cantSplit/>
          <w:jc w:val="center"/>
        </w:trPr>
        <w:tc>
          <w:tcPr>
            <w:tcW w:w="2381" w:type="dxa"/>
            <w:tcMar>
              <w:top w:w="90" w:type="dxa"/>
              <w:left w:w="90" w:type="dxa"/>
              <w:bottom w:w="90" w:type="dxa"/>
              <w:right w:w="90" w:type="dxa"/>
            </w:tcMar>
            <w:vAlign w:val="center"/>
          </w:tcPr>
          <w:p w14:paraId="41107BC5" w14:textId="77777777" w:rsidR="00983363" w:rsidRDefault="000F779B">
            <w:pPr>
              <w:spacing w:before="20" w:after="20"/>
              <w:jc w:val="left"/>
            </w:pPr>
            <w:r>
              <w:rPr>
                <w:sz w:val="21"/>
              </w:rPr>
              <w:t>Griglia troppo estesa</w:t>
            </w:r>
          </w:p>
        </w:tc>
        <w:tc>
          <w:tcPr>
            <w:tcW w:w="3402" w:type="dxa"/>
            <w:tcMar>
              <w:top w:w="90" w:type="dxa"/>
              <w:left w:w="90" w:type="dxa"/>
              <w:bottom w:w="90" w:type="dxa"/>
              <w:right w:w="90" w:type="dxa"/>
            </w:tcMar>
            <w:vAlign w:val="center"/>
          </w:tcPr>
          <w:p w14:paraId="30691826" w14:textId="77777777" w:rsidR="00983363" w:rsidRDefault="000F779B">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4AD02CA4" w14:textId="77777777" w:rsidR="00983363" w:rsidRDefault="000F779B">
            <w:pPr>
              <w:spacing w:before="20" w:after="20"/>
              <w:jc w:val="left"/>
            </w:pPr>
            <w:r>
              <w:rPr>
                <w:sz w:val="21"/>
              </w:rPr>
              <w:t>Blocca variabili o aumenta il passo</w:t>
            </w:r>
          </w:p>
        </w:tc>
      </w:tr>
      <w:tr w:rsidR="00983363" w14:paraId="1E5B847C" w14:textId="77777777">
        <w:trPr>
          <w:cantSplit/>
          <w:jc w:val="center"/>
        </w:trPr>
        <w:tc>
          <w:tcPr>
            <w:tcW w:w="2381" w:type="dxa"/>
            <w:tcMar>
              <w:top w:w="90" w:type="dxa"/>
              <w:left w:w="90" w:type="dxa"/>
              <w:bottom w:w="90" w:type="dxa"/>
              <w:right w:w="90" w:type="dxa"/>
            </w:tcMar>
            <w:vAlign w:val="center"/>
          </w:tcPr>
          <w:p w14:paraId="47F47DFE" w14:textId="77777777" w:rsidR="00983363" w:rsidRDefault="000F779B">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09924794" w14:textId="77777777" w:rsidR="00983363" w:rsidRDefault="000F779B">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4BD0A51F" w14:textId="77777777" w:rsidR="00983363" w:rsidRDefault="000F779B">
            <w:pPr>
              <w:spacing w:before="20" w:after="20"/>
              <w:jc w:val="left"/>
            </w:pPr>
            <w:r>
              <w:rPr>
                <w:sz w:val="21"/>
              </w:rPr>
              <w:t>Rivedi altezza o numero di campate</w:t>
            </w:r>
          </w:p>
        </w:tc>
      </w:tr>
      <w:tr w:rsidR="00983363" w14:paraId="3E3A1E4B" w14:textId="77777777">
        <w:trPr>
          <w:cantSplit/>
          <w:jc w:val="center"/>
        </w:trPr>
        <w:tc>
          <w:tcPr>
            <w:tcW w:w="2381" w:type="dxa"/>
            <w:tcMar>
              <w:top w:w="90" w:type="dxa"/>
              <w:left w:w="90" w:type="dxa"/>
              <w:bottom w:w="90" w:type="dxa"/>
              <w:right w:w="90" w:type="dxa"/>
            </w:tcMar>
            <w:vAlign w:val="center"/>
          </w:tcPr>
          <w:p w14:paraId="37F643F1" w14:textId="77777777" w:rsidR="00983363" w:rsidRDefault="000F779B">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7D99458B" w14:textId="77777777" w:rsidR="00983363" w:rsidRDefault="000F779B">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7C0DF342" w14:textId="77777777" w:rsidR="00983363" w:rsidRDefault="000F779B">
            <w:pPr>
              <w:spacing w:before="20" w:after="20"/>
              <w:jc w:val="left"/>
            </w:pPr>
            <w:r>
              <w:rPr>
                <w:sz w:val="21"/>
              </w:rPr>
              <w:t>Riduci campate o cambia schema</w:t>
            </w:r>
          </w:p>
        </w:tc>
      </w:tr>
      <w:tr w:rsidR="00983363" w14:paraId="312CADFD" w14:textId="77777777">
        <w:trPr>
          <w:cantSplit/>
          <w:jc w:val="center"/>
        </w:trPr>
        <w:tc>
          <w:tcPr>
            <w:tcW w:w="2381" w:type="dxa"/>
            <w:tcMar>
              <w:top w:w="90" w:type="dxa"/>
              <w:left w:w="90" w:type="dxa"/>
              <w:bottom w:w="90" w:type="dxa"/>
              <w:right w:w="90" w:type="dxa"/>
            </w:tcMar>
            <w:vAlign w:val="center"/>
          </w:tcPr>
          <w:p w14:paraId="56A8EBB3" w14:textId="77777777" w:rsidR="00983363" w:rsidRDefault="000F779B">
            <w:pPr>
              <w:spacing w:before="20" w:after="20"/>
              <w:jc w:val="left"/>
            </w:pPr>
            <w:r>
              <w:rPr>
                <w:sz w:val="21"/>
              </w:rPr>
              <w:t>Fondazione oltre soglia</w:t>
            </w:r>
          </w:p>
        </w:tc>
        <w:tc>
          <w:tcPr>
            <w:tcW w:w="3402" w:type="dxa"/>
            <w:tcMar>
              <w:top w:w="90" w:type="dxa"/>
              <w:left w:w="90" w:type="dxa"/>
              <w:bottom w:w="90" w:type="dxa"/>
              <w:right w:w="90" w:type="dxa"/>
            </w:tcMar>
            <w:vAlign w:val="center"/>
          </w:tcPr>
          <w:p w14:paraId="296724AB" w14:textId="77777777" w:rsidR="00983363" w:rsidRDefault="000F779B">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74F68A83" w14:textId="77777777" w:rsidR="00983363" w:rsidRDefault="000F779B">
            <w:pPr>
              <w:spacing w:before="20" w:after="20"/>
              <w:jc w:val="left"/>
            </w:pPr>
            <w:r>
              <w:rPr>
                <w:sz w:val="21"/>
              </w:rPr>
              <w:t>Rivedi dati terreno e fondazione</w:t>
            </w:r>
          </w:p>
        </w:tc>
      </w:tr>
      <w:tr w:rsidR="00983363" w14:paraId="26B2040D" w14:textId="77777777">
        <w:trPr>
          <w:cantSplit/>
          <w:jc w:val="center"/>
        </w:trPr>
        <w:tc>
          <w:tcPr>
            <w:tcW w:w="2381" w:type="dxa"/>
            <w:tcMar>
              <w:top w:w="90" w:type="dxa"/>
              <w:left w:w="90" w:type="dxa"/>
              <w:bottom w:w="90" w:type="dxa"/>
              <w:right w:w="90" w:type="dxa"/>
            </w:tcMar>
            <w:vAlign w:val="center"/>
          </w:tcPr>
          <w:p w14:paraId="1A1B9A0E" w14:textId="77777777" w:rsidR="00983363" w:rsidRDefault="000F779B">
            <w:pPr>
              <w:spacing w:before="20" w:after="20"/>
              <w:jc w:val="left"/>
            </w:pPr>
            <w:r>
              <w:rPr>
                <w:sz w:val="21"/>
              </w:rPr>
              <w:t>Plinto non contiene pali</w:t>
            </w:r>
          </w:p>
        </w:tc>
        <w:tc>
          <w:tcPr>
            <w:tcW w:w="3402" w:type="dxa"/>
            <w:tcMar>
              <w:top w:w="90" w:type="dxa"/>
              <w:left w:w="90" w:type="dxa"/>
              <w:bottom w:w="90" w:type="dxa"/>
              <w:right w:w="90" w:type="dxa"/>
            </w:tcMar>
            <w:vAlign w:val="center"/>
          </w:tcPr>
          <w:p w14:paraId="2FF1C814" w14:textId="77777777" w:rsidR="00983363" w:rsidRDefault="000F779B">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69957B8F" w14:textId="77777777" w:rsidR="00983363" w:rsidRDefault="000F779B">
            <w:pPr>
              <w:spacing w:before="20" w:after="20"/>
              <w:jc w:val="left"/>
            </w:pPr>
            <w:r>
              <w:rPr>
                <w:sz w:val="21"/>
              </w:rPr>
              <w:t>Aumenta il lato imposto o torna in automatico</w:t>
            </w:r>
          </w:p>
        </w:tc>
      </w:tr>
      <w:tr w:rsidR="00983363" w14:paraId="155EF801" w14:textId="77777777">
        <w:trPr>
          <w:cantSplit/>
          <w:jc w:val="center"/>
        </w:trPr>
        <w:tc>
          <w:tcPr>
            <w:tcW w:w="2381" w:type="dxa"/>
            <w:tcMar>
              <w:top w:w="90" w:type="dxa"/>
              <w:left w:w="90" w:type="dxa"/>
              <w:bottom w:w="90" w:type="dxa"/>
              <w:right w:w="90" w:type="dxa"/>
            </w:tcMar>
            <w:vAlign w:val="center"/>
          </w:tcPr>
          <w:p w14:paraId="16523E2B" w14:textId="77777777" w:rsidR="00983363" w:rsidRDefault="000F779B">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6C27AA1F" w14:textId="77777777" w:rsidR="00983363" w:rsidRDefault="000F779B">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48B6516F" w14:textId="77777777" w:rsidR="00983363" w:rsidRDefault="000F779B">
            <w:pPr>
              <w:spacing w:before="20" w:after="20"/>
              <w:jc w:val="left"/>
            </w:pPr>
            <w:r>
              <w:rPr>
                <w:sz w:val="21"/>
              </w:rPr>
              <w:t>Aumenta la sezione e verifica il modello reale</w:t>
            </w:r>
          </w:p>
        </w:tc>
      </w:tr>
      <w:tr w:rsidR="00983363" w14:paraId="0D4A02EC" w14:textId="77777777">
        <w:trPr>
          <w:cantSplit/>
          <w:jc w:val="center"/>
        </w:trPr>
        <w:tc>
          <w:tcPr>
            <w:tcW w:w="2381" w:type="dxa"/>
            <w:tcMar>
              <w:top w:w="90" w:type="dxa"/>
              <w:left w:w="90" w:type="dxa"/>
              <w:bottom w:w="90" w:type="dxa"/>
              <w:right w:w="90" w:type="dxa"/>
            </w:tcMar>
            <w:vAlign w:val="center"/>
          </w:tcPr>
          <w:p w14:paraId="775CE852" w14:textId="77777777" w:rsidR="00983363" w:rsidRDefault="000F779B">
            <w:pPr>
              <w:spacing w:before="20" w:after="20"/>
              <w:jc w:val="left"/>
            </w:pPr>
            <w:r>
              <w:rPr>
                <w:sz w:val="21"/>
              </w:rPr>
              <w:t>Sollevamento</w:t>
            </w:r>
          </w:p>
        </w:tc>
        <w:tc>
          <w:tcPr>
            <w:tcW w:w="3402" w:type="dxa"/>
            <w:tcMar>
              <w:top w:w="90" w:type="dxa"/>
              <w:left w:w="90" w:type="dxa"/>
              <w:bottom w:w="90" w:type="dxa"/>
              <w:right w:w="90" w:type="dxa"/>
            </w:tcMar>
            <w:vAlign w:val="center"/>
          </w:tcPr>
          <w:p w14:paraId="42498734" w14:textId="77777777" w:rsidR="00983363" w:rsidRDefault="000F779B">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19D4A1A5" w14:textId="77777777" w:rsidR="00983363" w:rsidRDefault="000F779B">
            <w:pPr>
              <w:spacing w:before="20" w:after="20"/>
              <w:jc w:val="left"/>
            </w:pPr>
            <w:r>
              <w:rPr>
                <w:sz w:val="21"/>
              </w:rPr>
              <w:t>Rivedi schema oppure analizza dispositivi dedicati</w:t>
            </w:r>
          </w:p>
        </w:tc>
      </w:tr>
      <w:tr w:rsidR="00983363" w14:paraId="3950D6B7" w14:textId="77777777">
        <w:trPr>
          <w:cantSplit/>
          <w:jc w:val="center"/>
        </w:trPr>
        <w:tc>
          <w:tcPr>
            <w:tcW w:w="2381" w:type="dxa"/>
            <w:tcMar>
              <w:top w:w="90" w:type="dxa"/>
              <w:left w:w="90" w:type="dxa"/>
              <w:bottom w:w="90" w:type="dxa"/>
              <w:right w:w="90" w:type="dxa"/>
            </w:tcMar>
            <w:vAlign w:val="center"/>
          </w:tcPr>
          <w:p w14:paraId="6B5ED240" w14:textId="77777777" w:rsidR="00983363" w:rsidRDefault="000F779B">
            <w:pPr>
              <w:spacing w:before="20" w:after="20"/>
              <w:jc w:val="left"/>
            </w:pPr>
            <w:r>
              <w:rPr>
                <w:sz w:val="21"/>
              </w:rPr>
              <w:t>Prezzi o dati modificati</w:t>
            </w:r>
          </w:p>
        </w:tc>
        <w:tc>
          <w:tcPr>
            <w:tcW w:w="3402" w:type="dxa"/>
            <w:tcMar>
              <w:top w:w="90" w:type="dxa"/>
              <w:left w:w="90" w:type="dxa"/>
              <w:bottom w:w="90" w:type="dxa"/>
              <w:right w:w="90" w:type="dxa"/>
            </w:tcMar>
            <w:vAlign w:val="center"/>
          </w:tcPr>
          <w:p w14:paraId="2FB4DC22" w14:textId="77777777" w:rsidR="00983363" w:rsidRDefault="000F779B">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486DD9FF" w14:textId="77777777" w:rsidR="00983363" w:rsidRDefault="000F779B">
            <w:pPr>
              <w:spacing w:before="20" w:after="20"/>
              <w:jc w:val="center"/>
            </w:pPr>
            <w:r>
              <w:rPr>
                <w:sz w:val="21"/>
              </w:rPr>
              <w:t>Ripeti la ricerca</w:t>
            </w:r>
          </w:p>
        </w:tc>
      </w:tr>
      <w:tr w:rsidR="00983363" w14:paraId="3A2E019C" w14:textId="77777777">
        <w:trPr>
          <w:cantSplit/>
          <w:jc w:val="center"/>
        </w:trPr>
        <w:tc>
          <w:tcPr>
            <w:tcW w:w="2381" w:type="dxa"/>
            <w:tcMar>
              <w:top w:w="90" w:type="dxa"/>
              <w:left w:w="90" w:type="dxa"/>
              <w:bottom w:w="90" w:type="dxa"/>
              <w:right w:w="90" w:type="dxa"/>
            </w:tcMar>
            <w:vAlign w:val="center"/>
          </w:tcPr>
          <w:p w14:paraId="6D4A0478" w14:textId="77777777" w:rsidR="00983363" w:rsidRDefault="000F779B">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4B9A4F34" w14:textId="77777777" w:rsidR="00983363" w:rsidRDefault="000F779B">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79DD4F09" w14:textId="77777777" w:rsidR="00983363" w:rsidRDefault="000F779B">
            <w:pPr>
              <w:spacing w:before="20" w:after="20"/>
              <w:jc w:val="left"/>
            </w:pPr>
            <w:r>
              <w:rPr>
                <w:sz w:val="21"/>
              </w:rPr>
              <w:t>Leggi le esclusioni prima di valutare il risparmio</w:t>
            </w:r>
          </w:p>
        </w:tc>
      </w:tr>
    </w:tbl>
    <w:p w14:paraId="12008289" w14:textId="77777777" w:rsidR="00983363" w:rsidRDefault="00983363"/>
    <w:p w14:paraId="389C7279" w14:textId="77777777" w:rsidR="00983363" w:rsidRDefault="000F779B">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64E06857" w14:textId="77777777" w:rsidR="00983363" w:rsidRDefault="000F779B">
      <w:pPr>
        <w:pStyle w:val="Titolo2"/>
        <w:keepNext/>
        <w:spacing w:after="140"/>
      </w:pPr>
      <w:bookmarkStart w:id="54" w:name="_Toc242173757"/>
      <w:r>
        <w:lastRenderedPageBreak/>
        <w:t>Esportare un confronto leggibile</w:t>
      </w:r>
      <w:bookmarkEnd w:id="54"/>
    </w:p>
    <w:p w14:paraId="100FD063" w14:textId="77777777" w:rsidR="00983363" w:rsidRDefault="000F779B">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49BA2654" w14:textId="77777777" w:rsidR="00983363" w:rsidRDefault="000F779B">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055D3F7C" w14:textId="77777777" w:rsidR="00983363" w:rsidRDefault="000F779B">
      <w:pPr>
        <w:pStyle w:val="Titolo2"/>
        <w:keepNext/>
        <w:spacing w:after="140"/>
      </w:pPr>
      <w:bookmarkStart w:id="55" w:name="_Toc242173758"/>
      <w:r>
        <w:t>Quanto fidarsi dei risultati</w:t>
      </w:r>
      <w:bookmarkEnd w:id="55"/>
    </w:p>
    <w:p w14:paraId="655918CA" w14:textId="77777777" w:rsidR="00983363" w:rsidRDefault="000F779B">
      <w:pPr>
        <w:spacing w:after="140"/>
      </w:pPr>
      <w:r>
        <w:t>La revisione documentata ha superato 44.259 asserzioni della suite generale. Una nuova verifica indipendente, senza sito e senza librerie ANTHEA nel calcolo dei valori attesi, ha controllato 100 travi con un secondo solutore FEM e quantità, costi e graduatoria di 26 geometrie di un caso imposto. Sono stati eseguiti 80.133 confronti numerici e corretto un difetto di arrotondamento che poteva aggiungere 5 cm a un’altezza esatta.</w:t>
      </w:r>
    </w:p>
    <w:p w14:paraId="2618E5AF" w14:textId="77777777" w:rsidR="00983363" w:rsidRDefault="000F779B">
      <w:pPr>
        <w:spacing w:after="140"/>
      </w:pPr>
      <w:r>
        <w:t>Questi riscontri aumentano la fiducia nella correttezza delle equazioni implementate e della ricerca discreta. Non validano automaticamente le incidenze convenzionali, i costi consuntivi o la sicurezza di un ponte reale. I 1.000 casi storici del sito avevano invece mostrato differenze e non dimostrano equivalenza fra i due programmi. Il rapporto teorico della stessa revisione contiene numeri, metodi e percorsi delle evidenze.</w:t>
      </w:r>
    </w:p>
    <w:p w14:paraId="24303E6C" w14:textId="77777777" w:rsidR="00983363" w:rsidRDefault="000F779B">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69D77286" w14:textId="77777777" w:rsidR="00983363" w:rsidRDefault="000F779B">
      <w:pPr>
        <w:pStyle w:val="Titolo1"/>
        <w:keepNext/>
        <w:spacing w:after="140"/>
      </w:pPr>
      <w:bookmarkStart w:id="56" w:name="_Toc242173759"/>
      <w:r>
        <w:t>Salvataggio e report</w:t>
      </w:r>
      <w:bookmarkEnd w:id="56"/>
    </w:p>
    <w:p w14:paraId="09516EDA" w14:textId="77777777" w:rsidR="00983363" w:rsidRDefault="000F779B">
      <w:pPr>
        <w:pStyle w:val="Titolo2"/>
        <w:keepNext/>
        <w:spacing w:after="140"/>
      </w:pPr>
      <w:bookmarkStart w:id="57" w:name="_Toc242173760"/>
      <w:r>
        <w:t>Conservare dati modificabili</w:t>
      </w:r>
      <w:bookmarkEnd w:id="57"/>
    </w:p>
    <w:p w14:paraId="14165174" w14:textId="77777777" w:rsidR="00983363" w:rsidRDefault="000F779B">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373F81B8" w14:textId="77777777" w:rsidR="00983363" w:rsidRDefault="000F779B">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1A603AA0" w14:textId="77777777" w:rsidR="00983363" w:rsidRDefault="000F779B">
      <w:pPr>
        <w:pStyle w:val="Titolo2"/>
        <w:keepNext/>
        <w:spacing w:after="140"/>
      </w:pPr>
      <w:bookmarkStart w:id="58" w:name="_Toc242173761"/>
      <w:r>
        <w:lastRenderedPageBreak/>
        <w:t>Report del singolo foglio e del progetto</w:t>
      </w:r>
      <w:bookmarkEnd w:id="58"/>
    </w:p>
    <w:p w14:paraId="78B5CA3D" w14:textId="77777777" w:rsidR="00983363" w:rsidRDefault="000F779B">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711C7640" w14:textId="77777777" w:rsidR="00983363" w:rsidRDefault="000F779B">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6BF16B42" w14:textId="77777777" w:rsidR="00983363" w:rsidRDefault="000F779B">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27ACC67A" w14:textId="77777777" w:rsidR="00983363" w:rsidRDefault="000F779B">
      <w:pPr>
        <w:pStyle w:val="Titolo2"/>
        <w:keepNext/>
        <w:spacing w:after="140"/>
      </w:pPr>
      <w:bookmarkStart w:id="59" w:name="_Toc242173762"/>
      <w:r>
        <w:t>Conservare dati e risultati insieme</w:t>
      </w:r>
      <w:bookmarkEnd w:id="59"/>
    </w:p>
    <w:p w14:paraId="2A4707C5" w14:textId="77777777" w:rsidR="00983363" w:rsidRDefault="000F779B">
      <w:pPr>
        <w:spacing w:after="140"/>
      </w:pPr>
      <w:r>
        <w:t>Il file riapribile conserva gli input e, per i progetti, le revisioni. Word, PDF e immagini documentano risultati e configurazione al momento dell'esportazione. Non sostituire il file riapribile con un'immagine della schermata.</w:t>
      </w:r>
    </w:p>
    <w:p w14:paraId="0201D50E" w14:textId="77777777" w:rsidR="00983363" w:rsidRDefault="000F779B">
      <w:pPr>
        <w:spacing w:after="140"/>
      </w:pPr>
      <w:r>
        <w:t>Per esportare un ramo usa Progetti e gestione del lavoro (Wiki). Nella Sezione in c.a. il report distingue gli estremi di tensione dai casi governanti: un inviluppo di massimi non è uno stato simultaneo.</w:t>
      </w:r>
    </w:p>
    <w:p w14:paraId="1B572E50" w14:textId="77777777" w:rsidR="00983363" w:rsidRDefault="000F779B">
      <w:pPr>
        <w:pStyle w:val="Titolo1"/>
        <w:keepNext/>
        <w:spacing w:after="140"/>
      </w:pPr>
      <w:bookmarkStart w:id="60" w:name="_Toc242173763"/>
      <w:r>
        <w:t>Percorso completo per un primo progetto</w:t>
      </w:r>
      <w:bookmarkEnd w:id="60"/>
    </w:p>
    <w:p w14:paraId="7A987DB1" w14:textId="77777777" w:rsidR="00983363" w:rsidRDefault="000F779B">
      <w:pPr>
        <w:spacing w:after="140"/>
        <w:ind w:left="283" w:hanging="283"/>
      </w:pPr>
      <w:r>
        <w:t>1. Avviare ANTHEA, creare un progetto e assegnargli un nome riconoscibile. Salvare subito l'archivio in una cartella di commessa.</w:t>
      </w:r>
    </w:p>
    <w:p w14:paraId="471ADCD9" w14:textId="77777777" w:rsidR="00983363" w:rsidRDefault="000F779B">
      <w:pPr>
        <w:spacing w:after="140"/>
        <w:ind w:left="283" w:hanging="283"/>
      </w:pPr>
      <w:r>
        <w:t>2. Definire i materiali comuni e organizzare i rami prima di moltiplicare i fogli. Controllare il significato della condivisione ai livelli scelti.</w:t>
      </w:r>
    </w:p>
    <w:p w14:paraId="6C9739E2" w14:textId="77777777" w:rsidR="00983363" w:rsidRDefault="000F779B">
      <w:pPr>
        <w:spacing w:after="140"/>
        <w:ind w:left="283" w:hanging="283"/>
      </w:pPr>
      <w:r>
        <w:t>3. Per un ponte preliminare aprire Bridge Design, impostare sito, larghezza e famiglia, quindi sostituire il listino. Fissare A e costruire una seconda configurazione.</w:t>
      </w:r>
    </w:p>
    <w:p w14:paraId="00949721" w14:textId="77777777" w:rsidR="00983363" w:rsidRDefault="000F779B">
      <w:pPr>
        <w:spacing w:after="140"/>
        <w:ind w:left="283" w:hanging="283"/>
      </w:pPr>
      <w:r>
        <w:t>4. Leggere gli avvisi, le campate effettive e il dettaglio delle quantità. Salvare la soluzione prescelta con una nota che descriva le ipotesi ancora da consolidare.</w:t>
      </w:r>
    </w:p>
    <w:p w14:paraId="5F76828F" w14:textId="77777777" w:rsidR="00983363" w:rsidRDefault="000F779B">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607BA348" w14:textId="77777777" w:rsidR="00983363" w:rsidRDefault="000F779B">
      <w:pPr>
        <w:spacing w:after="140"/>
        <w:ind w:left="283" w:hanging="283"/>
      </w:pPr>
      <w:r>
        <w:t>6. Esaminare risultati, convergenza e verifiche mancanti. Fare almeno un controllo manuale di unità ed equilibrio per ciascun tipo di modello.</w:t>
      </w:r>
    </w:p>
    <w:p w14:paraId="0233E5B7" w14:textId="77777777" w:rsidR="00983363" w:rsidRDefault="000F779B">
      <w:pPr>
        <w:spacing w:after="140"/>
        <w:ind w:left="283" w:hanging="283"/>
      </w:pPr>
      <w:r>
        <w:lastRenderedPageBreak/>
        <w:t>7. Risolvere i conflitti dei dati comuni, creare una revisione e generare il report del ramo o del progetto. Conservare insieme archivio, report e identificazione della versione.</w:t>
      </w:r>
    </w:p>
    <w:p w14:paraId="1C0047D1" w14:textId="77777777" w:rsidR="00983363" w:rsidRDefault="000F779B">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51CFE875" w14:textId="77777777" w:rsidR="00983363" w:rsidRDefault="000F779B">
      <w:pPr>
        <w:pStyle w:val="Titolo1"/>
        <w:keepNext/>
        <w:spacing w:after="140"/>
      </w:pPr>
      <w:bookmarkStart w:id="61" w:name="_Toc242173764"/>
      <w:r>
        <w:t>Problemi frequenti e controlli finali</w:t>
      </w:r>
      <w:bookmarkEnd w:id="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83363" w14:paraId="44135322" w14:textId="77777777">
        <w:trPr>
          <w:cantSplit/>
          <w:tblHeader/>
          <w:jc w:val="center"/>
        </w:trPr>
        <w:tc>
          <w:tcPr>
            <w:tcW w:w="3005" w:type="dxa"/>
            <w:shd w:val="clear" w:color="auto" w:fill="E7E6E6"/>
            <w:tcMar>
              <w:top w:w="90" w:type="dxa"/>
              <w:left w:w="90" w:type="dxa"/>
              <w:bottom w:w="90" w:type="dxa"/>
              <w:right w:w="90" w:type="dxa"/>
            </w:tcMar>
            <w:vAlign w:val="center"/>
          </w:tcPr>
          <w:p w14:paraId="30159E95" w14:textId="77777777" w:rsidR="00983363" w:rsidRDefault="000F779B">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487177F2" w14:textId="77777777" w:rsidR="00983363" w:rsidRDefault="000F779B">
            <w:pPr>
              <w:spacing w:before="20" w:after="20"/>
              <w:jc w:val="left"/>
            </w:pPr>
            <w:r>
              <w:rPr>
                <w:b/>
                <w:sz w:val="21"/>
              </w:rPr>
              <w:t>Interpretazione e intervento</w:t>
            </w:r>
          </w:p>
        </w:tc>
      </w:tr>
      <w:tr w:rsidR="00983363" w14:paraId="039C402B" w14:textId="77777777">
        <w:trPr>
          <w:cantSplit/>
          <w:jc w:val="center"/>
        </w:trPr>
        <w:tc>
          <w:tcPr>
            <w:tcW w:w="3005" w:type="dxa"/>
            <w:tcMar>
              <w:top w:w="90" w:type="dxa"/>
              <w:left w:w="90" w:type="dxa"/>
              <w:bottom w:w="90" w:type="dxa"/>
              <w:right w:w="90" w:type="dxa"/>
            </w:tcMar>
            <w:vAlign w:val="center"/>
          </w:tcPr>
          <w:p w14:paraId="34691F7C" w14:textId="77777777" w:rsidR="00983363" w:rsidRDefault="000F779B">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3FE9B39C" w14:textId="77777777" w:rsidR="00983363" w:rsidRDefault="000F779B">
            <w:pPr>
              <w:spacing w:before="20" w:after="20"/>
              <w:jc w:val="left"/>
            </w:pPr>
            <w:r>
              <w:rPr>
                <w:sz w:val="21"/>
              </w:rPr>
              <w:t>Completare il campo segnalato e verificare intervalli e selezioni obbligatorie</w:t>
            </w:r>
          </w:p>
        </w:tc>
      </w:tr>
      <w:tr w:rsidR="00983363" w14:paraId="63043782" w14:textId="77777777">
        <w:trPr>
          <w:cantSplit/>
          <w:jc w:val="center"/>
        </w:trPr>
        <w:tc>
          <w:tcPr>
            <w:tcW w:w="3005" w:type="dxa"/>
            <w:tcMar>
              <w:top w:w="90" w:type="dxa"/>
              <w:left w:w="90" w:type="dxa"/>
              <w:bottom w:w="90" w:type="dxa"/>
              <w:right w:w="90" w:type="dxa"/>
            </w:tcMar>
            <w:vAlign w:val="center"/>
          </w:tcPr>
          <w:p w14:paraId="1C565298" w14:textId="77777777" w:rsidR="00983363" w:rsidRDefault="000F779B">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36AB41B3" w14:textId="77777777" w:rsidR="00983363" w:rsidRDefault="000F779B">
            <w:pPr>
              <w:spacing w:before="20" w:after="20"/>
              <w:jc w:val="left"/>
            </w:pPr>
            <w:r>
              <w:rPr>
                <w:sz w:val="21"/>
              </w:rPr>
              <w:t>Attendere o avviare il ricalcolo previsto; non riutilizzare il valore precedente</w:t>
            </w:r>
          </w:p>
        </w:tc>
      </w:tr>
      <w:tr w:rsidR="00983363" w14:paraId="40E95B42" w14:textId="77777777">
        <w:trPr>
          <w:cantSplit/>
          <w:jc w:val="center"/>
        </w:trPr>
        <w:tc>
          <w:tcPr>
            <w:tcW w:w="3005" w:type="dxa"/>
            <w:tcMar>
              <w:top w:w="90" w:type="dxa"/>
              <w:left w:w="90" w:type="dxa"/>
              <w:bottom w:w="90" w:type="dxa"/>
              <w:right w:w="90" w:type="dxa"/>
            </w:tcMar>
            <w:vAlign w:val="center"/>
          </w:tcPr>
          <w:p w14:paraId="33D25B02" w14:textId="77777777" w:rsidR="00983363" w:rsidRDefault="000F779B">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27FA1AF8" w14:textId="77777777" w:rsidR="00983363" w:rsidRDefault="000F779B">
            <w:pPr>
              <w:spacing w:before="20" w:after="20"/>
              <w:jc w:val="left"/>
            </w:pPr>
            <w:r>
              <w:rPr>
                <w:sz w:val="21"/>
              </w:rPr>
              <w:t>Controllare MPa e kPa, N e kN, mm e m, momenti in Nmm e kNm</w:t>
            </w:r>
          </w:p>
        </w:tc>
      </w:tr>
      <w:tr w:rsidR="00983363" w14:paraId="50BCB915" w14:textId="77777777">
        <w:trPr>
          <w:cantSplit/>
          <w:jc w:val="center"/>
        </w:trPr>
        <w:tc>
          <w:tcPr>
            <w:tcW w:w="3005" w:type="dxa"/>
            <w:tcMar>
              <w:top w:w="90" w:type="dxa"/>
              <w:left w:w="90" w:type="dxa"/>
              <w:bottom w:w="90" w:type="dxa"/>
              <w:right w:w="90" w:type="dxa"/>
            </w:tcMar>
            <w:vAlign w:val="center"/>
          </w:tcPr>
          <w:p w14:paraId="535ED189" w14:textId="77777777" w:rsidR="00983363" w:rsidRDefault="000F779B">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77995772" w14:textId="77777777" w:rsidR="00983363" w:rsidRDefault="000F779B">
            <w:pPr>
              <w:spacing w:before="20" w:after="20"/>
              <w:jc w:val="left"/>
            </w:pPr>
            <w:r>
              <w:rPr>
                <w:sz w:val="21"/>
              </w:rPr>
              <w:t>Individuare il riferimento superiore che governa quella proprietà</w:t>
            </w:r>
          </w:p>
        </w:tc>
      </w:tr>
      <w:tr w:rsidR="00983363" w14:paraId="42C185C0" w14:textId="77777777">
        <w:trPr>
          <w:cantSplit/>
          <w:jc w:val="center"/>
        </w:trPr>
        <w:tc>
          <w:tcPr>
            <w:tcW w:w="3005" w:type="dxa"/>
            <w:tcMar>
              <w:top w:w="90" w:type="dxa"/>
              <w:left w:w="90" w:type="dxa"/>
              <w:bottom w:w="90" w:type="dxa"/>
              <w:right w:w="90" w:type="dxa"/>
            </w:tcMar>
            <w:vAlign w:val="center"/>
          </w:tcPr>
          <w:p w14:paraId="73154074" w14:textId="77777777" w:rsidR="00983363" w:rsidRDefault="000F779B">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11569C94" w14:textId="77777777" w:rsidR="00983363" w:rsidRDefault="000F779B">
            <w:pPr>
              <w:spacing w:before="20" w:after="20"/>
              <w:jc w:val="left"/>
            </w:pPr>
            <w:r>
              <w:rPr>
                <w:sz w:val="21"/>
              </w:rPr>
              <w:t>Controllare famiglia, metodo attivo, automatismi e campo di applicazione</w:t>
            </w:r>
          </w:p>
        </w:tc>
      </w:tr>
      <w:tr w:rsidR="00983363" w14:paraId="62981988" w14:textId="77777777">
        <w:trPr>
          <w:cantSplit/>
          <w:jc w:val="center"/>
        </w:trPr>
        <w:tc>
          <w:tcPr>
            <w:tcW w:w="3005" w:type="dxa"/>
            <w:tcMar>
              <w:top w:w="90" w:type="dxa"/>
              <w:left w:w="90" w:type="dxa"/>
              <w:bottom w:w="90" w:type="dxa"/>
              <w:right w:w="90" w:type="dxa"/>
            </w:tcMar>
            <w:vAlign w:val="center"/>
          </w:tcPr>
          <w:p w14:paraId="1534E221" w14:textId="77777777" w:rsidR="00983363" w:rsidRDefault="000F779B">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28D3DB7D" w14:textId="77777777" w:rsidR="00983363" w:rsidRDefault="000F779B">
            <w:pPr>
              <w:spacing w:before="20" w:after="20"/>
              <w:jc w:val="left"/>
            </w:pPr>
            <w:r>
              <w:rPr>
                <w:sz w:val="21"/>
              </w:rPr>
              <w:t>Controllare versione dell'eseguibile e compatibilità dell'archivio</w:t>
            </w:r>
          </w:p>
        </w:tc>
      </w:tr>
      <w:tr w:rsidR="00983363" w14:paraId="289723DC" w14:textId="77777777">
        <w:trPr>
          <w:cantSplit/>
          <w:jc w:val="center"/>
        </w:trPr>
        <w:tc>
          <w:tcPr>
            <w:tcW w:w="3005" w:type="dxa"/>
            <w:tcMar>
              <w:top w:w="90" w:type="dxa"/>
              <w:left w:w="90" w:type="dxa"/>
              <w:bottom w:w="90" w:type="dxa"/>
              <w:right w:w="90" w:type="dxa"/>
            </w:tcMar>
            <w:vAlign w:val="center"/>
          </w:tcPr>
          <w:p w14:paraId="00186F6B" w14:textId="77777777" w:rsidR="00983363" w:rsidRDefault="000F779B">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44771CC2" w14:textId="77777777" w:rsidR="00983363" w:rsidRDefault="000F779B">
            <w:pPr>
              <w:spacing w:before="20" w:after="20"/>
              <w:jc w:val="left"/>
            </w:pPr>
            <w:r>
              <w:rPr>
                <w:sz w:val="21"/>
              </w:rPr>
              <w:t>Leggere il motivo specifico; la soluzione tensionale non garantisce la disponibilità di ogni controllo</w:t>
            </w:r>
          </w:p>
        </w:tc>
      </w:tr>
      <w:tr w:rsidR="00983363" w14:paraId="64DA8482" w14:textId="77777777">
        <w:trPr>
          <w:cantSplit/>
          <w:jc w:val="center"/>
        </w:trPr>
        <w:tc>
          <w:tcPr>
            <w:tcW w:w="3005" w:type="dxa"/>
            <w:tcMar>
              <w:top w:w="90" w:type="dxa"/>
              <w:left w:w="90" w:type="dxa"/>
              <w:bottom w:w="90" w:type="dxa"/>
              <w:right w:w="90" w:type="dxa"/>
            </w:tcMar>
            <w:vAlign w:val="center"/>
          </w:tcPr>
          <w:p w14:paraId="494766D1" w14:textId="77777777" w:rsidR="00983363" w:rsidRDefault="000F779B">
            <w:pPr>
              <w:spacing w:before="20" w:after="20"/>
              <w:jc w:val="left"/>
            </w:pPr>
            <w:r>
              <w:rPr>
                <w:sz w:val="21"/>
              </w:rPr>
              <w:t>Ponte con costo inatteso</w:t>
            </w:r>
          </w:p>
        </w:tc>
        <w:tc>
          <w:tcPr>
            <w:tcW w:w="6633" w:type="dxa"/>
            <w:tcMar>
              <w:top w:w="90" w:type="dxa"/>
              <w:left w:w="90" w:type="dxa"/>
              <w:bottom w:w="90" w:type="dxa"/>
              <w:right w:w="90" w:type="dxa"/>
            </w:tcMar>
            <w:vAlign w:val="center"/>
          </w:tcPr>
          <w:p w14:paraId="53404D18" w14:textId="77777777" w:rsidR="00983363" w:rsidRDefault="000F779B">
            <w:pPr>
              <w:spacing w:before="20" w:after="20"/>
              <w:jc w:val="left"/>
            </w:pPr>
            <w:r>
              <w:rPr>
                <w:sz w:val="21"/>
              </w:rPr>
              <w:t>Controllare larghezza totale, numero di campate, fondazioni, voci del listino e maggiorazioni</w:t>
            </w:r>
          </w:p>
        </w:tc>
      </w:tr>
      <w:tr w:rsidR="00983363" w14:paraId="179A60EB" w14:textId="77777777">
        <w:trPr>
          <w:cantSplit/>
          <w:jc w:val="center"/>
        </w:trPr>
        <w:tc>
          <w:tcPr>
            <w:tcW w:w="3005" w:type="dxa"/>
            <w:tcMar>
              <w:top w:w="90" w:type="dxa"/>
              <w:left w:w="90" w:type="dxa"/>
              <w:bottom w:w="90" w:type="dxa"/>
              <w:right w:w="90" w:type="dxa"/>
            </w:tcMar>
            <w:vAlign w:val="center"/>
          </w:tcPr>
          <w:p w14:paraId="2E1A538F" w14:textId="77777777" w:rsidR="00983363" w:rsidRDefault="000F779B">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430450BE" w14:textId="77777777" w:rsidR="00983363" w:rsidRDefault="000F779B">
            <w:pPr>
              <w:spacing w:before="20" w:after="20"/>
              <w:jc w:val="left"/>
            </w:pPr>
            <w:r>
              <w:rPr>
                <w:sz w:val="21"/>
              </w:rPr>
              <w:t>Controllare convergenza, incremento, stato iniziale e limite del materiale</w:t>
            </w:r>
          </w:p>
        </w:tc>
      </w:tr>
    </w:tbl>
    <w:p w14:paraId="1884CD52" w14:textId="77777777" w:rsidR="00983363" w:rsidRDefault="00983363"/>
    <w:p w14:paraId="39C5943D" w14:textId="77777777" w:rsidR="00983363" w:rsidRDefault="000F779B">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6BD4ACA4" w14:textId="77777777" w:rsidR="00983363" w:rsidRDefault="000F779B">
      <w:pPr>
        <w:pStyle w:val="Titolo2"/>
        <w:keepNext/>
        <w:spacing w:after="140"/>
      </w:pPr>
      <w:bookmarkStart w:id="62" w:name="_Toc242173765"/>
      <w:r>
        <w:t>Riferimenti per approfondire</w:t>
      </w:r>
      <w:bookmarkEnd w:id="62"/>
    </w:p>
    <w:p w14:paraId="58F01087" w14:textId="77777777" w:rsidR="00983363" w:rsidRDefault="000F779B">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Le evidenze e le revisioni precedenti sono descritte in Fonti e archivio (Wiki: Tracciabilità, fonti e archivio). I riferimenti normativi vanno letti nelle edizioni identificate dal modulo, insieme alle relative condizioni di applicabilità.</w:t>
      </w:r>
    </w:p>
    <w:p w14:paraId="0CB6FC1D" w14:textId="77777777" w:rsidR="00983363" w:rsidRDefault="000F779B">
      <w:pPr>
        <w:pStyle w:val="Titolo1"/>
        <w:keepNext/>
        <w:spacing w:after="140"/>
      </w:pPr>
      <w:bookmarkStart w:id="63" w:name="_Toc242173766"/>
      <w:r>
        <w:t>Muri di sostegno con stratigrafie di monte e valle</w:t>
      </w:r>
      <w:bookmarkEnd w:id="63"/>
    </w:p>
    <w:p w14:paraId="62F29BAE" w14:textId="77777777" w:rsidR="00983363" w:rsidRDefault="000F779B">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104B566E" w14:textId="77777777" w:rsidR="00983363" w:rsidRDefault="000F779B">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353F62DF" w14:textId="77777777" w:rsidR="00983363" w:rsidRDefault="000F779B">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5BC0E598" w14:textId="77777777" w:rsidR="00983363" w:rsidRDefault="000F779B">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1234D73B" w14:textId="77777777" w:rsidR="00983363" w:rsidRDefault="000F779B">
      <w:pPr>
        <w:spacing w:after="140"/>
      </w:pPr>
      <w:r>
        <w:t>Conserva nel report le due stratigrafie e i coefficienti effettivi. Per le verifiche aggiuntive consulta Portanza, cedimenti e armature (Wiki: Portanza, cedimenti e armature dei muri: procedura).</w:t>
      </w:r>
    </w:p>
    <w:p w14:paraId="1031B233" w14:textId="77777777" w:rsidR="00983363" w:rsidRDefault="000F779B">
      <w:pPr>
        <w:pStyle w:val="Titolo2"/>
        <w:keepNext/>
        <w:spacing w:after="140"/>
      </w:pPr>
      <w:bookmarkStart w:id="64" w:name="_Toc242173767"/>
      <w:r>
        <w:t>Materiali e copriferro del muro</w:t>
      </w:r>
      <w:bookmarkEnd w:id="64"/>
    </w:p>
    <w:p w14:paraId="5D8E181B" w14:textId="77777777" w:rsidR="00983363" w:rsidRDefault="000F779B">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w:t>
      </w:r>
      <w:r>
        <w:lastRenderedPageBreak/>
        <w:t>deformazione ultima e nome. Il diagramma costitutivo e i coefficienti αcc, γc e γs sono interrogabili; fcd, fyd ed Ecm mostrano i valori effettivi. Il trasferimento Apri sezione in c.a. conserva questi dati.</w:t>
      </w:r>
    </w:p>
    <w:p w14:paraId="2F3FABE3" w14:textId="77777777" w:rsidR="00983363" w:rsidRDefault="000F779B">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38B1E268" w14:textId="77777777" w:rsidR="00983363" w:rsidRDefault="000F779B">
      <w:pPr>
        <w:spacing w:after="140"/>
      </w:pPr>
      <w:r>
        <w:t>Gli archivi precedenti mantengono le resistenze e il legame dell'acciaio con cui erano stati calcolati; l'apertura non li riclassifica automaticamente come B450C. Nei muri a gravità le proprietà del CLS sono attive quando si sceglie Calcestruzzo non armato; la muratura non eredita proprietà meccaniche del CLS o dell'armatura non utilizzate.</w:t>
      </w:r>
    </w:p>
    <w:p w14:paraId="1B477970" w14:textId="77777777" w:rsidR="00983363" w:rsidRDefault="000F779B">
      <w:pPr>
        <w:pStyle w:val="Titolo2"/>
        <w:keepNext/>
        <w:spacing w:after="140"/>
      </w:pPr>
      <w:bookmarkStart w:id="65" w:name="_Toc242173768"/>
      <w:r>
        <w:t>Avviare la verifica globale</w:t>
      </w:r>
      <w:bookmarkEnd w:id="65"/>
    </w:p>
    <w:p w14:paraId="200A865F" w14:textId="77777777" w:rsidR="00983363" w:rsidRDefault="000F779B">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4ED1A554" w14:textId="77777777" w:rsidR="00983363" w:rsidRDefault="000F779B">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5BC077E8" w14:textId="77777777" w:rsidR="00983363" w:rsidRDefault="000F779B">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01C4EACF" w14:textId="77777777" w:rsidR="00983363" w:rsidRDefault="000F779B">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7A70AD69" w14:textId="77777777" w:rsidR="00983363" w:rsidRDefault="000F779B">
      <w:pPr>
        <w:pStyle w:val="Titolo2"/>
        <w:keepNext/>
        <w:spacing w:after="140"/>
      </w:pPr>
      <w:bookmarkStart w:id="66" w:name="_Toc242173769"/>
      <w:r>
        <w:t>Inserire spessori e proprietà dei terreni</w:t>
      </w:r>
      <w:bookmarkEnd w:id="66"/>
    </w:p>
    <w:p w14:paraId="4FB98769" w14:textId="77777777" w:rsidR="00983363" w:rsidRDefault="000F779B">
      <w:pPr>
        <w:spacing w:after="140"/>
      </w:pPr>
      <w:r>
        <w:t xml:space="preserve">La tabella globale mostra Terreno, Spessore e Fondo y. Gli strati vanno dall’alto verso il basso e ogni colonna parte dalla propria superficie presso il muro. Il fondo è una quota calcolata, non un secondo spessore da inserire. L’origine (0;0) è al bordo di valle del </w:t>
      </w:r>
      <w:r>
        <w:lastRenderedPageBreak/>
        <w:t>piano di posa: x cresce verso monte e y verso l’alto. Fondo y=−2 m significa 2 m sotto la fondazione.</w:t>
      </w:r>
    </w:p>
    <w:p w14:paraId="1B8CB810" w14:textId="77777777" w:rsidR="00983363" w:rsidRDefault="000F779B">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83363" w14:paraId="28D13992" w14:textId="77777777">
        <w:trPr>
          <w:cantSplit/>
          <w:tblHeader/>
          <w:jc w:val="center"/>
        </w:trPr>
        <w:tc>
          <w:tcPr>
            <w:tcW w:w="3969" w:type="dxa"/>
            <w:shd w:val="clear" w:color="auto" w:fill="E7E6E6"/>
            <w:tcMar>
              <w:top w:w="90" w:type="dxa"/>
              <w:left w:w="90" w:type="dxa"/>
              <w:bottom w:w="90" w:type="dxa"/>
              <w:right w:w="90" w:type="dxa"/>
            </w:tcMar>
            <w:vAlign w:val="center"/>
          </w:tcPr>
          <w:p w14:paraId="007E0D64" w14:textId="77777777" w:rsidR="00983363" w:rsidRDefault="000F779B">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7ED4650E" w14:textId="77777777" w:rsidR="00983363" w:rsidRDefault="000F779B">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3535BEFA" w14:textId="77777777" w:rsidR="00983363" w:rsidRDefault="000F779B">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69EC499F" w14:textId="77777777" w:rsidR="00983363" w:rsidRDefault="000F779B">
            <w:pPr>
              <w:spacing w:before="20" w:after="20"/>
              <w:jc w:val="center"/>
            </w:pPr>
            <w:r>
              <w:rPr>
                <w:b/>
                <w:sz w:val="21"/>
              </w:rPr>
              <w:t>Fondo y in m</w:t>
            </w:r>
          </w:p>
        </w:tc>
      </w:tr>
      <w:tr w:rsidR="00983363" w14:paraId="709007A7" w14:textId="77777777">
        <w:trPr>
          <w:cantSplit/>
          <w:jc w:val="center"/>
        </w:trPr>
        <w:tc>
          <w:tcPr>
            <w:tcW w:w="3969" w:type="dxa"/>
            <w:tcMar>
              <w:top w:w="90" w:type="dxa"/>
              <w:left w:w="90" w:type="dxa"/>
              <w:bottom w:w="90" w:type="dxa"/>
              <w:right w:w="90" w:type="dxa"/>
            </w:tcMar>
            <w:vAlign w:val="center"/>
          </w:tcPr>
          <w:p w14:paraId="7D9A6396" w14:textId="77777777" w:rsidR="00983363" w:rsidRDefault="000F779B">
            <w:pPr>
              <w:spacing w:before="20" w:after="20"/>
              <w:jc w:val="left"/>
            </w:pPr>
            <w:r>
              <w:rPr>
                <w:sz w:val="21"/>
              </w:rPr>
              <w:t>Monte</w:t>
            </w:r>
          </w:p>
        </w:tc>
        <w:tc>
          <w:tcPr>
            <w:tcW w:w="1814" w:type="dxa"/>
            <w:tcMar>
              <w:top w:w="90" w:type="dxa"/>
              <w:left w:w="90" w:type="dxa"/>
              <w:bottom w:w="90" w:type="dxa"/>
              <w:right w:w="90" w:type="dxa"/>
            </w:tcMar>
            <w:vAlign w:val="center"/>
          </w:tcPr>
          <w:p w14:paraId="26EB719F" w14:textId="77777777" w:rsidR="00983363" w:rsidRDefault="000F779B">
            <w:pPr>
              <w:spacing w:before="20" w:after="20"/>
              <w:jc w:val="center"/>
            </w:pPr>
            <w:r>
              <w:rPr>
                <w:sz w:val="21"/>
              </w:rPr>
              <w:t>Riempimento</w:t>
            </w:r>
          </w:p>
        </w:tc>
        <w:tc>
          <w:tcPr>
            <w:tcW w:w="1814" w:type="dxa"/>
            <w:tcMar>
              <w:top w:w="90" w:type="dxa"/>
              <w:left w:w="90" w:type="dxa"/>
              <w:bottom w:w="90" w:type="dxa"/>
              <w:right w:w="90" w:type="dxa"/>
            </w:tcMar>
            <w:vAlign w:val="center"/>
          </w:tcPr>
          <w:p w14:paraId="3172AB9E" w14:textId="77777777" w:rsidR="00983363" w:rsidRDefault="000F779B">
            <w:pPr>
              <w:spacing w:before="20" w:after="20"/>
              <w:jc w:val="center"/>
            </w:pPr>
            <w:r>
              <w:rPr>
                <w:sz w:val="21"/>
              </w:rPr>
              <w:t>3,45</w:t>
            </w:r>
          </w:p>
        </w:tc>
        <w:tc>
          <w:tcPr>
            <w:tcW w:w="2041" w:type="dxa"/>
            <w:tcMar>
              <w:top w:w="90" w:type="dxa"/>
              <w:left w:w="90" w:type="dxa"/>
              <w:bottom w:w="90" w:type="dxa"/>
              <w:right w:w="90" w:type="dxa"/>
            </w:tcMar>
            <w:vAlign w:val="center"/>
          </w:tcPr>
          <w:p w14:paraId="172E917C" w14:textId="77777777" w:rsidR="00983363" w:rsidRDefault="000F779B">
            <w:pPr>
              <w:spacing w:before="20" w:after="20"/>
              <w:jc w:val="center"/>
            </w:pPr>
            <w:r>
              <w:rPr>
                <w:sz w:val="21"/>
              </w:rPr>
              <w:t>0</w:t>
            </w:r>
          </w:p>
        </w:tc>
      </w:tr>
      <w:tr w:rsidR="00983363" w14:paraId="22AFE96C" w14:textId="77777777">
        <w:trPr>
          <w:cantSplit/>
          <w:jc w:val="center"/>
        </w:trPr>
        <w:tc>
          <w:tcPr>
            <w:tcW w:w="3969" w:type="dxa"/>
            <w:tcMar>
              <w:top w:w="90" w:type="dxa"/>
              <w:left w:w="90" w:type="dxa"/>
              <w:bottom w:w="90" w:type="dxa"/>
              <w:right w:w="90" w:type="dxa"/>
            </w:tcMar>
            <w:vAlign w:val="center"/>
          </w:tcPr>
          <w:p w14:paraId="6082880E" w14:textId="77777777" w:rsidR="00983363" w:rsidRDefault="000F779B">
            <w:pPr>
              <w:spacing w:before="20" w:after="20"/>
              <w:jc w:val="left"/>
            </w:pPr>
            <w:r>
              <w:rPr>
                <w:sz w:val="21"/>
              </w:rPr>
              <w:t>Monte</w:t>
            </w:r>
          </w:p>
        </w:tc>
        <w:tc>
          <w:tcPr>
            <w:tcW w:w="1814" w:type="dxa"/>
            <w:tcMar>
              <w:top w:w="90" w:type="dxa"/>
              <w:left w:w="90" w:type="dxa"/>
              <w:bottom w:w="90" w:type="dxa"/>
              <w:right w:w="90" w:type="dxa"/>
            </w:tcMar>
            <w:vAlign w:val="center"/>
          </w:tcPr>
          <w:p w14:paraId="0AAA5AA1" w14:textId="77777777" w:rsidR="00983363" w:rsidRDefault="000F779B">
            <w:pPr>
              <w:spacing w:before="20" w:after="20"/>
              <w:jc w:val="center"/>
            </w:pPr>
            <w:r>
              <w:rPr>
                <w:sz w:val="21"/>
              </w:rPr>
              <w:t>Alluvioni</w:t>
            </w:r>
          </w:p>
        </w:tc>
        <w:tc>
          <w:tcPr>
            <w:tcW w:w="1814" w:type="dxa"/>
            <w:tcMar>
              <w:top w:w="90" w:type="dxa"/>
              <w:left w:w="90" w:type="dxa"/>
              <w:bottom w:w="90" w:type="dxa"/>
              <w:right w:w="90" w:type="dxa"/>
            </w:tcMar>
            <w:vAlign w:val="center"/>
          </w:tcPr>
          <w:p w14:paraId="44638849" w14:textId="77777777" w:rsidR="00983363" w:rsidRDefault="000F779B">
            <w:pPr>
              <w:spacing w:before="20" w:after="20"/>
              <w:jc w:val="center"/>
            </w:pPr>
            <w:r>
              <w:rPr>
                <w:sz w:val="21"/>
              </w:rPr>
              <w:t>2</w:t>
            </w:r>
          </w:p>
        </w:tc>
        <w:tc>
          <w:tcPr>
            <w:tcW w:w="2041" w:type="dxa"/>
            <w:tcMar>
              <w:top w:w="90" w:type="dxa"/>
              <w:left w:w="90" w:type="dxa"/>
              <w:bottom w:w="90" w:type="dxa"/>
              <w:right w:w="90" w:type="dxa"/>
            </w:tcMar>
            <w:vAlign w:val="center"/>
          </w:tcPr>
          <w:p w14:paraId="39704265" w14:textId="77777777" w:rsidR="00983363" w:rsidRDefault="000F779B">
            <w:pPr>
              <w:spacing w:before="20" w:after="20"/>
              <w:jc w:val="center"/>
            </w:pPr>
            <w:r>
              <w:rPr>
                <w:sz w:val="21"/>
              </w:rPr>
              <w:t>−2</w:t>
            </w:r>
          </w:p>
        </w:tc>
      </w:tr>
      <w:tr w:rsidR="00983363" w14:paraId="4DD75449" w14:textId="77777777">
        <w:trPr>
          <w:cantSplit/>
          <w:jc w:val="center"/>
        </w:trPr>
        <w:tc>
          <w:tcPr>
            <w:tcW w:w="3969" w:type="dxa"/>
            <w:tcMar>
              <w:top w:w="90" w:type="dxa"/>
              <w:left w:w="90" w:type="dxa"/>
              <w:bottom w:w="90" w:type="dxa"/>
              <w:right w:w="90" w:type="dxa"/>
            </w:tcMar>
            <w:vAlign w:val="center"/>
          </w:tcPr>
          <w:p w14:paraId="519A87B6" w14:textId="77777777" w:rsidR="00983363" w:rsidRDefault="000F779B">
            <w:pPr>
              <w:spacing w:before="20" w:after="20"/>
              <w:jc w:val="left"/>
            </w:pPr>
            <w:r>
              <w:rPr>
                <w:sz w:val="21"/>
              </w:rPr>
              <w:t>Monte</w:t>
            </w:r>
          </w:p>
        </w:tc>
        <w:tc>
          <w:tcPr>
            <w:tcW w:w="1814" w:type="dxa"/>
            <w:tcMar>
              <w:top w:w="90" w:type="dxa"/>
              <w:left w:w="90" w:type="dxa"/>
              <w:bottom w:w="90" w:type="dxa"/>
              <w:right w:w="90" w:type="dxa"/>
            </w:tcMar>
            <w:vAlign w:val="center"/>
          </w:tcPr>
          <w:p w14:paraId="305522CA" w14:textId="77777777" w:rsidR="00983363" w:rsidRDefault="000F779B">
            <w:pPr>
              <w:spacing w:before="20" w:after="20"/>
              <w:jc w:val="center"/>
            </w:pPr>
            <w:r>
              <w:rPr>
                <w:sz w:val="21"/>
              </w:rPr>
              <w:t>Ghiaia</w:t>
            </w:r>
          </w:p>
        </w:tc>
        <w:tc>
          <w:tcPr>
            <w:tcW w:w="1814" w:type="dxa"/>
            <w:tcMar>
              <w:top w:w="90" w:type="dxa"/>
              <w:left w:w="90" w:type="dxa"/>
              <w:bottom w:w="90" w:type="dxa"/>
              <w:right w:w="90" w:type="dxa"/>
            </w:tcMar>
            <w:vAlign w:val="center"/>
          </w:tcPr>
          <w:p w14:paraId="4D2478C6" w14:textId="77777777" w:rsidR="00983363" w:rsidRDefault="000F779B">
            <w:pPr>
              <w:spacing w:before="20" w:after="20"/>
              <w:jc w:val="center"/>
            </w:pPr>
            <w:r>
              <w:rPr>
                <w:sz w:val="21"/>
              </w:rPr>
              <w:t>8</w:t>
            </w:r>
          </w:p>
        </w:tc>
        <w:tc>
          <w:tcPr>
            <w:tcW w:w="2041" w:type="dxa"/>
            <w:tcMar>
              <w:top w:w="90" w:type="dxa"/>
              <w:left w:w="90" w:type="dxa"/>
              <w:bottom w:w="90" w:type="dxa"/>
              <w:right w:w="90" w:type="dxa"/>
            </w:tcMar>
            <w:vAlign w:val="center"/>
          </w:tcPr>
          <w:p w14:paraId="0B3A1229" w14:textId="77777777" w:rsidR="00983363" w:rsidRDefault="000F779B">
            <w:pPr>
              <w:spacing w:before="20" w:after="20"/>
              <w:jc w:val="center"/>
            </w:pPr>
            <w:r>
              <w:rPr>
                <w:sz w:val="21"/>
              </w:rPr>
              <w:t>−10</w:t>
            </w:r>
          </w:p>
        </w:tc>
      </w:tr>
      <w:tr w:rsidR="00983363" w14:paraId="6A78A88A" w14:textId="77777777">
        <w:trPr>
          <w:cantSplit/>
          <w:jc w:val="center"/>
        </w:trPr>
        <w:tc>
          <w:tcPr>
            <w:tcW w:w="3969" w:type="dxa"/>
            <w:tcMar>
              <w:top w:w="90" w:type="dxa"/>
              <w:left w:w="90" w:type="dxa"/>
              <w:bottom w:w="90" w:type="dxa"/>
              <w:right w:w="90" w:type="dxa"/>
            </w:tcMar>
            <w:vAlign w:val="center"/>
          </w:tcPr>
          <w:p w14:paraId="58C9407F" w14:textId="77777777" w:rsidR="00983363" w:rsidRDefault="000F779B">
            <w:pPr>
              <w:spacing w:before="20" w:after="20"/>
              <w:jc w:val="left"/>
            </w:pPr>
            <w:r>
              <w:rPr>
                <w:sz w:val="21"/>
              </w:rPr>
              <w:t>Valle</w:t>
            </w:r>
          </w:p>
        </w:tc>
        <w:tc>
          <w:tcPr>
            <w:tcW w:w="1814" w:type="dxa"/>
            <w:tcMar>
              <w:top w:w="90" w:type="dxa"/>
              <w:left w:w="90" w:type="dxa"/>
              <w:bottom w:w="90" w:type="dxa"/>
              <w:right w:w="90" w:type="dxa"/>
            </w:tcMar>
            <w:vAlign w:val="center"/>
          </w:tcPr>
          <w:p w14:paraId="3BBC2905" w14:textId="77777777" w:rsidR="00983363" w:rsidRDefault="000F779B">
            <w:pPr>
              <w:spacing w:before="20" w:after="20"/>
              <w:jc w:val="center"/>
            </w:pPr>
            <w:r>
              <w:rPr>
                <w:sz w:val="21"/>
              </w:rPr>
              <w:t>Alluvioni</w:t>
            </w:r>
          </w:p>
        </w:tc>
        <w:tc>
          <w:tcPr>
            <w:tcW w:w="1814" w:type="dxa"/>
            <w:tcMar>
              <w:top w:w="90" w:type="dxa"/>
              <w:left w:w="90" w:type="dxa"/>
              <w:bottom w:w="90" w:type="dxa"/>
              <w:right w:w="90" w:type="dxa"/>
            </w:tcMar>
            <w:vAlign w:val="center"/>
          </w:tcPr>
          <w:p w14:paraId="3C7E7956" w14:textId="77777777" w:rsidR="00983363" w:rsidRDefault="000F779B">
            <w:pPr>
              <w:spacing w:before="20" w:after="20"/>
              <w:jc w:val="center"/>
            </w:pPr>
            <w:r>
              <w:rPr>
                <w:sz w:val="21"/>
              </w:rPr>
              <w:t>2</w:t>
            </w:r>
          </w:p>
        </w:tc>
        <w:tc>
          <w:tcPr>
            <w:tcW w:w="2041" w:type="dxa"/>
            <w:tcMar>
              <w:top w:w="90" w:type="dxa"/>
              <w:left w:w="90" w:type="dxa"/>
              <w:bottom w:w="90" w:type="dxa"/>
              <w:right w:w="90" w:type="dxa"/>
            </w:tcMar>
            <w:vAlign w:val="center"/>
          </w:tcPr>
          <w:p w14:paraId="5B01ADE2" w14:textId="77777777" w:rsidR="00983363" w:rsidRDefault="000F779B">
            <w:pPr>
              <w:spacing w:before="20" w:after="20"/>
              <w:jc w:val="center"/>
            </w:pPr>
            <w:r>
              <w:rPr>
                <w:sz w:val="21"/>
              </w:rPr>
              <w:t>−2</w:t>
            </w:r>
          </w:p>
        </w:tc>
      </w:tr>
      <w:tr w:rsidR="00983363" w14:paraId="44105398" w14:textId="77777777">
        <w:trPr>
          <w:cantSplit/>
          <w:jc w:val="center"/>
        </w:trPr>
        <w:tc>
          <w:tcPr>
            <w:tcW w:w="3969" w:type="dxa"/>
            <w:tcMar>
              <w:top w:w="90" w:type="dxa"/>
              <w:left w:w="90" w:type="dxa"/>
              <w:bottom w:w="90" w:type="dxa"/>
              <w:right w:w="90" w:type="dxa"/>
            </w:tcMar>
            <w:vAlign w:val="center"/>
          </w:tcPr>
          <w:p w14:paraId="31E6B67C" w14:textId="77777777" w:rsidR="00983363" w:rsidRDefault="000F779B">
            <w:pPr>
              <w:spacing w:before="20" w:after="20"/>
              <w:jc w:val="left"/>
            </w:pPr>
            <w:r>
              <w:rPr>
                <w:sz w:val="21"/>
              </w:rPr>
              <w:t>Valle</w:t>
            </w:r>
          </w:p>
        </w:tc>
        <w:tc>
          <w:tcPr>
            <w:tcW w:w="1814" w:type="dxa"/>
            <w:tcMar>
              <w:top w:w="90" w:type="dxa"/>
              <w:left w:w="90" w:type="dxa"/>
              <w:bottom w:w="90" w:type="dxa"/>
              <w:right w:w="90" w:type="dxa"/>
            </w:tcMar>
            <w:vAlign w:val="center"/>
          </w:tcPr>
          <w:p w14:paraId="7AF392A7" w14:textId="77777777" w:rsidR="00983363" w:rsidRDefault="000F779B">
            <w:pPr>
              <w:spacing w:before="20" w:after="20"/>
              <w:jc w:val="center"/>
            </w:pPr>
            <w:r>
              <w:rPr>
                <w:sz w:val="21"/>
              </w:rPr>
              <w:t>Ghiaia</w:t>
            </w:r>
          </w:p>
        </w:tc>
        <w:tc>
          <w:tcPr>
            <w:tcW w:w="1814" w:type="dxa"/>
            <w:tcMar>
              <w:top w:w="90" w:type="dxa"/>
              <w:left w:w="90" w:type="dxa"/>
              <w:bottom w:w="90" w:type="dxa"/>
              <w:right w:w="90" w:type="dxa"/>
            </w:tcMar>
            <w:vAlign w:val="center"/>
          </w:tcPr>
          <w:p w14:paraId="6D4E082D" w14:textId="77777777" w:rsidR="00983363" w:rsidRDefault="000F779B">
            <w:pPr>
              <w:spacing w:before="20" w:after="20"/>
              <w:jc w:val="center"/>
            </w:pPr>
            <w:r>
              <w:rPr>
                <w:sz w:val="21"/>
              </w:rPr>
              <w:t>8</w:t>
            </w:r>
          </w:p>
        </w:tc>
        <w:tc>
          <w:tcPr>
            <w:tcW w:w="2041" w:type="dxa"/>
            <w:tcMar>
              <w:top w:w="90" w:type="dxa"/>
              <w:left w:w="90" w:type="dxa"/>
              <w:bottom w:w="90" w:type="dxa"/>
              <w:right w:w="90" w:type="dxa"/>
            </w:tcMar>
            <w:vAlign w:val="center"/>
          </w:tcPr>
          <w:p w14:paraId="659C9BC2" w14:textId="77777777" w:rsidR="00983363" w:rsidRDefault="000F779B">
            <w:pPr>
              <w:spacing w:before="20" w:after="20"/>
              <w:jc w:val="center"/>
            </w:pPr>
            <w:r>
              <w:rPr>
                <w:sz w:val="21"/>
              </w:rPr>
              <w:t>−10</w:t>
            </w:r>
          </w:p>
        </w:tc>
      </w:tr>
    </w:tbl>
    <w:p w14:paraId="4163BA32" w14:textId="77777777" w:rsidR="00983363" w:rsidRDefault="00983363"/>
    <w:p w14:paraId="29EAF10C" w14:textId="77777777" w:rsidR="00983363" w:rsidRDefault="000F779B">
      <w:pPr>
        <w:spacing w:after="140"/>
      </w:pPr>
      <w:r>
        <w:t>Selezionando una riga compaiono γ e γsat in kN/m³ e le resistenze caratteristiche: φ′k in gradi e c′k in kPa per Drenata; cu,k in kPa per Non drenata. Un nuovo strato ha proprietà da completare. Stesso nome del terreno significa stesso colore nelle due colonne e nel disegno, ma non collega automaticamente i valori.</w:t>
      </w:r>
    </w:p>
    <w:p w14:paraId="352E2DE1" w14:textId="77777777" w:rsidR="00983363" w:rsidRDefault="000F779B">
      <w:pPr>
        <w:keepNext/>
        <w:spacing w:after="140"/>
      </w:pPr>
      <w:r>
        <w:rPr>
          <w:noProof/>
        </w:rPr>
        <w:drawing>
          <wp:inline distT="0" distB="0" distL="0" distR="0" wp14:anchorId="1B4E4456" wp14:editId="24A065FE">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47A2E662" w14:textId="77777777" w:rsidR="00983363" w:rsidRDefault="000F779B">
      <w:pPr>
        <w:pStyle w:val="Didascalia"/>
      </w:pPr>
      <w:r>
        <w:t>Profilo dell’esempio stratificato con terreno sotto la fondazione e limiti di ricerca evidenziati in blu.</w:t>
      </w:r>
    </w:p>
    <w:p w14:paraId="4F6D08AE" w14:textId="77777777" w:rsidR="00983363" w:rsidRDefault="000F779B">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24F2D534" w14:textId="77777777" w:rsidR="00983363" w:rsidRDefault="000F779B">
      <w:pPr>
        <w:pStyle w:val="Titolo2"/>
        <w:keepNext/>
        <w:spacing w:after="140"/>
      </w:pPr>
      <w:bookmarkStart w:id="67" w:name="_Toc242173770"/>
      <w:r>
        <w:lastRenderedPageBreak/>
        <w:t>Controllare rilievo falda sisma e ricerca</w:t>
      </w:r>
      <w:bookmarkEnd w:id="67"/>
    </w:p>
    <w:p w14:paraId="12E9E524" w14:textId="77777777" w:rsidR="00983363" w:rsidRDefault="000F779B">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320840DD" w14:textId="77777777" w:rsidR="00983363" w:rsidRDefault="000F779B">
      <w:pPr>
        <w:spacing w:after="140"/>
      </w:pPr>
      <w:r>
        <w:t>L’attivazione del sisma globale viene ripresa dal muro durante la precompilazione. Il gruppo Falda e sisma espone l’opzione e la sorgente dei coefficienti. Da sito usa i dati del progetto con βs=0,38; in alternativa si assegnano kh e il modulo di kv. Il coefficiente globale non va confuso con quello delle spinte del muro. Se i dati del sito non sono disponibili, occorre completare la sorgente scelta; non viene assunto un valore sismico implicito.</w:t>
      </w:r>
    </w:p>
    <w:p w14:paraId="01AD2D44" w14:textId="77777777" w:rsidR="00983363" w:rsidRDefault="000F779B">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6BAE280C" w14:textId="77777777" w:rsidR="00983363" w:rsidRDefault="000F779B">
      <w:pPr>
        <w:pStyle w:val="Titolo2"/>
        <w:keepNext/>
        <w:spacing w:after="140"/>
      </w:pPr>
      <w:bookmarkStart w:id="68" w:name="_Toc242173771"/>
      <w:r>
        <w:t>Leggere il risultato e riprodurre l’esempio</w:t>
      </w:r>
      <w:bookmarkEnd w:id="68"/>
    </w:p>
    <w:p w14:paraId="134343DC" w14:textId="77777777" w:rsidR="00983363" w:rsidRDefault="000F779B">
      <w:pPr>
        <w:spacing w:after="140"/>
      </w:pPr>
      <w:r>
        <w:t>Controllare l’Esito di tutte le combinazioni. F è il fattore trovato con i parametri di progetto; il tasso di lavoro è η=γR/F. Il caso iniziale è quello con tasso maggiore, non necessariamente quello con F minore se γR cambia; un caso privo di superficie valida ha priorità. La tabella e il cerchio restano interrogabili per ogni combinazione.</w:t>
      </w:r>
    </w:p>
    <w:p w14:paraId="168EFDE8" w14:textId="77777777" w:rsidR="00983363" w:rsidRDefault="000F779B">
      <w:pPr>
        <w:spacing w:after="140"/>
      </w:pPr>
      <w:r>
        <w:t>Soddisfatta nel dominio esplorato richiede η≤1 e controlli della ricerca superati. Minimo sul bordo richiede di ampliare l’area, sempre entro rilievo e indagini disponibili. Ricerca incompleta o discretizzazione non convergente impediscono una conclusione favorevole anche con η≤1. Non modificare arbitrariamente i parametri del terreno per ottenere un esito favorevole.</w:t>
      </w:r>
    </w:p>
    <w:p w14:paraId="06AF5C7D" w14:textId="77777777" w:rsidR="00983363" w:rsidRDefault="000F779B">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107BEB86" w14:textId="77777777" w:rsidR="00983363" w:rsidRDefault="000F779B">
      <w:pPr>
        <w:spacing w:after="140"/>
      </w:pPr>
      <w:r>
        <w:t>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η=1,022555: l’esito non soddisfatto è conservato nell’esempio. È un controllo interno ANTHEA; non è un nuovo confronto numerico MAX.</w:t>
      </w:r>
    </w:p>
    <w:p w14:paraId="7D072B6C" w14:textId="77777777" w:rsidR="00983363" w:rsidRDefault="000F779B">
      <w:pPr>
        <w:pStyle w:val="Titolo2"/>
        <w:keepNext/>
        <w:spacing w:after="140"/>
      </w:pPr>
      <w:bookmarkStart w:id="69" w:name="_Toc242173772"/>
      <w:r>
        <w:lastRenderedPageBreak/>
        <w:t>Esempio salvato e risultati ripercorribili</w:t>
      </w:r>
      <w:bookmarkEnd w:id="69"/>
    </w:p>
    <w:p w14:paraId="1719D3D6" w14:textId="77777777" w:rsidR="00983363" w:rsidRDefault="000F779B">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54E0671F" w14:textId="77777777" w:rsidR="00983363" w:rsidRDefault="000F779B">
      <w:pPr>
        <w:spacing w:after="140"/>
      </w:pPr>
      <w:r>
        <w:t>Muro a mensola: H=3 m, t=0,45 m, fusto 0,40/0,25 m, mensola di valle 0,80 m e di monte 1,80 m; peso del muro 25 kN/m³. Terreno di valle fino al piano di posa, qk=10 kPa uniforme a monte. Profilo da x=−13,80 m a valle a x=16,80 m a monte; confine delle colonne x=1,20 m. I pesi γ/γsat sono 18/20, 19/21 e 20/22 kN/m³ rispettivamente per Riempimento, Alluvioni e Ghiaia; φ′k è 30°, 28° e 36°, con c′k nullo. Non sono presenti falda e sisma.</w:t>
      </w:r>
    </w:p>
    <w:p w14:paraId="3FE0FACF" w14:textId="77777777" w:rsidR="00983363" w:rsidRDefault="000F779B">
      <w:pPr>
        <w:spacing w:after="140"/>
      </w:pPr>
      <w:r>
        <w:t>Ricerca: uscite x=−13,80/−0,10 m, ingressi x=3,10/16,80 m, profondità 0,10/6,90 m; 9 nodi per direzione, 60 conci iniziali, 4 raffinamenti. Preset statico A2–M2–R2, γR=1,10.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83363" w14:paraId="75400F35" w14:textId="77777777">
        <w:trPr>
          <w:cantSplit/>
          <w:tblHeader/>
          <w:jc w:val="center"/>
        </w:trPr>
        <w:tc>
          <w:tcPr>
            <w:tcW w:w="3969" w:type="dxa"/>
            <w:shd w:val="clear" w:color="auto" w:fill="E7E6E6"/>
            <w:tcMar>
              <w:top w:w="90" w:type="dxa"/>
              <w:left w:w="90" w:type="dxa"/>
              <w:bottom w:w="90" w:type="dxa"/>
              <w:right w:w="90" w:type="dxa"/>
            </w:tcMar>
            <w:vAlign w:val="center"/>
          </w:tcPr>
          <w:p w14:paraId="3502BC47" w14:textId="77777777" w:rsidR="00983363" w:rsidRDefault="000F779B">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44FDCAE8" w14:textId="77777777" w:rsidR="00983363" w:rsidRDefault="000F779B">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575DFB53" w14:textId="77777777" w:rsidR="00983363" w:rsidRDefault="000F779B">
            <w:pPr>
              <w:spacing w:before="20" w:after="20"/>
              <w:jc w:val="center"/>
            </w:pPr>
            <w:r>
              <w:rPr>
                <w:b/>
                <w:sz w:val="21"/>
              </w:rPr>
              <w:t>η=γR/F</w:t>
            </w:r>
          </w:p>
        </w:tc>
        <w:tc>
          <w:tcPr>
            <w:tcW w:w="2041" w:type="dxa"/>
            <w:shd w:val="clear" w:color="auto" w:fill="E7E6E6"/>
            <w:tcMar>
              <w:top w:w="90" w:type="dxa"/>
              <w:left w:w="90" w:type="dxa"/>
              <w:bottom w:w="90" w:type="dxa"/>
              <w:right w:w="90" w:type="dxa"/>
            </w:tcMar>
            <w:vAlign w:val="center"/>
          </w:tcPr>
          <w:p w14:paraId="4B7F7F36" w14:textId="77777777" w:rsidR="00983363" w:rsidRDefault="000F779B">
            <w:pPr>
              <w:spacing w:before="20" w:after="20"/>
              <w:jc w:val="center"/>
            </w:pPr>
            <w:r>
              <w:rPr>
                <w:b/>
                <w:sz w:val="21"/>
              </w:rPr>
              <w:t>Esito</w:t>
            </w:r>
          </w:p>
        </w:tc>
      </w:tr>
      <w:tr w:rsidR="00983363" w14:paraId="494485DF" w14:textId="77777777">
        <w:trPr>
          <w:cantSplit/>
          <w:jc w:val="center"/>
        </w:trPr>
        <w:tc>
          <w:tcPr>
            <w:tcW w:w="3969" w:type="dxa"/>
            <w:tcMar>
              <w:top w:w="90" w:type="dxa"/>
              <w:left w:w="90" w:type="dxa"/>
              <w:bottom w:w="90" w:type="dxa"/>
              <w:right w:w="90" w:type="dxa"/>
            </w:tcMar>
            <w:vAlign w:val="center"/>
          </w:tcPr>
          <w:p w14:paraId="3594673B" w14:textId="77777777" w:rsidR="00983363" w:rsidRDefault="000F779B">
            <w:pPr>
              <w:spacing w:before="20" w:after="20"/>
              <w:jc w:val="left"/>
            </w:pPr>
            <w:r>
              <w:rPr>
                <w:sz w:val="21"/>
              </w:rPr>
              <w:t>Globale A2–M2–R2 1</w:t>
            </w:r>
          </w:p>
        </w:tc>
        <w:tc>
          <w:tcPr>
            <w:tcW w:w="1814" w:type="dxa"/>
            <w:tcMar>
              <w:top w:w="90" w:type="dxa"/>
              <w:left w:w="90" w:type="dxa"/>
              <w:bottom w:w="90" w:type="dxa"/>
              <w:right w:w="90" w:type="dxa"/>
            </w:tcMar>
            <w:vAlign w:val="center"/>
          </w:tcPr>
          <w:p w14:paraId="19490965" w14:textId="77777777" w:rsidR="00983363" w:rsidRDefault="000F779B">
            <w:pPr>
              <w:spacing w:before="20" w:after="20"/>
              <w:jc w:val="center"/>
            </w:pPr>
            <w:r>
              <w:rPr>
                <w:sz w:val="21"/>
              </w:rPr>
              <w:t>1,176315</w:t>
            </w:r>
          </w:p>
        </w:tc>
        <w:tc>
          <w:tcPr>
            <w:tcW w:w="1814" w:type="dxa"/>
            <w:tcMar>
              <w:top w:w="90" w:type="dxa"/>
              <w:left w:w="90" w:type="dxa"/>
              <w:bottom w:w="90" w:type="dxa"/>
              <w:right w:w="90" w:type="dxa"/>
            </w:tcMar>
            <w:vAlign w:val="center"/>
          </w:tcPr>
          <w:p w14:paraId="21FA1BB2" w14:textId="77777777" w:rsidR="00983363" w:rsidRDefault="000F779B">
            <w:pPr>
              <w:spacing w:before="20" w:after="20"/>
              <w:jc w:val="center"/>
            </w:pPr>
            <w:r>
              <w:rPr>
                <w:sz w:val="21"/>
              </w:rPr>
              <w:t>0,935124</w:t>
            </w:r>
          </w:p>
        </w:tc>
        <w:tc>
          <w:tcPr>
            <w:tcW w:w="2041" w:type="dxa"/>
            <w:tcMar>
              <w:top w:w="90" w:type="dxa"/>
              <w:left w:w="90" w:type="dxa"/>
              <w:bottom w:w="90" w:type="dxa"/>
              <w:right w:w="90" w:type="dxa"/>
            </w:tcMar>
            <w:vAlign w:val="center"/>
          </w:tcPr>
          <w:p w14:paraId="13053164" w14:textId="77777777" w:rsidR="00983363" w:rsidRDefault="000F779B">
            <w:pPr>
              <w:spacing w:before="20" w:after="20"/>
              <w:jc w:val="left"/>
            </w:pPr>
            <w:r>
              <w:rPr>
                <w:sz w:val="21"/>
              </w:rPr>
              <w:t>Soddisfatta nel dominio esplorato</w:t>
            </w:r>
          </w:p>
        </w:tc>
      </w:tr>
      <w:tr w:rsidR="00983363" w14:paraId="57C46765" w14:textId="77777777">
        <w:trPr>
          <w:cantSplit/>
          <w:jc w:val="center"/>
        </w:trPr>
        <w:tc>
          <w:tcPr>
            <w:tcW w:w="3969" w:type="dxa"/>
            <w:tcMar>
              <w:top w:w="90" w:type="dxa"/>
              <w:left w:w="90" w:type="dxa"/>
              <w:bottom w:w="90" w:type="dxa"/>
              <w:right w:w="90" w:type="dxa"/>
            </w:tcMar>
            <w:vAlign w:val="center"/>
          </w:tcPr>
          <w:p w14:paraId="64D08CDC" w14:textId="77777777" w:rsidR="00983363" w:rsidRDefault="000F779B">
            <w:pPr>
              <w:spacing w:before="20" w:after="20"/>
              <w:jc w:val="left"/>
            </w:pPr>
            <w:r>
              <w:rPr>
                <w:sz w:val="21"/>
              </w:rPr>
              <w:t>Globale A2–M2–R2 2</w:t>
            </w:r>
          </w:p>
        </w:tc>
        <w:tc>
          <w:tcPr>
            <w:tcW w:w="1814" w:type="dxa"/>
            <w:tcMar>
              <w:top w:w="90" w:type="dxa"/>
              <w:left w:w="90" w:type="dxa"/>
              <w:bottom w:w="90" w:type="dxa"/>
              <w:right w:w="90" w:type="dxa"/>
            </w:tcMar>
            <w:vAlign w:val="center"/>
          </w:tcPr>
          <w:p w14:paraId="2FB8AD63" w14:textId="77777777" w:rsidR="00983363" w:rsidRDefault="000F779B">
            <w:pPr>
              <w:spacing w:before="20" w:after="20"/>
              <w:jc w:val="center"/>
            </w:pPr>
            <w:r>
              <w:rPr>
                <w:sz w:val="21"/>
              </w:rPr>
              <w:t>1,075737</w:t>
            </w:r>
          </w:p>
        </w:tc>
        <w:tc>
          <w:tcPr>
            <w:tcW w:w="1814" w:type="dxa"/>
            <w:tcMar>
              <w:top w:w="90" w:type="dxa"/>
              <w:left w:w="90" w:type="dxa"/>
              <w:bottom w:w="90" w:type="dxa"/>
              <w:right w:w="90" w:type="dxa"/>
            </w:tcMar>
            <w:vAlign w:val="center"/>
          </w:tcPr>
          <w:p w14:paraId="5AE08428" w14:textId="77777777" w:rsidR="00983363" w:rsidRDefault="000F779B">
            <w:pPr>
              <w:spacing w:before="20" w:after="20"/>
              <w:jc w:val="center"/>
            </w:pPr>
            <w:r>
              <w:rPr>
                <w:sz w:val="21"/>
              </w:rPr>
              <w:t>1,022555</w:t>
            </w:r>
          </w:p>
        </w:tc>
        <w:tc>
          <w:tcPr>
            <w:tcW w:w="2041" w:type="dxa"/>
            <w:tcMar>
              <w:top w:w="90" w:type="dxa"/>
              <w:left w:w="90" w:type="dxa"/>
              <w:bottom w:w="90" w:type="dxa"/>
              <w:right w:w="90" w:type="dxa"/>
            </w:tcMar>
            <w:vAlign w:val="center"/>
          </w:tcPr>
          <w:p w14:paraId="723AE086" w14:textId="77777777" w:rsidR="00983363" w:rsidRDefault="000F779B">
            <w:pPr>
              <w:spacing w:before="20" w:after="20"/>
              <w:jc w:val="center"/>
            </w:pPr>
            <w:r>
              <w:rPr>
                <w:sz w:val="21"/>
              </w:rPr>
              <w:t>Non soddisfatta</w:t>
            </w:r>
          </w:p>
        </w:tc>
      </w:tr>
    </w:tbl>
    <w:p w14:paraId="24BF6B21" w14:textId="77777777" w:rsidR="00983363" w:rsidRDefault="00983363"/>
    <w:p w14:paraId="5E7D97DE" w14:textId="77777777" w:rsidR="00983363" w:rsidRDefault="000F779B">
      <w:pPr>
        <w:keepNext/>
        <w:spacing w:after="140"/>
      </w:pPr>
      <w:r>
        <w:rPr>
          <w:noProof/>
        </w:rPr>
        <w:drawing>
          <wp:inline distT="0" distB="0" distL="0" distR="0" wp14:anchorId="38759771" wp14:editId="123F9F8C">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13381969" w14:textId="77777777" w:rsidR="00983363" w:rsidRDefault="000F779B">
      <w:pPr>
        <w:pStyle w:val="Didascalia"/>
      </w:pPr>
      <w:r>
        <w:t>Superficie della seconda combinazione: il tasso supera 1 e il cerchio è rosso. L’esempio conserva l’esito sfavorevole per mostrare la lettura della verifica.</w:t>
      </w:r>
    </w:p>
    <w:p w14:paraId="6A338AFD" w14:textId="77777777" w:rsidR="00983363" w:rsidRDefault="000F779B">
      <w:pPr>
        <w:spacing w:after="140"/>
      </w:pPr>
      <w:r>
        <w:t xml:space="preserve">Le tabelle dei conci sono in </w:t>
      </w:r>
      <w:r>
        <w:rPr>
          <w:rFonts w:ascii="Consolas" w:hAnsi="Consolas"/>
        </w:rPr>
        <w:t>esempio-stratificato-conci.csv</w:t>
      </w:r>
      <w:r>
        <w:t>, accanto al modello. Questo è un controllo interno ANTHEA, non un confronto numerico MAX. Cambiando precisione o dominio possono cambiare leggermente la superficie critica e i valori.</w:t>
      </w:r>
    </w:p>
    <w:p w14:paraId="5667EE71" w14:textId="77777777" w:rsidR="00983363" w:rsidRDefault="000F779B">
      <w:pPr>
        <w:pStyle w:val="Titolo1"/>
        <w:keepNext/>
        <w:spacing w:after="140"/>
      </w:pPr>
      <w:bookmarkStart w:id="70" w:name="_Toc242173773"/>
      <w:r>
        <w:lastRenderedPageBreak/>
        <w:t>Portanza, cedimenti e armature dei muri: procedura</w:t>
      </w:r>
      <w:bookmarkEnd w:id="70"/>
    </w:p>
    <w:p w14:paraId="6C33396B" w14:textId="77777777" w:rsidR="00983363" w:rsidRDefault="000F779B">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042EABF2" w14:textId="77777777" w:rsidR="00983363" w:rsidRDefault="000F779B">
      <w:pPr>
        <w:pStyle w:val="Titolo2"/>
        <w:keepNext/>
        <w:spacing w:after="140"/>
      </w:pPr>
      <w:bookmarkStart w:id="71" w:name="_Toc242173774"/>
      <w:r>
        <w:t>Scegliere il controllo</w:t>
      </w:r>
      <w:bookmarkEnd w:id="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83363" w14:paraId="2C17DA1E" w14:textId="77777777">
        <w:trPr>
          <w:cantSplit/>
          <w:tblHeader/>
          <w:jc w:val="center"/>
        </w:trPr>
        <w:tc>
          <w:tcPr>
            <w:tcW w:w="2381" w:type="dxa"/>
            <w:shd w:val="clear" w:color="auto" w:fill="E7E6E6"/>
            <w:tcMar>
              <w:top w:w="90" w:type="dxa"/>
              <w:left w:w="90" w:type="dxa"/>
              <w:bottom w:w="90" w:type="dxa"/>
              <w:right w:w="90" w:type="dxa"/>
            </w:tcMar>
            <w:vAlign w:val="center"/>
          </w:tcPr>
          <w:p w14:paraId="0D870FF3" w14:textId="77777777" w:rsidR="00983363" w:rsidRDefault="000F779B">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117B9720" w14:textId="77777777" w:rsidR="00983363" w:rsidRDefault="000F779B">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4D6162CB" w14:textId="77777777" w:rsidR="00983363" w:rsidRDefault="000F779B">
            <w:pPr>
              <w:spacing w:before="20" w:after="20"/>
              <w:jc w:val="left"/>
            </w:pPr>
            <w:r>
              <w:rPr>
                <w:b/>
                <w:sz w:val="21"/>
              </w:rPr>
              <w:t>Risultato da leggere</w:t>
            </w:r>
          </w:p>
        </w:tc>
      </w:tr>
      <w:tr w:rsidR="00983363" w14:paraId="24A9C839" w14:textId="77777777">
        <w:trPr>
          <w:cantSplit/>
          <w:jc w:val="center"/>
        </w:trPr>
        <w:tc>
          <w:tcPr>
            <w:tcW w:w="2381" w:type="dxa"/>
            <w:tcMar>
              <w:top w:w="90" w:type="dxa"/>
              <w:left w:w="90" w:type="dxa"/>
              <w:bottom w:w="90" w:type="dxa"/>
              <w:right w:w="90" w:type="dxa"/>
            </w:tcMar>
            <w:vAlign w:val="center"/>
          </w:tcPr>
          <w:p w14:paraId="2A17789B" w14:textId="77777777" w:rsidR="00983363" w:rsidRDefault="000F779B">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617AA5A1" w14:textId="77777777" w:rsidR="00983363" w:rsidRDefault="000F779B">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3930EABB" w14:textId="77777777" w:rsidR="00983363" w:rsidRDefault="000F779B">
            <w:pPr>
              <w:spacing w:before="20" w:after="20"/>
              <w:jc w:val="left"/>
            </w:pPr>
            <w:r>
              <w:rPr>
                <w:sz w:val="21"/>
              </w:rPr>
              <w:t>Campo di applicabilità e resistenza per combinazione</w:t>
            </w:r>
          </w:p>
        </w:tc>
      </w:tr>
      <w:tr w:rsidR="00983363" w14:paraId="405D6A98" w14:textId="77777777">
        <w:trPr>
          <w:cantSplit/>
          <w:jc w:val="center"/>
        </w:trPr>
        <w:tc>
          <w:tcPr>
            <w:tcW w:w="2381" w:type="dxa"/>
            <w:tcMar>
              <w:top w:w="90" w:type="dxa"/>
              <w:left w:w="90" w:type="dxa"/>
              <w:bottom w:w="90" w:type="dxa"/>
              <w:right w:w="90" w:type="dxa"/>
            </w:tcMar>
            <w:vAlign w:val="center"/>
          </w:tcPr>
          <w:p w14:paraId="207306B4" w14:textId="77777777" w:rsidR="00983363" w:rsidRDefault="000F779B">
            <w:pPr>
              <w:spacing w:before="20" w:after="20"/>
              <w:jc w:val="left"/>
            </w:pPr>
            <w:r>
              <w:rPr>
                <w:sz w:val="21"/>
              </w:rPr>
              <w:t>Cedimento</w:t>
            </w:r>
          </w:p>
        </w:tc>
        <w:tc>
          <w:tcPr>
            <w:tcW w:w="3402" w:type="dxa"/>
            <w:tcMar>
              <w:top w:w="90" w:type="dxa"/>
              <w:left w:w="90" w:type="dxa"/>
              <w:bottom w:w="90" w:type="dxa"/>
              <w:right w:w="90" w:type="dxa"/>
            </w:tcMar>
            <w:vAlign w:val="center"/>
          </w:tcPr>
          <w:p w14:paraId="77D4F29E" w14:textId="77777777" w:rsidR="00983363" w:rsidRDefault="000F779B">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3F6C7F53" w14:textId="77777777" w:rsidR="00983363" w:rsidRDefault="000F779B">
            <w:pPr>
              <w:spacing w:before="20" w:after="20"/>
              <w:jc w:val="left"/>
            </w:pPr>
            <w:r>
              <w:rPr>
                <w:sz w:val="21"/>
              </w:rPr>
              <w:t>Spostamento e ipotesi, separatamente dalla resistenza</w:t>
            </w:r>
          </w:p>
        </w:tc>
      </w:tr>
      <w:tr w:rsidR="00983363" w14:paraId="5E199041" w14:textId="77777777">
        <w:trPr>
          <w:cantSplit/>
          <w:jc w:val="center"/>
        </w:trPr>
        <w:tc>
          <w:tcPr>
            <w:tcW w:w="2381" w:type="dxa"/>
            <w:tcMar>
              <w:top w:w="90" w:type="dxa"/>
              <w:left w:w="90" w:type="dxa"/>
              <w:bottom w:w="90" w:type="dxa"/>
              <w:right w:w="90" w:type="dxa"/>
            </w:tcMar>
            <w:vAlign w:val="center"/>
          </w:tcPr>
          <w:p w14:paraId="5ACF2215" w14:textId="77777777" w:rsidR="00983363" w:rsidRDefault="000F779B">
            <w:pPr>
              <w:spacing w:before="20" w:after="20"/>
              <w:jc w:val="left"/>
            </w:pPr>
            <w:r>
              <w:rPr>
                <w:sz w:val="21"/>
              </w:rPr>
              <w:t>Spostamento permanente</w:t>
            </w:r>
          </w:p>
        </w:tc>
        <w:tc>
          <w:tcPr>
            <w:tcW w:w="3402" w:type="dxa"/>
            <w:tcMar>
              <w:top w:w="90" w:type="dxa"/>
              <w:left w:w="90" w:type="dxa"/>
              <w:bottom w:w="90" w:type="dxa"/>
              <w:right w:w="90" w:type="dxa"/>
            </w:tcMar>
            <w:vAlign w:val="center"/>
          </w:tcPr>
          <w:p w14:paraId="575B69CD" w14:textId="77777777" w:rsidR="00983363" w:rsidRDefault="000F779B">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68F6C612" w14:textId="77777777" w:rsidR="00983363" w:rsidRDefault="000F779B">
            <w:pPr>
              <w:spacing w:before="20" w:after="20"/>
              <w:jc w:val="left"/>
            </w:pPr>
            <w:r>
              <w:rPr>
                <w:sz w:val="21"/>
              </w:rPr>
              <w:t>Spostamento accumulato, soglia e unità temporali</w:t>
            </w:r>
          </w:p>
        </w:tc>
      </w:tr>
      <w:tr w:rsidR="00983363" w14:paraId="5773E6A3" w14:textId="77777777">
        <w:trPr>
          <w:cantSplit/>
          <w:jc w:val="center"/>
        </w:trPr>
        <w:tc>
          <w:tcPr>
            <w:tcW w:w="2381" w:type="dxa"/>
            <w:tcMar>
              <w:top w:w="90" w:type="dxa"/>
              <w:left w:w="90" w:type="dxa"/>
              <w:bottom w:w="90" w:type="dxa"/>
              <w:right w:w="90" w:type="dxa"/>
            </w:tcMar>
            <w:vAlign w:val="center"/>
          </w:tcPr>
          <w:p w14:paraId="15C00726" w14:textId="77777777" w:rsidR="00983363" w:rsidRDefault="000F779B">
            <w:pPr>
              <w:spacing w:before="20" w:after="20"/>
              <w:jc w:val="left"/>
            </w:pPr>
            <w:r>
              <w:rPr>
                <w:sz w:val="21"/>
              </w:rPr>
              <w:t>Armature</w:t>
            </w:r>
          </w:p>
        </w:tc>
        <w:tc>
          <w:tcPr>
            <w:tcW w:w="3402" w:type="dxa"/>
            <w:tcMar>
              <w:top w:w="90" w:type="dxa"/>
              <w:left w:w="90" w:type="dxa"/>
              <w:bottom w:w="90" w:type="dxa"/>
              <w:right w:w="90" w:type="dxa"/>
            </w:tcMar>
            <w:vAlign w:val="center"/>
          </w:tcPr>
          <w:p w14:paraId="02DF081D" w14:textId="77777777" w:rsidR="00983363" w:rsidRDefault="000F779B">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4146E2B4" w14:textId="77777777" w:rsidR="00983363" w:rsidRDefault="000F779B">
            <w:pPr>
              <w:spacing w:before="20" w:after="20"/>
              <w:jc w:val="left"/>
            </w:pPr>
            <w:r>
              <w:rPr>
                <w:sz w:val="21"/>
              </w:rPr>
              <w:t>Proposta, controlli eseguiti e condizioni incomplete</w:t>
            </w:r>
          </w:p>
        </w:tc>
      </w:tr>
      <w:tr w:rsidR="00983363" w14:paraId="2485DEA5" w14:textId="77777777">
        <w:trPr>
          <w:cantSplit/>
          <w:jc w:val="center"/>
        </w:trPr>
        <w:tc>
          <w:tcPr>
            <w:tcW w:w="2381" w:type="dxa"/>
            <w:tcMar>
              <w:top w:w="90" w:type="dxa"/>
              <w:left w:w="90" w:type="dxa"/>
              <w:bottom w:w="90" w:type="dxa"/>
              <w:right w:w="90" w:type="dxa"/>
            </w:tcMar>
            <w:vAlign w:val="center"/>
          </w:tcPr>
          <w:p w14:paraId="1463E47E" w14:textId="77777777" w:rsidR="00983363" w:rsidRDefault="000F779B">
            <w:pPr>
              <w:spacing w:before="20" w:after="20"/>
              <w:jc w:val="left"/>
            </w:pPr>
            <w:r>
              <w:rPr>
                <w:sz w:val="21"/>
              </w:rPr>
              <w:t>Muro a gravità</w:t>
            </w:r>
          </w:p>
        </w:tc>
        <w:tc>
          <w:tcPr>
            <w:tcW w:w="3402" w:type="dxa"/>
            <w:tcMar>
              <w:top w:w="90" w:type="dxa"/>
              <w:left w:w="90" w:type="dxa"/>
              <w:bottom w:w="90" w:type="dxa"/>
              <w:right w:w="90" w:type="dxa"/>
            </w:tcMar>
            <w:vAlign w:val="center"/>
          </w:tcPr>
          <w:p w14:paraId="5741711E" w14:textId="77777777" w:rsidR="00983363" w:rsidRDefault="000F779B">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049D6059" w14:textId="77777777" w:rsidR="00983363" w:rsidRDefault="000F779B">
            <w:pPr>
              <w:spacing w:before="20" w:after="20"/>
              <w:jc w:val="left"/>
            </w:pPr>
            <w:r>
              <w:rPr>
                <w:sz w:val="21"/>
              </w:rPr>
              <w:t>Equilibrio e verifiche coerenti con calcestruzzo o muratura</w:t>
            </w:r>
          </w:p>
        </w:tc>
      </w:tr>
    </w:tbl>
    <w:p w14:paraId="3EBB2F24" w14:textId="77777777" w:rsidR="00983363" w:rsidRDefault="00983363"/>
    <w:p w14:paraId="2E0C51B2" w14:textId="77777777" w:rsidR="00983363" w:rsidRDefault="000F779B">
      <w:pPr>
        <w:pStyle w:val="Titolo2"/>
        <w:keepNext/>
        <w:spacing w:after="140"/>
      </w:pPr>
      <w:bookmarkStart w:id="72" w:name="_Toc242173775"/>
      <w:r>
        <w:t>Procedura e lettura</w:t>
      </w:r>
      <w:bookmarkEnd w:id="72"/>
    </w:p>
    <w:p w14:paraId="29A6D66F" w14:textId="77777777" w:rsidR="00983363" w:rsidRDefault="000F779B">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007D1FB8" w14:textId="77777777" w:rsidR="00983363" w:rsidRDefault="000F779B">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5B367C95" w14:textId="77777777" w:rsidR="00983363" w:rsidRDefault="000F779B">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54563672" w14:textId="77777777" w:rsidR="00983363" w:rsidRDefault="000F779B">
      <w:pPr>
        <w:pStyle w:val="Titolo2"/>
        <w:keepNext/>
        <w:spacing w:after="140"/>
      </w:pPr>
      <w:bookmarkStart w:id="73" w:name="_Toc242173776"/>
      <w:r>
        <w:lastRenderedPageBreak/>
        <w:t>Dati della portanza sismica</w:t>
      </w:r>
      <w:bookmarkEnd w:id="73"/>
    </w:p>
    <w:p w14:paraId="0A73A250" w14:textId="77777777" w:rsidR="00983363" w:rsidRDefault="000F779B">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112683F3" w14:textId="77777777" w:rsidR="00983363" w:rsidRDefault="000F779B">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0DA0AD30" w14:textId="77777777" w:rsidR="00983363" w:rsidRDefault="000F779B">
      <w:pPr>
        <w:pStyle w:val="Titolo2"/>
        <w:keepNext/>
        <w:spacing w:after="140"/>
      </w:pPr>
      <w:bookmarkStart w:id="74" w:name="_Toc242173777"/>
      <w:r>
        <w:t>Dati dei cedimenti</w:t>
      </w:r>
      <w:bookmarkEnd w:id="74"/>
    </w:p>
    <w:p w14:paraId="6820CED8" w14:textId="77777777" w:rsidR="00983363" w:rsidRDefault="000F779B">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4DAC2E74" w14:textId="77777777" w:rsidR="00983363" w:rsidRDefault="000F779B">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617EE6E3" w14:textId="77777777" w:rsidR="00983363" w:rsidRDefault="000F779B">
      <w:pPr>
        <w:pStyle w:val="Titolo2"/>
        <w:keepNext/>
        <w:spacing w:after="140"/>
      </w:pPr>
      <w:bookmarkStart w:id="75" w:name="_Toc242173778"/>
      <w:r>
        <w:t>Importare una storia Newmark</w:t>
      </w:r>
      <w:bookmarkEnd w:id="75"/>
    </w:p>
    <w:p w14:paraId="5C6C8EFF" w14:textId="77777777" w:rsidR="00983363" w:rsidRDefault="000F779B">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4BB6A221" w14:textId="77777777" w:rsidR="00983363" w:rsidRDefault="000F779B">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3876AF7E" w14:textId="77777777" w:rsidR="00983363" w:rsidRDefault="000F779B">
      <w:pPr>
        <w:pStyle w:val="Titolo2"/>
        <w:keepNext/>
        <w:spacing w:after="140"/>
      </w:pPr>
      <w:bookmarkStart w:id="76" w:name="_Toc242173779"/>
      <w:r>
        <w:t>Disporre e proporre le armature</w:t>
      </w:r>
      <w:bookmarkEnd w:id="76"/>
    </w:p>
    <w:p w14:paraId="3C375701" w14:textId="77777777" w:rsidR="00983363" w:rsidRDefault="000F779B">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3211A039" w14:textId="77777777" w:rsidR="00983363" w:rsidRDefault="000F779B">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693C82E5" w14:textId="77777777" w:rsidR="00983363" w:rsidRDefault="000F779B">
      <w:pPr>
        <w:spacing w:after="140"/>
      </w:pPr>
      <w:r>
        <w:lastRenderedPageBreak/>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51768360" w14:textId="77777777" w:rsidR="00983363" w:rsidRDefault="000F779B">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4A9AE133" w14:textId="77777777" w:rsidR="00983363" w:rsidRDefault="000F779B">
      <w:pPr>
        <w:pStyle w:val="Titolo2"/>
        <w:keepNext/>
        <w:spacing w:after="140"/>
      </w:pPr>
      <w:bookmarkStart w:id="77" w:name="_Toc242173780"/>
      <w:r>
        <w:t>Tavola delle armature e distinta ferri del muro</w:t>
      </w:r>
      <w:bookmarkEnd w:id="77"/>
    </w:p>
    <w:p w14:paraId="32BE4DE0" w14:textId="77777777" w:rsidR="00983363" w:rsidRDefault="000F779B">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49BE56E0" w14:textId="77777777" w:rsidR="00983363" w:rsidRDefault="000F779B">
      <w:pPr>
        <w:spacing w:after="140"/>
      </w:pPr>
      <w:r>
        <w:t>Dopo il ricalcolo, premere Tavola armature e distinta ferri nel riquadro di input oppure Distinta ferri in Verifiche. La finestra ha selezione della pagina e zoom. La prima tavola 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w:t>
      </w:r>
      <w:r>
        <w:t xml:space="preserve"> mantengono marche distinte.</w:t>
      </w:r>
    </w:p>
    <w:p w14:paraId="2617BAAD" w14:textId="77777777" w:rsidR="00983363" w:rsidRDefault="000F779B">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77613684" w14:textId="77777777" w:rsidR="00983363" w:rsidRDefault="000F779B">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67756494" w14:textId="77777777" w:rsidR="00983363" w:rsidRDefault="000F779B">
      <w:pPr>
        <w:keepNext/>
        <w:spacing w:after="140"/>
      </w:pPr>
      <w:r>
        <w:rPr>
          <w:noProof/>
        </w:rPr>
        <w:lastRenderedPageBreak/>
        <w:drawing>
          <wp:inline distT="0" distB="0" distL="0" distR="0" wp14:anchorId="2DD87B01" wp14:editId="64F3913B">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1DA08112" w14:textId="77777777" w:rsidR="00983363" w:rsidRDefault="000F779B">
      <w:pPr>
        <w:pStyle w:val="Didascalia"/>
      </w:pPr>
      <w:r>
        <w:t>Esempio di distinta del muro con due zone di armatura e tratto di quattro metri</w:t>
      </w:r>
    </w:p>
    <w:p w14:paraId="31845A52" w14:textId="77777777" w:rsidR="00983363" w:rsidRDefault="000F779B">
      <w:pPr>
        <w:spacing w:after="140"/>
      </w:pPr>
      <w:r>
        <w:t xml:space="preserve">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cartella consentono di ripercorrere la lettura. L'esempio illustra input e computo, non costituisce un muro esecutivo verificato. Il riferimento grafico richiesto dall'utente è la tavola SIM-CAD </w:t>
      </w:r>
      <w:r>
        <w:t>di Madosoft; non è utilizzato come validazione numerica.</w:t>
      </w:r>
    </w:p>
    <w:p w14:paraId="3D89B9E8" w14:textId="77777777" w:rsidR="00983363" w:rsidRDefault="000F779B">
      <w:pPr>
        <w:pStyle w:val="Titolo1"/>
        <w:keepNext/>
        <w:spacing w:after="140"/>
      </w:pPr>
      <w:bookmarkStart w:id="78" w:name="_Toc242173781"/>
      <w:r>
        <w:t>Efficienza orizzontale della palificata</w:t>
      </w:r>
      <w:bookmarkEnd w:id="78"/>
    </w:p>
    <w:p w14:paraId="67ADC302" w14:textId="77777777" w:rsidR="00983363" w:rsidRDefault="000F779B">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101F19BE" w14:textId="77777777" w:rsidR="00983363" w:rsidRDefault="000F779B">
      <w:pPr>
        <w:pStyle w:val="Titolo2"/>
        <w:keepNext/>
        <w:spacing w:after="140"/>
      </w:pPr>
      <w:bookmarkStart w:id="79" w:name="_Toc242173782"/>
      <w:r>
        <w:t>Apertura e geometria</w:t>
      </w:r>
      <w:bookmarkEnd w:id="79"/>
    </w:p>
    <w:p w14:paraId="142B44B9" w14:textId="77777777" w:rsidR="00983363" w:rsidRDefault="000F779B">
      <w:pPr>
        <w:spacing w:after="140"/>
      </w:pPr>
      <w:r>
        <w:t xml:space="preserve">Aprire Moduli singoli → Geotecnica → Palificata orizzontale, oppure File → Nuova palificata orizzontale. La scheda può essere inserita anche in un progetto. Il motore </w:t>
      </w:r>
      <w:r>
        <w:lastRenderedPageBreak/>
        <w:t>numerico è GPCChecker.Geotechnics; ANTHEA gestisce input, risultati, rappresentazione e archivio.</w:t>
      </w:r>
    </w:p>
    <w:p w14:paraId="5AF8379C" w14:textId="77777777" w:rsidR="00983363" w:rsidRDefault="000F779B">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7F7A43AB" w14:textId="77777777" w:rsidR="00983363" w:rsidRDefault="000F779B">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1082FBD3" w14:textId="77777777" w:rsidR="00983363" w:rsidRDefault="000F779B">
      <w:pPr>
        <w:pStyle w:val="Titolo2"/>
        <w:keepNext/>
        <w:spacing w:after="140"/>
      </w:pPr>
      <w:bookmarkStart w:id="80" w:name="_Toc242173783"/>
      <w:r>
        <w:t>Metodo e applicabilità</w:t>
      </w:r>
      <w:bookmarkEnd w:id="8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83363" w14:paraId="39A168E1" w14:textId="77777777">
        <w:trPr>
          <w:cantSplit/>
          <w:tblHeader/>
          <w:jc w:val="center"/>
        </w:trPr>
        <w:tc>
          <w:tcPr>
            <w:tcW w:w="2381" w:type="dxa"/>
            <w:shd w:val="clear" w:color="auto" w:fill="E7E6E6"/>
            <w:tcMar>
              <w:top w:w="90" w:type="dxa"/>
              <w:left w:w="90" w:type="dxa"/>
              <w:bottom w:w="90" w:type="dxa"/>
              <w:right w:w="90" w:type="dxa"/>
            </w:tcMar>
            <w:vAlign w:val="center"/>
          </w:tcPr>
          <w:p w14:paraId="0C037525" w14:textId="77777777" w:rsidR="00983363" w:rsidRDefault="000F779B">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7BB1B559" w14:textId="77777777" w:rsidR="00983363" w:rsidRDefault="000F779B">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6B871E47" w14:textId="77777777" w:rsidR="00983363" w:rsidRDefault="000F779B">
            <w:pPr>
              <w:spacing w:before="20" w:after="20"/>
              <w:jc w:val="left"/>
            </w:pPr>
            <w:r>
              <w:rPr>
                <w:b/>
                <w:sz w:val="21"/>
              </w:rPr>
              <w:t>Impiego nella scheda</w:t>
            </w:r>
          </w:p>
        </w:tc>
      </w:tr>
      <w:tr w:rsidR="00983363" w14:paraId="64B4165F" w14:textId="77777777">
        <w:trPr>
          <w:cantSplit/>
          <w:jc w:val="center"/>
        </w:trPr>
        <w:tc>
          <w:tcPr>
            <w:tcW w:w="2381" w:type="dxa"/>
            <w:tcMar>
              <w:top w:w="90" w:type="dxa"/>
              <w:left w:w="90" w:type="dxa"/>
              <w:bottom w:w="90" w:type="dxa"/>
              <w:right w:w="90" w:type="dxa"/>
            </w:tcMar>
            <w:vAlign w:val="center"/>
          </w:tcPr>
          <w:p w14:paraId="0041468D" w14:textId="77777777" w:rsidR="00983363" w:rsidRDefault="000F779B">
            <w:pPr>
              <w:spacing w:before="20" w:after="20"/>
              <w:jc w:val="left"/>
            </w:pPr>
            <w:r>
              <w:rPr>
                <w:sz w:val="21"/>
              </w:rPr>
              <w:t>Davisson 1970</w:t>
            </w:r>
          </w:p>
        </w:tc>
        <w:tc>
          <w:tcPr>
            <w:tcW w:w="3402" w:type="dxa"/>
            <w:tcMar>
              <w:top w:w="90" w:type="dxa"/>
              <w:left w:w="90" w:type="dxa"/>
              <w:bottom w:w="90" w:type="dxa"/>
              <w:right w:w="90" w:type="dxa"/>
            </w:tcMar>
            <w:vAlign w:val="center"/>
          </w:tcPr>
          <w:p w14:paraId="633C3549" w14:textId="77777777" w:rsidR="00983363" w:rsidRDefault="000F779B">
            <w:pPr>
              <w:spacing w:before="20" w:after="20"/>
              <w:jc w:val="center"/>
            </w:pPr>
            <w:r>
              <w:rPr>
                <w:sz w:val="21"/>
              </w:rPr>
              <w:t>Rg di kh/nh</w:t>
            </w:r>
          </w:p>
        </w:tc>
        <w:tc>
          <w:tcPr>
            <w:tcW w:w="3855" w:type="dxa"/>
            <w:tcMar>
              <w:top w:w="90" w:type="dxa"/>
              <w:left w:w="90" w:type="dxa"/>
              <w:bottom w:w="90" w:type="dxa"/>
              <w:right w:w="90" w:type="dxa"/>
            </w:tcMar>
            <w:vAlign w:val="center"/>
          </w:tcPr>
          <w:p w14:paraId="17D515DA" w14:textId="77777777" w:rsidR="00983363" w:rsidRDefault="000F779B">
            <w:pPr>
              <w:spacing w:before="20" w:after="20"/>
              <w:jc w:val="left"/>
            </w:pPr>
            <w:r>
              <w:rPr>
                <w:sz w:val="21"/>
              </w:rPr>
              <w:t>Griglia allineata; interasse parallelo almeno 3D, trasversale almeno 2.5D</w:t>
            </w:r>
          </w:p>
        </w:tc>
      </w:tr>
      <w:tr w:rsidR="00983363" w14:paraId="07052701" w14:textId="77777777">
        <w:trPr>
          <w:cantSplit/>
          <w:jc w:val="center"/>
        </w:trPr>
        <w:tc>
          <w:tcPr>
            <w:tcW w:w="2381" w:type="dxa"/>
            <w:tcMar>
              <w:top w:w="90" w:type="dxa"/>
              <w:left w:w="90" w:type="dxa"/>
              <w:bottom w:w="90" w:type="dxa"/>
              <w:right w:w="90" w:type="dxa"/>
            </w:tcMar>
            <w:vAlign w:val="center"/>
          </w:tcPr>
          <w:p w14:paraId="6BCB33F8" w14:textId="77777777" w:rsidR="00983363" w:rsidRDefault="000F779B">
            <w:pPr>
              <w:spacing w:before="20" w:after="20"/>
              <w:jc w:val="left"/>
            </w:pPr>
            <w:r>
              <w:rPr>
                <w:sz w:val="21"/>
              </w:rPr>
              <w:t>AASHTO 2014</w:t>
            </w:r>
          </w:p>
        </w:tc>
        <w:tc>
          <w:tcPr>
            <w:tcW w:w="3402" w:type="dxa"/>
            <w:tcMar>
              <w:top w:w="90" w:type="dxa"/>
              <w:left w:w="90" w:type="dxa"/>
              <w:bottom w:w="90" w:type="dxa"/>
              <w:right w:w="90" w:type="dxa"/>
            </w:tcMar>
            <w:vAlign w:val="center"/>
          </w:tcPr>
          <w:p w14:paraId="6D959BCA" w14:textId="77777777" w:rsidR="00983363" w:rsidRDefault="000F779B">
            <w:pPr>
              <w:spacing w:before="20" w:after="20"/>
              <w:jc w:val="left"/>
            </w:pPr>
            <w:r>
              <w:rPr>
                <w:sz w:val="21"/>
              </w:rPr>
              <w:t>p-multiplier per fila</w:t>
            </w:r>
          </w:p>
        </w:tc>
        <w:tc>
          <w:tcPr>
            <w:tcW w:w="3855" w:type="dxa"/>
            <w:tcMar>
              <w:top w:w="90" w:type="dxa"/>
              <w:left w:w="90" w:type="dxa"/>
              <w:bottom w:w="90" w:type="dxa"/>
              <w:right w:w="90" w:type="dxa"/>
            </w:tcMar>
            <w:vAlign w:val="center"/>
          </w:tcPr>
          <w:p w14:paraId="1F868766" w14:textId="77777777" w:rsidR="00983363" w:rsidRDefault="000F779B">
            <w:pPr>
              <w:spacing w:before="20" w:after="20"/>
              <w:jc w:val="left"/>
            </w:pPr>
            <w:r>
              <w:rPr>
                <w:sz w:val="21"/>
              </w:rPr>
              <w:t>Interpolazione 3D–5D; oltre 5D mantenimento del valore di 5D segnalato</w:t>
            </w:r>
          </w:p>
        </w:tc>
      </w:tr>
      <w:tr w:rsidR="00983363" w14:paraId="365B6394" w14:textId="77777777">
        <w:trPr>
          <w:cantSplit/>
          <w:jc w:val="center"/>
        </w:trPr>
        <w:tc>
          <w:tcPr>
            <w:tcW w:w="2381" w:type="dxa"/>
            <w:tcMar>
              <w:top w:w="90" w:type="dxa"/>
              <w:left w:w="90" w:type="dxa"/>
              <w:bottom w:w="90" w:type="dxa"/>
              <w:right w:w="90" w:type="dxa"/>
            </w:tcMar>
            <w:vAlign w:val="center"/>
          </w:tcPr>
          <w:p w14:paraId="6BB607C2" w14:textId="77777777" w:rsidR="00983363" w:rsidRDefault="000F779B">
            <w:pPr>
              <w:spacing w:before="20" w:after="20"/>
              <w:jc w:val="left"/>
            </w:pPr>
            <w:r>
              <w:rPr>
                <w:sz w:val="21"/>
              </w:rPr>
              <w:t>FHWA 2018</w:t>
            </w:r>
          </w:p>
        </w:tc>
        <w:tc>
          <w:tcPr>
            <w:tcW w:w="3402" w:type="dxa"/>
            <w:tcMar>
              <w:top w:w="90" w:type="dxa"/>
              <w:left w:w="90" w:type="dxa"/>
              <w:bottom w:w="90" w:type="dxa"/>
              <w:right w:w="90" w:type="dxa"/>
            </w:tcMar>
            <w:vAlign w:val="center"/>
          </w:tcPr>
          <w:p w14:paraId="415498BC" w14:textId="77777777" w:rsidR="00983363" w:rsidRDefault="000F779B">
            <w:pPr>
              <w:spacing w:before="20" w:after="20"/>
              <w:jc w:val="left"/>
            </w:pPr>
            <w:r>
              <w:rPr>
                <w:sz w:val="21"/>
              </w:rPr>
              <w:t>p-multiplier per fila</w:t>
            </w:r>
          </w:p>
        </w:tc>
        <w:tc>
          <w:tcPr>
            <w:tcW w:w="3855" w:type="dxa"/>
            <w:tcMar>
              <w:top w:w="90" w:type="dxa"/>
              <w:left w:w="90" w:type="dxa"/>
              <w:bottom w:w="90" w:type="dxa"/>
              <w:right w:w="90" w:type="dxa"/>
            </w:tcMar>
            <w:vAlign w:val="center"/>
          </w:tcPr>
          <w:p w14:paraId="6574367E" w14:textId="77777777" w:rsidR="00983363" w:rsidRDefault="000F779B">
            <w:pPr>
              <w:spacing w:before="20" w:after="20"/>
              <w:jc w:val="left"/>
            </w:pPr>
            <w:r>
              <w:rPr>
                <w:sz w:val="21"/>
              </w:rPr>
              <w:t>Interpolazione 3D–6D; oltre 6D coefficienti unitari</w:t>
            </w:r>
          </w:p>
        </w:tc>
      </w:tr>
      <w:tr w:rsidR="00983363" w14:paraId="6DAC46B0" w14:textId="77777777">
        <w:trPr>
          <w:cantSplit/>
          <w:jc w:val="center"/>
        </w:trPr>
        <w:tc>
          <w:tcPr>
            <w:tcW w:w="2381" w:type="dxa"/>
            <w:tcMar>
              <w:top w:w="90" w:type="dxa"/>
              <w:left w:w="90" w:type="dxa"/>
              <w:bottom w:w="90" w:type="dxa"/>
              <w:right w:w="90" w:type="dxa"/>
            </w:tcMar>
            <w:vAlign w:val="center"/>
          </w:tcPr>
          <w:p w14:paraId="6B07FC81" w14:textId="77777777" w:rsidR="00983363" w:rsidRDefault="000F779B">
            <w:pPr>
              <w:spacing w:before="20" w:after="20"/>
              <w:jc w:val="left"/>
            </w:pPr>
            <w:r>
              <w:rPr>
                <w:sz w:val="21"/>
              </w:rPr>
              <w:t>Rollins e FEMA</w:t>
            </w:r>
          </w:p>
        </w:tc>
        <w:tc>
          <w:tcPr>
            <w:tcW w:w="3402" w:type="dxa"/>
            <w:tcMar>
              <w:top w:w="90" w:type="dxa"/>
              <w:left w:w="90" w:type="dxa"/>
              <w:bottom w:w="90" w:type="dxa"/>
              <w:right w:w="90" w:type="dxa"/>
            </w:tcMar>
            <w:vAlign w:val="center"/>
          </w:tcPr>
          <w:p w14:paraId="2C6ED59A" w14:textId="77777777" w:rsidR="00983363" w:rsidRDefault="000F779B">
            <w:pPr>
              <w:spacing w:before="20" w:after="20"/>
              <w:jc w:val="left"/>
            </w:pPr>
            <w:r>
              <w:rPr>
                <w:sz w:val="21"/>
              </w:rPr>
              <w:t>p-multiplier per fila</w:t>
            </w:r>
          </w:p>
        </w:tc>
        <w:tc>
          <w:tcPr>
            <w:tcW w:w="3855" w:type="dxa"/>
            <w:tcMar>
              <w:top w:w="90" w:type="dxa"/>
              <w:left w:w="90" w:type="dxa"/>
              <w:bottom w:w="90" w:type="dxa"/>
              <w:right w:w="90" w:type="dxa"/>
            </w:tcMar>
            <w:vAlign w:val="center"/>
          </w:tcPr>
          <w:p w14:paraId="33054EC9" w14:textId="77777777" w:rsidR="00983363" w:rsidRDefault="000F779B">
            <w:pPr>
              <w:spacing w:before="20" w:after="20"/>
              <w:jc w:val="left"/>
            </w:pPr>
            <w:r>
              <w:rPr>
                <w:sz w:val="21"/>
              </w:rPr>
              <w:t>Formule logaritmiche; campo sperimentale circa 3.3D–5.65D</w:t>
            </w:r>
          </w:p>
        </w:tc>
      </w:tr>
      <w:tr w:rsidR="00983363" w14:paraId="0305EAFB" w14:textId="77777777">
        <w:trPr>
          <w:cantSplit/>
          <w:jc w:val="center"/>
        </w:trPr>
        <w:tc>
          <w:tcPr>
            <w:tcW w:w="2381" w:type="dxa"/>
            <w:tcMar>
              <w:top w:w="90" w:type="dxa"/>
              <w:left w:w="90" w:type="dxa"/>
              <w:bottom w:w="90" w:type="dxa"/>
              <w:right w:w="90" w:type="dxa"/>
            </w:tcMar>
            <w:vAlign w:val="center"/>
          </w:tcPr>
          <w:p w14:paraId="0520CDB2" w14:textId="77777777" w:rsidR="00983363" w:rsidRDefault="000F779B">
            <w:pPr>
              <w:spacing w:before="20" w:after="20"/>
              <w:jc w:val="left"/>
            </w:pPr>
            <w:r>
              <w:rPr>
                <w:sz w:val="21"/>
              </w:rPr>
              <w:t>Reese e Van Impe</w:t>
            </w:r>
          </w:p>
        </w:tc>
        <w:tc>
          <w:tcPr>
            <w:tcW w:w="3402" w:type="dxa"/>
            <w:tcMar>
              <w:top w:w="90" w:type="dxa"/>
              <w:left w:w="90" w:type="dxa"/>
              <w:bottom w:w="90" w:type="dxa"/>
              <w:right w:w="90" w:type="dxa"/>
            </w:tcMar>
            <w:vAlign w:val="center"/>
          </w:tcPr>
          <w:p w14:paraId="567FCD9A" w14:textId="77777777" w:rsidR="00983363" w:rsidRDefault="000F779B">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7FFF5FAA" w14:textId="77777777" w:rsidR="00983363" w:rsidRDefault="000F779B">
            <w:pPr>
              <w:spacing w:before="20" w:after="20"/>
              <w:jc w:val="left"/>
            </w:pPr>
            <w:r>
              <w:rPr>
                <w:sz w:val="21"/>
              </w:rPr>
              <w:t>Tutte le coppie, anche per geometrie irregolari e H obliqua</w:t>
            </w:r>
          </w:p>
        </w:tc>
      </w:tr>
      <w:tr w:rsidR="00983363" w14:paraId="7AB3AD79" w14:textId="77777777">
        <w:trPr>
          <w:cantSplit/>
          <w:jc w:val="center"/>
        </w:trPr>
        <w:tc>
          <w:tcPr>
            <w:tcW w:w="2381" w:type="dxa"/>
            <w:tcMar>
              <w:top w:w="90" w:type="dxa"/>
              <w:left w:w="90" w:type="dxa"/>
              <w:bottom w:w="90" w:type="dxa"/>
              <w:right w:w="90" w:type="dxa"/>
            </w:tcMar>
            <w:vAlign w:val="center"/>
          </w:tcPr>
          <w:p w14:paraId="15145A28" w14:textId="77777777" w:rsidR="00983363" w:rsidRDefault="000F779B">
            <w:pPr>
              <w:spacing w:before="20" w:after="20"/>
              <w:jc w:val="left"/>
            </w:pPr>
            <w:r>
              <w:rPr>
                <w:sz w:val="21"/>
              </w:rPr>
              <w:t>Caltrans 2025</w:t>
            </w:r>
          </w:p>
        </w:tc>
        <w:tc>
          <w:tcPr>
            <w:tcW w:w="3402" w:type="dxa"/>
            <w:tcMar>
              <w:top w:w="90" w:type="dxa"/>
              <w:left w:w="90" w:type="dxa"/>
              <w:bottom w:w="90" w:type="dxa"/>
              <w:right w:w="90" w:type="dxa"/>
            </w:tcMar>
            <w:vAlign w:val="center"/>
          </w:tcPr>
          <w:p w14:paraId="48D36223" w14:textId="77777777" w:rsidR="00983363" w:rsidRDefault="000F779B">
            <w:pPr>
              <w:spacing w:before="20" w:after="20"/>
              <w:jc w:val="left"/>
            </w:pPr>
            <w:r>
              <w:rPr>
                <w:sz w:val="21"/>
              </w:rPr>
              <w:t>p-multiplier modificato</w:t>
            </w:r>
          </w:p>
        </w:tc>
        <w:tc>
          <w:tcPr>
            <w:tcW w:w="3855" w:type="dxa"/>
            <w:tcMar>
              <w:top w:w="90" w:type="dxa"/>
              <w:left w:w="90" w:type="dxa"/>
              <w:bottom w:w="90" w:type="dxa"/>
              <w:right w:w="90" w:type="dxa"/>
            </w:tcMar>
            <w:vAlign w:val="center"/>
          </w:tcPr>
          <w:p w14:paraId="7068ACA2" w14:textId="77777777" w:rsidR="00983363" w:rsidRDefault="000F779B">
            <w:pPr>
              <w:spacing w:before="20" w:after="20"/>
              <w:jc w:val="left"/>
            </w:pPr>
            <w:r>
              <w:rPr>
                <w:sz w:val="21"/>
              </w:rPr>
              <w:t>Interazione palo-palo e correzione alfa per fila</w:t>
            </w:r>
          </w:p>
        </w:tc>
      </w:tr>
    </w:tbl>
    <w:p w14:paraId="5A12E714" w14:textId="77777777" w:rsidR="00983363" w:rsidRDefault="00983363"/>
    <w:p w14:paraId="2237C84E" w14:textId="77777777" w:rsidR="00983363" w:rsidRDefault="000F779B">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w:t>
      </w:r>
      <w:r>
        <w:lastRenderedPageBreak/>
        <w:t>non vengono applicati automaticamente. Aprire Applicabilità e interassi rappresentativi e, solo dopo una valutazione ingegneristica, accettare l'estensione per file proiettate e assegnare S parallelo e S trasversale. Per Caltrans, accettata l'estensione, la media degli interassi fra file proiettate è disponibile automaticamente; si può assegnare un interasse rappresentativo diverso. L'estensione resta identificata negli avvisi.</w:t>
      </w:r>
    </w:p>
    <w:p w14:paraId="510C0A3D" w14:textId="77777777" w:rsidR="00983363" w:rsidRDefault="000F779B">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55F19EF3" w14:textId="77777777" w:rsidR="00983363" w:rsidRDefault="000F779B">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316BB37C" w14:textId="77777777" w:rsidR="00983363" w:rsidRDefault="000F779B">
      <w:pPr>
        <w:pStyle w:val="Titolo2"/>
        <w:keepNext/>
        <w:spacing w:after="140"/>
      </w:pPr>
      <w:bookmarkStart w:id="81" w:name="_Toc242173784"/>
      <w:r>
        <w:t>Risultati e confronto</w:t>
      </w:r>
      <w:bookmarkEnd w:id="81"/>
    </w:p>
    <w:p w14:paraId="0BD16268" w14:textId="77777777" w:rsidR="00983363" w:rsidRDefault="000F779B">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7AB8F8C2" w14:textId="77777777" w:rsidR="00983363" w:rsidRDefault="000F779B">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252C2789" w14:textId="77777777" w:rsidR="00983363" w:rsidRDefault="000F779B">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29F56C64" w14:textId="77777777" w:rsidR="00983363" w:rsidRDefault="000F779B">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474C05F4" w14:textId="77777777" w:rsidR="00983363" w:rsidRDefault="000F779B">
      <w:pPr>
        <w:pStyle w:val="Titolo1"/>
        <w:keepNext/>
        <w:spacing w:after="140"/>
      </w:pPr>
      <w:bookmarkStart w:id="82" w:name="_Toc242173785"/>
      <w:r>
        <w:lastRenderedPageBreak/>
        <w:t>Risposta elastica del palo orizzontale</w:t>
      </w:r>
      <w:bookmarkEnd w:id="82"/>
    </w:p>
    <w:p w14:paraId="4A8D425F" w14:textId="77777777" w:rsidR="00983363" w:rsidRDefault="000F779B">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28382376" w14:textId="77777777" w:rsidR="00983363" w:rsidRDefault="000F779B">
      <w:pPr>
        <w:pStyle w:val="Titolo2"/>
        <w:keepNext/>
        <w:spacing w:after="140"/>
      </w:pPr>
      <w:bookmarkStart w:id="83" w:name="_Toc242173786"/>
      <w:r>
        <w:t>Dati iniziali condivisi</w:t>
      </w:r>
      <w:bookmarkEnd w:id="83"/>
    </w:p>
    <w:p w14:paraId="0CB51D64" w14:textId="77777777" w:rsidR="00983363" w:rsidRDefault="000F779B">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 Il comando di copia dalla capacità è stato eliminato.</w:t>
      </w:r>
    </w:p>
    <w:p w14:paraId="1B354FA9" w14:textId="77777777" w:rsidR="00983363" w:rsidRDefault="000F779B">
      <w:pPr>
        <w:spacing w:after="140"/>
      </w:pPr>
      <w:r>
        <w:t>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θ = dy/dx: il braccio del tratto libero non viene contato due volte. Con tratto libero nullo ed eccentricità positiva il momento interno al piano c</w:t>
      </w:r>
      <w:r>
        <w:t>ampagna è H e. Non è presente un secondo campo modificabile C nella scheda elastica.</w:t>
      </w:r>
    </w:p>
    <w:p w14:paraId="673DC110" w14:textId="77777777" w:rsidR="00983363" w:rsidRDefault="000F779B">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47246545" w14:textId="77777777" w:rsidR="00983363" w:rsidRDefault="000F779B">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5A4DD577" w14:textId="77777777" w:rsidR="00983363" w:rsidRDefault="000F779B">
      <w:pPr>
        <w:pStyle w:val="Titolo2"/>
        <w:keepNext/>
        <w:spacing w:after="140"/>
      </w:pPr>
      <w:bookmarkStart w:id="84" w:name="_Toc242173787"/>
      <w:r>
        <w:t>Parametri nella riga dello strato</w:t>
      </w:r>
      <w:bookmarkEnd w:id="84"/>
    </w:p>
    <w:p w14:paraId="7703286B" w14:textId="77777777" w:rsidR="00983363" w:rsidRDefault="000F779B">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 Non esiste più il pannello di modifica sotto la stratigrafia.</w:t>
      </w:r>
    </w:p>
    <w:p w14:paraId="4F328A2E" w14:textId="77777777" w:rsidR="00983363" w:rsidRDefault="000F779B">
      <w:pPr>
        <w:spacing w:after="140"/>
      </w:pPr>
      <w:r>
        <w:lastRenderedPageBreak/>
        <w:t>Per un nuovo terreno granulare la modalità iniziale è A γ/1,35.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60EBE38C" w14:textId="77777777" w:rsidR="00983363" w:rsidRDefault="000F779B">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54854DB8" w14:textId="77777777" w:rsidR="00983363" w:rsidRDefault="000F779B">
      <w:pPr>
        <w:pStyle w:val="Titolo2"/>
        <w:keepNext/>
        <w:spacing w:after="140"/>
      </w:pPr>
      <w:bookmarkStart w:id="85" w:name="_Toc242173788"/>
      <w:r>
        <w:t>Sforzo normale e lettura dei diagrammi</w:t>
      </w:r>
      <w:bookmarkEnd w:id="85"/>
    </w:p>
    <w:p w14:paraId="19038036" w14:textId="77777777" w:rsidR="00983363" w:rsidRDefault="000F779B">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365A4E77" w14:textId="77777777" w:rsidR="00983363" w:rsidRDefault="000F779B">
      <w:pPr>
        <w:spacing w:after="140"/>
      </w:pPr>
      <w:r>
        <w:t>I pannelli sono ordinati: profilo, k, y, θ,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41810392" w14:textId="77777777" w:rsidR="00983363" w:rsidRDefault="000F779B">
      <w:pPr>
        <w:pStyle w:val="Titolo2"/>
        <w:keepNext/>
        <w:spacing w:after="140"/>
      </w:pPr>
      <w:bookmarkStart w:id="86" w:name="_Toc242173789"/>
      <w:r>
        <w:t>Materiali e parametri per strato</w:t>
      </w:r>
      <w:bookmarkEnd w:id="86"/>
    </w:p>
    <w:p w14:paraId="0D72D7CD" w14:textId="77777777" w:rsidR="00983363" w:rsidRDefault="000F779B">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09CD8C32" w14:textId="77777777" w:rsidR="00983363" w:rsidRDefault="000F779B">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 xml:space="preserve">hiusi inizialmente, insieme a esposizione, vita utile, qualità del copriferro e legami. Gli archivi personalizzati conservano i valori precedenti. N e MRd sono sotto il disegno della </w:t>
      </w:r>
      <w:r>
        <w:lastRenderedPageBreak/>
        <w:t>sezione. Le opzioni di resistenza manuale ed EJ rimangono accessibili in un pannello chiuso.</w:t>
      </w:r>
    </w:p>
    <w:p w14:paraId="2D8820E6" w14:textId="77777777" w:rsidR="00983363" w:rsidRDefault="000F779B">
      <w:pPr>
        <w:spacing w:after="140"/>
      </w:pPr>
      <w:r>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5A62DD03" w14:textId="77777777" w:rsidR="00983363" w:rsidRDefault="000F779B">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1DC5A48B" w14:textId="77777777" w:rsidR="00983363" w:rsidRDefault="000F779B">
      <w:pPr>
        <w:pStyle w:val="Titolo2"/>
        <w:keepNext/>
        <w:spacing w:after="140"/>
      </w:pPr>
      <w:bookmarkStart w:id="87" w:name="_Toc242173790"/>
      <w:r>
        <w:t>Avanzamento e controlli da completare</w:t>
      </w:r>
      <w:bookmarkEnd w:id="87"/>
    </w:p>
    <w:p w14:paraId="424623EA" w14:textId="77777777" w:rsidR="00983363" w:rsidRDefault="000F779B">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17DCA36C" w14:textId="77777777" w:rsidR="00983363" w:rsidRDefault="000F779B">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067630CB" w14:textId="77777777" w:rsidR="00983363" w:rsidRDefault="000F779B">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7F3A84F4" w14:textId="77777777" w:rsidR="00983363" w:rsidRDefault="000F779B">
      <w:pPr>
        <w:spacing w:after="140"/>
      </w:pPr>
      <w:r>
        <w:t xml:space="preserve">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w:t>
      </w:r>
      <w:r>
        <w:lastRenderedPageBreak/>
        <w:t>attraversamento realizzabile resta una proposta costruttiva senza riduzione automatica. Quota teorica, quota proposta e criterio sono salvati.</w:t>
      </w:r>
    </w:p>
    <w:p w14:paraId="030B811A" w14:textId="77777777" w:rsidR="00983363" w:rsidRDefault="000F779B">
      <w:pPr>
        <w:pStyle w:val="Titolo2"/>
        <w:keepNext/>
        <w:spacing w:after="140"/>
      </w:pPr>
      <w:bookmarkStart w:id="88" w:name="_Toc242173791"/>
      <w:r>
        <w:t>Tratti colorati e verificatore della sezione</w:t>
      </w:r>
      <w:bookmarkEnd w:id="88"/>
    </w:p>
    <w:p w14:paraId="6B646AAE" w14:textId="77777777" w:rsidR="00983363" w:rsidRDefault="000F779B">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065D83D0" w14:textId="77777777" w:rsidR="00983363" w:rsidRDefault="000F779B">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4C966AA6" w14:textId="77777777" w:rsidR="00983363" w:rsidRDefault="000F779B">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418642F6" w14:textId="77777777" w:rsidR="00983363" w:rsidRDefault="000F779B">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56C3BD58" w14:textId="77777777" w:rsidR="00983363" w:rsidRDefault="000F779B">
      <w:pPr>
        <w:spacing w:after="140"/>
      </w:pPr>
      <w:r>
        <w:t>La sovrapposizione iniziale è 60φ, arrotondata per eccesso al decimetro, per preferenza dell'utente;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φ24 dà 1,44 m, arrotondati a 1,50 m. Il pulsante Distinta ferri di ogni tratto apre la dist</w:t>
      </w:r>
      <w:r>
        <w:t xml:space="preserve">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w:t>
      </w:r>
      <w:r>
        <w:lastRenderedPageBreak/>
        <w:t>distinta di ciascun tratto indica il proprio gruppo, quantità, diametro, quote fisiche, lunghezza di taglio, barra commercial</w:t>
      </w:r>
      <w:r>
        <w:t>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2E43BAFA" w14:textId="77777777" w:rsidR="00983363" w:rsidRDefault="000F779B">
      <w:pPr>
        <w:pStyle w:val="Titolo2"/>
        <w:keepNext/>
        <w:spacing w:after="140"/>
      </w:pPr>
      <w:bookmarkStart w:id="89" w:name="_Toc242173792"/>
      <w:r>
        <w:t>Approvazione delle ipotesi ed esito delle armature</w:t>
      </w:r>
      <w:bookmarkEnd w:id="89"/>
    </w:p>
    <w:p w14:paraId="7768D2C5" w14:textId="77777777" w:rsidR="00983363" w:rsidRDefault="000F779B">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0B6ADA7D" w14:textId="77777777" w:rsidR="00983363" w:rsidRDefault="000F779B">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1D4C97E6" w14:textId="77777777" w:rsidR="00983363" w:rsidRDefault="000F779B">
      <w:pPr>
        <w:spacing w:after="140"/>
      </w:pPr>
      <w:r>
        <w:t>NTC §7.2.5 apre una finestra interna ad ANTHEA con la sintesi dei criteri e una seconda scheda contenente la pagina originale consultata, PDF 217 / stampata 213. Zoom e scorrimento consentono di leggerla anche senza Internet. Non viene aperto un browser.</w:t>
      </w:r>
    </w:p>
    <w:p w14:paraId="1E6C05A8" w14:textId="77777777" w:rsidR="00983363" w:rsidRDefault="000F779B">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3121D33A" w14:textId="77777777" w:rsidR="00983363" w:rsidRDefault="000F779B">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79B11FB3" w14:textId="77777777" w:rsidR="00983363" w:rsidRDefault="000F779B">
      <w:pPr>
        <w:pStyle w:val="Titolo2"/>
        <w:keepNext/>
        <w:spacing w:after="140"/>
      </w:pPr>
      <w:bookmarkStart w:id="90" w:name="_Toc242173793"/>
      <w:r>
        <w:lastRenderedPageBreak/>
        <w:t>Controlli sismici della testa del palo</w:t>
      </w:r>
      <w:bookmarkEnd w:id="90"/>
    </w:p>
    <w:p w14:paraId="1B1A08BF" w14:textId="77777777" w:rsidR="00983363" w:rsidRDefault="000F779B">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50CE3E75" w14:textId="77777777" w:rsidR="00983363" w:rsidRDefault="000F779B">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133EFBC1" w14:textId="77777777" w:rsidR="00983363" w:rsidRDefault="000F779B">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724CC824" w14:textId="77777777" w:rsidR="00983363" w:rsidRDefault="000F779B">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6φL; fuori valgono 0,3% e 8φL. Il diametro trasversale minimo è 8 mm. La modalità sismica applica questi minimi anche se il controllo ordinario dei minimi pali è disattivato. I coefficienti unitari</w:t>
      </w:r>
      <w:r>
        <w:t>/custom non possono dare un esito di conformità NTC.</w:t>
      </w:r>
    </w:p>
    <w:p w14:paraId="06A713A7" w14:textId="77777777" w:rsidR="00983363" w:rsidRDefault="000F779B">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52A9A9D6" w14:textId="77777777" w:rsidR="00983363" w:rsidRDefault="000F779B">
      <w:pPr>
        <w:spacing w:after="140"/>
      </w:pPr>
      <w:r>
        <w:lastRenderedPageBreak/>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51E54B1C" w14:textId="77777777" w:rsidR="00983363" w:rsidRDefault="000F779B">
      <w:pPr>
        <w:pStyle w:val="Titolo2"/>
        <w:keepNext/>
        <w:spacing w:after="140"/>
      </w:pPr>
      <w:bookmarkStart w:id="91" w:name="_Toc242173794"/>
      <w:r>
        <w:t>Ricalcolo delle sollecitazioni e delle resistenze</w:t>
      </w:r>
      <w:bookmarkEnd w:id="91"/>
    </w:p>
    <w:p w14:paraId="647F5F3D" w14:textId="77777777" w:rsidR="00983363" w:rsidRDefault="000F779B">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0575A0D9" w14:textId="77777777" w:rsidR="00983363" w:rsidRDefault="000F779B">
      <w:pPr>
        <w:pStyle w:val="Titolo2"/>
        <w:keepNext/>
        <w:spacing w:after="140"/>
      </w:pPr>
      <w:bookmarkStart w:id="92" w:name="_Toc242173795"/>
      <w:r>
        <w:t>Tratti e verifica delle sezioni</w:t>
      </w:r>
      <w:bookmarkEnd w:id="92"/>
    </w:p>
    <w:p w14:paraId="0CA857B6" w14:textId="77777777" w:rsidR="00983363" w:rsidRDefault="000F779B">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3139A168" w14:textId="77777777" w:rsidR="00983363" w:rsidRDefault="000F779B">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0AF1E6C8" w14:textId="77777777" w:rsidR="00983363" w:rsidRDefault="000F779B">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7D2F2B84" w14:textId="77777777" w:rsidR="00983363" w:rsidRDefault="000F779B">
      <w:pPr>
        <w:pStyle w:val="Titolo2"/>
        <w:keepNext/>
        <w:spacing w:after="140"/>
      </w:pPr>
      <w:bookmarkStart w:id="93" w:name="_Toc242173796"/>
      <w:r>
        <w:t>Proposte e vista delle armature</w:t>
      </w:r>
      <w:bookmarkEnd w:id="93"/>
    </w:p>
    <w:p w14:paraId="15A5753F" w14:textId="77777777" w:rsidR="00983363" w:rsidRDefault="000F779B">
      <w:pPr>
        <w:spacing w:after="140"/>
      </w:pPr>
      <w:r>
        <w:t>La proposta dei tratti e Dimensiona adottano i cataloghi e i criteri descritti sopra. Per il primo tratto applicare una proposta aggiorna la sezione principale e i tratti collegati; per gli altri crea una personalizzazione.</w:t>
      </w:r>
    </w:p>
    <w:p w14:paraId="078FA2F8" w14:textId="77777777" w:rsidR="00983363" w:rsidRDefault="000F779B">
      <w:pPr>
        <w:spacing w:after="140"/>
      </w:pPr>
      <w:r>
        <w:lastRenderedPageBreak/>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2C6BB699" w14:textId="77777777" w:rsidR="00983363" w:rsidRDefault="000F779B">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3B48CF65" w14:textId="77777777" w:rsidR="00983363" w:rsidRDefault="000F779B">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734917ED" w14:textId="77777777" w:rsidR="00983363" w:rsidRDefault="000F779B">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5627CED1" w14:textId="77777777" w:rsidR="00983363" w:rsidRDefault="000F779B">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5035FB2C" w14:textId="77777777" w:rsidR="00983363" w:rsidRDefault="000F779B">
      <w:pPr>
        <w:spacing w:after="140"/>
      </w:pPr>
      <w:r>
        <w:t>La vista finale deriva dai risultati e rimane preliminare quando mancano dettagli. Non somma l'armatura sovrapposta alla resistenza nominale del tratto. La distinta separa barre, giunti e staffe, con le relative unità.</w:t>
      </w:r>
    </w:p>
    <w:p w14:paraId="41F19941" w14:textId="77777777" w:rsidR="00983363" w:rsidRDefault="000F779B">
      <w:pPr>
        <w:spacing w:after="140"/>
      </w:pPr>
      <w:r>
        <w:t xml:space="preserve">L’esempio Palo 12 m con quattro tratti (../esempi/palo-orizzontale-armature/palo-12m-quattro-tratti.programma) mostra quattro gruppi distinti; il riepilogo (../esempi/palo-orizzontale-armature/palo-12m-quattro-tratti.pdf) descrive input e limiti. L’esempio </w:t>
      </w:r>
      <w:r>
        <w:lastRenderedPageBreak/>
        <w:t>Palo 20 m, tagli 12–18–20 (../esempi/palo-orizzontale-armature/palo-20m-tagli-12-18-20.programma) usa 20Ø20 nel primo tratto e 12Ø16 negli altri: le sovrapposizioni adottate sono rispettivamente 1,20 e 1,00 m. Le barre risultano 0–12, 10,80–18 e 17–20 m. Il riepilogo degli input (../esempi/palo-orizzontale-armature/palo-20m-tagli-12-18-20.pdf) esplicita anche le coppie da sistemare al cambio 20→12.</w:t>
      </w:r>
    </w:p>
    <w:p w14:paraId="6C913D62" w14:textId="77777777" w:rsidR="00983363" w:rsidRDefault="000F779B">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 Le prove dirette e di interfaccia sono in supporto/test/ElasticPile.Checks e ElasticPile.UiChecks; le evidenze della revisione sono in supporto/artefatti/palo-armature.</w:t>
      </w:r>
    </w:p>
    <w:p w14:paraId="1AECD296" w14:textId="77777777" w:rsidR="00983363" w:rsidRDefault="000F779B">
      <w:pPr>
        <w:pStyle w:val="Titolo2"/>
        <w:keepNext/>
        <w:spacing w:after="140"/>
      </w:pPr>
      <w:bookmarkStart w:id="94" w:name="_Toc242173797"/>
      <w:r>
        <w:t>Esempio riproducibile e limiti</w:t>
      </w:r>
      <w:bookmarkEnd w:id="94"/>
    </w:p>
    <w:p w14:paraId="0A57933F" w14:textId="77777777" w:rsidR="00983363" w:rsidRDefault="000F779B">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5CB887B1" w14:textId="77777777" w:rsidR="00983363" w:rsidRDefault="000F779B">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2E3A66CC" w14:textId="77777777" w:rsidR="00983363" w:rsidRDefault="000F779B">
      <w:pPr>
        <w:pStyle w:val="Titolo1"/>
        <w:keepNext/>
        <w:spacing w:after="140"/>
      </w:pPr>
      <w:bookmarkStart w:id="95" w:name="_Toc242173798"/>
      <w:r>
        <w:t>Wiki e centro della conoscenza</w:t>
      </w:r>
      <w:bookmarkEnd w:id="95"/>
    </w:p>
    <w:p w14:paraId="11865D41" w14:textId="77777777" w:rsidR="00983363" w:rsidRDefault="000F779B">
      <w:pPr>
        <w:pStyle w:val="Titolo2"/>
        <w:keepNext/>
        <w:spacing w:after="140"/>
      </w:pPr>
      <w:bookmarkStart w:id="96" w:name="_Toc242173799"/>
      <w:r>
        <w:t>Wiki del modulo e aiuti sui singoli dati</w:t>
      </w:r>
      <w:bookmarkEnd w:id="96"/>
    </w:p>
    <w:p w14:paraId="6AB4427B" w14:textId="77777777" w:rsidR="00983363" w:rsidRDefault="000F779B">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2067478C" w14:textId="77777777" w:rsidR="00983363" w:rsidRDefault="000F779B">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353077B0" w14:textId="77777777" w:rsidR="00983363" w:rsidRDefault="000F779B">
      <w:pPr>
        <w:pStyle w:val="Titolo2"/>
        <w:keepNext/>
        <w:spacing w:after="140"/>
      </w:pPr>
      <w:bookmarkStart w:id="97" w:name="_Toc242173800"/>
      <w:r>
        <w:lastRenderedPageBreak/>
        <w:t>Consultare la nuova biblioteca tecnica</w:t>
      </w:r>
      <w:bookmarkEnd w:id="97"/>
    </w:p>
    <w:p w14:paraId="1F6C6CC3" w14:textId="77777777" w:rsidR="00983363" w:rsidRDefault="000F779B">
      <w:pPr>
        <w:spacing w:after="140"/>
      </w:pPr>
      <w:r>
        <w:t>La biblioteca tecnica (Wiki: Biblioteca tecnica fonti e percorsi di approfondimento) raccoglie lezioni con esempi, adattamenti attribuiti e percorsi di lettura esterni. Cercare un termine come taglio, copriferro, consolidazione, MASW o cassoni. Le schede delle fonti distinguono testo adattato, risorsa audiovisiva e materiale esterno; le immagini collegate richiedono accesso al sito originale. La data di consultazione non significa aggiornamento normativo automatico del contenuto.</w:t>
      </w:r>
    </w:p>
    <w:p w14:paraId="1D9535CE" w14:textId="77777777" w:rsidR="00983363" w:rsidRDefault="000F779B">
      <w:pPr>
        <w:pStyle w:val="Titolo2"/>
        <w:keepNext/>
        <w:spacing w:after="140"/>
      </w:pPr>
      <w:bookmarkStart w:id="98" w:name="_Toc242173801"/>
      <w:r>
        <w:t>Engineering Handbook</w:t>
      </w:r>
      <w:bookmarkEnd w:id="98"/>
    </w:p>
    <w:p w14:paraId="003DE5D3" w14:textId="77777777" w:rsidR="00983363" w:rsidRDefault="000F779B">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61A675CA" w14:textId="77777777" w:rsidR="00983363" w:rsidRDefault="000F779B">
      <w:pPr>
        <w:spacing w:after="140"/>
      </w:pPr>
      <w:r>
        <w:t>Le pagine correnti consolidano istruzioni e teoria; i resoconti originali di audit e sviluppo sono conservati nell’archivio Rev14.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4A01B1AE" w14:textId="77777777" w:rsidR="00983363" w:rsidRDefault="000F779B">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3E0A4CA2" w14:textId="77777777" w:rsidR="00983363" w:rsidRDefault="000F779B">
      <w:pPr>
        <w:spacing w:after="140"/>
      </w:pPr>
      <w:r>
        <w:t>I prerequisiti precedono il testo; fonti, correlati e navigazione precedente/indice/successivo chiudono la lettura. I nuovi collegamenti usano identificativi centrali: titolo e destinazione vengono risolti dal catalogo. La validazione controlla identità, categorie, capitoli, sezioni, figure e riferimenti; le prove WPF verificano formule e pagine in entrambi i temi.</w:t>
      </w:r>
    </w:p>
    <w:p w14:paraId="2C2AB653" w14:textId="77777777" w:rsidR="00983363" w:rsidRDefault="000F779B">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7DA14EF6" w14:textId="77777777" w:rsidR="00983363" w:rsidRDefault="000F779B">
      <w:pPr>
        <w:pStyle w:val="Titolo2"/>
        <w:keepNext/>
        <w:spacing w:after="140"/>
      </w:pPr>
      <w:bookmarkStart w:id="99" w:name="_Toc242173802"/>
      <w:r>
        <w:lastRenderedPageBreak/>
        <w:t>Cercare e scegliere un percorso</w:t>
      </w:r>
      <w:bookmarkEnd w:id="99"/>
    </w:p>
    <w:p w14:paraId="305F3824" w14:textId="77777777" w:rsidR="00983363" w:rsidRDefault="000F779B">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 i contenuti storici utili sono integrati nelle pagine correnti e gli originali restano nell’archivio documentale.</w:t>
      </w:r>
    </w:p>
    <w:p w14:paraId="4FF991D2" w14:textId="77777777" w:rsidR="00983363" w:rsidRDefault="000F779B">
      <w:pPr>
        <w:pStyle w:val="Titolo2"/>
        <w:keepNext/>
        <w:spacing w:after="140"/>
      </w:pPr>
      <w:bookmarkStart w:id="100" w:name="_Toc242173803"/>
      <w:r>
        <w:t>Leggere e riprendere</w:t>
      </w:r>
      <w:bookmarkEnd w:id="100"/>
    </w:p>
    <w:p w14:paraId="345C0FD7" w14:textId="77777777" w:rsidR="00983363" w:rsidRDefault="000F779B">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4AD869D2" w14:textId="77777777" w:rsidR="00983363" w:rsidRDefault="000F779B">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6B607866" w14:textId="77777777" w:rsidR="00983363" w:rsidRDefault="000F779B">
      <w:pPr>
        <w:pStyle w:val="Titolo2"/>
        <w:keepNext/>
        <w:spacing w:after="140"/>
      </w:pPr>
      <w:bookmarkStart w:id="101" w:name="_Toc242173804"/>
      <w:r>
        <w:t>Passare dalla teoria al calcolo</w:t>
      </w:r>
      <w:bookmarkEnd w:id="101"/>
    </w:p>
    <w:p w14:paraId="6EF7DC76" w14:textId="77777777" w:rsidR="00983363" w:rsidRDefault="000F779B">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35D17B00" w14:textId="77777777" w:rsidR="00983363" w:rsidRDefault="000F779B">
      <w:pPr>
        <w:spacing w:after="140"/>
      </w:pPr>
      <w:r>
        <w:t>I pulsanti ? accanto a copriferro e azioni della sezione offrono una definizione breve e aprono la sezione specifica della Wiki. Guida progetti nella barra dei progetti apre le procedure della gestione del lavoro. Il precedente comando Modello e dati comuni raggiunge ora la teoria pertinente nella stessa Wiki.</w:t>
      </w:r>
    </w:p>
    <w:p w14:paraId="40688AA3" w14:textId="77777777" w:rsidR="00983363" w:rsidRDefault="000F779B">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059B6EAD" w14:textId="77777777" w:rsidR="00983363" w:rsidRDefault="000F779B">
      <w:pPr>
        <w:pStyle w:val="Titolo2"/>
        <w:keepNext/>
        <w:spacing w:after="140"/>
      </w:pPr>
      <w:bookmarkStart w:id="102" w:name="_Toc242173805"/>
      <w:r>
        <w:t>Progetti e problemi frequenti</w:t>
      </w:r>
      <w:bookmarkEnd w:id="102"/>
    </w:p>
    <w:p w14:paraId="36F1A60F" w14:textId="77777777" w:rsidR="00983363" w:rsidRDefault="000F779B">
      <w:pPr>
        <w:spacing w:after="140"/>
      </w:pPr>
      <w:r>
        <w:t xml:space="preserve">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w:t>
      </w:r>
      <w:r>
        <w:lastRenderedPageBreak/>
        <w:t>dichiarato nelle pagine correnti; date e revisioni originarie si trovano nell’archivio documentale.</w:t>
      </w:r>
    </w:p>
    <w:p w14:paraId="6F7C64AA" w14:textId="77777777" w:rsidR="00983363" w:rsidRDefault="000F779B">
      <w:pPr>
        <w:pStyle w:val="Titolo1"/>
        <w:keepNext/>
        <w:spacing w:after="140"/>
      </w:pPr>
      <w:bookmarkStart w:id="103" w:name="_Toc242173806"/>
      <w:r>
        <w:t>Modulo Sezione in c.a.</w:t>
      </w:r>
      <w:bookmarkEnd w:id="103"/>
    </w:p>
    <w:p w14:paraId="122EB816" w14:textId="77777777" w:rsidR="00983363" w:rsidRDefault="000F779B">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2558CDE1" w14:textId="77777777" w:rsidR="00983363" w:rsidRDefault="000F779B">
      <w:pPr>
        <w:pStyle w:val="Titolo2"/>
        <w:keepNext/>
        <w:spacing w:after="140"/>
      </w:pPr>
      <w:bookmarkStart w:id="104" w:name="_Toc242173807"/>
      <w:r>
        <w:t>A cosa serve e quando usarlo</w:t>
      </w:r>
      <w:bookmarkEnd w:id="104"/>
    </w:p>
    <w:p w14:paraId="5ADEF8D1" w14:textId="77777777" w:rsidR="00983363" w:rsidRDefault="000F779B">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36FC6017" w14:textId="77777777" w:rsidR="00983363" w:rsidRDefault="000F779B">
      <w:pPr>
        <w:spacing w:after="140"/>
      </w:pPr>
      <w:r>
        <w:t>Teoria del modello Beam e trasferimento delle azioni (Wiki: Elementi Beam)</w:t>
      </w:r>
    </w:p>
    <w:p w14:paraId="0AFF16FE" w14:textId="77777777" w:rsidR="00983363" w:rsidRDefault="000F779B">
      <w:pPr>
        <w:pStyle w:val="Titolo2"/>
        <w:keepNext/>
        <w:spacing w:after="140"/>
      </w:pPr>
      <w:bookmarkStart w:id="105" w:name="_Toc242173808"/>
      <w:r>
        <w:t>Input geometria e unità</w:t>
      </w:r>
      <w:bookmarkEnd w:id="10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83363" w14:paraId="40E72BD5" w14:textId="77777777">
        <w:trPr>
          <w:cantSplit/>
          <w:tblHeader/>
          <w:jc w:val="center"/>
        </w:trPr>
        <w:tc>
          <w:tcPr>
            <w:tcW w:w="2381" w:type="dxa"/>
            <w:shd w:val="clear" w:color="auto" w:fill="E7E6E6"/>
            <w:tcMar>
              <w:top w:w="90" w:type="dxa"/>
              <w:left w:w="90" w:type="dxa"/>
              <w:bottom w:w="90" w:type="dxa"/>
              <w:right w:w="90" w:type="dxa"/>
            </w:tcMar>
            <w:vAlign w:val="center"/>
          </w:tcPr>
          <w:p w14:paraId="7721D06F" w14:textId="77777777" w:rsidR="00983363" w:rsidRDefault="000F779B">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67461B12" w14:textId="77777777" w:rsidR="00983363" w:rsidRDefault="000F779B">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07897F59" w14:textId="77777777" w:rsidR="00983363" w:rsidRDefault="000F779B">
            <w:pPr>
              <w:spacing w:before="20" w:after="20"/>
              <w:jc w:val="left"/>
            </w:pPr>
            <w:r>
              <w:rPr>
                <w:b/>
                <w:sz w:val="21"/>
              </w:rPr>
              <w:t>Significato e controllo</w:t>
            </w:r>
          </w:p>
        </w:tc>
      </w:tr>
      <w:tr w:rsidR="00983363" w14:paraId="334C3CE6" w14:textId="77777777">
        <w:trPr>
          <w:cantSplit/>
          <w:jc w:val="center"/>
        </w:trPr>
        <w:tc>
          <w:tcPr>
            <w:tcW w:w="2381" w:type="dxa"/>
            <w:tcMar>
              <w:top w:w="90" w:type="dxa"/>
              <w:left w:w="90" w:type="dxa"/>
              <w:bottom w:w="90" w:type="dxa"/>
              <w:right w:w="90" w:type="dxa"/>
            </w:tcMar>
            <w:vAlign w:val="center"/>
          </w:tcPr>
          <w:p w14:paraId="7F89748C" w14:textId="77777777" w:rsidR="00983363" w:rsidRDefault="000F779B">
            <w:pPr>
              <w:spacing w:before="20" w:after="20"/>
              <w:jc w:val="left"/>
            </w:pPr>
            <w:r>
              <w:rPr>
                <w:sz w:val="21"/>
              </w:rPr>
              <w:t>Sezione</w:t>
            </w:r>
          </w:p>
        </w:tc>
        <w:tc>
          <w:tcPr>
            <w:tcW w:w="3402" w:type="dxa"/>
            <w:tcMar>
              <w:top w:w="90" w:type="dxa"/>
              <w:left w:w="90" w:type="dxa"/>
              <w:bottom w:w="90" w:type="dxa"/>
              <w:right w:w="90" w:type="dxa"/>
            </w:tcMar>
            <w:vAlign w:val="center"/>
          </w:tcPr>
          <w:p w14:paraId="57492DD2" w14:textId="77777777" w:rsidR="00983363" w:rsidRDefault="000F779B">
            <w:pPr>
              <w:spacing w:before="20" w:after="20"/>
              <w:jc w:val="center"/>
            </w:pPr>
            <w:r>
              <w:rPr>
                <w:sz w:val="21"/>
              </w:rPr>
              <w:t>scelta</w:t>
            </w:r>
          </w:p>
        </w:tc>
        <w:tc>
          <w:tcPr>
            <w:tcW w:w="3855" w:type="dxa"/>
            <w:tcMar>
              <w:top w:w="90" w:type="dxa"/>
              <w:left w:w="90" w:type="dxa"/>
              <w:bottom w:w="90" w:type="dxa"/>
              <w:right w:w="90" w:type="dxa"/>
            </w:tcMar>
            <w:vAlign w:val="center"/>
          </w:tcPr>
          <w:p w14:paraId="2D6FC102" w14:textId="77777777" w:rsidR="00983363" w:rsidRDefault="000F779B">
            <w:pPr>
              <w:spacing w:before="20" w:after="20"/>
              <w:jc w:val="left"/>
            </w:pPr>
            <w:r>
              <w:rPr>
                <w:sz w:val="21"/>
              </w:rPr>
              <w:t>Circolare, Rettangolare, A T; la sezione generica richiede un contorno definito</w:t>
            </w:r>
          </w:p>
        </w:tc>
      </w:tr>
      <w:tr w:rsidR="00983363" w14:paraId="357BEF3D" w14:textId="77777777">
        <w:trPr>
          <w:cantSplit/>
          <w:jc w:val="center"/>
        </w:trPr>
        <w:tc>
          <w:tcPr>
            <w:tcW w:w="2381" w:type="dxa"/>
            <w:tcMar>
              <w:top w:w="90" w:type="dxa"/>
              <w:left w:w="90" w:type="dxa"/>
              <w:bottom w:w="90" w:type="dxa"/>
              <w:right w:w="90" w:type="dxa"/>
            </w:tcMar>
            <w:vAlign w:val="center"/>
          </w:tcPr>
          <w:p w14:paraId="0EC90EDC" w14:textId="77777777" w:rsidR="00983363" w:rsidRDefault="000F779B">
            <w:pPr>
              <w:spacing w:before="20" w:after="20"/>
              <w:jc w:val="left"/>
            </w:pPr>
            <w:r>
              <w:rPr>
                <w:sz w:val="21"/>
              </w:rPr>
              <w:t>b e h</w:t>
            </w:r>
          </w:p>
        </w:tc>
        <w:tc>
          <w:tcPr>
            <w:tcW w:w="3402" w:type="dxa"/>
            <w:tcMar>
              <w:top w:w="90" w:type="dxa"/>
              <w:left w:w="90" w:type="dxa"/>
              <w:bottom w:w="90" w:type="dxa"/>
              <w:right w:w="90" w:type="dxa"/>
            </w:tcMar>
            <w:vAlign w:val="center"/>
          </w:tcPr>
          <w:p w14:paraId="524BD674" w14:textId="77777777" w:rsidR="00983363" w:rsidRDefault="000F779B">
            <w:pPr>
              <w:spacing w:before="20" w:after="20"/>
              <w:jc w:val="center"/>
            </w:pPr>
            <w:r>
              <w:rPr>
                <w:sz w:val="21"/>
              </w:rPr>
              <w:t>mm</w:t>
            </w:r>
          </w:p>
        </w:tc>
        <w:tc>
          <w:tcPr>
            <w:tcW w:w="3855" w:type="dxa"/>
            <w:tcMar>
              <w:top w:w="90" w:type="dxa"/>
              <w:left w:w="90" w:type="dxa"/>
              <w:bottom w:w="90" w:type="dxa"/>
              <w:right w:w="90" w:type="dxa"/>
            </w:tcMar>
            <w:vAlign w:val="center"/>
          </w:tcPr>
          <w:p w14:paraId="426EF363" w14:textId="77777777" w:rsidR="00983363" w:rsidRDefault="000F779B">
            <w:pPr>
              <w:spacing w:before="20" w:after="20"/>
              <w:jc w:val="left"/>
            </w:pPr>
            <w:r>
              <w:rPr>
                <w:sz w:val="21"/>
              </w:rPr>
              <w:t>Larghezza e altezza positive della sezione rettangolare</w:t>
            </w:r>
          </w:p>
        </w:tc>
      </w:tr>
      <w:tr w:rsidR="00983363" w14:paraId="1E20B69D" w14:textId="77777777">
        <w:trPr>
          <w:cantSplit/>
          <w:jc w:val="center"/>
        </w:trPr>
        <w:tc>
          <w:tcPr>
            <w:tcW w:w="2381" w:type="dxa"/>
            <w:tcMar>
              <w:top w:w="90" w:type="dxa"/>
              <w:left w:w="90" w:type="dxa"/>
              <w:bottom w:w="90" w:type="dxa"/>
              <w:right w:w="90" w:type="dxa"/>
            </w:tcMar>
            <w:vAlign w:val="center"/>
          </w:tcPr>
          <w:p w14:paraId="6E95BB91" w14:textId="77777777" w:rsidR="00983363" w:rsidRDefault="000F779B">
            <w:pPr>
              <w:spacing w:before="20" w:after="20"/>
              <w:jc w:val="left"/>
            </w:pPr>
            <w:r>
              <w:rPr>
                <w:sz w:val="21"/>
              </w:rPr>
              <w:t>D</w:t>
            </w:r>
          </w:p>
        </w:tc>
        <w:tc>
          <w:tcPr>
            <w:tcW w:w="3402" w:type="dxa"/>
            <w:tcMar>
              <w:top w:w="90" w:type="dxa"/>
              <w:left w:w="90" w:type="dxa"/>
              <w:bottom w:w="90" w:type="dxa"/>
              <w:right w:w="90" w:type="dxa"/>
            </w:tcMar>
            <w:vAlign w:val="center"/>
          </w:tcPr>
          <w:p w14:paraId="0149A3AA" w14:textId="77777777" w:rsidR="00983363" w:rsidRDefault="000F779B">
            <w:pPr>
              <w:spacing w:before="20" w:after="20"/>
              <w:jc w:val="center"/>
            </w:pPr>
            <w:r>
              <w:rPr>
                <w:sz w:val="21"/>
              </w:rPr>
              <w:t>mm</w:t>
            </w:r>
          </w:p>
        </w:tc>
        <w:tc>
          <w:tcPr>
            <w:tcW w:w="3855" w:type="dxa"/>
            <w:tcMar>
              <w:top w:w="90" w:type="dxa"/>
              <w:left w:w="90" w:type="dxa"/>
              <w:bottom w:w="90" w:type="dxa"/>
              <w:right w:w="90" w:type="dxa"/>
            </w:tcMar>
            <w:vAlign w:val="center"/>
          </w:tcPr>
          <w:p w14:paraId="01185926" w14:textId="77777777" w:rsidR="00983363" w:rsidRDefault="000F779B">
            <w:pPr>
              <w:spacing w:before="20" w:after="20"/>
              <w:jc w:val="left"/>
            </w:pPr>
            <w:r>
              <w:rPr>
                <w:sz w:val="21"/>
              </w:rPr>
              <w:t>Diametro positivo della sezione circolare</w:t>
            </w:r>
          </w:p>
        </w:tc>
      </w:tr>
      <w:tr w:rsidR="00983363" w14:paraId="4808AD2D" w14:textId="77777777">
        <w:trPr>
          <w:cantSplit/>
          <w:jc w:val="center"/>
        </w:trPr>
        <w:tc>
          <w:tcPr>
            <w:tcW w:w="2381" w:type="dxa"/>
            <w:tcMar>
              <w:top w:w="90" w:type="dxa"/>
              <w:left w:w="90" w:type="dxa"/>
              <w:bottom w:w="90" w:type="dxa"/>
              <w:right w:w="90" w:type="dxa"/>
            </w:tcMar>
            <w:vAlign w:val="center"/>
          </w:tcPr>
          <w:p w14:paraId="680A5FA9" w14:textId="77777777" w:rsidR="00983363" w:rsidRDefault="000F779B">
            <w:pPr>
              <w:spacing w:before="20" w:after="20"/>
              <w:jc w:val="left"/>
            </w:pPr>
            <w:r>
              <w:rPr>
                <w:sz w:val="21"/>
              </w:rPr>
              <w:t>bf, bw, hf</w:t>
            </w:r>
          </w:p>
        </w:tc>
        <w:tc>
          <w:tcPr>
            <w:tcW w:w="3402" w:type="dxa"/>
            <w:tcMar>
              <w:top w:w="90" w:type="dxa"/>
              <w:left w:w="90" w:type="dxa"/>
              <w:bottom w:w="90" w:type="dxa"/>
              <w:right w:w="90" w:type="dxa"/>
            </w:tcMar>
            <w:vAlign w:val="center"/>
          </w:tcPr>
          <w:p w14:paraId="7104D7E8" w14:textId="77777777" w:rsidR="00983363" w:rsidRDefault="000F779B">
            <w:pPr>
              <w:spacing w:before="20" w:after="20"/>
              <w:jc w:val="center"/>
            </w:pPr>
            <w:r>
              <w:rPr>
                <w:sz w:val="21"/>
              </w:rPr>
              <w:t>mm</w:t>
            </w:r>
          </w:p>
        </w:tc>
        <w:tc>
          <w:tcPr>
            <w:tcW w:w="3855" w:type="dxa"/>
            <w:tcMar>
              <w:top w:w="90" w:type="dxa"/>
              <w:left w:w="90" w:type="dxa"/>
              <w:bottom w:w="90" w:type="dxa"/>
              <w:right w:w="90" w:type="dxa"/>
            </w:tcMar>
            <w:vAlign w:val="center"/>
          </w:tcPr>
          <w:p w14:paraId="61DBCB07" w14:textId="77777777" w:rsidR="00983363" w:rsidRDefault="000F779B">
            <w:pPr>
              <w:spacing w:before="20" w:after="20"/>
              <w:jc w:val="left"/>
            </w:pPr>
            <w:r>
              <w:rPr>
                <w:sz w:val="21"/>
              </w:rPr>
              <w:t>Ala, anima e spessore ala della T; bw non supera bf e hf è inferiore a h</w:t>
            </w:r>
          </w:p>
        </w:tc>
      </w:tr>
      <w:tr w:rsidR="00983363" w14:paraId="28854015" w14:textId="77777777">
        <w:trPr>
          <w:cantSplit/>
          <w:jc w:val="center"/>
        </w:trPr>
        <w:tc>
          <w:tcPr>
            <w:tcW w:w="2381" w:type="dxa"/>
            <w:tcMar>
              <w:top w:w="90" w:type="dxa"/>
              <w:left w:w="90" w:type="dxa"/>
              <w:bottom w:w="90" w:type="dxa"/>
              <w:right w:w="90" w:type="dxa"/>
            </w:tcMar>
            <w:vAlign w:val="center"/>
          </w:tcPr>
          <w:p w14:paraId="0FE864D4" w14:textId="77777777" w:rsidR="00983363" w:rsidRDefault="000F779B">
            <w:pPr>
              <w:spacing w:before="20" w:after="20"/>
              <w:jc w:val="left"/>
            </w:pPr>
            <w:r>
              <w:rPr>
                <w:sz w:val="21"/>
              </w:rPr>
              <w:t>Copriferro netto</w:t>
            </w:r>
          </w:p>
        </w:tc>
        <w:tc>
          <w:tcPr>
            <w:tcW w:w="3402" w:type="dxa"/>
            <w:tcMar>
              <w:top w:w="90" w:type="dxa"/>
              <w:left w:w="90" w:type="dxa"/>
              <w:bottom w:w="90" w:type="dxa"/>
              <w:right w:w="90" w:type="dxa"/>
            </w:tcMar>
            <w:vAlign w:val="center"/>
          </w:tcPr>
          <w:p w14:paraId="6170C572" w14:textId="77777777" w:rsidR="00983363" w:rsidRDefault="000F779B">
            <w:pPr>
              <w:spacing w:before="20" w:after="20"/>
              <w:jc w:val="center"/>
            </w:pPr>
            <w:r>
              <w:rPr>
                <w:sz w:val="21"/>
              </w:rPr>
              <w:t>mm</w:t>
            </w:r>
          </w:p>
        </w:tc>
        <w:tc>
          <w:tcPr>
            <w:tcW w:w="3855" w:type="dxa"/>
            <w:tcMar>
              <w:top w:w="90" w:type="dxa"/>
              <w:left w:w="90" w:type="dxa"/>
              <w:bottom w:w="90" w:type="dxa"/>
              <w:right w:w="90" w:type="dxa"/>
            </w:tcMar>
            <w:vAlign w:val="center"/>
          </w:tcPr>
          <w:p w14:paraId="3E539B9A" w14:textId="77777777" w:rsidR="00983363" w:rsidRDefault="000F779B">
            <w:pPr>
              <w:spacing w:before="20" w:after="20"/>
              <w:jc w:val="left"/>
            </w:pPr>
            <w:r>
              <w:rPr>
                <w:sz w:val="21"/>
              </w:rPr>
              <w:t>Distanza dal bordo alla staffa; non è la distanza al centro della barra longitudinale</w:t>
            </w:r>
          </w:p>
        </w:tc>
      </w:tr>
      <w:tr w:rsidR="00983363" w14:paraId="49D4D208" w14:textId="77777777">
        <w:trPr>
          <w:cantSplit/>
          <w:jc w:val="center"/>
        </w:trPr>
        <w:tc>
          <w:tcPr>
            <w:tcW w:w="2381" w:type="dxa"/>
            <w:tcMar>
              <w:top w:w="90" w:type="dxa"/>
              <w:left w:w="90" w:type="dxa"/>
              <w:bottom w:w="90" w:type="dxa"/>
              <w:right w:w="90" w:type="dxa"/>
            </w:tcMar>
            <w:vAlign w:val="center"/>
          </w:tcPr>
          <w:p w14:paraId="1AF83701" w14:textId="77777777" w:rsidR="00983363" w:rsidRDefault="000F779B">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3F62DEE1" w14:textId="77777777" w:rsidR="00983363" w:rsidRDefault="000F779B">
            <w:pPr>
              <w:spacing w:before="20" w:after="20"/>
              <w:jc w:val="center"/>
            </w:pPr>
            <w:r>
              <w:rPr>
                <w:sz w:val="21"/>
              </w:rPr>
              <w:t>numero</w:t>
            </w:r>
          </w:p>
        </w:tc>
        <w:tc>
          <w:tcPr>
            <w:tcW w:w="3855" w:type="dxa"/>
            <w:tcMar>
              <w:top w:w="90" w:type="dxa"/>
              <w:left w:w="90" w:type="dxa"/>
              <w:bottom w:w="90" w:type="dxa"/>
              <w:right w:w="90" w:type="dxa"/>
            </w:tcMar>
            <w:vAlign w:val="center"/>
          </w:tcPr>
          <w:p w14:paraId="4F0D3C72" w14:textId="77777777" w:rsidR="00983363" w:rsidRDefault="000F779B">
            <w:pPr>
              <w:spacing w:before="20" w:after="20"/>
              <w:jc w:val="left"/>
            </w:pPr>
            <w:r>
              <w:rPr>
                <w:sz w:val="21"/>
              </w:rPr>
              <w:t>Da 12 a 720 lati, multipli di 4</w:t>
            </w:r>
          </w:p>
        </w:tc>
      </w:tr>
    </w:tbl>
    <w:p w14:paraId="048A56F9" w14:textId="77777777" w:rsidR="00983363" w:rsidRDefault="00983363"/>
    <w:p w14:paraId="4A374EAC" w14:textId="77777777" w:rsidR="00983363" w:rsidRDefault="000F779B">
      <w:pPr>
        <w:spacing w:after="140"/>
      </w:pPr>
      <w:r>
        <w:t xml:space="preserve">Le dimensioni sono in millimetri anche se le azioni provengono da un modello in metri. Controlla nel disegno che il contorno e tutte le barre restino nella posizione attesa. Un </w:t>
      </w:r>
      <w:r>
        <w:lastRenderedPageBreak/>
        <w:t>foro o una forma generica devono avere geometria compatibile con le opzioni realmente abilitate, non semplicemente un nome selezionato.</w:t>
      </w:r>
    </w:p>
    <w:p w14:paraId="46D1E983" w14:textId="77777777" w:rsidR="00983363" w:rsidRDefault="000F779B">
      <w:pPr>
        <w:pStyle w:val="Titolo2"/>
        <w:keepNext/>
        <w:spacing w:after="140"/>
      </w:pPr>
      <w:bookmarkStart w:id="106" w:name="_Toc242173809"/>
      <w:r>
        <w:t>Input materiali armature e default</w:t>
      </w:r>
      <w:bookmarkEnd w:id="106"/>
    </w:p>
    <w:p w14:paraId="7DF815EF" w14:textId="77777777" w:rsidR="00983363" w:rsidRDefault="000F779B">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316E7FBD" w14:textId="77777777" w:rsidR="00983363" w:rsidRDefault="000F779B">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772750B2" w14:textId="77777777" w:rsidR="00983363" w:rsidRDefault="000F779B">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3A4FB11A" w14:textId="77777777" w:rsidR="00983363" w:rsidRDefault="000F779B">
      <w:pPr>
        <w:pStyle w:val="Titolo2"/>
        <w:keepNext/>
        <w:spacing w:after="140"/>
      </w:pPr>
      <w:bookmarkStart w:id="107" w:name="_Toc242173810"/>
      <w:r>
        <w:t>Input azioni e convenzioni</w:t>
      </w:r>
      <w:bookmarkEnd w:id="107"/>
    </w:p>
    <w:p w14:paraId="1E4A16C7" w14:textId="77777777" w:rsidR="00983363" w:rsidRDefault="000F779B">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1B588C17" w14:textId="77777777" w:rsidR="00983363" w:rsidRDefault="000F779B">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2F02FFE2" w14:textId="77777777" w:rsidR="00983363" w:rsidRDefault="000F779B">
      <w:pPr>
        <w:pStyle w:val="Titolo2"/>
        <w:keepNext/>
        <w:spacing w:after="140"/>
      </w:pPr>
      <w:bookmarkStart w:id="108" w:name="_Toc242173811"/>
      <w:r>
        <w:t>Descrizione del calcolo</w:t>
      </w:r>
      <w:bookmarkEnd w:id="108"/>
    </w:p>
    <w:p w14:paraId="211F5D6A" w14:textId="77777777" w:rsidR="00983363" w:rsidRDefault="000F779B">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4B4F7CF4" w14:textId="77777777" w:rsidR="00983363" w:rsidRDefault="000F779B">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4379877D" w14:textId="77777777" w:rsidR="00983363" w:rsidRDefault="000F779B">
      <w:pPr>
        <w:pStyle w:val="Titolo2"/>
        <w:keepNext/>
        <w:spacing w:after="140"/>
      </w:pPr>
      <w:bookmarkStart w:id="109" w:name="_Toc242173812"/>
      <w:r>
        <w:lastRenderedPageBreak/>
        <w:t>Output e lettura dei risultati</w:t>
      </w:r>
      <w:bookmarkEnd w:id="10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83363" w14:paraId="0AA87EE2" w14:textId="77777777">
        <w:trPr>
          <w:cantSplit/>
          <w:tblHeader/>
          <w:jc w:val="center"/>
        </w:trPr>
        <w:tc>
          <w:tcPr>
            <w:tcW w:w="2381" w:type="dxa"/>
            <w:shd w:val="clear" w:color="auto" w:fill="E7E6E6"/>
            <w:tcMar>
              <w:top w:w="90" w:type="dxa"/>
              <w:left w:w="90" w:type="dxa"/>
              <w:bottom w:w="90" w:type="dxa"/>
              <w:right w:w="90" w:type="dxa"/>
            </w:tcMar>
            <w:vAlign w:val="center"/>
          </w:tcPr>
          <w:p w14:paraId="284FA100" w14:textId="77777777" w:rsidR="00983363" w:rsidRDefault="000F779B">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11E047A2" w14:textId="77777777" w:rsidR="00983363" w:rsidRDefault="000F779B">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6428C207" w14:textId="77777777" w:rsidR="00983363" w:rsidRDefault="000F779B">
            <w:pPr>
              <w:spacing w:before="20" w:after="20"/>
              <w:jc w:val="left"/>
            </w:pPr>
            <w:r>
              <w:rPr>
                <w:b/>
                <w:sz w:val="21"/>
              </w:rPr>
              <w:t>Controllo dell'utente</w:t>
            </w:r>
          </w:p>
        </w:tc>
      </w:tr>
      <w:tr w:rsidR="00983363" w14:paraId="0988D3E4" w14:textId="77777777">
        <w:trPr>
          <w:cantSplit/>
          <w:jc w:val="center"/>
        </w:trPr>
        <w:tc>
          <w:tcPr>
            <w:tcW w:w="2381" w:type="dxa"/>
            <w:tcMar>
              <w:top w:w="90" w:type="dxa"/>
              <w:left w:w="90" w:type="dxa"/>
              <w:bottom w:w="90" w:type="dxa"/>
              <w:right w:w="90" w:type="dxa"/>
            </w:tcMar>
            <w:vAlign w:val="center"/>
          </w:tcPr>
          <w:p w14:paraId="7D184CA2" w14:textId="77777777" w:rsidR="00983363" w:rsidRDefault="000F779B">
            <w:pPr>
              <w:spacing w:before="20" w:after="20"/>
              <w:jc w:val="left"/>
            </w:pPr>
            <w:r>
              <w:rPr>
                <w:sz w:val="21"/>
              </w:rPr>
              <w:t>Dominio 3D</w:t>
            </w:r>
          </w:p>
        </w:tc>
        <w:tc>
          <w:tcPr>
            <w:tcW w:w="3402" w:type="dxa"/>
            <w:tcMar>
              <w:top w:w="90" w:type="dxa"/>
              <w:left w:w="90" w:type="dxa"/>
              <w:bottom w:w="90" w:type="dxa"/>
              <w:right w:w="90" w:type="dxa"/>
            </w:tcMar>
            <w:vAlign w:val="center"/>
          </w:tcPr>
          <w:p w14:paraId="2840ED52" w14:textId="77777777" w:rsidR="00983363" w:rsidRDefault="000F779B">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5DDD300A" w14:textId="77777777" w:rsidR="00983363" w:rsidRDefault="000F779B">
            <w:pPr>
              <w:spacing w:before="20" w:after="20"/>
              <w:jc w:val="left"/>
            </w:pPr>
            <w:r>
              <w:rPr>
                <w:sz w:val="21"/>
              </w:rPr>
              <w:t>Assi, segni e posizione della terna di azione</w:t>
            </w:r>
          </w:p>
        </w:tc>
      </w:tr>
      <w:tr w:rsidR="00983363" w14:paraId="4F0569C6" w14:textId="77777777">
        <w:trPr>
          <w:cantSplit/>
          <w:jc w:val="center"/>
        </w:trPr>
        <w:tc>
          <w:tcPr>
            <w:tcW w:w="2381" w:type="dxa"/>
            <w:tcMar>
              <w:top w:w="90" w:type="dxa"/>
              <w:left w:w="90" w:type="dxa"/>
              <w:bottom w:w="90" w:type="dxa"/>
              <w:right w:w="90" w:type="dxa"/>
            </w:tcMar>
            <w:vAlign w:val="center"/>
          </w:tcPr>
          <w:p w14:paraId="613586A7" w14:textId="77777777" w:rsidR="00983363" w:rsidRDefault="000F779B">
            <w:pPr>
              <w:spacing w:before="20" w:after="20"/>
              <w:jc w:val="left"/>
            </w:pPr>
            <w:r>
              <w:rPr>
                <w:sz w:val="21"/>
              </w:rPr>
              <w:t>Dominio 2D</w:t>
            </w:r>
          </w:p>
        </w:tc>
        <w:tc>
          <w:tcPr>
            <w:tcW w:w="3402" w:type="dxa"/>
            <w:tcMar>
              <w:top w:w="90" w:type="dxa"/>
              <w:left w:w="90" w:type="dxa"/>
              <w:bottom w:w="90" w:type="dxa"/>
              <w:right w:w="90" w:type="dxa"/>
            </w:tcMar>
            <w:vAlign w:val="center"/>
          </w:tcPr>
          <w:p w14:paraId="5D7B90AE" w14:textId="77777777" w:rsidR="00983363" w:rsidRDefault="000F779B">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686A3F25" w14:textId="77777777" w:rsidR="00983363" w:rsidRDefault="000F779B">
            <w:pPr>
              <w:spacing w:before="20" w:after="20"/>
              <w:jc w:val="left"/>
            </w:pPr>
            <w:r>
              <w:rPr>
                <w:sz w:val="21"/>
              </w:rPr>
              <w:t>Non confonderla con ogni direzione possibile</w:t>
            </w:r>
          </w:p>
        </w:tc>
      </w:tr>
      <w:tr w:rsidR="00983363" w14:paraId="4391576C" w14:textId="77777777">
        <w:trPr>
          <w:cantSplit/>
          <w:jc w:val="center"/>
        </w:trPr>
        <w:tc>
          <w:tcPr>
            <w:tcW w:w="2381" w:type="dxa"/>
            <w:tcMar>
              <w:top w:w="90" w:type="dxa"/>
              <w:left w:w="90" w:type="dxa"/>
              <w:bottom w:w="90" w:type="dxa"/>
              <w:right w:w="90" w:type="dxa"/>
            </w:tcMar>
            <w:vAlign w:val="center"/>
          </w:tcPr>
          <w:p w14:paraId="1DB7AA06" w14:textId="77777777" w:rsidR="00983363" w:rsidRDefault="000F779B">
            <w:pPr>
              <w:spacing w:before="20" w:after="20"/>
              <w:jc w:val="left"/>
            </w:pPr>
            <w:r>
              <w:rPr>
                <w:sz w:val="21"/>
              </w:rPr>
              <w:t>Tensioni e deformazioni</w:t>
            </w:r>
          </w:p>
        </w:tc>
        <w:tc>
          <w:tcPr>
            <w:tcW w:w="3402" w:type="dxa"/>
            <w:tcMar>
              <w:top w:w="90" w:type="dxa"/>
              <w:left w:w="90" w:type="dxa"/>
              <w:bottom w:w="90" w:type="dxa"/>
              <w:right w:w="90" w:type="dxa"/>
            </w:tcMar>
            <w:vAlign w:val="center"/>
          </w:tcPr>
          <w:p w14:paraId="2A025A88" w14:textId="77777777" w:rsidR="00983363" w:rsidRDefault="000F779B">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3757EFA5" w14:textId="77777777" w:rsidR="00983363" w:rsidRDefault="000F779B">
            <w:pPr>
              <w:spacing w:before="20" w:after="20"/>
              <w:jc w:val="left"/>
            </w:pPr>
            <w:r>
              <w:rPr>
                <w:sz w:val="21"/>
              </w:rPr>
              <w:t>Fibra compressa, regime e ipotesi costitutive</w:t>
            </w:r>
          </w:p>
        </w:tc>
      </w:tr>
      <w:tr w:rsidR="00983363" w14:paraId="78973955" w14:textId="77777777">
        <w:trPr>
          <w:cantSplit/>
          <w:jc w:val="center"/>
        </w:trPr>
        <w:tc>
          <w:tcPr>
            <w:tcW w:w="2381" w:type="dxa"/>
            <w:tcMar>
              <w:top w:w="90" w:type="dxa"/>
              <w:left w:w="90" w:type="dxa"/>
              <w:bottom w:w="90" w:type="dxa"/>
              <w:right w:w="90" w:type="dxa"/>
            </w:tcMar>
            <w:vAlign w:val="center"/>
          </w:tcPr>
          <w:p w14:paraId="39D392D7" w14:textId="77777777" w:rsidR="00983363" w:rsidRDefault="000F779B">
            <w:pPr>
              <w:spacing w:before="20" w:after="20"/>
              <w:jc w:val="left"/>
            </w:pPr>
            <w:r>
              <w:rPr>
                <w:sz w:val="21"/>
              </w:rPr>
              <w:t>Fessurazione</w:t>
            </w:r>
          </w:p>
        </w:tc>
        <w:tc>
          <w:tcPr>
            <w:tcW w:w="3402" w:type="dxa"/>
            <w:tcMar>
              <w:top w:w="90" w:type="dxa"/>
              <w:left w:w="90" w:type="dxa"/>
              <w:bottom w:w="90" w:type="dxa"/>
              <w:right w:w="90" w:type="dxa"/>
            </w:tcMar>
            <w:vAlign w:val="center"/>
          </w:tcPr>
          <w:p w14:paraId="04B51C53" w14:textId="77777777" w:rsidR="00983363" w:rsidRDefault="000F779B">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330C43F1" w14:textId="77777777" w:rsidR="00983363" w:rsidRDefault="000F779B">
            <w:pPr>
              <w:spacing w:before="20" w:after="20"/>
              <w:jc w:val="left"/>
            </w:pPr>
            <w:r>
              <w:rPr>
                <w:sz w:val="21"/>
              </w:rPr>
              <w:t>Azioni SLE, esposizione e parametri effettivi</w:t>
            </w:r>
          </w:p>
        </w:tc>
      </w:tr>
      <w:tr w:rsidR="00983363" w14:paraId="7A9F8D8A" w14:textId="77777777">
        <w:trPr>
          <w:cantSplit/>
          <w:jc w:val="center"/>
        </w:trPr>
        <w:tc>
          <w:tcPr>
            <w:tcW w:w="2381" w:type="dxa"/>
            <w:tcMar>
              <w:top w:w="90" w:type="dxa"/>
              <w:left w:w="90" w:type="dxa"/>
              <w:bottom w:w="90" w:type="dxa"/>
              <w:right w:w="90" w:type="dxa"/>
            </w:tcMar>
            <w:vAlign w:val="center"/>
          </w:tcPr>
          <w:p w14:paraId="5C7F6857" w14:textId="77777777" w:rsidR="00983363" w:rsidRDefault="000F779B">
            <w:pPr>
              <w:spacing w:before="20" w:after="20"/>
              <w:jc w:val="left"/>
            </w:pPr>
            <w:r>
              <w:rPr>
                <w:sz w:val="21"/>
              </w:rPr>
              <w:t>Taglio e torsione</w:t>
            </w:r>
          </w:p>
        </w:tc>
        <w:tc>
          <w:tcPr>
            <w:tcW w:w="3402" w:type="dxa"/>
            <w:tcMar>
              <w:top w:w="90" w:type="dxa"/>
              <w:left w:w="90" w:type="dxa"/>
              <w:bottom w:w="90" w:type="dxa"/>
              <w:right w:w="90" w:type="dxa"/>
            </w:tcMar>
            <w:vAlign w:val="center"/>
          </w:tcPr>
          <w:p w14:paraId="1ED2B231" w14:textId="77777777" w:rsidR="00983363" w:rsidRDefault="000F779B">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140ABA73" w14:textId="77777777" w:rsidR="00983363" w:rsidRDefault="000F779B">
            <w:pPr>
              <w:spacing w:before="20" w:after="20"/>
              <w:jc w:val="left"/>
            </w:pPr>
            <w:r>
              <w:rPr>
                <w:sz w:val="21"/>
              </w:rPr>
              <w:t>Staffe presenti, braccia resistenti e modello</w:t>
            </w:r>
          </w:p>
        </w:tc>
      </w:tr>
    </w:tbl>
    <w:p w14:paraId="5605D713" w14:textId="77777777" w:rsidR="00983363" w:rsidRDefault="00983363"/>
    <w:p w14:paraId="3918DC21" w14:textId="77777777" w:rsidR="00983363" w:rsidRDefault="000F779B">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09C1AADE" w14:textId="77777777" w:rsidR="00983363" w:rsidRDefault="000F779B">
      <w:pPr>
        <w:pStyle w:val="Titolo2"/>
        <w:keepNext/>
        <w:spacing w:after="140"/>
      </w:pPr>
      <w:bookmarkStart w:id="110" w:name="_Toc242173813"/>
      <w:r>
        <w:t>Warning e problemi frequenti</w:t>
      </w:r>
      <w:bookmarkEnd w:id="110"/>
    </w:p>
    <w:p w14:paraId="65C4C80F" w14:textId="77777777" w:rsidR="00983363" w:rsidRDefault="000F779B">
      <w:pPr>
        <w:keepNext/>
        <w:spacing w:after="140"/>
      </w:pPr>
      <w:r>
        <w:t>ATTENZIONE</w:t>
      </w:r>
    </w:p>
    <w:p w14:paraId="493BD73E" w14:textId="77777777" w:rsidR="00983363" w:rsidRDefault="000F779B">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17BD3FAA" w14:textId="77777777" w:rsidR="00983363" w:rsidRDefault="000F779B">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524023F0" w14:textId="77777777" w:rsidR="00983363" w:rsidRDefault="000F779B">
      <w:pPr>
        <w:pStyle w:val="Titolo2"/>
        <w:keepNext/>
        <w:spacing w:after="140"/>
      </w:pPr>
      <w:bookmarkStart w:id="111" w:name="_Toc242173814"/>
      <w:r>
        <w:t>Esempio completo dalla Wiki</w:t>
      </w:r>
      <w:bookmarkEnd w:id="111"/>
    </w:p>
    <w:p w14:paraId="01AF9D76" w14:textId="77777777" w:rsidR="00983363" w:rsidRDefault="000F779B">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4938613A" w14:textId="77777777" w:rsidR="00983363" w:rsidRDefault="000F779B">
      <w:pPr>
        <w:spacing w:after="140"/>
        <w:ind w:left="283" w:hanging="283"/>
      </w:pPr>
      <w:r>
        <w:t>1. Apri l'esempio e verifica geometria, copriferro e armature nel disegno.</w:t>
      </w:r>
    </w:p>
    <w:p w14:paraId="12F6D21B" w14:textId="77777777" w:rsidR="00983363" w:rsidRDefault="000F779B">
      <w:pPr>
        <w:spacing w:after="140"/>
        <w:ind w:left="283" w:hanging="283"/>
      </w:pPr>
      <w:r>
        <w:t>2. Controlla che la combinazione Wiki contenga esattamente la terna 0, 200, 0.</w:t>
      </w:r>
    </w:p>
    <w:p w14:paraId="21E70CBC" w14:textId="77777777" w:rsidR="00983363" w:rsidRDefault="000F779B">
      <w:pPr>
        <w:spacing w:after="140"/>
        <w:ind w:left="283" w:hanging="283"/>
      </w:pPr>
      <w:r>
        <w:lastRenderedPageBreak/>
        <w:t>3. Esegui l'analisi del dominio prevista dalla scheda e leggi il punto di domanda rispetto alla capacità.</w:t>
      </w:r>
    </w:p>
    <w:p w14:paraId="37E0413E" w14:textId="77777777" w:rsidR="00983363" w:rsidRDefault="000F779B">
      <w:pPr>
        <w:spacing w:after="140"/>
        <w:ind w:left="283" w:hanging="283"/>
      </w:pPr>
      <w:r>
        <w:t>4. Modifica h mantenendo b e le azioni: confronta il dominio e la posizione delle armature.</w:t>
      </w:r>
    </w:p>
    <w:p w14:paraId="3133C329" w14:textId="77777777" w:rsidR="00983363" w:rsidRDefault="000F779B">
      <w:pPr>
        <w:spacing w:after="140"/>
        <w:ind w:left="283" w:hanging="283"/>
      </w:pPr>
      <w:r>
        <w:t>5. Inverti Mx e osserva il diverso ruolo dei due bordi armati.</w:t>
      </w:r>
    </w:p>
    <w:p w14:paraId="29D2DB5B" w14:textId="77777777" w:rsidR="00983363" w:rsidRDefault="000F779B">
      <w:pPr>
        <w:spacing w:after="140"/>
        <w:ind w:left="283" w:hanging="283"/>
      </w:pPr>
      <w:r>
        <w:t>6. Salva il foglio con nome; assegna separatamente combinazioni di esercizio se vuoi studiare fessurazione o tensioni SLE.</w:t>
      </w:r>
    </w:p>
    <w:p w14:paraId="1935F546" w14:textId="77777777" w:rsidR="00983363" w:rsidRDefault="000F779B">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460F2F48" w14:textId="77777777" w:rsidR="00983363" w:rsidRDefault="000F779B">
      <w:pPr>
        <w:pStyle w:val="Titolo2"/>
        <w:keepNext/>
        <w:spacing w:after="140"/>
      </w:pPr>
      <w:bookmarkStart w:id="112" w:name="_Toc242173815"/>
      <w:r>
        <w:t>Teoria collegata e riepilogo</w:t>
      </w:r>
      <w:bookmarkEnd w:id="112"/>
    </w:p>
    <w:p w14:paraId="4F95C77B" w14:textId="77777777" w:rsidR="00983363" w:rsidRDefault="000F779B">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401289DB" w14:textId="77777777" w:rsidR="00983363" w:rsidRDefault="000F779B">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223F7E09" w14:textId="77777777" w:rsidR="00983363" w:rsidRDefault="000F779B">
      <w:pPr>
        <w:pStyle w:val="Titolo2"/>
        <w:keepNext/>
        <w:spacing w:after="140"/>
      </w:pPr>
      <w:bookmarkStart w:id="113" w:name="_Toc242173816"/>
      <w:r>
        <w:t>Domini tridimensionali e bidimensionali</w:t>
      </w:r>
      <w:bookmarkEnd w:id="113"/>
    </w:p>
    <w:p w14:paraId="78D2F330" w14:textId="77777777" w:rsidR="00983363" w:rsidRDefault="000F779B">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4FC8630F" w14:textId="77777777" w:rsidR="00983363" w:rsidRDefault="000F779B">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558D2292" w14:textId="77777777" w:rsidR="00983363" w:rsidRDefault="000F779B">
      <w:pPr>
        <w:spacing w:after="140"/>
      </w:pPr>
      <w:r>
        <w:t>I nomi Plastico ed Elastico descrivono i modelli disponibili. Eventuali chiavi storiche SLU e SLV nei file non vanno interpretate come una generazione automatica di verifiche sismiche a un livello di danno.</w:t>
      </w:r>
    </w:p>
    <w:p w14:paraId="22741900" w14:textId="77777777" w:rsidR="00983363" w:rsidRDefault="000F779B">
      <w:pPr>
        <w:pStyle w:val="Titolo2"/>
        <w:keepNext/>
        <w:spacing w:after="140"/>
      </w:pPr>
      <w:bookmarkStart w:id="114" w:name="_Toc242173817"/>
      <w:r>
        <w:t>Tensioni e fessurazione</w:t>
      </w:r>
      <w:bookmarkEnd w:id="114"/>
    </w:p>
    <w:p w14:paraId="5AEFE64C" w14:textId="77777777" w:rsidR="00983363" w:rsidRDefault="000F779B">
      <w:pPr>
        <w:spacing w:after="140"/>
      </w:pPr>
      <w:r>
        <w:t xml:space="preserve">Aprire la scheda dedicata, scegliere la combinazione e leggere prima lo stato tensionale: zona compressa, barre tese, tensione massima, asse neutro e deformazioni. Le </w:t>
      </w:r>
      <w:r>
        <w:lastRenderedPageBreak/>
        <w:t>deformazioni a video possono essere in per mille; i coefficienti di curvatura hanno un'altra dimensione. Non confrontare i due numeri senza conversione.</w:t>
      </w:r>
    </w:p>
    <w:p w14:paraId="4062CE85" w14:textId="77777777" w:rsidR="00983363" w:rsidRDefault="000F779B">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2999A726" w14:textId="77777777" w:rsidR="00983363" w:rsidRDefault="000F779B">
      <w:pPr>
        <w:spacing w:after="140"/>
      </w:pPr>
      <w:r>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06AE26B0" w14:textId="77777777" w:rsidR="00983363" w:rsidRDefault="000F779B">
      <w:pPr>
        <w:pStyle w:val="Titolo2"/>
        <w:keepNext/>
        <w:spacing w:after="140"/>
      </w:pPr>
      <w:bookmarkStart w:id="115" w:name="_Toc242173818"/>
      <w:r>
        <w:t>Taglio torsione e dettagli</w:t>
      </w:r>
      <w:bookmarkEnd w:id="115"/>
    </w:p>
    <w:p w14:paraId="620EE528" w14:textId="77777777" w:rsidR="00983363" w:rsidRDefault="000F779B">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707A2AB6" w14:textId="77777777" w:rsidR="00983363" w:rsidRDefault="000F779B">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19C579A3" w14:textId="77777777" w:rsidR="00983363" w:rsidRDefault="000F779B">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47D81CE2" w14:textId="77777777" w:rsidR="00983363" w:rsidRDefault="000F779B">
      <w:pPr>
        <w:pStyle w:val="Titolo2"/>
        <w:keepNext/>
        <w:spacing w:after="140"/>
      </w:pPr>
      <w:bookmarkStart w:id="116" w:name="_Toc242173819"/>
      <w:r>
        <w:t>Curva momento curvatura e aggiornamento</w:t>
      </w:r>
      <w:bookmarkEnd w:id="116"/>
    </w:p>
    <w:p w14:paraId="48D8EC8F" w14:textId="77777777" w:rsidR="00983363" w:rsidRDefault="000F779B">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44F7F75A" w14:textId="77777777" w:rsidR="00983363" w:rsidRDefault="000F779B">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77D90385" w14:textId="77777777" w:rsidR="00983363" w:rsidRDefault="000F779B">
      <w:pPr>
        <w:spacing w:after="140"/>
      </w:pPr>
      <w:r>
        <w:lastRenderedPageBreak/>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5B68FEA0" w14:textId="77777777" w:rsidR="00983363" w:rsidRDefault="000F779B">
      <w:pPr>
        <w:pStyle w:val="Titolo2"/>
        <w:keepNext/>
        <w:spacing w:after="140"/>
      </w:pPr>
      <w:bookmarkStart w:id="117" w:name="_Toc242173820"/>
      <w:r>
        <w:t>Importare ed esportare le azioni</w:t>
      </w:r>
      <w:bookmarkEnd w:id="117"/>
    </w:p>
    <w:p w14:paraId="65FD1CF6" w14:textId="77777777" w:rsidR="00983363" w:rsidRDefault="000F779B">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3A4CE53B" w14:textId="77777777" w:rsidR="00983363" w:rsidRDefault="000F779B">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3302D66F" w14:textId="77777777" w:rsidR="00983363" w:rsidRDefault="000F779B">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0EE93D8A" w14:textId="77777777" w:rsidR="00983363" w:rsidRDefault="000F779B">
      <w:pPr>
        <w:spacing w:after="140"/>
      </w:pPr>
      <w:r>
        <w:t>Filtri e ordinamenti cambiano la vista, non eliminano le azioni dal calcolo. Dopo l'importazione verifica numero di combinazioni, unità, segni e corrispondenza dei nomi. Non importare un inviluppo di massimi come se fosse una terna simultanea.</w:t>
      </w:r>
    </w:p>
    <w:p w14:paraId="24EA891D" w14:textId="77777777" w:rsidR="00983363" w:rsidRDefault="000F779B">
      <w:pPr>
        <w:pStyle w:val="Titolo2"/>
        <w:keepNext/>
        <w:spacing w:after="140"/>
      </w:pPr>
      <w:bookmarkStart w:id="118" w:name="_Toc242173821"/>
      <w:r>
        <w:t>Report short della sezione in calcestruzzo armato</w:t>
      </w:r>
      <w:bookmarkEnd w:id="118"/>
    </w:p>
    <w:p w14:paraId="549AD6EE" w14:textId="77777777" w:rsidR="00983363" w:rsidRDefault="000F779B">
      <w:pPr>
        <w:spacing w:after="140"/>
      </w:pPr>
      <w:r>
        <w:t>Accanto a Report Word, il pulsante Report short esporta il foglio corrente in Word e PDF omonimi, entro due pagine. Attendere il completamento del calcolo automatico. Il comando richiede Microsoft Word installato: lo usa in background per verificare la paginazione e produrre il PDF. Il report completo rimane disponibile dal pulsante precedente.</w:t>
      </w:r>
    </w:p>
    <w:p w14:paraId="5334478B" w14:textId="77777777" w:rsidR="00983363" w:rsidRDefault="000F779B">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17A98C98" w14:textId="77777777" w:rsidR="00983363" w:rsidRDefault="000F779B">
      <w:pPr>
        <w:spacing w:after="140"/>
      </w:pPr>
      <w:r>
        <w:t xml:space="preserve">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w:t>
      </w:r>
      <w:r>
        <w:lastRenderedPageBreak/>
        <w:t>producono un esito incompleto. I criteri senza rapporto numerico, come la decompressione, richiedono il report completo.</w:t>
      </w:r>
    </w:p>
    <w:p w14:paraId="5E8368AD" w14:textId="77777777" w:rsidR="00983363" w:rsidRDefault="000F779B">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72539D4C" w14:textId="77777777" w:rsidR="00983363" w:rsidRDefault="000F779B">
      <w:pPr>
        <w:pStyle w:val="Titolo2"/>
        <w:keepNext/>
        <w:spacing w:after="140"/>
      </w:pPr>
      <w:bookmarkStart w:id="119" w:name="_Toc242173822"/>
      <w:r>
        <w:t>Leggere asse neutro, mappe e report</w:t>
      </w:r>
      <w:bookmarkEnd w:id="119"/>
    </w:p>
    <w:p w14:paraId="0CC64E65" w14:textId="77777777" w:rsidR="00983363" w:rsidRDefault="000F779B">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2EBA2DD1" w14:textId="77777777" w:rsidR="00983363" w:rsidRDefault="000F779B">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377C7C73" w14:textId="77777777" w:rsidR="00983363" w:rsidRDefault="000F779B">
      <w:pPr>
        <w:spacing w:after="140"/>
      </w:pPr>
      <w:r>
        <w:t>Prima di scegliere una norma consulta Profili di calcolo del calcestruzzo (Wiki): il selettore non attesta la copertura di tutte le verifiche della norma.</w:t>
      </w:r>
    </w:p>
    <w:p w14:paraId="3DBF133B" w14:textId="77777777" w:rsidR="00983363" w:rsidRDefault="000F779B">
      <w:pPr>
        <w:pStyle w:val="Titolo1"/>
        <w:keepNext/>
        <w:spacing w:after="140"/>
      </w:pPr>
      <w:bookmarkStart w:id="120" w:name="_Toc242173823"/>
      <w:r>
        <w:t>Interpretazione dei risultati e controlli indipendenti</w:t>
      </w:r>
      <w:bookmarkEnd w:id="120"/>
    </w:p>
    <w:p w14:paraId="665194E6" w14:textId="77777777" w:rsidR="00983363" w:rsidRDefault="000F779B">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62CA2CEB" w14:textId="77777777" w:rsidR="00983363" w:rsidRDefault="000F779B">
      <w:pPr>
        <w:pStyle w:val="Titolo2"/>
        <w:keepNext/>
        <w:spacing w:after="140"/>
      </w:pPr>
      <w:bookmarkStart w:id="121" w:name="_Toc242173824"/>
      <w:r>
        <w:t>Dalla domanda alla capacità</w:t>
      </w:r>
      <w:bookmarkEnd w:id="121"/>
    </w:p>
    <w:p w14:paraId="012A2CC2" w14:textId="77777777" w:rsidR="00983363" w:rsidRDefault="000F779B">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4A03CBD8" w14:textId="77777777" w:rsidR="00983363" w:rsidRDefault="000F779B">
      <w:pPr>
        <w:pStyle w:val="Titolo2"/>
        <w:keepNext/>
        <w:spacing w:after="140"/>
      </w:pPr>
      <w:bookmarkStart w:id="122" w:name="_Toc242173825"/>
      <w:r>
        <w:t>Controllo numerico e fisico</w:t>
      </w:r>
      <w:bookmarkEnd w:id="122"/>
    </w:p>
    <w:p w14:paraId="0EAFEE3F" w14:textId="77777777" w:rsidR="00983363" w:rsidRDefault="000F779B">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0E539E7D" w14:textId="77777777" w:rsidR="00983363" w:rsidRDefault="000F779B">
      <w:pPr>
        <w:pStyle w:val="Titolo2"/>
        <w:keepNext/>
        <w:spacing w:after="140"/>
      </w:pPr>
      <w:bookmarkStart w:id="123" w:name="_Toc242173826"/>
      <w:r>
        <w:lastRenderedPageBreak/>
        <w:t>Archiviazione</w:t>
      </w:r>
      <w:bookmarkEnd w:id="123"/>
    </w:p>
    <w:p w14:paraId="38F3CC58" w14:textId="77777777" w:rsidR="00983363" w:rsidRDefault="000F779B">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7BF328E0" w14:textId="77777777" w:rsidR="00983363" w:rsidRDefault="000F779B">
      <w:pPr>
        <w:pStyle w:val="Titolo1"/>
        <w:keepNext/>
        <w:spacing w:after="140"/>
      </w:pPr>
      <w:bookmarkStart w:id="124" w:name="_Toc242173827"/>
      <w:r>
        <w:t>Tutorial dal modello Beam alla verifica di sezione</w:t>
      </w:r>
      <w:bookmarkEnd w:id="124"/>
    </w:p>
    <w:p w14:paraId="3A742292" w14:textId="77777777" w:rsidR="00983363" w:rsidRDefault="000F779B">
      <w:pPr>
        <w:spacing w:after="140"/>
      </w:pPr>
      <w:r>
        <w:t>Questo percorso unisce teoria, controllo manuale e utilizzo del software senza confondere analisi globale e verifica locale. Richiede circa venti minuti e usa solo strumenti presenti in Anthea.</w:t>
      </w:r>
    </w:p>
    <w:p w14:paraId="145F04FF" w14:textId="77777777" w:rsidR="00983363" w:rsidRDefault="000F779B">
      <w:pPr>
        <w:pStyle w:val="Titolo2"/>
        <w:keepNext/>
        <w:spacing w:after="140"/>
      </w:pPr>
      <w:bookmarkStart w:id="125" w:name="_Toc242173828"/>
      <w:r>
        <w:t>Capisci e controlla</w:t>
      </w:r>
      <w:bookmarkEnd w:id="125"/>
    </w:p>
    <w:p w14:paraId="1C4F68D4" w14:textId="77777777" w:rsidR="00983363" w:rsidRDefault="000F779B">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2D755DB7" w14:textId="77777777" w:rsidR="00983363" w:rsidRDefault="000F779B">
      <w:pPr>
        <w:pStyle w:val="Titolo2"/>
        <w:keepNext/>
        <w:spacing w:after="140"/>
      </w:pPr>
      <w:bookmarkStart w:id="126" w:name="_Toc242173829"/>
      <w:r>
        <w:t>Calcola e modifica</w:t>
      </w:r>
      <w:bookmarkEnd w:id="126"/>
    </w:p>
    <w:p w14:paraId="0A990103" w14:textId="77777777" w:rsidR="00983363" w:rsidRDefault="000F779B">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2AC8872A" w14:textId="77777777" w:rsidR="00983363" w:rsidRDefault="000F779B">
      <w:pPr>
        <w:pStyle w:val="Titolo2"/>
        <w:keepNext/>
        <w:spacing w:after="140"/>
      </w:pPr>
      <w:bookmarkStart w:id="127" w:name="_Toc242173830"/>
      <w:r>
        <w:t>Osserva e archivia</w:t>
      </w:r>
      <w:bookmarkEnd w:id="127"/>
    </w:p>
    <w:p w14:paraId="69F61D23" w14:textId="77777777" w:rsidR="00983363" w:rsidRDefault="000F779B">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ANTHEA_Guida_pratica_ITEC_Rev30.docx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ANTHEA_Guida_pratica_ITEC_Rev30.docx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60</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ANTHEA_Guida_pratica_ITEC_Rev30.docx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65</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Rev30; Contenuti 2026-10-06</cp:keywords>
  <dc:description/>
  <cp:lastModifiedBy>ANTHEA</cp:lastModifiedBy>
  <cp:revision>30</cp:revision>
  <cp:lastPrinted>2023-02-17T15:30:00Z</cp:lastPrinted>
  <dcterms:created xsi:type="dcterms:W3CDTF">2024-01-22T16:51:00Z</dcterms:created>
  <dcterms:modified xsi:type="dcterms:W3CDTF">2026-03-05T14:41:00Z</dcterms:modified>
</cp:coreProperties>
</file>