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1437" w14:textId="77777777" w:rsidR="006419D7" w:rsidRPr="0024489C" w:rsidRDefault="00000000">
      <w:pPr>
        <w:spacing w:after="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24489C">
        <w:rPr>
          <w:rFonts w:asciiTheme="majorHAnsi" w:hAnsiTheme="majorHAnsi" w:cstheme="majorHAnsi"/>
          <w:b/>
          <w:sz w:val="28"/>
          <w:szCs w:val="28"/>
        </w:rPr>
        <w:t>Assignment -3</w:t>
      </w:r>
    </w:p>
    <w:p w14:paraId="332B348F" w14:textId="77777777" w:rsidR="006419D7" w:rsidRPr="0024489C" w:rsidRDefault="006419D7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</w:p>
    <w:tbl>
      <w:tblPr>
        <w:tblStyle w:val="a"/>
        <w:tblW w:w="90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8"/>
        <w:gridCol w:w="4538"/>
      </w:tblGrid>
      <w:tr w:rsidR="006419D7" w:rsidRPr="0024489C" w14:paraId="7BA3EC73" w14:textId="77777777">
        <w:trPr>
          <w:trHeight w:val="451"/>
        </w:trPr>
        <w:tc>
          <w:tcPr>
            <w:tcW w:w="4538" w:type="dxa"/>
          </w:tcPr>
          <w:p w14:paraId="1B8C1CBB" w14:textId="77777777" w:rsidR="006419D7" w:rsidRPr="0024489C" w:rsidRDefault="00000000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24489C">
              <w:rPr>
                <w:rFonts w:asciiTheme="majorHAnsi" w:hAnsiTheme="majorHAnsi" w:cstheme="majorHAnsi"/>
                <w:b/>
                <w:sz w:val="28"/>
                <w:szCs w:val="28"/>
              </w:rPr>
              <w:t>Assignment Date</w:t>
            </w:r>
          </w:p>
        </w:tc>
        <w:tc>
          <w:tcPr>
            <w:tcW w:w="4538" w:type="dxa"/>
          </w:tcPr>
          <w:p w14:paraId="6936F00C" w14:textId="77777777" w:rsidR="006419D7" w:rsidRPr="0024489C" w:rsidRDefault="00000000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24489C">
              <w:rPr>
                <w:rFonts w:asciiTheme="majorHAnsi" w:hAnsiTheme="majorHAnsi" w:cstheme="majorHAnsi"/>
                <w:b/>
                <w:sz w:val="28"/>
                <w:szCs w:val="28"/>
              </w:rPr>
              <w:t>05 October 2022</w:t>
            </w:r>
          </w:p>
        </w:tc>
      </w:tr>
      <w:tr w:rsidR="006419D7" w:rsidRPr="0024489C" w14:paraId="034D2EB1" w14:textId="77777777">
        <w:trPr>
          <w:trHeight w:val="426"/>
        </w:trPr>
        <w:tc>
          <w:tcPr>
            <w:tcW w:w="4538" w:type="dxa"/>
          </w:tcPr>
          <w:p w14:paraId="5AB2EDCA" w14:textId="77777777" w:rsidR="006419D7" w:rsidRPr="0024489C" w:rsidRDefault="00000000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24489C">
              <w:rPr>
                <w:rFonts w:asciiTheme="majorHAnsi" w:hAnsiTheme="majorHAnsi" w:cstheme="majorHAnsi"/>
                <w:b/>
                <w:sz w:val="28"/>
                <w:szCs w:val="28"/>
              </w:rPr>
              <w:t>Student Name</w:t>
            </w:r>
          </w:p>
        </w:tc>
        <w:tc>
          <w:tcPr>
            <w:tcW w:w="4538" w:type="dxa"/>
          </w:tcPr>
          <w:p w14:paraId="1D593B85" w14:textId="487A125D" w:rsidR="006419D7" w:rsidRPr="0024489C" w:rsidRDefault="0024489C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24489C">
              <w:rPr>
                <w:rFonts w:asciiTheme="majorHAnsi" w:hAnsiTheme="majorHAnsi" w:cstheme="majorHAnsi"/>
                <w:b/>
                <w:sz w:val="28"/>
                <w:szCs w:val="28"/>
              </w:rPr>
              <w:t>Deepika.j</w:t>
            </w:r>
            <w:proofErr w:type="spellEnd"/>
          </w:p>
        </w:tc>
      </w:tr>
      <w:tr w:rsidR="006419D7" w:rsidRPr="0024489C" w14:paraId="1B0F3F79" w14:textId="77777777">
        <w:trPr>
          <w:trHeight w:val="426"/>
        </w:trPr>
        <w:tc>
          <w:tcPr>
            <w:tcW w:w="4538" w:type="dxa"/>
          </w:tcPr>
          <w:p w14:paraId="4304F9D1" w14:textId="77777777" w:rsidR="006419D7" w:rsidRPr="0024489C" w:rsidRDefault="00000000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24489C">
              <w:rPr>
                <w:rFonts w:asciiTheme="majorHAnsi" w:hAnsiTheme="majorHAnsi" w:cstheme="majorHAnsi"/>
                <w:b/>
                <w:sz w:val="28"/>
                <w:szCs w:val="28"/>
              </w:rPr>
              <w:t>Student Roll Number</w:t>
            </w:r>
          </w:p>
        </w:tc>
        <w:tc>
          <w:tcPr>
            <w:tcW w:w="4538" w:type="dxa"/>
            <w:shd w:val="clear" w:color="auto" w:fill="auto"/>
          </w:tcPr>
          <w:p w14:paraId="30F0A5A4" w14:textId="65B4F1D1" w:rsidR="006419D7" w:rsidRPr="0024489C" w:rsidRDefault="00000000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24489C">
              <w:rPr>
                <w:rFonts w:asciiTheme="majorHAnsi" w:hAnsiTheme="majorHAnsi" w:cstheme="majorHAnsi"/>
                <w:b/>
                <w:sz w:val="28"/>
                <w:szCs w:val="28"/>
              </w:rPr>
              <w:t>19BCS01</w:t>
            </w:r>
            <w:r w:rsidR="0024489C" w:rsidRPr="0024489C">
              <w:rPr>
                <w:rFonts w:asciiTheme="majorHAnsi" w:hAnsiTheme="majorHAnsi" w:cstheme="majorHAnsi"/>
                <w:b/>
                <w:sz w:val="28"/>
                <w:szCs w:val="28"/>
              </w:rPr>
              <w:t>7</w:t>
            </w:r>
          </w:p>
        </w:tc>
      </w:tr>
    </w:tbl>
    <w:p w14:paraId="3302D5F5" w14:textId="77777777" w:rsidR="006419D7" w:rsidRPr="0024489C" w:rsidRDefault="006419D7">
      <w:pPr>
        <w:rPr>
          <w:rFonts w:asciiTheme="majorHAnsi" w:hAnsiTheme="majorHAnsi" w:cstheme="majorHAnsi"/>
          <w:sz w:val="28"/>
          <w:szCs w:val="28"/>
        </w:rPr>
      </w:pPr>
    </w:p>
    <w:p w14:paraId="0ED6D90C" w14:textId="77777777" w:rsidR="006419D7" w:rsidRPr="0024489C" w:rsidRDefault="00000000">
      <w:pPr>
        <w:rPr>
          <w:rFonts w:asciiTheme="majorHAnsi" w:hAnsiTheme="majorHAnsi" w:cstheme="majorHAnsi"/>
          <w:sz w:val="28"/>
          <w:szCs w:val="28"/>
        </w:rPr>
      </w:pPr>
      <w:r w:rsidRPr="0024489C">
        <w:rPr>
          <w:rFonts w:asciiTheme="majorHAnsi" w:hAnsiTheme="majorHAnsi" w:cstheme="majorHAnsi"/>
          <w:sz w:val="28"/>
          <w:szCs w:val="28"/>
        </w:rPr>
        <w:t>Question:</w:t>
      </w:r>
    </w:p>
    <w:p w14:paraId="635147F2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  <w:shd w:val="clear" w:color="auto" w:fill="F7F8FA"/>
        </w:rPr>
        <w:t>Write python code for blinking LED and Traffic lights for Raspberry pi</w:t>
      </w:r>
      <w:r w:rsidRPr="0024489C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4041FDA9" w14:textId="77777777" w:rsidR="006419D7" w:rsidRPr="0024489C" w:rsidRDefault="006419D7">
      <w:pPr>
        <w:rPr>
          <w:rFonts w:asciiTheme="majorHAnsi" w:hAnsiTheme="majorHAnsi" w:cstheme="majorHAnsi"/>
          <w:color w:val="000000"/>
          <w:sz w:val="28"/>
          <w:szCs w:val="28"/>
        </w:rPr>
      </w:pPr>
    </w:p>
    <w:p w14:paraId="3EAD01B4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import </w:t>
      </w:r>
      <w:proofErr w:type="spell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RPi.GPIO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as GPIO</w:t>
      </w:r>
    </w:p>
    <w:p w14:paraId="0E2730E8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>import time</w:t>
      </w:r>
    </w:p>
    <w:p w14:paraId="108BF7F2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</w:p>
    <w:p w14:paraId="64B3B336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>try:</w:t>
      </w:r>
    </w:p>
    <w:p w14:paraId="5CEF1693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 def </w:t>
      </w:r>
      <w:proofErr w:type="spellStart"/>
      <w:proofErr w:type="gram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lightTraffic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gramEnd"/>
      <w:r w:rsidRPr="0024489C">
        <w:rPr>
          <w:rFonts w:asciiTheme="majorHAnsi" w:hAnsiTheme="majorHAnsi" w:cstheme="majorHAnsi"/>
          <w:color w:val="000000"/>
          <w:sz w:val="28"/>
          <w:szCs w:val="28"/>
        </w:rPr>
        <w:t>led1, led2, led3, delay ):</w:t>
      </w:r>
    </w:p>
    <w:p w14:paraId="5B41FE2F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   </w:t>
      </w:r>
      <w:proofErr w:type="spell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GPIO.output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>(led1, 1)</w:t>
      </w:r>
    </w:p>
    <w:p w14:paraId="0DC149C9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   </w:t>
      </w:r>
      <w:proofErr w:type="spellStart"/>
      <w:proofErr w:type="gram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time.sleep</w:t>
      </w:r>
      <w:proofErr w:type="spellEnd"/>
      <w:proofErr w:type="gramEnd"/>
      <w:r w:rsidRPr="0024489C">
        <w:rPr>
          <w:rFonts w:asciiTheme="majorHAnsi" w:hAnsiTheme="majorHAnsi" w:cstheme="majorHAnsi"/>
          <w:color w:val="000000"/>
          <w:sz w:val="28"/>
          <w:szCs w:val="28"/>
        </w:rPr>
        <w:t>(delay)</w:t>
      </w:r>
    </w:p>
    <w:p w14:paraId="4B386F66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   </w:t>
      </w:r>
      <w:proofErr w:type="spell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GPIO.output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>(led1, 0)</w:t>
      </w:r>
    </w:p>
    <w:p w14:paraId="4F166B8E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   </w:t>
      </w:r>
      <w:proofErr w:type="spell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GPIO.output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>(led2, 1)</w:t>
      </w:r>
    </w:p>
    <w:p w14:paraId="2A28F5B6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   </w:t>
      </w:r>
      <w:proofErr w:type="spellStart"/>
      <w:proofErr w:type="gram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time.sleep</w:t>
      </w:r>
      <w:proofErr w:type="spellEnd"/>
      <w:proofErr w:type="gramEnd"/>
      <w:r w:rsidRPr="0024489C">
        <w:rPr>
          <w:rFonts w:asciiTheme="majorHAnsi" w:hAnsiTheme="majorHAnsi" w:cstheme="majorHAnsi"/>
          <w:color w:val="000000"/>
          <w:sz w:val="28"/>
          <w:szCs w:val="28"/>
        </w:rPr>
        <w:t>(delay)</w:t>
      </w:r>
    </w:p>
    <w:p w14:paraId="006719C4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   </w:t>
      </w:r>
      <w:proofErr w:type="spell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GPIO.output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>(led2, 0)</w:t>
      </w:r>
    </w:p>
    <w:p w14:paraId="0E543518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   </w:t>
      </w:r>
      <w:proofErr w:type="spell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GPIO.output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(led3, 1)  </w:t>
      </w:r>
    </w:p>
    <w:p w14:paraId="4F8598BC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   </w:t>
      </w:r>
      <w:proofErr w:type="spellStart"/>
      <w:proofErr w:type="gram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time.sleep</w:t>
      </w:r>
      <w:proofErr w:type="spellEnd"/>
      <w:proofErr w:type="gramEnd"/>
      <w:r w:rsidRPr="0024489C">
        <w:rPr>
          <w:rFonts w:asciiTheme="majorHAnsi" w:hAnsiTheme="majorHAnsi" w:cstheme="majorHAnsi"/>
          <w:color w:val="000000"/>
          <w:sz w:val="28"/>
          <w:szCs w:val="28"/>
        </w:rPr>
        <w:t>(delay)</w:t>
      </w:r>
    </w:p>
    <w:p w14:paraId="53414349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   </w:t>
      </w:r>
      <w:proofErr w:type="spell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GPIO.output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(led3, 0)  </w:t>
      </w:r>
    </w:p>
    <w:p w14:paraId="09BF3585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proofErr w:type="spell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GPIO.setmode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>(GPIO.BCM)</w:t>
      </w:r>
    </w:p>
    <w:p w14:paraId="0774D54F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 button = 19</w:t>
      </w:r>
    </w:p>
    <w:p w14:paraId="2827EEB3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proofErr w:type="spell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GPIO.setup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(button, GPIO.IN, </w:t>
      </w:r>
      <w:proofErr w:type="spell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pull_up_down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>=GPIO.PUD_UP)</w:t>
      </w:r>
    </w:p>
    <w:p w14:paraId="1EFD08F2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proofErr w:type="spell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ledGreen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= 16</w:t>
      </w:r>
    </w:p>
    <w:p w14:paraId="6C4CDD11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lastRenderedPageBreak/>
        <w:t xml:space="preserve">  </w:t>
      </w:r>
      <w:proofErr w:type="spell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ledYellow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= 12</w:t>
      </w:r>
    </w:p>
    <w:p w14:paraId="5BC9B502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proofErr w:type="spell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ledRed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= 23</w:t>
      </w:r>
    </w:p>
    <w:p w14:paraId="6431F3DA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proofErr w:type="spell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GPIO.setup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spell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ledGreen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>, GPIO.OUT)</w:t>
      </w:r>
    </w:p>
    <w:p w14:paraId="6B64E223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proofErr w:type="spell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GPIO.setup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spell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ledYellow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>, GPIO.OUT)</w:t>
      </w:r>
    </w:p>
    <w:p w14:paraId="184440CB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proofErr w:type="spell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GPIO.setup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spell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ledRed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>, GPIO.OUT)</w:t>
      </w:r>
    </w:p>
    <w:p w14:paraId="0D766AC4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 while True:</w:t>
      </w:r>
    </w:p>
    <w:p w14:paraId="12EA8B77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   </w:t>
      </w:r>
      <w:proofErr w:type="spell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input_state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= </w:t>
      </w:r>
      <w:proofErr w:type="spell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GPIO.input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>(button)</w:t>
      </w:r>
    </w:p>
    <w:p w14:paraId="4AF518CA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   if </w:t>
      </w:r>
      <w:proofErr w:type="spell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input_state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== False:</w:t>
      </w:r>
    </w:p>
    <w:p w14:paraId="37C4DEF1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     </w:t>
      </w:r>
      <w:proofErr w:type="gram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print(</w:t>
      </w:r>
      <w:proofErr w:type="gramEnd"/>
      <w:r w:rsidRPr="0024489C">
        <w:rPr>
          <w:rFonts w:asciiTheme="majorHAnsi" w:hAnsiTheme="majorHAnsi" w:cstheme="majorHAnsi"/>
          <w:color w:val="000000"/>
          <w:sz w:val="28"/>
          <w:szCs w:val="28"/>
        </w:rPr>
        <w:t>'Button Pressed')</w:t>
      </w:r>
    </w:p>
    <w:p w14:paraId="16A98A10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lightTraffic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spellStart"/>
      <w:proofErr w:type="gramEnd"/>
      <w:r w:rsidRPr="0024489C">
        <w:rPr>
          <w:rFonts w:asciiTheme="majorHAnsi" w:hAnsiTheme="majorHAnsi" w:cstheme="majorHAnsi"/>
          <w:color w:val="000000"/>
          <w:sz w:val="28"/>
          <w:szCs w:val="28"/>
        </w:rPr>
        <w:t>ledGreen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ledYellow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ledRed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>, 1)</w:t>
      </w:r>
    </w:p>
    <w:p w14:paraId="0122385F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   else: </w:t>
      </w:r>
    </w:p>
    <w:p w14:paraId="18D93C9A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     </w:t>
      </w:r>
      <w:proofErr w:type="spell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GPIO.output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spell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ledGreen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>, 0)</w:t>
      </w:r>
    </w:p>
    <w:p w14:paraId="60F69A3D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     </w:t>
      </w:r>
      <w:proofErr w:type="spell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GPIO.output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spell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ledYellow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>, 0)</w:t>
      </w:r>
    </w:p>
    <w:p w14:paraId="6F8807A3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     </w:t>
      </w:r>
      <w:proofErr w:type="spell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GPIO.output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spell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ledRed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>, 0)</w:t>
      </w:r>
    </w:p>
    <w:p w14:paraId="5099E8E8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except </w:t>
      </w:r>
      <w:proofErr w:type="spell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KeyboardInterrupt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>:</w:t>
      </w:r>
    </w:p>
    <w:p w14:paraId="3B88ED50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 print "You've exited the program"</w:t>
      </w:r>
    </w:p>
    <w:p w14:paraId="0F04F886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>finally:</w:t>
      </w:r>
    </w:p>
    <w:p w14:paraId="4CBED3B8" w14:textId="77777777" w:rsidR="006419D7" w:rsidRPr="0024489C" w:rsidRDefault="0000000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4489C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proofErr w:type="spellStart"/>
      <w:r w:rsidRPr="0024489C">
        <w:rPr>
          <w:rFonts w:asciiTheme="majorHAnsi" w:hAnsiTheme="majorHAnsi" w:cstheme="majorHAnsi"/>
          <w:color w:val="000000"/>
          <w:sz w:val="28"/>
          <w:szCs w:val="28"/>
        </w:rPr>
        <w:t>GPIO.cleanup</w:t>
      </w:r>
      <w:proofErr w:type="spellEnd"/>
      <w:r w:rsidRPr="0024489C">
        <w:rPr>
          <w:rFonts w:asciiTheme="majorHAnsi" w:hAnsiTheme="majorHAnsi" w:cstheme="majorHAnsi"/>
          <w:color w:val="000000"/>
          <w:sz w:val="28"/>
          <w:szCs w:val="28"/>
        </w:rPr>
        <w:t>()</w:t>
      </w:r>
    </w:p>
    <w:p w14:paraId="4FCD05AC" w14:textId="77777777" w:rsidR="006419D7" w:rsidRPr="0024489C" w:rsidRDefault="006419D7">
      <w:pPr>
        <w:tabs>
          <w:tab w:val="left" w:pos="5115"/>
        </w:tabs>
        <w:rPr>
          <w:rFonts w:asciiTheme="majorHAnsi" w:hAnsiTheme="majorHAnsi" w:cstheme="majorHAnsi"/>
          <w:color w:val="000000"/>
          <w:sz w:val="28"/>
          <w:szCs w:val="28"/>
        </w:rPr>
      </w:pPr>
    </w:p>
    <w:tbl>
      <w:tblPr>
        <w:tblStyle w:val="a0"/>
        <w:tblW w:w="306" w:type="dxa"/>
        <w:tblLayout w:type="fixed"/>
        <w:tblLook w:val="0400" w:firstRow="0" w:lastRow="0" w:firstColumn="0" w:lastColumn="0" w:noHBand="0" w:noVBand="1"/>
      </w:tblPr>
      <w:tblGrid>
        <w:gridCol w:w="320"/>
      </w:tblGrid>
      <w:tr w:rsidR="006419D7" w:rsidRPr="0024489C" w14:paraId="7282DAB8" w14:textId="77777777">
        <w:tc>
          <w:tcPr>
            <w:tcW w:w="30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5F6A6F" w14:textId="77777777" w:rsidR="006419D7" w:rsidRPr="0024489C" w:rsidRDefault="006419D7">
            <w:pPr>
              <w:spacing w:after="0"/>
              <w:rPr>
                <w:rFonts w:asciiTheme="majorHAnsi" w:hAnsiTheme="majorHAnsi" w:cstheme="majorHAnsi"/>
                <w:color w:val="000000"/>
                <w:sz w:val="28"/>
                <w:szCs w:val="28"/>
                <w:u w:val="single"/>
              </w:rPr>
            </w:pPr>
          </w:p>
        </w:tc>
      </w:tr>
    </w:tbl>
    <w:p w14:paraId="210DC01A" w14:textId="77777777" w:rsidR="006419D7" w:rsidRPr="0024489C" w:rsidRDefault="006419D7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278F77A5" w14:textId="77777777" w:rsidR="006419D7" w:rsidRPr="0024489C" w:rsidRDefault="006419D7">
      <w:pPr>
        <w:rPr>
          <w:rFonts w:asciiTheme="majorHAnsi" w:hAnsiTheme="majorHAnsi" w:cstheme="majorHAnsi"/>
          <w:sz w:val="28"/>
          <w:szCs w:val="28"/>
        </w:rPr>
      </w:pPr>
    </w:p>
    <w:sectPr w:rsidR="006419D7" w:rsidRPr="0024489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9D7"/>
    <w:rsid w:val="0024489C"/>
    <w:rsid w:val="0064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3158"/>
  <w15:docId w15:val="{5C96FF7D-0FFC-428F-954D-F3B51442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Deepika J . 19BCS017</cp:lastModifiedBy>
  <cp:revision>2</cp:revision>
  <dcterms:created xsi:type="dcterms:W3CDTF">2022-10-10T06:10:00Z</dcterms:created>
  <dcterms:modified xsi:type="dcterms:W3CDTF">2022-10-10T06:10:00Z</dcterms:modified>
</cp:coreProperties>
</file>