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437D" w14:textId="77777777" w:rsidR="00FB4887" w:rsidRPr="00FB4887" w:rsidRDefault="00FB4887" w:rsidP="00FB488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4887">
        <w:rPr>
          <w:rFonts w:ascii="Times New Roman" w:hAnsi="Times New Roman" w:cs="Times New Roman"/>
          <w:b/>
          <w:bCs/>
          <w:sz w:val="40"/>
          <w:szCs w:val="40"/>
        </w:rPr>
        <w:t>Experiment 1</w:t>
      </w:r>
    </w:p>
    <w:p w14:paraId="3FFF2D5B" w14:textId="28C7A4F2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FB4887">
        <w:rPr>
          <w:rFonts w:ascii="Times New Roman" w:hAnsi="Times New Roman" w:cs="Times New Roman"/>
          <w:sz w:val="20"/>
          <w:szCs w:val="20"/>
        </w:rPr>
        <w:t xml:space="preserve"> </w:t>
      </w:r>
      <w:r w:rsidRPr="00FB4887">
        <w:rPr>
          <w:rFonts w:ascii="Times New Roman" w:hAnsi="Times New Roman" w:cs="Times New Roman"/>
          <w:sz w:val="24"/>
          <w:szCs w:val="24"/>
        </w:rPr>
        <w:t>Flashing of LED using AT89C51 Microcontroller using Proteus</w:t>
      </w:r>
    </w:p>
    <w:p w14:paraId="3B7BD779" w14:textId="77777777" w:rsidR="00FB4887" w:rsidRPr="00FB4887" w:rsidRDefault="00FB4887" w:rsidP="00FB4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887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19060783" w14:textId="77777777" w:rsidR="00FB4887" w:rsidRPr="00FB4887" w:rsidRDefault="00FB4887" w:rsidP="00FB48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 xml:space="preserve">To interface an LED with the AT89C51 microcontroller in the Proteus simulation environment. </w:t>
      </w:r>
    </w:p>
    <w:p w14:paraId="175AFC2B" w14:textId="77777777" w:rsidR="00FB4887" w:rsidRPr="00FB4887" w:rsidRDefault="00FB4887" w:rsidP="00FB48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 xml:space="preserve">To write and execute a program for blinking the LED at regular time intervals. </w:t>
      </w:r>
    </w:p>
    <w:p w14:paraId="1888AD5A" w14:textId="6A07A39C" w:rsidR="00FB4887" w:rsidRDefault="00FB4887" w:rsidP="00FB488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 xml:space="preserve">To understand the use of digital output ports and delay generation in the AT89C51. </w:t>
      </w:r>
    </w:p>
    <w:p w14:paraId="1FF8E286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B4887">
        <w:rPr>
          <w:rFonts w:ascii="Times New Roman" w:hAnsi="Times New Roman" w:cs="Times New Roman"/>
          <w:sz w:val="24"/>
          <w:szCs w:val="24"/>
        </w:rPr>
        <w:t>ORG 0000H</w:t>
      </w:r>
    </w:p>
    <w:p w14:paraId="2A170500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UP: SETB P2.0</w:t>
      </w:r>
    </w:p>
    <w:p w14:paraId="50278E11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ACALL DELAY</w:t>
      </w:r>
    </w:p>
    <w:p w14:paraId="1881FD71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CLR P2.0</w:t>
      </w:r>
    </w:p>
    <w:p w14:paraId="4DE494AB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ACALL DELAY</w:t>
      </w:r>
    </w:p>
    <w:p w14:paraId="55283BF0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SJMP UP</w:t>
      </w:r>
    </w:p>
    <w:p w14:paraId="03903B89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DELAY: MOV R4,#35</w:t>
      </w:r>
    </w:p>
    <w:p w14:paraId="4F48A5F9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H1:MOV R3,#255</w:t>
      </w:r>
    </w:p>
    <w:p w14:paraId="31142BEE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H2:DJNZ R3,H2</w:t>
      </w:r>
    </w:p>
    <w:p w14:paraId="6DE62792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DJNZ R4,H1</w:t>
      </w:r>
    </w:p>
    <w:p w14:paraId="3188EB46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RET</w:t>
      </w:r>
    </w:p>
    <w:p w14:paraId="59DC4D82" w14:textId="2D3713E0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br/>
      </w:r>
      <w:r w:rsidRPr="00FB48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F4D236" w14:textId="01630256" w:rsidR="00135CDC" w:rsidRDefault="00FB4887" w:rsidP="00FB4887">
      <w:pPr>
        <w:jc w:val="center"/>
        <w:rPr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629C1160" wp14:editId="2EF923CF">
                <wp:extent cx="304800" cy="304800"/>
                <wp:effectExtent l="0" t="0" r="0" b="0"/>
                <wp:docPr id="172208887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8F1C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F76404F" wp14:editId="559718D1">
                <wp:extent cx="304800" cy="304800"/>
                <wp:effectExtent l="0" t="0" r="0" b="0"/>
                <wp:docPr id="74434391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444C6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E126568" wp14:editId="66A918D7">
                <wp:extent cx="304800" cy="304800"/>
                <wp:effectExtent l="0" t="0" r="0" b="0"/>
                <wp:docPr id="81074525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31C53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sz w:val="40"/>
          <w:szCs w:val="40"/>
        </w:rPr>
        <w:drawing>
          <wp:inline distT="0" distB="0" distL="0" distR="0" wp14:anchorId="4E5D3ECD" wp14:editId="3DDE2750">
            <wp:extent cx="5731510" cy="2581910"/>
            <wp:effectExtent l="0" t="0" r="2540" b="8890"/>
            <wp:docPr id="1143607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07769" name="Picture 11436077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CF63" w14:textId="69C36173" w:rsidR="00FB4887" w:rsidRPr="00FB4887" w:rsidRDefault="00FB4887" w:rsidP="00FB488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4887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08F6C9C8" w14:textId="1595D92B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FB4887">
        <w:rPr>
          <w:rFonts w:ascii="Times New Roman" w:hAnsi="Times New Roman" w:cs="Times New Roman"/>
          <w:sz w:val="20"/>
          <w:szCs w:val="20"/>
        </w:rPr>
        <w:t xml:space="preserve"> </w:t>
      </w:r>
      <w:r w:rsidRPr="00FB4887">
        <w:rPr>
          <w:rFonts w:ascii="Times New Roman" w:hAnsi="Times New Roman" w:cs="Times New Roman"/>
          <w:sz w:val="24"/>
          <w:szCs w:val="24"/>
        </w:rPr>
        <w:t>Generation Of Square Wave Using Proteus</w:t>
      </w:r>
    </w:p>
    <w:p w14:paraId="7EA7B5B3" w14:textId="77777777" w:rsidR="00FB4887" w:rsidRPr="00FB4887" w:rsidRDefault="00FB4887" w:rsidP="00FB48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887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5889F12F" w14:textId="02A1A7F1" w:rsidR="00FB4887" w:rsidRPr="00FB4887" w:rsidRDefault="00FB4887" w:rsidP="00FB48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 xml:space="preserve">To generate a square wave using one of the output pins of the AT89C51 microcontroller. </w:t>
      </w:r>
    </w:p>
    <w:p w14:paraId="3EF68EB0" w14:textId="0638734F" w:rsidR="00FB4887" w:rsidRPr="00FB4887" w:rsidRDefault="00FB4887" w:rsidP="00FB48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 xml:space="preserve">To simulate the square wave generation using Proteus and observe the output waveform. </w:t>
      </w:r>
    </w:p>
    <w:p w14:paraId="40FBBC55" w14:textId="4A137396" w:rsidR="00FB4887" w:rsidRPr="00FB4887" w:rsidRDefault="00FB4887" w:rsidP="00FB48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To understand timer/delay concepts used for waveform generation in embedded systems.</w:t>
      </w:r>
    </w:p>
    <w:p w14:paraId="0ABB278C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B4887">
        <w:rPr>
          <w:rFonts w:ascii="Times New Roman" w:hAnsi="Times New Roman" w:cs="Times New Roman"/>
          <w:sz w:val="24"/>
          <w:szCs w:val="24"/>
        </w:rPr>
        <w:t>ORG 0000H</w:t>
      </w:r>
    </w:p>
    <w:p w14:paraId="48E8DEE1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UP: SETB P2.0</w:t>
      </w:r>
    </w:p>
    <w:p w14:paraId="28BB4058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ACALL DELAY</w:t>
      </w:r>
    </w:p>
    <w:p w14:paraId="32A04B4F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CLR P2.0</w:t>
      </w:r>
    </w:p>
    <w:p w14:paraId="4A75D949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ACALL DELAY</w:t>
      </w:r>
    </w:p>
    <w:p w14:paraId="261D9937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SJMP UP</w:t>
      </w:r>
    </w:p>
    <w:p w14:paraId="588BA8B2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DELAY: MOV R4,#35</w:t>
      </w:r>
    </w:p>
    <w:p w14:paraId="00D3AD14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H1:MOV R3,#255</w:t>
      </w:r>
    </w:p>
    <w:p w14:paraId="53A387C5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H2:DJNZ R3,H2</w:t>
      </w:r>
    </w:p>
    <w:p w14:paraId="439C708D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DJNZ R4,H1</w:t>
      </w:r>
    </w:p>
    <w:p w14:paraId="6396AA50" w14:textId="77777777" w:rsidR="00FB4887" w:rsidRPr="00FB4887" w:rsidRDefault="00FB4887" w:rsidP="00FB4887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RET</w:t>
      </w:r>
    </w:p>
    <w:p w14:paraId="621C5CE3" w14:textId="7524662D" w:rsidR="00577A8D" w:rsidRPr="00FB4887" w:rsidRDefault="00FB4887" w:rsidP="00577A8D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sz w:val="24"/>
          <w:szCs w:val="24"/>
        </w:rPr>
        <w:t>END</w:t>
      </w:r>
      <w:r w:rsidR="00577A8D">
        <w:rPr>
          <w:rFonts w:ascii="Times New Roman" w:hAnsi="Times New Roman" w:cs="Times New Roman"/>
          <w:sz w:val="24"/>
          <w:szCs w:val="24"/>
        </w:rPr>
        <w:br/>
      </w:r>
      <w:r w:rsidR="00577A8D" w:rsidRPr="00FB48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5A6BDB" w14:textId="2BF24BD2" w:rsidR="00FB4887" w:rsidRDefault="00577A8D" w:rsidP="00FB4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E78349" wp14:editId="0C3114A7">
            <wp:extent cx="5731510" cy="2581910"/>
            <wp:effectExtent l="0" t="0" r="2540" b="8890"/>
            <wp:docPr id="1547600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00334" name="Picture 15476003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6498" w14:textId="0203720B" w:rsidR="00577A8D" w:rsidRPr="00FB4887" w:rsidRDefault="00577A8D" w:rsidP="00577A8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4887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75D5EA0A" w14:textId="5167F181" w:rsidR="00577A8D" w:rsidRPr="00FB4887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FB4887">
        <w:rPr>
          <w:rFonts w:ascii="Times New Roman" w:hAnsi="Times New Roman" w:cs="Times New Roman"/>
          <w:sz w:val="20"/>
          <w:szCs w:val="20"/>
        </w:rPr>
        <w:t xml:space="preserve"> </w:t>
      </w:r>
      <w:r w:rsidRPr="00577A8D">
        <w:rPr>
          <w:rFonts w:ascii="Times New Roman" w:hAnsi="Times New Roman" w:cs="Times New Roman"/>
          <w:sz w:val="24"/>
          <w:szCs w:val="24"/>
        </w:rPr>
        <w:t>Stepper Motor Using At89c51 Using Proteus</w:t>
      </w:r>
    </w:p>
    <w:p w14:paraId="2A808522" w14:textId="77777777" w:rsidR="00577A8D" w:rsidRPr="00FB4887" w:rsidRDefault="00577A8D" w:rsidP="00577A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887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5A52A569" w14:textId="3DA17136" w:rsidR="00577A8D" w:rsidRPr="00577A8D" w:rsidRDefault="00577A8D" w:rsidP="00577A8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 xml:space="preserve">To interface a stepper motor with the AT89C51 microcontroller using Proteus. </w:t>
      </w:r>
    </w:p>
    <w:p w14:paraId="2FA089D5" w14:textId="39340697" w:rsidR="00577A8D" w:rsidRPr="00577A8D" w:rsidRDefault="00577A8D" w:rsidP="00577A8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 xml:space="preserve">To develop a program to rotate the stepper motor in a specified sequence. </w:t>
      </w:r>
    </w:p>
    <w:p w14:paraId="7A2D85D1" w14:textId="2E84014A" w:rsidR="00577A8D" w:rsidRPr="00577A8D" w:rsidRDefault="00577A8D" w:rsidP="00577A8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To understand the stepping sequence and control of stepper motors using a microcontroller.</w:t>
      </w:r>
    </w:p>
    <w:p w14:paraId="786B00BA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77A8D">
        <w:rPr>
          <w:rFonts w:ascii="Times New Roman" w:hAnsi="Times New Roman" w:cs="Times New Roman"/>
          <w:sz w:val="24"/>
          <w:szCs w:val="24"/>
        </w:rPr>
        <w:t>ORG 0000H</w:t>
      </w:r>
    </w:p>
    <w:p w14:paraId="3C07C673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UP: MOV P2,#09H</w:t>
      </w:r>
    </w:p>
    <w:p w14:paraId="1154EC64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ACALL DELAY</w:t>
      </w:r>
    </w:p>
    <w:p w14:paraId="01FD7E2A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MOV P2,#0CH</w:t>
      </w:r>
    </w:p>
    <w:p w14:paraId="74DDCFD2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ACALL DELAY</w:t>
      </w:r>
    </w:p>
    <w:p w14:paraId="7C7A9ED4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MOV P2,#06H</w:t>
      </w:r>
    </w:p>
    <w:p w14:paraId="072C1F62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ACALL DELAY</w:t>
      </w:r>
    </w:p>
    <w:p w14:paraId="42BCA986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MOV P2,#03H</w:t>
      </w:r>
    </w:p>
    <w:p w14:paraId="5AC058FD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ACALL DELAY</w:t>
      </w:r>
    </w:p>
    <w:p w14:paraId="2022BD8D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SJMP UP</w:t>
      </w:r>
    </w:p>
    <w:p w14:paraId="6FCE8351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DELAY:MOV R4,#18</w:t>
      </w:r>
    </w:p>
    <w:p w14:paraId="6090A400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H1:MOV R3,#255</w:t>
      </w:r>
    </w:p>
    <w:p w14:paraId="27F06B4B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H2:DJNZ R3,H2</w:t>
      </w:r>
    </w:p>
    <w:p w14:paraId="4D50E72D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DJNZ R4,H1</w:t>
      </w:r>
    </w:p>
    <w:p w14:paraId="33C17567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RET</w:t>
      </w:r>
    </w:p>
    <w:p w14:paraId="642CBCD8" w14:textId="1FC1B1E8" w:rsid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END</w:t>
      </w:r>
    </w:p>
    <w:p w14:paraId="3914431D" w14:textId="18D7E42A" w:rsidR="00577A8D" w:rsidRDefault="00577A8D" w:rsidP="00577A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FB48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8A63B" w14:textId="34F991A8" w:rsidR="00577A8D" w:rsidRPr="00FB4887" w:rsidRDefault="00577A8D" w:rsidP="00577A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55BBA9" wp14:editId="5B625F21">
            <wp:extent cx="5731510" cy="2581910"/>
            <wp:effectExtent l="0" t="0" r="2540" b="8890"/>
            <wp:docPr id="2105509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09711" name="Picture 21055097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1B55" w14:textId="77777777" w:rsidR="00577A8D" w:rsidRDefault="00577A8D" w:rsidP="00577A8D">
      <w:pPr>
        <w:rPr>
          <w:b/>
          <w:bCs/>
          <w:sz w:val="40"/>
          <w:szCs w:val="40"/>
        </w:rPr>
      </w:pPr>
    </w:p>
    <w:p w14:paraId="7106B6A9" w14:textId="5A9FD916" w:rsidR="00577A8D" w:rsidRPr="00FB4887" w:rsidRDefault="00577A8D" w:rsidP="00577A8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B4887">
        <w:rPr>
          <w:rFonts w:ascii="Times New Roman" w:hAnsi="Times New Roman" w:cs="Times New Roman"/>
          <w:b/>
          <w:bCs/>
          <w:sz w:val="40"/>
          <w:szCs w:val="40"/>
        </w:rPr>
        <w:t xml:space="preserve">Experiment 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299A5CB2" w14:textId="66763B59" w:rsidR="00577A8D" w:rsidRPr="00FB4887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FB4887">
        <w:rPr>
          <w:rFonts w:ascii="Times New Roman" w:hAnsi="Times New Roman" w:cs="Times New Roman"/>
          <w:sz w:val="20"/>
          <w:szCs w:val="20"/>
        </w:rPr>
        <w:t xml:space="preserve"> </w:t>
      </w:r>
      <w:r w:rsidRPr="00577A8D">
        <w:rPr>
          <w:rFonts w:ascii="Times New Roman" w:hAnsi="Times New Roman" w:cs="Times New Roman"/>
          <w:sz w:val="24"/>
          <w:szCs w:val="24"/>
        </w:rPr>
        <w:t>7 Segment Display Using At89c51 Using Proteus</w:t>
      </w:r>
    </w:p>
    <w:p w14:paraId="21E2D057" w14:textId="77777777" w:rsidR="00577A8D" w:rsidRDefault="00577A8D" w:rsidP="00577A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887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4946028E" w14:textId="0143C14E" w:rsidR="00577A8D" w:rsidRPr="00577A8D" w:rsidRDefault="00577A8D" w:rsidP="00577A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 xml:space="preserve">To interface a 7-segment display with the AT89C51 microcontroller in Proteus. </w:t>
      </w:r>
    </w:p>
    <w:p w14:paraId="1DDCDC07" w14:textId="6B04220A" w:rsidR="00577A8D" w:rsidRPr="00577A8D" w:rsidRDefault="00577A8D" w:rsidP="00577A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 xml:space="preserve">To write a program to display numeric digits on the 7-segment display. </w:t>
      </w:r>
    </w:p>
    <w:p w14:paraId="1B6186E5" w14:textId="6DB860FA" w:rsidR="00577A8D" w:rsidRPr="00577A8D" w:rsidRDefault="00577A8D" w:rsidP="00577A8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To understand the working of LED display interfacing and digital output control using the AT89C51.</w:t>
      </w:r>
    </w:p>
    <w:p w14:paraId="3EF64ACC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FB4887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77A8D">
        <w:rPr>
          <w:rFonts w:ascii="Times New Roman" w:hAnsi="Times New Roman" w:cs="Times New Roman"/>
          <w:sz w:val="24"/>
          <w:szCs w:val="24"/>
        </w:rPr>
        <w:t>ORG 000H</w:t>
      </w:r>
    </w:p>
    <w:p w14:paraId="09A05824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UP:MOV P2,#0C0H</w:t>
      </w:r>
    </w:p>
    <w:p w14:paraId="6762235C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ACALL DELAY</w:t>
      </w:r>
    </w:p>
    <w:p w14:paraId="3AF368CC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MOV P2,#0F9H</w:t>
      </w:r>
    </w:p>
    <w:p w14:paraId="270834ED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ACALL DELAY</w:t>
      </w:r>
    </w:p>
    <w:p w14:paraId="00E32146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MOV P2,#0A4H</w:t>
      </w:r>
    </w:p>
    <w:p w14:paraId="24801E3F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ACALL DELAY</w:t>
      </w:r>
    </w:p>
    <w:p w14:paraId="621529FB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MOV P2,#0B0H</w:t>
      </w:r>
    </w:p>
    <w:p w14:paraId="60F87862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ACALL DELAY</w:t>
      </w:r>
    </w:p>
    <w:p w14:paraId="372F22DD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MOV P2,#99H</w:t>
      </w:r>
    </w:p>
    <w:p w14:paraId="26595B44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ACALL DELAY</w:t>
      </w:r>
    </w:p>
    <w:p w14:paraId="4D0F1785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MOV P2,#92H</w:t>
      </w:r>
    </w:p>
    <w:p w14:paraId="57061EA9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lastRenderedPageBreak/>
        <w:t>ACALL DELAY</w:t>
      </w:r>
    </w:p>
    <w:p w14:paraId="20D30EF7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MOV P2,#82H</w:t>
      </w:r>
    </w:p>
    <w:p w14:paraId="5BF1DDD7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ACALL DELAY</w:t>
      </w:r>
    </w:p>
    <w:p w14:paraId="68D85F37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MOV P2,#0F8H</w:t>
      </w:r>
    </w:p>
    <w:p w14:paraId="4FC9A037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ACALL DELAY</w:t>
      </w:r>
    </w:p>
    <w:p w14:paraId="051432A7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MOV P2, #80H</w:t>
      </w:r>
    </w:p>
    <w:p w14:paraId="72E7EDE2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ACALL DELAY</w:t>
      </w:r>
    </w:p>
    <w:p w14:paraId="469DE04D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MOV P2,#90H</w:t>
      </w:r>
    </w:p>
    <w:p w14:paraId="31B2C4B6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ACALL DELAY</w:t>
      </w:r>
    </w:p>
    <w:p w14:paraId="323152AF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DELAY: MOV R5,#10</w:t>
      </w:r>
    </w:p>
    <w:p w14:paraId="293DD1E0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H1:MOV R4,#180</w:t>
      </w:r>
    </w:p>
    <w:p w14:paraId="43A95119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H2:MOV R3,#255</w:t>
      </w:r>
    </w:p>
    <w:p w14:paraId="5198F3F0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H3:DJNZ R3,H3</w:t>
      </w:r>
    </w:p>
    <w:p w14:paraId="73D31F71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DJNZ R4,H2</w:t>
      </w:r>
    </w:p>
    <w:p w14:paraId="056A296A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DJNZ R5,H1</w:t>
      </w:r>
    </w:p>
    <w:p w14:paraId="54C3889F" w14:textId="77777777" w:rsidR="00577A8D" w:rsidRP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RET</w:t>
      </w:r>
    </w:p>
    <w:p w14:paraId="744E90C0" w14:textId="6C5D0FAE" w:rsidR="00577A8D" w:rsidRDefault="00577A8D" w:rsidP="00577A8D">
      <w:pPr>
        <w:rPr>
          <w:rFonts w:ascii="Times New Roman" w:hAnsi="Times New Roman" w:cs="Times New Roman"/>
          <w:sz w:val="24"/>
          <w:szCs w:val="24"/>
        </w:rPr>
      </w:pPr>
      <w:r w:rsidRPr="00577A8D">
        <w:rPr>
          <w:rFonts w:ascii="Times New Roman" w:hAnsi="Times New Roman" w:cs="Times New Roman"/>
          <w:sz w:val="24"/>
          <w:szCs w:val="24"/>
        </w:rPr>
        <w:t>END</w:t>
      </w:r>
    </w:p>
    <w:p w14:paraId="614CA067" w14:textId="66392605" w:rsidR="00577A8D" w:rsidRDefault="00577A8D" w:rsidP="00577A8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FB488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088780" w14:textId="5EE7DB2A" w:rsidR="00577A8D" w:rsidRPr="00FB4887" w:rsidRDefault="00577A8D" w:rsidP="00577A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CFB72A" wp14:editId="70054E20">
            <wp:extent cx="5731510" cy="2581910"/>
            <wp:effectExtent l="0" t="0" r="2540" b="8890"/>
            <wp:docPr id="15415440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44031" name="Picture 15415440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7E3D" w14:textId="77777777" w:rsidR="00577A8D" w:rsidRPr="00FB4887" w:rsidRDefault="00577A8D" w:rsidP="00FB4887">
      <w:pPr>
        <w:jc w:val="center"/>
        <w:rPr>
          <w:b/>
          <w:bCs/>
          <w:sz w:val="40"/>
          <w:szCs w:val="40"/>
        </w:rPr>
      </w:pPr>
    </w:p>
    <w:sectPr w:rsidR="00577A8D" w:rsidRPr="00FB4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9402E"/>
    <w:multiLevelType w:val="hybridMultilevel"/>
    <w:tmpl w:val="CFCA0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04A4B"/>
    <w:multiLevelType w:val="multilevel"/>
    <w:tmpl w:val="B4C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13256"/>
    <w:multiLevelType w:val="hybridMultilevel"/>
    <w:tmpl w:val="BA1EA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254E58"/>
    <w:multiLevelType w:val="hybridMultilevel"/>
    <w:tmpl w:val="7700B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004388">
    <w:abstractNumId w:val="1"/>
  </w:num>
  <w:num w:numId="2" w16cid:durableId="1183515011">
    <w:abstractNumId w:val="0"/>
  </w:num>
  <w:num w:numId="3" w16cid:durableId="232588906">
    <w:abstractNumId w:val="3"/>
  </w:num>
  <w:num w:numId="4" w16cid:durableId="1813330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87"/>
    <w:rsid w:val="00135CDC"/>
    <w:rsid w:val="00577A8D"/>
    <w:rsid w:val="00A733B8"/>
    <w:rsid w:val="00AD3EA5"/>
    <w:rsid w:val="00FB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5018"/>
  <w15:chartTrackingRefBased/>
  <w15:docId w15:val="{D465ADB1-B28F-478A-9DA8-E39A0DD9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gnaneswari tirumanyam</dc:creator>
  <cp:keywords/>
  <dc:description/>
  <cp:lastModifiedBy>gnaneswari tirumanyam</cp:lastModifiedBy>
  <cp:revision>1</cp:revision>
  <dcterms:created xsi:type="dcterms:W3CDTF">2026-07-30T05:41:00Z</dcterms:created>
  <dcterms:modified xsi:type="dcterms:W3CDTF">2026-07-30T05:56:00Z</dcterms:modified>
</cp:coreProperties>
</file>