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69" w:rsidRPr="00576669" w:rsidRDefault="004C0135" w:rsidP="00576669">
      <w:pPr>
        <w:spacing w:after="0" w:line="240" w:lineRule="auto"/>
        <w:jc w:val="center"/>
        <w:rPr>
          <w:rFonts w:ascii="Times New Roman" w:hAnsi="Times New Roman" w:cs="Times New Roman"/>
          <w:b/>
          <w:sz w:val="28"/>
          <w:szCs w:val="28"/>
          <w:u w:val="single"/>
        </w:rPr>
      </w:pPr>
      <w:r w:rsidRPr="00576669">
        <w:rPr>
          <w:rFonts w:ascii="Times New Roman" w:hAnsi="Times New Roman" w:cs="Times New Roman"/>
          <w:b/>
          <w:sz w:val="28"/>
          <w:szCs w:val="28"/>
          <w:u w:val="single"/>
        </w:rPr>
        <w:t>PRACTICAL 2</w:t>
      </w:r>
    </w:p>
    <w:p w:rsidR="00576669" w:rsidRDefault="00576669" w:rsidP="00576669">
      <w:pPr>
        <w:spacing w:after="0" w:line="240" w:lineRule="auto"/>
        <w:jc w:val="center"/>
        <w:rPr>
          <w:rFonts w:ascii="Times New Roman" w:hAnsi="Times New Roman" w:cs="Times New Roman"/>
          <w:b/>
          <w:sz w:val="32"/>
          <w:szCs w:val="32"/>
          <w:u w:val="single"/>
        </w:rPr>
      </w:pPr>
    </w:p>
    <w:p w:rsidR="00576669" w:rsidRPr="00576669" w:rsidRDefault="004C0135" w:rsidP="00576669">
      <w:pPr>
        <w:spacing w:after="0" w:line="240" w:lineRule="auto"/>
        <w:jc w:val="center"/>
        <w:rPr>
          <w:rFonts w:ascii="Times New Roman" w:hAnsi="Times New Roman" w:cs="Times New Roman"/>
          <w:b/>
          <w:sz w:val="32"/>
          <w:szCs w:val="32"/>
          <w:u w:val="single"/>
        </w:rPr>
      </w:pPr>
      <w:r w:rsidRPr="00576669">
        <w:rPr>
          <w:rFonts w:ascii="Times New Roman" w:hAnsi="Times New Roman" w:cs="Times New Roman"/>
          <w:b/>
          <w:sz w:val="32"/>
          <w:szCs w:val="32"/>
          <w:u w:val="single"/>
        </w:rPr>
        <w:t xml:space="preserve">Report </w:t>
      </w:r>
      <w:r w:rsidR="00576669" w:rsidRPr="00576669">
        <w:rPr>
          <w:rFonts w:ascii="Times New Roman" w:hAnsi="Times New Roman" w:cs="Times New Roman"/>
          <w:b/>
          <w:sz w:val="32"/>
          <w:szCs w:val="32"/>
          <w:u w:val="single"/>
        </w:rPr>
        <w:t>on various open source licenses</w:t>
      </w:r>
    </w:p>
    <w:p w:rsidR="004C0135" w:rsidRPr="00576669" w:rsidRDefault="00576669" w:rsidP="00576669">
      <w:pPr>
        <w:spacing w:after="0" w:line="240" w:lineRule="auto"/>
        <w:jc w:val="center"/>
        <w:rPr>
          <w:rFonts w:ascii="Times New Roman" w:hAnsi="Times New Roman" w:cs="Times New Roman"/>
          <w:b/>
          <w:sz w:val="28"/>
          <w:szCs w:val="28"/>
        </w:rPr>
      </w:pPr>
      <w:r w:rsidRPr="00576669">
        <w:rPr>
          <w:rFonts w:ascii="Times New Roman" w:hAnsi="Times New Roman" w:cs="Times New Roman"/>
          <w:sz w:val="36"/>
          <w:szCs w:val="36"/>
        </w:rPr>
        <w:t xml:space="preserve"> </w:t>
      </w:r>
      <w:r w:rsidR="004C0135" w:rsidRPr="00576669">
        <w:rPr>
          <w:rFonts w:ascii="Times New Roman" w:hAnsi="Times New Roman" w:cs="Times New Roman"/>
          <w:sz w:val="36"/>
          <w:szCs w:val="36"/>
        </w:rPr>
        <w:t xml:space="preserve"> </w:t>
      </w:r>
    </w:p>
    <w:p w:rsidR="004C0135" w:rsidRPr="00FD7E60" w:rsidRDefault="003515B7" w:rsidP="004C0135">
      <w:pPr>
        <w:spacing w:after="0" w:line="240" w:lineRule="auto"/>
        <w:jc w:val="center"/>
        <w:rPr>
          <w:rFonts w:ascii="Times New Roman" w:hAnsi="Times New Roman" w:cs="Times New Roman"/>
          <w:sz w:val="44"/>
          <w:szCs w:val="44"/>
          <w:u w:val="single"/>
        </w:rPr>
      </w:pPr>
      <w:r w:rsidRPr="00FD7E60">
        <w:rPr>
          <w:rFonts w:ascii="Times New Roman" w:hAnsi="Times New Roman" w:cs="Times New Roman"/>
          <w:noProof/>
          <w:sz w:val="48"/>
          <w:szCs w:val="48"/>
          <w:lang w:val="en-IN" w:eastAsia="en-IN"/>
        </w:rPr>
        <w:drawing>
          <wp:anchor distT="0" distB="0" distL="114300" distR="114300" simplePos="0" relativeHeight="251658240" behindDoc="1" locked="0" layoutInCell="1" allowOverlap="1" wp14:anchorId="1FEDA9EC" wp14:editId="7B9C89D7">
            <wp:simplePos x="0" y="0"/>
            <wp:positionH relativeFrom="margin">
              <wp:posOffset>4724400</wp:posOffset>
            </wp:positionH>
            <wp:positionV relativeFrom="paragraph">
              <wp:posOffset>37465</wp:posOffset>
            </wp:positionV>
            <wp:extent cx="1999814" cy="847725"/>
            <wp:effectExtent l="0" t="0" r="635" b="0"/>
            <wp:wrapTight wrapText="bothSides">
              <wp:wrapPolygon edited="0">
                <wp:start x="0" y="0"/>
                <wp:lineTo x="0" y="20872"/>
                <wp:lineTo x="21401" y="20872"/>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999814" cy="847725"/>
                    </a:xfrm>
                    <a:prstGeom prst="rect">
                      <a:avLst/>
                    </a:prstGeom>
                  </pic:spPr>
                </pic:pic>
              </a:graphicData>
            </a:graphic>
          </wp:anchor>
        </w:drawing>
      </w:r>
    </w:p>
    <w:p w:rsidR="003515B7" w:rsidRPr="00576669" w:rsidRDefault="007650AC" w:rsidP="003515B7">
      <w:pPr>
        <w:spacing w:after="0" w:line="240" w:lineRule="auto"/>
        <w:jc w:val="center"/>
        <w:rPr>
          <w:rFonts w:ascii="Times New Roman" w:hAnsi="Times New Roman" w:cs="Times New Roman"/>
          <w:b/>
          <w:sz w:val="40"/>
          <w:szCs w:val="40"/>
          <w:u w:val="single"/>
        </w:rPr>
      </w:pPr>
      <w:r w:rsidRPr="00576669">
        <w:rPr>
          <w:rFonts w:ascii="Times New Roman" w:hAnsi="Times New Roman" w:cs="Times New Roman"/>
          <w:b/>
          <w:sz w:val="40"/>
          <w:szCs w:val="40"/>
        </w:rPr>
        <w:t xml:space="preserve">           </w:t>
      </w:r>
      <w:r w:rsidR="00576669">
        <w:rPr>
          <w:rFonts w:ascii="Times New Roman" w:hAnsi="Times New Roman" w:cs="Times New Roman"/>
          <w:b/>
          <w:sz w:val="40"/>
          <w:szCs w:val="40"/>
        </w:rPr>
        <w:t xml:space="preserve">   </w:t>
      </w:r>
      <w:r w:rsidRPr="00576669">
        <w:rPr>
          <w:rFonts w:ascii="Times New Roman" w:hAnsi="Times New Roman" w:cs="Times New Roman"/>
          <w:b/>
          <w:sz w:val="40"/>
          <w:szCs w:val="40"/>
        </w:rPr>
        <w:t xml:space="preserve"> </w:t>
      </w:r>
      <w:r w:rsidR="003515B7" w:rsidRPr="00576669">
        <w:rPr>
          <w:rFonts w:ascii="Times New Roman" w:hAnsi="Times New Roman" w:cs="Times New Roman"/>
          <w:b/>
          <w:sz w:val="40"/>
          <w:szCs w:val="40"/>
          <w:u w:val="single"/>
        </w:rPr>
        <w:t xml:space="preserve">APACHE          </w:t>
      </w:r>
    </w:p>
    <w:p w:rsidR="003515B7" w:rsidRPr="00FD7E60" w:rsidRDefault="003515B7" w:rsidP="003515B7">
      <w:pPr>
        <w:spacing w:after="0" w:line="240" w:lineRule="auto"/>
        <w:jc w:val="center"/>
        <w:rPr>
          <w:rFonts w:ascii="Times New Roman" w:hAnsi="Times New Roman" w:cs="Times New Roman"/>
          <w:sz w:val="24"/>
          <w:szCs w:val="24"/>
          <w:u w:val="single"/>
        </w:rPr>
      </w:pPr>
    </w:p>
    <w:p w:rsidR="003515B7" w:rsidRPr="00FD7E60" w:rsidRDefault="003515B7" w:rsidP="003515B7">
      <w:pPr>
        <w:spacing w:after="0" w:line="240" w:lineRule="auto"/>
        <w:jc w:val="center"/>
        <w:rPr>
          <w:rFonts w:ascii="Times New Roman" w:hAnsi="Times New Roman" w:cs="Times New Roman"/>
          <w:sz w:val="24"/>
          <w:szCs w:val="24"/>
          <w:u w:val="single"/>
        </w:rPr>
      </w:pPr>
    </w:p>
    <w:p w:rsidR="008E2D15" w:rsidRPr="00FD7E60" w:rsidRDefault="003515B7" w:rsidP="003515B7">
      <w:pPr>
        <w:spacing w:after="0" w:line="240" w:lineRule="auto"/>
        <w:rPr>
          <w:rFonts w:ascii="Times New Roman" w:hAnsi="Times New Roman" w:cs="Times New Roman"/>
          <w:b/>
          <w:color w:val="4D5156"/>
          <w:sz w:val="21"/>
          <w:szCs w:val="21"/>
          <w:shd w:val="clear" w:color="auto" w:fill="FFFFFF"/>
        </w:rPr>
      </w:pPr>
      <w:r w:rsidRPr="00FD7E60">
        <w:rPr>
          <w:rFonts w:ascii="Times New Roman" w:hAnsi="Times New Roman" w:cs="Times New Roman"/>
          <w:b/>
          <w:color w:val="4D5156"/>
          <w:sz w:val="21"/>
          <w:szCs w:val="21"/>
          <w:shd w:val="clear" w:color="auto" w:fill="FFFFFF"/>
        </w:rPr>
        <w:t xml:space="preserve">           </w:t>
      </w:r>
    </w:p>
    <w:p w:rsidR="003515B7" w:rsidRPr="00C67A4B" w:rsidRDefault="003515B7" w:rsidP="003515B7">
      <w:pPr>
        <w:spacing w:after="0" w:line="240" w:lineRule="auto"/>
        <w:rPr>
          <w:rFonts w:ascii="Times New Roman" w:hAnsi="Times New Roman" w:cs="Times New Roman"/>
          <w:b/>
          <w:color w:val="000000" w:themeColor="text1"/>
          <w:sz w:val="24"/>
          <w:szCs w:val="24"/>
          <w:shd w:val="clear" w:color="auto" w:fill="FFFFFF"/>
        </w:rPr>
      </w:pPr>
      <w:r w:rsidRPr="00C67A4B">
        <w:rPr>
          <w:rFonts w:ascii="Times New Roman" w:hAnsi="Times New Roman" w:cs="Times New Roman"/>
          <w:b/>
          <w:color w:val="000000" w:themeColor="text1"/>
          <w:sz w:val="24"/>
          <w:szCs w:val="24"/>
          <w:shd w:val="clear" w:color="auto" w:fill="FFFFFF"/>
        </w:rPr>
        <w:t>The Apache License is a permissive free software license written by the Apache Software Foundation. It allows users to use the software for any purpose, to distribute it, to modify it, and to distribute modified versions of the software under the terms of the license, without concern for royalties</w:t>
      </w:r>
    </w:p>
    <w:p w:rsidR="003515B7" w:rsidRPr="00FD7E60" w:rsidRDefault="003515B7" w:rsidP="003515B7">
      <w:pPr>
        <w:spacing w:after="0" w:line="240" w:lineRule="auto"/>
        <w:rPr>
          <w:rFonts w:ascii="Times New Roman" w:hAnsi="Times New Roman" w:cs="Times New Roman"/>
          <w:color w:val="4D5156"/>
          <w:sz w:val="21"/>
          <w:szCs w:val="21"/>
          <w:shd w:val="clear" w:color="auto" w:fill="FFFFFF"/>
        </w:rPr>
      </w:pPr>
    </w:p>
    <w:p w:rsidR="007650AC" w:rsidRDefault="007650AC" w:rsidP="007650AC">
      <w:pPr>
        <w:spacing w:after="0" w:line="240" w:lineRule="auto"/>
        <w:rPr>
          <w:rFonts w:ascii="Times New Roman" w:hAnsi="Times New Roman" w:cs="Times New Roman"/>
          <w:sz w:val="24"/>
          <w:szCs w:val="24"/>
          <w:u w:val="single"/>
        </w:rPr>
      </w:pPr>
    </w:p>
    <w:p w:rsidR="008E2D15" w:rsidRPr="007650AC" w:rsidRDefault="00C67A4B" w:rsidP="007650AC">
      <w:pPr>
        <w:spacing w:after="0" w:line="240" w:lineRule="auto"/>
        <w:rPr>
          <w:rFonts w:ascii="Times New Roman" w:hAnsi="Times New Roman" w:cs="Times New Roman"/>
          <w:b/>
          <w:sz w:val="36"/>
          <w:szCs w:val="36"/>
        </w:rPr>
      </w:pPr>
      <w:r>
        <w:rPr>
          <w:rFonts w:ascii="Times New Roman" w:hAnsi="Times New Roman" w:cs="Times New Roman"/>
          <w:b/>
          <w:sz w:val="28"/>
          <w:szCs w:val="28"/>
        </w:rPr>
        <w:t>History of license</w:t>
      </w:r>
      <w:r w:rsidR="007650AC">
        <w:rPr>
          <w:rFonts w:ascii="Times New Roman" w:hAnsi="Times New Roman" w:cs="Times New Roman"/>
          <w:b/>
          <w:sz w:val="36"/>
          <w:szCs w:val="36"/>
        </w:rPr>
        <w:t>:</w:t>
      </w:r>
    </w:p>
    <w:p w:rsidR="00182A7E" w:rsidRPr="00FD7E60" w:rsidRDefault="00182A7E" w:rsidP="00182A7E">
      <w:pPr>
        <w:pStyle w:val="ListParagraph"/>
        <w:spacing w:after="0" w:line="240" w:lineRule="auto"/>
        <w:rPr>
          <w:rFonts w:ascii="Times New Roman" w:hAnsi="Times New Roman" w:cs="Times New Roman"/>
          <w:b/>
          <w:sz w:val="24"/>
          <w:szCs w:val="24"/>
        </w:rPr>
      </w:pPr>
    </w:p>
    <w:p w:rsidR="004C0135" w:rsidRPr="00C67A4B" w:rsidRDefault="008E2D15" w:rsidP="003515B7">
      <w:pPr>
        <w:spacing w:after="0" w:line="240" w:lineRule="auto"/>
        <w:rPr>
          <w:rFonts w:ascii="Times New Roman" w:hAnsi="Times New Roman" w:cs="Times New Roman"/>
          <w:color w:val="202122"/>
          <w:sz w:val="24"/>
          <w:szCs w:val="24"/>
          <w:shd w:val="clear" w:color="auto" w:fill="FFFFFF"/>
        </w:rPr>
      </w:pPr>
      <w:r w:rsidRPr="00C67A4B">
        <w:rPr>
          <w:rFonts w:ascii="Times New Roman" w:hAnsi="Times New Roman" w:cs="Times New Roman"/>
          <w:color w:val="202122"/>
          <w:sz w:val="24"/>
          <w:szCs w:val="24"/>
          <w:shd w:val="clear" w:color="auto" w:fill="FFFFFF"/>
        </w:rPr>
        <w:t xml:space="preserve"> T</w:t>
      </w:r>
      <w:r w:rsidR="003515B7" w:rsidRPr="00C67A4B">
        <w:rPr>
          <w:rFonts w:ascii="Times New Roman" w:hAnsi="Times New Roman" w:cs="Times New Roman"/>
          <w:color w:val="202122"/>
          <w:sz w:val="24"/>
          <w:szCs w:val="24"/>
          <w:shd w:val="clear" w:color="auto" w:fill="FFFFFF"/>
        </w:rPr>
        <w:t>he Apache Group (later the Apache Software Foundation) released successive versions of </w:t>
      </w:r>
      <w:r w:rsidR="00801AFF" w:rsidRPr="00C67A4B">
        <w:rPr>
          <w:rFonts w:ascii="Times New Roman" w:hAnsi="Times New Roman" w:cs="Times New Roman"/>
          <w:sz w:val="24"/>
          <w:szCs w:val="24"/>
          <w:shd w:val="clear" w:color="auto" w:fill="FFFFFF"/>
        </w:rPr>
        <w:t xml:space="preserve">their well-known httpd </w:t>
      </w:r>
      <w:r w:rsidR="003515B7" w:rsidRPr="00C67A4B">
        <w:rPr>
          <w:rFonts w:ascii="Times New Roman" w:hAnsi="Times New Roman" w:cs="Times New Roman"/>
          <w:sz w:val="24"/>
          <w:szCs w:val="24"/>
          <w:shd w:val="clear" w:color="auto" w:fill="FFFFFF"/>
        </w:rPr>
        <w:t>server</w:t>
      </w:r>
      <w:r w:rsidR="003515B7" w:rsidRPr="00C67A4B">
        <w:rPr>
          <w:rFonts w:ascii="Times New Roman" w:hAnsi="Times New Roman" w:cs="Times New Roman"/>
          <w:color w:val="202122"/>
          <w:sz w:val="24"/>
          <w:szCs w:val="24"/>
          <w:shd w:val="clear" w:color="auto" w:fill="FFFFFF"/>
        </w:rPr>
        <w:t>. Their initial license was essentially the same as the old 4-clause </w:t>
      </w:r>
      <w:r w:rsidR="003515B7" w:rsidRPr="00C67A4B">
        <w:rPr>
          <w:rFonts w:ascii="Times New Roman" w:hAnsi="Times New Roman" w:cs="Times New Roman"/>
          <w:sz w:val="24"/>
          <w:szCs w:val="24"/>
          <w:shd w:val="clear" w:color="auto" w:fill="FFFFFF"/>
        </w:rPr>
        <w:t>BSD license</w:t>
      </w:r>
      <w:r w:rsidR="003515B7" w:rsidRPr="00C67A4B">
        <w:rPr>
          <w:rFonts w:ascii="Times New Roman" w:hAnsi="Times New Roman" w:cs="Times New Roman"/>
          <w:color w:val="202122"/>
          <w:sz w:val="24"/>
          <w:szCs w:val="24"/>
          <w:shd w:val="clear" w:color="auto" w:fill="FFFFFF"/>
        </w:rPr>
        <w:t>, with only the names of the organizations changed.</w:t>
      </w:r>
    </w:p>
    <w:p w:rsidR="008E2D15" w:rsidRPr="00C67A4B" w:rsidRDefault="008E2D15" w:rsidP="003515B7">
      <w:pPr>
        <w:spacing w:after="0" w:line="240" w:lineRule="auto"/>
        <w:rPr>
          <w:rFonts w:ascii="Times New Roman" w:hAnsi="Times New Roman" w:cs="Times New Roman"/>
          <w:color w:val="202122"/>
          <w:sz w:val="24"/>
          <w:szCs w:val="24"/>
          <w:shd w:val="clear" w:color="auto" w:fill="FFFFFF"/>
        </w:rPr>
      </w:pPr>
      <w:r w:rsidRPr="00C67A4B">
        <w:rPr>
          <w:rFonts w:ascii="Times New Roman" w:hAnsi="Times New Roman" w:cs="Times New Roman"/>
          <w:color w:val="202122"/>
          <w:sz w:val="24"/>
          <w:szCs w:val="24"/>
          <w:shd w:val="clear" w:color="auto" w:fill="FFFFFF"/>
        </w:rPr>
        <w:t>In July 1999, Berkeley accepted the argument put to it by the Free Software Foundation and retired their </w:t>
      </w:r>
      <w:r w:rsidRPr="00C67A4B">
        <w:rPr>
          <w:rFonts w:ascii="Times New Roman" w:hAnsi="Times New Roman" w:cs="Times New Roman"/>
          <w:i/>
          <w:iCs/>
          <w:color w:val="202122"/>
          <w:sz w:val="24"/>
          <w:szCs w:val="24"/>
          <w:shd w:val="clear" w:color="auto" w:fill="FFFFFF"/>
        </w:rPr>
        <w:t>advertising clause</w:t>
      </w:r>
      <w:r w:rsidRPr="00C67A4B">
        <w:rPr>
          <w:rFonts w:ascii="Times New Roman" w:hAnsi="Times New Roman" w:cs="Times New Roman"/>
          <w:color w:val="202122"/>
          <w:sz w:val="24"/>
          <w:szCs w:val="24"/>
          <w:shd w:val="clear" w:color="auto" w:fill="FFFFFF"/>
        </w:rPr>
        <w:t> (clause 3) to form the new 3-clause BSD license. In 2000, Apache did likewise and created the Apache License 1.1, in which derived products are no longer required to include attribution in their advertising materials, only in their documentation.</w:t>
      </w:r>
    </w:p>
    <w:p w:rsidR="004C0135" w:rsidRPr="00C67A4B" w:rsidRDefault="008E2D15" w:rsidP="00801AFF">
      <w:pPr>
        <w:spacing w:after="0" w:line="240" w:lineRule="auto"/>
        <w:rPr>
          <w:rFonts w:ascii="Times New Roman" w:hAnsi="Times New Roman" w:cs="Times New Roman"/>
          <w:color w:val="202122"/>
          <w:sz w:val="24"/>
          <w:szCs w:val="24"/>
          <w:shd w:val="clear" w:color="auto" w:fill="FFFFFF"/>
        </w:rPr>
      </w:pPr>
      <w:r w:rsidRPr="00C67A4B">
        <w:rPr>
          <w:rFonts w:ascii="Times New Roman" w:hAnsi="Times New Roman" w:cs="Times New Roman"/>
          <w:color w:val="202122"/>
          <w:sz w:val="24"/>
          <w:szCs w:val="24"/>
          <w:shd w:val="clear" w:color="auto" w:fill="FFFFFF"/>
        </w:rPr>
        <w:t>In January 2004, ASF decided to depart from the BSD model and produced the Apache License 2.0.</w:t>
      </w:r>
    </w:p>
    <w:p w:rsidR="007650AC" w:rsidRPr="00C67A4B" w:rsidRDefault="007650AC" w:rsidP="007650AC">
      <w:pPr>
        <w:spacing w:after="0" w:line="240" w:lineRule="auto"/>
        <w:rPr>
          <w:rFonts w:ascii="Times New Roman" w:hAnsi="Times New Roman" w:cs="Times New Roman"/>
          <w:color w:val="202122"/>
          <w:sz w:val="24"/>
          <w:szCs w:val="24"/>
          <w:shd w:val="clear" w:color="auto" w:fill="FFFFFF"/>
        </w:rPr>
      </w:pPr>
    </w:p>
    <w:p w:rsidR="008E2D15" w:rsidRPr="007650AC" w:rsidRDefault="004C0135" w:rsidP="007650AC">
      <w:pPr>
        <w:spacing w:after="0" w:line="240" w:lineRule="auto"/>
        <w:rPr>
          <w:rFonts w:ascii="Times New Roman" w:hAnsi="Times New Roman" w:cs="Times New Roman"/>
          <w:b/>
          <w:sz w:val="28"/>
          <w:szCs w:val="28"/>
        </w:rPr>
      </w:pPr>
      <w:r w:rsidRPr="007650AC">
        <w:rPr>
          <w:rFonts w:ascii="Times New Roman" w:hAnsi="Times New Roman" w:cs="Times New Roman"/>
          <w:b/>
          <w:sz w:val="28"/>
          <w:szCs w:val="28"/>
        </w:rPr>
        <w:t>Idea</w:t>
      </w:r>
      <w:r w:rsidR="008E2D15" w:rsidRPr="007650AC">
        <w:rPr>
          <w:rFonts w:ascii="Times New Roman" w:hAnsi="Times New Roman" w:cs="Times New Roman"/>
          <w:b/>
          <w:sz w:val="28"/>
          <w:szCs w:val="28"/>
        </w:rPr>
        <w:t>:</w:t>
      </w:r>
    </w:p>
    <w:p w:rsidR="00182A7E" w:rsidRPr="00FD7E60" w:rsidRDefault="00182A7E" w:rsidP="00182A7E">
      <w:pPr>
        <w:spacing w:after="0" w:line="240" w:lineRule="auto"/>
        <w:rPr>
          <w:rFonts w:ascii="Times New Roman" w:hAnsi="Times New Roman" w:cs="Times New Roman"/>
          <w:b/>
          <w:sz w:val="28"/>
          <w:szCs w:val="28"/>
        </w:rPr>
      </w:pPr>
    </w:p>
    <w:p w:rsidR="009C2BB3" w:rsidRPr="00C67A4B" w:rsidRDefault="009C2BB3" w:rsidP="009C2BB3">
      <w:pPr>
        <w:spacing w:after="0" w:line="240" w:lineRule="auto"/>
        <w:rPr>
          <w:rFonts w:ascii="Times New Roman" w:hAnsi="Times New Roman" w:cs="Times New Roman"/>
          <w:sz w:val="24"/>
          <w:szCs w:val="24"/>
        </w:rPr>
      </w:pPr>
      <w:r w:rsidRPr="00C67A4B">
        <w:rPr>
          <w:rFonts w:ascii="Times New Roman" w:hAnsi="Times New Roman" w:cs="Times New Roman"/>
          <w:sz w:val="24"/>
          <w:szCs w:val="24"/>
        </w:rPr>
        <w:t>The idea of apache license was founded</w:t>
      </w:r>
      <w:r w:rsidR="00411A00" w:rsidRPr="00C67A4B">
        <w:rPr>
          <w:rFonts w:ascii="Times New Roman" w:hAnsi="Times New Roman" w:cs="Times New Roman"/>
          <w:sz w:val="24"/>
          <w:szCs w:val="24"/>
        </w:rPr>
        <w:t xml:space="preserve"> by</w:t>
      </w:r>
      <w:r w:rsidR="00E3283B" w:rsidRPr="00C67A4B">
        <w:rPr>
          <w:rFonts w:ascii="Times New Roman" w:hAnsi="Times New Roman" w:cs="Times New Roman"/>
          <w:sz w:val="24"/>
          <w:szCs w:val="24"/>
        </w:rPr>
        <w:t xml:space="preserve"> </w:t>
      </w:r>
      <w:r w:rsidR="00411A00" w:rsidRPr="00C67A4B">
        <w:rPr>
          <w:rFonts w:ascii="Times New Roman" w:hAnsi="Times New Roman" w:cs="Times New Roman"/>
          <w:sz w:val="24"/>
          <w:szCs w:val="24"/>
        </w:rPr>
        <w:t>Apache Software Foundation.</w:t>
      </w:r>
    </w:p>
    <w:p w:rsidR="009C2BB3" w:rsidRPr="00C67A4B" w:rsidRDefault="00182A7E" w:rsidP="009C2BB3">
      <w:pPr>
        <w:spacing w:after="0" w:line="240" w:lineRule="auto"/>
        <w:rPr>
          <w:rFonts w:ascii="Times New Roman" w:hAnsi="Times New Roman" w:cs="Times New Roman"/>
          <w:color w:val="222222"/>
          <w:sz w:val="24"/>
          <w:szCs w:val="24"/>
          <w:shd w:val="clear" w:color="auto" w:fill="FFFFFF"/>
        </w:rPr>
      </w:pPr>
      <w:r w:rsidRPr="00C67A4B">
        <w:rPr>
          <w:rFonts w:ascii="Times New Roman" w:hAnsi="Times New Roman" w:cs="Times New Roman"/>
          <w:color w:val="222222"/>
          <w:sz w:val="24"/>
          <w:szCs w:val="24"/>
          <w:shd w:val="clear" w:color="auto" w:fill="FFFFFF"/>
        </w:rPr>
        <w:t>The </w:t>
      </w:r>
      <w:r w:rsidRPr="00C67A4B">
        <w:rPr>
          <w:rFonts w:ascii="Times New Roman" w:hAnsi="Times New Roman" w:cs="Times New Roman"/>
          <w:b/>
          <w:bCs/>
          <w:color w:val="222222"/>
          <w:sz w:val="24"/>
          <w:szCs w:val="24"/>
          <w:shd w:val="clear" w:color="auto" w:fill="FFFFFF"/>
        </w:rPr>
        <w:t>Apache License</w:t>
      </w:r>
      <w:r w:rsidRPr="00C67A4B">
        <w:rPr>
          <w:rFonts w:ascii="Times New Roman" w:hAnsi="Times New Roman" w:cs="Times New Roman"/>
          <w:color w:val="222222"/>
          <w:sz w:val="24"/>
          <w:szCs w:val="24"/>
          <w:shd w:val="clear" w:color="auto" w:fill="FFFFFF"/>
        </w:rPr>
        <w:t> is an open source software </w:t>
      </w:r>
      <w:r w:rsidRPr="00C67A4B">
        <w:rPr>
          <w:rFonts w:ascii="Times New Roman" w:hAnsi="Times New Roman" w:cs="Times New Roman"/>
          <w:b/>
          <w:bCs/>
          <w:color w:val="222222"/>
          <w:sz w:val="24"/>
          <w:szCs w:val="24"/>
          <w:shd w:val="clear" w:color="auto" w:fill="FFFFFF"/>
        </w:rPr>
        <w:t>license</w:t>
      </w:r>
      <w:r w:rsidR="00604190" w:rsidRPr="00C67A4B">
        <w:rPr>
          <w:rFonts w:ascii="Times New Roman" w:hAnsi="Times New Roman" w:cs="Times New Roman"/>
          <w:color w:val="222222"/>
          <w:sz w:val="24"/>
          <w:szCs w:val="24"/>
          <w:shd w:val="clear" w:color="auto" w:fill="FFFFFF"/>
        </w:rPr>
        <w:t xml:space="preserve"> released by </w:t>
      </w:r>
      <w:r w:rsidR="00604190" w:rsidRPr="00C67A4B">
        <w:rPr>
          <w:rFonts w:ascii="Times New Roman" w:hAnsi="Times New Roman" w:cs="Times New Roman"/>
          <w:bCs/>
          <w:color w:val="222222"/>
          <w:sz w:val="24"/>
          <w:szCs w:val="24"/>
          <w:shd w:val="clear" w:color="auto" w:fill="FFFFFF"/>
        </w:rPr>
        <w:t>Apache</w:t>
      </w:r>
      <w:r w:rsidRPr="00C67A4B">
        <w:rPr>
          <w:rFonts w:ascii="Times New Roman" w:hAnsi="Times New Roman" w:cs="Times New Roman"/>
          <w:color w:val="222222"/>
          <w:sz w:val="24"/>
          <w:szCs w:val="24"/>
          <w:shd w:val="clear" w:color="auto" w:fill="FFFFFF"/>
        </w:rPr>
        <w:t> Software Foundation (ASF). It's a popular and widely deployed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xml:space="preserve"> backed by a strong community. </w:t>
      </w:r>
    </w:p>
    <w:p w:rsidR="00182A7E" w:rsidRPr="00C67A4B" w:rsidRDefault="00182A7E" w:rsidP="009C2BB3">
      <w:pPr>
        <w:spacing w:after="0" w:line="240" w:lineRule="auto"/>
        <w:rPr>
          <w:rFonts w:ascii="Times New Roman" w:hAnsi="Times New Roman" w:cs="Times New Roman"/>
          <w:color w:val="222222"/>
          <w:sz w:val="24"/>
          <w:szCs w:val="24"/>
          <w:shd w:val="clear" w:color="auto" w:fill="FFFFFF"/>
        </w:rPr>
      </w:pPr>
      <w:r w:rsidRPr="00C67A4B">
        <w:rPr>
          <w:rFonts w:ascii="Times New Roman" w:hAnsi="Times New Roman" w:cs="Times New Roman"/>
          <w:color w:val="222222"/>
          <w:sz w:val="24"/>
          <w:szCs w:val="24"/>
          <w:shd w:val="clear" w:color="auto" w:fill="FFFFFF"/>
        </w:rPr>
        <w:t>The stated goals </w:t>
      </w:r>
      <w:r w:rsidRPr="00C67A4B">
        <w:rPr>
          <w:rFonts w:ascii="Times New Roman" w:hAnsi="Times New Roman" w:cs="Times New Roman"/>
          <w:b/>
          <w:bCs/>
          <w:color w:val="222222"/>
          <w:sz w:val="24"/>
          <w:szCs w:val="24"/>
          <w:shd w:val="clear" w:color="auto" w:fill="FFFFFF"/>
        </w:rPr>
        <w:t>of</w:t>
      </w:r>
      <w:r w:rsidRPr="00C67A4B">
        <w:rPr>
          <w:rFonts w:ascii="Times New Roman" w:hAnsi="Times New Roman" w:cs="Times New Roman"/>
          <w:color w:val="222222"/>
          <w:sz w:val="24"/>
          <w:szCs w:val="24"/>
          <w:shd w:val="clear" w:color="auto" w:fill="FFFFFF"/>
        </w:rPr>
        <w:t> the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included making it easier </w:t>
      </w:r>
      <w:r w:rsidRPr="00C67A4B">
        <w:rPr>
          <w:rFonts w:ascii="Times New Roman" w:hAnsi="Times New Roman" w:cs="Times New Roman"/>
          <w:b/>
          <w:bCs/>
          <w:color w:val="222222"/>
          <w:sz w:val="24"/>
          <w:szCs w:val="24"/>
          <w:shd w:val="clear" w:color="auto" w:fill="FFFFFF"/>
        </w:rPr>
        <w:t>for</w:t>
      </w:r>
      <w:r w:rsidRPr="00C67A4B">
        <w:rPr>
          <w:rFonts w:ascii="Times New Roman" w:hAnsi="Times New Roman" w:cs="Times New Roman"/>
          <w:color w:val="222222"/>
          <w:sz w:val="24"/>
          <w:szCs w:val="24"/>
          <w:shd w:val="clear" w:color="auto" w:fill="FFFFFF"/>
        </w:rPr>
        <w:t> non-ASF projects to use, improving compatibility with GPL-based software, allowing the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to be included by reference instead </w:t>
      </w:r>
      <w:r w:rsidRPr="00C67A4B">
        <w:rPr>
          <w:rFonts w:ascii="Times New Roman" w:hAnsi="Times New Roman" w:cs="Times New Roman"/>
          <w:b/>
          <w:bCs/>
          <w:color w:val="222222"/>
          <w:sz w:val="24"/>
          <w:szCs w:val="24"/>
          <w:shd w:val="clear" w:color="auto" w:fill="FFFFFF"/>
        </w:rPr>
        <w:t>of</w:t>
      </w:r>
      <w:r w:rsidRPr="00C67A4B">
        <w:rPr>
          <w:rFonts w:ascii="Times New Roman" w:hAnsi="Times New Roman" w:cs="Times New Roman"/>
          <w:color w:val="222222"/>
          <w:sz w:val="24"/>
          <w:szCs w:val="24"/>
          <w:shd w:val="clear" w:color="auto" w:fill="FFFFFF"/>
        </w:rPr>
        <w:t> listed </w:t>
      </w:r>
      <w:r w:rsidRPr="00C67A4B">
        <w:rPr>
          <w:rFonts w:ascii="Times New Roman" w:hAnsi="Times New Roman" w:cs="Times New Roman"/>
          <w:b/>
          <w:bCs/>
          <w:color w:val="222222"/>
          <w:sz w:val="24"/>
          <w:szCs w:val="24"/>
          <w:shd w:val="clear" w:color="auto" w:fill="FFFFFF"/>
        </w:rPr>
        <w:t>in</w:t>
      </w:r>
      <w:r w:rsidRPr="00C67A4B">
        <w:rPr>
          <w:rFonts w:ascii="Times New Roman" w:hAnsi="Times New Roman" w:cs="Times New Roman"/>
          <w:color w:val="222222"/>
          <w:sz w:val="24"/>
          <w:szCs w:val="24"/>
          <w:shd w:val="clear" w:color="auto" w:fill="FFFFFF"/>
        </w:rPr>
        <w:t> every file, clarifying the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on contributions, and requiring a patent </w:t>
      </w:r>
      <w:r w:rsidRPr="00C67A4B">
        <w:rPr>
          <w:rFonts w:ascii="Times New Roman" w:hAnsi="Times New Roman" w:cs="Times New Roman"/>
          <w:b/>
          <w:bCs/>
          <w:color w:val="222222"/>
          <w:sz w:val="24"/>
          <w:szCs w:val="24"/>
          <w:shd w:val="clear" w:color="auto" w:fill="FFFFFF"/>
        </w:rPr>
        <w:t>license</w:t>
      </w:r>
      <w:r w:rsidR="0036014F" w:rsidRPr="00C67A4B">
        <w:rPr>
          <w:rFonts w:ascii="Times New Roman" w:hAnsi="Times New Roman" w:cs="Times New Roman"/>
          <w:color w:val="222222"/>
          <w:sz w:val="24"/>
          <w:szCs w:val="24"/>
          <w:shd w:val="clear" w:color="auto" w:fill="FFFFFF"/>
        </w:rPr>
        <w:t> on contributions that necessary infringe a contributor’s own patents.</w:t>
      </w:r>
    </w:p>
    <w:p w:rsidR="0036014F" w:rsidRPr="00C67A4B" w:rsidRDefault="0036014F" w:rsidP="0036014F">
      <w:pPr>
        <w:spacing w:after="0" w:line="240" w:lineRule="auto"/>
        <w:rPr>
          <w:rFonts w:ascii="Times New Roman" w:hAnsi="Times New Roman" w:cs="Times New Roman"/>
          <w:color w:val="222222"/>
          <w:sz w:val="24"/>
          <w:szCs w:val="24"/>
          <w:shd w:val="clear" w:color="auto" w:fill="FFFFFF"/>
        </w:rPr>
      </w:pPr>
    </w:p>
    <w:p w:rsidR="00801AFF" w:rsidRPr="00FD7E60" w:rsidRDefault="00801AFF" w:rsidP="0036014F">
      <w:pPr>
        <w:spacing w:after="0" w:line="240" w:lineRule="auto"/>
        <w:rPr>
          <w:rFonts w:ascii="Times New Roman" w:hAnsi="Times New Roman" w:cs="Times New Roman"/>
          <w:color w:val="222222"/>
          <w:shd w:val="clear" w:color="auto" w:fill="FFFFFF"/>
        </w:rPr>
      </w:pPr>
    </w:p>
    <w:p w:rsidR="00801AFF" w:rsidRPr="00FD7E60" w:rsidRDefault="00801AFF" w:rsidP="0036014F">
      <w:pPr>
        <w:spacing w:after="0" w:line="240" w:lineRule="auto"/>
        <w:rPr>
          <w:rFonts w:ascii="Times New Roman" w:hAnsi="Times New Roman" w:cs="Times New Roman"/>
          <w:color w:val="222222"/>
          <w:shd w:val="clear" w:color="auto" w:fill="FFFFFF"/>
        </w:rPr>
      </w:pPr>
    </w:p>
    <w:p w:rsidR="00801AFF" w:rsidRDefault="00801AFF" w:rsidP="0036014F">
      <w:pPr>
        <w:spacing w:after="0" w:line="240" w:lineRule="auto"/>
        <w:rPr>
          <w:rFonts w:ascii="Times New Roman" w:hAnsi="Times New Roman" w:cs="Times New Roman"/>
          <w:color w:val="222222"/>
          <w:shd w:val="clear" w:color="auto" w:fill="FFFFFF"/>
        </w:rPr>
      </w:pPr>
    </w:p>
    <w:p w:rsidR="00411A00" w:rsidRPr="007650AC" w:rsidRDefault="004C0135" w:rsidP="007650AC">
      <w:pPr>
        <w:spacing w:after="0" w:line="240" w:lineRule="auto"/>
        <w:rPr>
          <w:rFonts w:ascii="Times New Roman" w:hAnsi="Times New Roman" w:cs="Times New Roman"/>
          <w:b/>
          <w:sz w:val="28"/>
          <w:szCs w:val="28"/>
        </w:rPr>
      </w:pPr>
      <w:r w:rsidRPr="007650AC">
        <w:rPr>
          <w:rFonts w:ascii="Times New Roman" w:hAnsi="Times New Roman" w:cs="Times New Roman"/>
          <w:b/>
          <w:sz w:val="28"/>
          <w:szCs w:val="28"/>
        </w:rPr>
        <w:t>Detailed licensing model</w:t>
      </w:r>
      <w:r w:rsidR="009C2BB3" w:rsidRPr="007650AC">
        <w:rPr>
          <w:rFonts w:ascii="Times New Roman" w:hAnsi="Times New Roman" w:cs="Times New Roman"/>
          <w:b/>
          <w:sz w:val="28"/>
          <w:szCs w:val="28"/>
        </w:rPr>
        <w:t>:</w:t>
      </w:r>
    </w:p>
    <w:p w:rsidR="00E3283B" w:rsidRPr="00FD7E60" w:rsidRDefault="00E3283B" w:rsidP="00E3283B">
      <w:pPr>
        <w:spacing w:after="0" w:line="240" w:lineRule="auto"/>
        <w:ind w:left="360"/>
        <w:rPr>
          <w:rFonts w:ascii="Times New Roman" w:hAnsi="Times New Roman" w:cs="Times New Roman"/>
          <w:b/>
          <w:sz w:val="36"/>
          <w:szCs w:val="36"/>
          <w:u w:val="single"/>
        </w:rPr>
      </w:pPr>
    </w:p>
    <w:p w:rsidR="009C2BB3" w:rsidRPr="00FD7E60" w:rsidRDefault="009C2BB3" w:rsidP="009C2BB3">
      <w:pPr>
        <w:spacing w:after="0" w:line="240" w:lineRule="auto"/>
        <w:rPr>
          <w:rFonts w:ascii="Times New Roman" w:hAnsi="Times New Roman" w:cs="Times New Roman"/>
          <w:sz w:val="24"/>
          <w:szCs w:val="24"/>
        </w:rPr>
      </w:pPr>
      <w:r w:rsidRPr="00FD7E60">
        <w:rPr>
          <w:rFonts w:ascii="Times New Roman" w:hAnsi="Times New Roman" w:cs="Times New Roman"/>
          <w:sz w:val="24"/>
          <w:szCs w:val="24"/>
        </w:rPr>
        <w:t>The apache license is a permissive free software license.</w:t>
      </w:r>
    </w:p>
    <w:p w:rsidR="009C2BB3" w:rsidRPr="00FD7E60" w:rsidRDefault="008A513B" w:rsidP="009C2BB3">
      <w:pPr>
        <w:spacing w:after="0" w:line="240" w:lineRule="auto"/>
        <w:rPr>
          <w:rFonts w:ascii="Times New Roman" w:hAnsi="Times New Roman" w:cs="Times New Roman"/>
          <w:color w:val="202122"/>
          <w:sz w:val="24"/>
          <w:szCs w:val="24"/>
          <w:shd w:val="clear" w:color="auto" w:fill="FFFFFF"/>
        </w:rPr>
      </w:pPr>
      <w:r w:rsidRPr="00FD7E60">
        <w:rPr>
          <w:rFonts w:ascii="Times New Roman" w:hAnsi="Times New Roman" w:cs="Times New Roman"/>
          <w:color w:val="202122"/>
          <w:sz w:val="24"/>
          <w:szCs w:val="24"/>
          <w:shd w:val="clear" w:color="auto" w:fill="FFFFFF"/>
        </w:rPr>
        <w:lastRenderedPageBreak/>
        <w:t>The Apache License is </w:t>
      </w:r>
      <w:r w:rsidRPr="00FD7E60">
        <w:rPr>
          <w:rFonts w:ascii="Times New Roman" w:hAnsi="Times New Roman" w:cs="Times New Roman"/>
          <w:sz w:val="24"/>
          <w:szCs w:val="24"/>
          <w:shd w:val="clear" w:color="auto" w:fill="FFFFFF"/>
        </w:rPr>
        <w:t>permissive</w:t>
      </w:r>
      <w:r w:rsidRPr="00FD7E60">
        <w:rPr>
          <w:rFonts w:ascii="Times New Roman" w:hAnsi="Times New Roman" w:cs="Times New Roman"/>
          <w:color w:val="202122"/>
          <w:sz w:val="24"/>
          <w:szCs w:val="24"/>
          <w:shd w:val="clear" w:color="auto" w:fill="FFFFFF"/>
        </w:rPr>
        <w:t>; unlike </w:t>
      </w:r>
      <w:r w:rsidRPr="00FD7E60">
        <w:rPr>
          <w:rFonts w:ascii="Times New Roman" w:hAnsi="Times New Roman" w:cs="Times New Roman"/>
          <w:sz w:val="24"/>
          <w:szCs w:val="24"/>
          <w:shd w:val="clear" w:color="auto" w:fill="FFFFFF"/>
        </w:rPr>
        <w:t>copyleft</w:t>
      </w:r>
      <w:r w:rsidRPr="00FD7E60">
        <w:rPr>
          <w:rFonts w:ascii="Times New Roman" w:hAnsi="Times New Roman" w:cs="Times New Roman"/>
          <w:color w:val="202122"/>
          <w:sz w:val="24"/>
          <w:szCs w:val="24"/>
          <w:shd w:val="clear" w:color="auto" w:fill="FFFFFF"/>
        </w:rPr>
        <w:t> licenses, it does not require a </w:t>
      </w:r>
      <w:r w:rsidRPr="00FD7E60">
        <w:rPr>
          <w:rFonts w:ascii="Times New Roman" w:hAnsi="Times New Roman" w:cs="Times New Roman"/>
          <w:sz w:val="24"/>
          <w:szCs w:val="24"/>
          <w:shd w:val="clear" w:color="auto" w:fill="FFFFFF"/>
        </w:rPr>
        <w:t>derivative work</w:t>
      </w:r>
      <w:r w:rsidRPr="00FD7E60">
        <w:rPr>
          <w:rFonts w:ascii="Times New Roman" w:hAnsi="Times New Roman" w:cs="Times New Roman"/>
          <w:color w:val="202122"/>
          <w:sz w:val="24"/>
          <w:szCs w:val="24"/>
          <w:shd w:val="clear" w:color="auto" w:fill="FFFFFF"/>
        </w:rPr>
        <w:t> of the software, or modifications to the original, to be distributed using the same license.</w:t>
      </w:r>
    </w:p>
    <w:p w:rsidR="004C0135" w:rsidRPr="00FD7E60" w:rsidRDefault="004C0135" w:rsidP="009C2BB3">
      <w:pPr>
        <w:spacing w:after="0" w:line="240" w:lineRule="auto"/>
        <w:rPr>
          <w:rFonts w:ascii="Times New Roman" w:hAnsi="Times New Roman" w:cs="Times New Roman"/>
          <w:sz w:val="24"/>
          <w:szCs w:val="24"/>
        </w:rPr>
      </w:pPr>
    </w:p>
    <w:p w:rsidR="004C0135" w:rsidRPr="007650AC" w:rsidRDefault="004C0135" w:rsidP="007650AC">
      <w:pPr>
        <w:spacing w:after="0" w:line="240" w:lineRule="auto"/>
        <w:rPr>
          <w:rFonts w:ascii="Times New Roman" w:hAnsi="Times New Roman" w:cs="Times New Roman"/>
          <w:b/>
          <w:sz w:val="28"/>
          <w:szCs w:val="28"/>
        </w:rPr>
      </w:pPr>
      <w:r w:rsidRPr="007650AC">
        <w:rPr>
          <w:rFonts w:ascii="Times New Roman" w:hAnsi="Times New Roman" w:cs="Times New Roman"/>
          <w:b/>
          <w:sz w:val="28"/>
          <w:szCs w:val="28"/>
        </w:rPr>
        <w:t>Which software is released under this license?</w:t>
      </w:r>
    </w:p>
    <w:p w:rsidR="00411A00" w:rsidRPr="00FD7E60" w:rsidRDefault="00411A00" w:rsidP="00411A00">
      <w:pPr>
        <w:spacing w:after="0" w:line="240" w:lineRule="auto"/>
        <w:rPr>
          <w:rFonts w:ascii="Times New Roman" w:hAnsi="Times New Roman" w:cs="Times New Roman"/>
          <w:b/>
          <w:sz w:val="36"/>
          <w:szCs w:val="36"/>
          <w:u w:val="single"/>
        </w:rPr>
      </w:pPr>
    </w:p>
    <w:p w:rsidR="004C0135" w:rsidRPr="00FD7E60" w:rsidRDefault="008A513B" w:rsidP="008A513B">
      <w:pPr>
        <w:spacing w:after="0" w:line="240" w:lineRule="auto"/>
        <w:rPr>
          <w:rFonts w:ascii="Times New Roman" w:hAnsi="Times New Roman" w:cs="Times New Roman"/>
          <w:color w:val="333333"/>
          <w:sz w:val="24"/>
          <w:szCs w:val="24"/>
          <w:shd w:val="clear" w:color="auto" w:fill="FFFFFF"/>
        </w:rPr>
      </w:pPr>
      <w:r w:rsidRPr="00FD7E60">
        <w:rPr>
          <w:rFonts w:ascii="Times New Roman" w:hAnsi="Times New Roman" w:cs="Times New Roman"/>
          <w:color w:val="333333"/>
          <w:sz w:val="24"/>
          <w:szCs w:val="24"/>
          <w:shd w:val="clear" w:color="auto" w:fill="FFFFFF"/>
        </w:rPr>
        <w:t>The 2.0 version of the Apache License, approved by the ASF in 2004, helps us achieve our goal of providing reliable and long-lived software products through collaborative open source software development</w:t>
      </w:r>
      <w:r w:rsidR="001D6D27" w:rsidRPr="00FD7E60">
        <w:rPr>
          <w:rFonts w:ascii="Times New Roman" w:hAnsi="Times New Roman" w:cs="Times New Roman"/>
          <w:color w:val="333333"/>
          <w:sz w:val="24"/>
          <w:szCs w:val="24"/>
          <w:shd w:val="clear" w:color="auto" w:fill="FFFFFF"/>
        </w:rPr>
        <w:t>.</w:t>
      </w:r>
    </w:p>
    <w:p w:rsidR="001D6D27" w:rsidRPr="00FD7E60" w:rsidRDefault="001D6D27" w:rsidP="008A513B">
      <w:pPr>
        <w:spacing w:after="0" w:line="240" w:lineRule="auto"/>
        <w:rPr>
          <w:rFonts w:ascii="Times New Roman" w:hAnsi="Times New Roman" w:cs="Times New Roman"/>
          <w:color w:val="333333"/>
          <w:sz w:val="24"/>
          <w:szCs w:val="24"/>
          <w:shd w:val="clear" w:color="auto" w:fill="FFFFFF"/>
        </w:rPr>
      </w:pPr>
      <w:r w:rsidRPr="00FD7E60">
        <w:rPr>
          <w:rFonts w:ascii="Times New Roman" w:hAnsi="Times New Roman" w:cs="Times New Roman"/>
          <w:color w:val="333333"/>
          <w:sz w:val="24"/>
          <w:szCs w:val="24"/>
          <w:shd w:val="clear" w:color="auto" w:fill="FFFFFF"/>
        </w:rPr>
        <w:t>There are so many software are license under the apache</w:t>
      </w:r>
      <w:r w:rsidR="00E3283B" w:rsidRPr="00FD7E60">
        <w:rPr>
          <w:rFonts w:ascii="Times New Roman" w:hAnsi="Times New Roman" w:cs="Times New Roman"/>
          <w:color w:val="333333"/>
          <w:sz w:val="24"/>
          <w:szCs w:val="24"/>
          <w:shd w:val="clear" w:color="auto" w:fill="FFFFFF"/>
        </w:rPr>
        <w:t xml:space="preserve"> license like ASP.NET,GUAGE,etc.</w:t>
      </w:r>
    </w:p>
    <w:p w:rsidR="008A513B" w:rsidRPr="00FD7E60" w:rsidRDefault="008A513B" w:rsidP="008A513B">
      <w:pPr>
        <w:spacing w:after="0" w:line="240" w:lineRule="auto"/>
        <w:rPr>
          <w:rFonts w:ascii="Times New Roman" w:hAnsi="Times New Roman" w:cs="Times New Roman"/>
          <w:sz w:val="24"/>
          <w:szCs w:val="24"/>
        </w:rPr>
      </w:pPr>
    </w:p>
    <w:p w:rsidR="008A513B" w:rsidRPr="007650AC" w:rsidRDefault="004C0135" w:rsidP="007650AC">
      <w:pPr>
        <w:spacing w:after="0" w:line="240" w:lineRule="auto"/>
        <w:rPr>
          <w:rFonts w:ascii="Times New Roman" w:hAnsi="Times New Roman" w:cs="Times New Roman"/>
          <w:b/>
          <w:sz w:val="28"/>
          <w:szCs w:val="28"/>
        </w:rPr>
      </w:pPr>
      <w:r w:rsidRPr="007650AC">
        <w:rPr>
          <w:rFonts w:ascii="Times New Roman" w:hAnsi="Times New Roman" w:cs="Times New Roman"/>
          <w:b/>
          <w:sz w:val="28"/>
          <w:szCs w:val="28"/>
        </w:rPr>
        <w:t>Popularity</w:t>
      </w:r>
      <w:r w:rsidR="008A513B" w:rsidRPr="007650AC">
        <w:rPr>
          <w:rFonts w:ascii="Times New Roman" w:hAnsi="Times New Roman" w:cs="Times New Roman"/>
          <w:b/>
          <w:sz w:val="28"/>
          <w:szCs w:val="28"/>
        </w:rPr>
        <w:t>:</w:t>
      </w:r>
    </w:p>
    <w:p w:rsidR="00411A00" w:rsidRPr="00FD7E60" w:rsidRDefault="00411A00" w:rsidP="00411A00">
      <w:pPr>
        <w:spacing w:after="0" w:line="240" w:lineRule="auto"/>
        <w:ind w:left="360"/>
        <w:rPr>
          <w:rFonts w:ascii="Times New Roman" w:hAnsi="Times New Roman" w:cs="Times New Roman"/>
          <w:b/>
          <w:sz w:val="24"/>
          <w:szCs w:val="24"/>
          <w:u w:val="single"/>
        </w:rPr>
      </w:pPr>
    </w:p>
    <w:p w:rsidR="008A513B" w:rsidRPr="00FD7E60" w:rsidRDefault="008A513B" w:rsidP="008A513B">
      <w:pPr>
        <w:spacing w:after="0" w:line="240" w:lineRule="auto"/>
        <w:rPr>
          <w:rFonts w:ascii="Times New Roman" w:hAnsi="Times New Roman" w:cs="Times New Roman"/>
          <w:color w:val="202122"/>
          <w:sz w:val="24"/>
          <w:szCs w:val="24"/>
        </w:rPr>
      </w:pPr>
      <w:r w:rsidRPr="00FD7E60">
        <w:rPr>
          <w:rFonts w:ascii="Times New Roman" w:hAnsi="Times New Roman" w:cs="Times New Roman"/>
          <w:sz w:val="24"/>
          <w:szCs w:val="24"/>
        </w:rPr>
        <w:t>T</w:t>
      </w:r>
      <w:r w:rsidRPr="00FD7E60">
        <w:rPr>
          <w:rFonts w:ascii="Times New Roman" w:hAnsi="Times New Roman" w:cs="Times New Roman"/>
          <w:color w:val="202122"/>
          <w:sz w:val="24"/>
          <w:szCs w:val="24"/>
        </w:rPr>
        <w:t>he Apache license is the third most popular license in the </w:t>
      </w:r>
      <w:r w:rsidRPr="00FD7E60">
        <w:rPr>
          <w:rFonts w:ascii="Times New Roman" w:hAnsi="Times New Roman" w:cs="Times New Roman"/>
          <w:sz w:val="24"/>
          <w:szCs w:val="24"/>
        </w:rPr>
        <w:t>FOSS</w:t>
      </w:r>
      <w:r w:rsidRPr="00FD7E60">
        <w:rPr>
          <w:rFonts w:ascii="Times New Roman" w:hAnsi="Times New Roman" w:cs="Times New Roman"/>
          <w:color w:val="202122"/>
          <w:sz w:val="24"/>
          <w:szCs w:val="24"/>
        </w:rPr>
        <w:t> domain after MIT License and GPLv2</w:t>
      </w:r>
    </w:p>
    <w:p w:rsidR="008A513B" w:rsidRPr="00372BBD" w:rsidRDefault="00411A00" w:rsidP="008A513B">
      <w:pPr>
        <w:spacing w:after="0" w:line="240" w:lineRule="auto"/>
        <w:rPr>
          <w:rFonts w:ascii="Times New Roman" w:eastAsia="Times New Roman" w:hAnsi="Times New Roman" w:cs="Times New Roman"/>
          <w:color w:val="292929"/>
          <w:spacing w:val="-1"/>
          <w:sz w:val="24"/>
          <w:szCs w:val="24"/>
        </w:rPr>
      </w:pPr>
      <w:r w:rsidRPr="00FD7E60">
        <w:rPr>
          <w:rFonts w:ascii="Times New Roman" w:hAnsi="Times New Roman" w:cs="Times New Roman"/>
          <w:color w:val="202122"/>
          <w:sz w:val="24"/>
          <w:szCs w:val="24"/>
        </w:rPr>
        <w:t>I</w:t>
      </w:r>
      <w:r w:rsidR="008A513B" w:rsidRPr="00FD7E60">
        <w:rPr>
          <w:rFonts w:ascii="Times New Roman" w:hAnsi="Times New Roman" w:cs="Times New Roman"/>
          <w:color w:val="202122"/>
          <w:sz w:val="24"/>
          <w:szCs w:val="24"/>
        </w:rPr>
        <w:t xml:space="preserve">t is </w:t>
      </w:r>
      <w:r w:rsidR="008A513B" w:rsidRPr="00FD7E60">
        <w:rPr>
          <w:rFonts w:ascii="Times New Roman" w:eastAsia="Times New Roman" w:hAnsi="Times New Roman" w:cs="Times New Roman"/>
          <w:color w:val="292929"/>
          <w:spacing w:val="-1"/>
          <w:sz w:val="24"/>
          <w:szCs w:val="24"/>
        </w:rPr>
        <w:t xml:space="preserve"> permissive</w:t>
      </w:r>
      <w:r w:rsidR="00750C6B" w:rsidRPr="00FD7E60">
        <w:rPr>
          <w:rFonts w:ascii="Times New Roman" w:eastAsia="Times New Roman" w:hAnsi="Times New Roman" w:cs="Times New Roman"/>
          <w:color w:val="292929"/>
          <w:spacing w:val="-1"/>
          <w:sz w:val="24"/>
          <w:szCs w:val="24"/>
        </w:rPr>
        <w:t xml:space="preserve"> </w:t>
      </w:r>
      <w:r w:rsidR="008A513B" w:rsidRPr="00FD7E60">
        <w:rPr>
          <w:rFonts w:ascii="Times New Roman" w:eastAsia="Times New Roman" w:hAnsi="Times New Roman" w:cs="Times New Roman"/>
          <w:color w:val="292929"/>
          <w:spacing w:val="-1"/>
          <w:sz w:val="24"/>
          <w:szCs w:val="24"/>
        </w:rPr>
        <w:t xml:space="preserve"> (same as MIT, BSD-2) and free</w:t>
      </w:r>
      <w:r w:rsidR="001D6D27" w:rsidRPr="00FD7E60">
        <w:rPr>
          <w:rFonts w:ascii="Times New Roman" w:eastAsia="Times New Roman" w:hAnsi="Times New Roman" w:cs="Times New Roman"/>
          <w:color w:val="292929"/>
          <w:spacing w:val="-1"/>
          <w:sz w:val="24"/>
          <w:szCs w:val="24"/>
        </w:rPr>
        <w:t xml:space="preserve"> and open source</w:t>
      </w:r>
      <w:r w:rsidR="008A513B" w:rsidRPr="00FD7E60">
        <w:rPr>
          <w:rFonts w:ascii="Times New Roman" w:eastAsia="Times New Roman" w:hAnsi="Times New Roman" w:cs="Times New Roman"/>
          <w:color w:val="292929"/>
          <w:spacing w:val="-1"/>
          <w:sz w:val="24"/>
          <w:szCs w:val="24"/>
        </w:rPr>
        <w:t xml:space="preserve"> software license.</w:t>
      </w:r>
      <w:r w:rsidR="001D6D27" w:rsidRPr="00FD7E60">
        <w:rPr>
          <w:rFonts w:ascii="Times New Roman" w:eastAsia="Times New Roman" w:hAnsi="Times New Roman" w:cs="Times New Roman"/>
          <w:color w:val="292929"/>
          <w:spacing w:val="-1"/>
          <w:sz w:val="24"/>
          <w:szCs w:val="24"/>
        </w:rPr>
        <w:t xml:space="preserve">it is about 15% used </w:t>
      </w:r>
      <w:r w:rsidR="001D6D27" w:rsidRPr="00372BBD">
        <w:rPr>
          <w:rFonts w:ascii="Times New Roman" w:eastAsia="Times New Roman" w:hAnsi="Times New Roman" w:cs="Times New Roman"/>
          <w:color w:val="292929"/>
          <w:spacing w:val="-1"/>
          <w:sz w:val="24"/>
          <w:szCs w:val="24"/>
        </w:rPr>
        <w:t>of all the open source software</w:t>
      </w:r>
    </w:p>
    <w:p w:rsidR="004C0135" w:rsidRPr="00FD7E60" w:rsidRDefault="00750C6B" w:rsidP="00801AFF">
      <w:pPr>
        <w:spacing w:after="0" w:line="240" w:lineRule="auto"/>
        <w:rPr>
          <w:rFonts w:ascii="Times New Roman" w:eastAsia="Times New Roman" w:hAnsi="Times New Roman" w:cs="Times New Roman"/>
          <w:color w:val="292929"/>
          <w:spacing w:val="-1"/>
          <w:sz w:val="24"/>
          <w:szCs w:val="24"/>
        </w:rPr>
      </w:pPr>
      <w:r w:rsidRPr="00372BBD">
        <w:rPr>
          <w:rFonts w:ascii="Times New Roman" w:hAnsi="Times New Roman" w:cs="Times New Roman"/>
          <w:color w:val="222222"/>
          <w:sz w:val="24"/>
          <w:szCs w:val="24"/>
          <w:shd w:val="clear" w:color="auto" w:fill="FFFFFF"/>
        </w:rPr>
        <w:t>All ASF </w:t>
      </w:r>
      <w:r w:rsidRPr="00372BBD">
        <w:rPr>
          <w:rFonts w:ascii="Times New Roman" w:hAnsi="Times New Roman" w:cs="Times New Roman"/>
          <w:bCs/>
          <w:color w:val="222222"/>
          <w:sz w:val="24"/>
          <w:szCs w:val="24"/>
          <w:shd w:val="clear" w:color="auto" w:fill="FFFFFF"/>
        </w:rPr>
        <w:t>software is released under</w:t>
      </w:r>
      <w:r w:rsidRPr="00372BBD">
        <w:rPr>
          <w:rFonts w:ascii="Times New Roman" w:hAnsi="Times New Roman" w:cs="Times New Roman"/>
          <w:color w:val="222222"/>
          <w:sz w:val="24"/>
          <w:szCs w:val="24"/>
          <w:shd w:val="clear" w:color="auto" w:fill="FFFFFF"/>
        </w:rPr>
        <w:t> the </w:t>
      </w:r>
      <w:r w:rsidRPr="00372BBD">
        <w:rPr>
          <w:rFonts w:ascii="Times New Roman" w:hAnsi="Times New Roman" w:cs="Times New Roman"/>
          <w:bCs/>
          <w:color w:val="222222"/>
          <w:sz w:val="24"/>
          <w:szCs w:val="24"/>
          <w:shd w:val="clear" w:color="auto" w:fill="FFFFFF"/>
        </w:rPr>
        <w:t>Apache license</w:t>
      </w:r>
      <w:r w:rsidRPr="00372BBD">
        <w:rPr>
          <w:rFonts w:ascii="Times New Roman" w:hAnsi="Times New Roman" w:cs="Times New Roman"/>
          <w:color w:val="222222"/>
          <w:sz w:val="24"/>
          <w:szCs w:val="24"/>
          <w:shd w:val="clear" w:color="auto" w:fill="FFFFFF"/>
        </w:rPr>
        <w:t>, unless it is specified otherwise. The </w:t>
      </w:r>
      <w:r w:rsidRPr="00372BBD">
        <w:rPr>
          <w:rFonts w:ascii="Times New Roman" w:hAnsi="Times New Roman" w:cs="Times New Roman"/>
          <w:bCs/>
          <w:color w:val="222222"/>
          <w:sz w:val="24"/>
          <w:szCs w:val="24"/>
          <w:shd w:val="clear" w:color="auto" w:fill="FFFFFF"/>
        </w:rPr>
        <w:t>licensing</w:t>
      </w:r>
      <w:r w:rsidRPr="00372BBD">
        <w:rPr>
          <w:rFonts w:ascii="Times New Roman" w:hAnsi="Times New Roman" w:cs="Times New Roman"/>
          <w:color w:val="222222"/>
          <w:sz w:val="24"/>
          <w:szCs w:val="24"/>
          <w:shd w:val="clear" w:color="auto" w:fill="FFFFFF"/>
        </w:rPr>
        <w:t> model is also freely available for use by non-ASF developers</w:t>
      </w:r>
      <w:r w:rsidRPr="00FD7E60">
        <w:rPr>
          <w:rFonts w:ascii="Times New Roman" w:hAnsi="Times New Roman" w:cs="Times New Roman"/>
          <w:color w:val="222222"/>
          <w:sz w:val="24"/>
          <w:szCs w:val="24"/>
          <w:shd w:val="clear" w:color="auto" w:fill="FFFFFF"/>
        </w:rPr>
        <w:t xml:space="preserve">. </w:t>
      </w:r>
    </w:p>
    <w:p w:rsidR="00801AFF" w:rsidRPr="00FD7E60" w:rsidRDefault="00801AFF" w:rsidP="00801AFF">
      <w:pPr>
        <w:spacing w:after="0" w:line="240" w:lineRule="auto"/>
        <w:rPr>
          <w:rFonts w:ascii="Times New Roman" w:eastAsia="Times New Roman" w:hAnsi="Times New Roman" w:cs="Times New Roman"/>
          <w:color w:val="292929"/>
          <w:spacing w:val="-1"/>
          <w:sz w:val="24"/>
          <w:szCs w:val="24"/>
        </w:rPr>
      </w:pPr>
    </w:p>
    <w:p w:rsidR="004C0135" w:rsidRPr="007650AC" w:rsidRDefault="004C0135" w:rsidP="007650AC">
      <w:pPr>
        <w:spacing w:after="0" w:line="240" w:lineRule="auto"/>
        <w:rPr>
          <w:rFonts w:ascii="Times New Roman" w:hAnsi="Times New Roman" w:cs="Times New Roman"/>
          <w:b/>
          <w:sz w:val="28"/>
          <w:szCs w:val="28"/>
        </w:rPr>
      </w:pPr>
      <w:r w:rsidRPr="007650AC">
        <w:rPr>
          <w:rFonts w:ascii="Times New Roman" w:hAnsi="Times New Roman" w:cs="Times New Roman"/>
          <w:b/>
          <w:sz w:val="28"/>
          <w:szCs w:val="28"/>
        </w:rPr>
        <w:t>Impact</w:t>
      </w:r>
      <w:r w:rsidR="001D6D27" w:rsidRPr="007650AC">
        <w:rPr>
          <w:rFonts w:ascii="Times New Roman" w:hAnsi="Times New Roman" w:cs="Times New Roman"/>
          <w:b/>
          <w:sz w:val="28"/>
          <w:szCs w:val="28"/>
        </w:rPr>
        <w:t>:</w:t>
      </w:r>
    </w:p>
    <w:p w:rsidR="00411A00" w:rsidRPr="00FD7E60" w:rsidRDefault="00411A00" w:rsidP="00411A00">
      <w:pPr>
        <w:pStyle w:val="ListParagraph"/>
        <w:spacing w:after="0" w:line="240" w:lineRule="auto"/>
        <w:rPr>
          <w:rFonts w:ascii="Times New Roman" w:hAnsi="Times New Roman" w:cs="Times New Roman"/>
          <w:b/>
          <w:sz w:val="24"/>
          <w:szCs w:val="24"/>
          <w:u w:val="single"/>
        </w:rPr>
      </w:pPr>
    </w:p>
    <w:p w:rsidR="001D6D27" w:rsidRPr="00C67A4B" w:rsidRDefault="00750C6B" w:rsidP="001D6D27">
      <w:pPr>
        <w:spacing w:after="0" w:line="240" w:lineRule="auto"/>
        <w:rPr>
          <w:rFonts w:ascii="Times New Roman" w:hAnsi="Times New Roman" w:cs="Times New Roman"/>
          <w:sz w:val="24"/>
          <w:szCs w:val="24"/>
        </w:rPr>
      </w:pPr>
      <w:r w:rsidRPr="00C67A4B">
        <w:rPr>
          <w:rFonts w:ascii="Times New Roman" w:hAnsi="Times New Roman" w:cs="Times New Roman"/>
          <w:sz w:val="24"/>
          <w:szCs w:val="24"/>
        </w:rPr>
        <w:t>This is the major impact on the free n open source software.</w:t>
      </w:r>
      <w:r w:rsidRPr="00C67A4B">
        <w:rPr>
          <w:rFonts w:ascii="Times New Roman" w:hAnsi="Times New Roman" w:cs="Times New Roman"/>
          <w:color w:val="222222"/>
          <w:sz w:val="24"/>
          <w:szCs w:val="24"/>
          <w:shd w:val="clear" w:color="auto" w:fill="FFFFFF"/>
        </w:rPr>
        <w:t xml:space="preserve"> The user is granted a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to any patent that covers the software. This </w:t>
      </w:r>
      <w:r w:rsidRPr="00C67A4B">
        <w:rPr>
          <w:rFonts w:ascii="Times New Roman" w:hAnsi="Times New Roman" w:cs="Times New Roman"/>
          <w:b/>
          <w:bCs/>
          <w:color w:val="222222"/>
          <w:sz w:val="24"/>
          <w:szCs w:val="24"/>
          <w:shd w:val="clear" w:color="auto" w:fill="FFFFFF"/>
        </w:rPr>
        <w:t>license</w:t>
      </w:r>
      <w:r w:rsidRPr="00C67A4B">
        <w:rPr>
          <w:rFonts w:ascii="Times New Roman" w:hAnsi="Times New Roman" w:cs="Times New Roman"/>
          <w:color w:val="222222"/>
          <w:sz w:val="24"/>
          <w:szCs w:val="24"/>
          <w:shd w:val="clear" w:color="auto" w:fill="FFFFFF"/>
        </w:rPr>
        <w:t> is terminated if the user sues anyone over patent infringement related to this software.</w:t>
      </w:r>
    </w:p>
    <w:p w:rsidR="004C0135" w:rsidRPr="00C67A4B" w:rsidRDefault="007504F5" w:rsidP="00750C6B">
      <w:pPr>
        <w:spacing w:after="0" w:line="240" w:lineRule="auto"/>
        <w:rPr>
          <w:rFonts w:ascii="Times New Roman" w:hAnsi="Times New Roman" w:cs="Times New Roman"/>
          <w:sz w:val="24"/>
          <w:szCs w:val="24"/>
        </w:rPr>
      </w:pPr>
      <w:r w:rsidRPr="00C67A4B">
        <w:rPr>
          <w:rFonts w:ascii="Times New Roman" w:hAnsi="Times New Roman" w:cs="Times New Roman"/>
          <w:color w:val="222222"/>
          <w:sz w:val="24"/>
          <w:szCs w:val="24"/>
          <w:shd w:val="clear" w:color="auto" w:fill="FFFFFF"/>
        </w:rPr>
        <w:t xml:space="preserve">It </w:t>
      </w:r>
      <w:r w:rsidR="00750C6B" w:rsidRPr="00C67A4B">
        <w:rPr>
          <w:rFonts w:ascii="Times New Roman" w:hAnsi="Times New Roman" w:cs="Times New Roman"/>
          <w:color w:val="222222"/>
          <w:sz w:val="24"/>
          <w:szCs w:val="24"/>
          <w:shd w:val="clear" w:color="auto" w:fill="FFFFFF"/>
        </w:rPr>
        <w:t>allow contributors to share and contribute freely. Projects that use these </w:t>
      </w:r>
      <w:r w:rsidR="00750C6B" w:rsidRPr="00C67A4B">
        <w:rPr>
          <w:rFonts w:ascii="Times New Roman" w:hAnsi="Times New Roman" w:cs="Times New Roman"/>
          <w:b/>
          <w:bCs/>
          <w:color w:val="222222"/>
          <w:sz w:val="24"/>
          <w:szCs w:val="24"/>
          <w:shd w:val="clear" w:color="auto" w:fill="FFFFFF"/>
        </w:rPr>
        <w:t>licenses</w:t>
      </w:r>
      <w:r w:rsidR="00750C6B" w:rsidRPr="00C67A4B">
        <w:rPr>
          <w:rFonts w:ascii="Times New Roman" w:hAnsi="Times New Roman" w:cs="Times New Roman"/>
          <w:color w:val="222222"/>
          <w:sz w:val="24"/>
          <w:szCs w:val="24"/>
          <w:shd w:val="clear" w:color="auto" w:fill="FFFFFF"/>
        </w:rPr>
        <w:t> might not, however, have stringent rules and oversight to vet the quality of the contributions since anyone can contribute – whether they have an appropriate background or not.</w:t>
      </w:r>
    </w:p>
    <w:p w:rsidR="004C0135" w:rsidRPr="00C67A4B" w:rsidRDefault="004C0135" w:rsidP="004C0135">
      <w:pPr>
        <w:spacing w:after="0" w:line="240" w:lineRule="auto"/>
        <w:ind w:left="360"/>
        <w:rPr>
          <w:rFonts w:ascii="Times New Roman" w:hAnsi="Times New Roman" w:cs="Times New Roman"/>
          <w:sz w:val="24"/>
          <w:szCs w:val="24"/>
        </w:rPr>
      </w:pPr>
    </w:p>
    <w:p w:rsidR="00FD7E60" w:rsidRDefault="00FD7E60" w:rsidP="004C0135">
      <w:pPr>
        <w:spacing w:after="0" w:line="240" w:lineRule="auto"/>
        <w:ind w:left="360"/>
        <w:rPr>
          <w:rFonts w:ascii="Times New Roman" w:hAnsi="Times New Roman" w:cs="Times New Roman"/>
          <w:sz w:val="24"/>
          <w:szCs w:val="24"/>
        </w:rPr>
      </w:pPr>
    </w:p>
    <w:p w:rsidR="00FD7E60" w:rsidRDefault="00FD7E60" w:rsidP="004C0135">
      <w:pPr>
        <w:spacing w:after="0" w:line="240" w:lineRule="auto"/>
        <w:ind w:left="360"/>
        <w:rPr>
          <w:rFonts w:ascii="Times New Roman" w:hAnsi="Times New Roman" w:cs="Times New Roman"/>
          <w:sz w:val="24"/>
          <w:szCs w:val="24"/>
        </w:rPr>
      </w:pPr>
    </w:p>
    <w:p w:rsidR="00FD7E60" w:rsidRDefault="00FD7E60" w:rsidP="004C0135">
      <w:pPr>
        <w:spacing w:after="0" w:line="240" w:lineRule="auto"/>
        <w:ind w:left="360"/>
        <w:rPr>
          <w:rFonts w:ascii="Times New Roman" w:hAnsi="Times New Roman" w:cs="Times New Roman"/>
          <w:sz w:val="24"/>
          <w:szCs w:val="24"/>
        </w:rPr>
      </w:pPr>
    </w:p>
    <w:p w:rsidR="00FD7E60" w:rsidRPr="00FD7E60" w:rsidRDefault="00FD7E60" w:rsidP="004C0135">
      <w:pPr>
        <w:spacing w:after="0" w:line="240" w:lineRule="auto"/>
        <w:ind w:left="360"/>
        <w:rPr>
          <w:rFonts w:ascii="Times New Roman" w:hAnsi="Times New Roman" w:cs="Times New Roman"/>
          <w:sz w:val="24"/>
          <w:szCs w:val="24"/>
        </w:rPr>
      </w:pPr>
    </w:p>
    <w:p w:rsidR="004C0135" w:rsidRPr="00FD7E60" w:rsidRDefault="004C0135" w:rsidP="004C0135">
      <w:pPr>
        <w:spacing w:after="0" w:line="240" w:lineRule="auto"/>
        <w:ind w:left="360"/>
        <w:rPr>
          <w:rFonts w:ascii="Times New Roman" w:hAnsi="Times New Roman" w:cs="Times New Roman"/>
          <w:sz w:val="24"/>
          <w:szCs w:val="24"/>
        </w:rPr>
      </w:pPr>
    </w:p>
    <w:p w:rsidR="004C0135" w:rsidRPr="00FD7E60" w:rsidRDefault="004C0135" w:rsidP="004C0135">
      <w:pPr>
        <w:spacing w:after="0" w:line="240" w:lineRule="auto"/>
        <w:rPr>
          <w:rFonts w:ascii="Times New Roman" w:hAnsi="Times New Roman" w:cs="Times New Roman"/>
          <w:sz w:val="24"/>
          <w:szCs w:val="24"/>
        </w:rPr>
      </w:pPr>
    </w:p>
    <w:p w:rsidR="00801AFF" w:rsidRPr="00FD7E60" w:rsidRDefault="00801AFF" w:rsidP="004C0135">
      <w:pPr>
        <w:spacing w:after="0" w:line="720" w:lineRule="auto"/>
        <w:rPr>
          <w:rFonts w:ascii="Times New Roman" w:hAnsi="Times New Roman" w:cs="Times New Roman"/>
          <w:sz w:val="24"/>
          <w:szCs w:val="24"/>
        </w:rPr>
      </w:pPr>
    </w:p>
    <w:p w:rsidR="0036014F" w:rsidRPr="00FD7E60" w:rsidRDefault="0036014F" w:rsidP="004C0135">
      <w:pPr>
        <w:spacing w:after="0" w:line="720" w:lineRule="auto"/>
        <w:rPr>
          <w:rFonts w:ascii="Times New Roman" w:hAnsi="Times New Roman" w:cs="Times New Roman"/>
          <w:sz w:val="24"/>
          <w:szCs w:val="24"/>
        </w:rPr>
      </w:pPr>
    </w:p>
    <w:p w:rsidR="007650AC" w:rsidRDefault="005A62C2" w:rsidP="005A62C2">
      <w:pPr>
        <w:spacing w:after="0" w:line="240" w:lineRule="auto"/>
        <w:jc w:val="center"/>
        <w:rPr>
          <w:rFonts w:ascii="Times New Roman" w:hAnsi="Times New Roman" w:cs="Times New Roman"/>
          <w:sz w:val="48"/>
          <w:szCs w:val="48"/>
        </w:rPr>
      </w:pPr>
      <w:r w:rsidRPr="00FD7E60">
        <w:rPr>
          <w:rFonts w:ascii="Times New Roman" w:hAnsi="Times New Roman" w:cs="Times New Roman"/>
          <w:sz w:val="48"/>
          <w:szCs w:val="48"/>
        </w:rPr>
        <w:t xml:space="preserve">                      </w:t>
      </w:r>
    </w:p>
    <w:p w:rsidR="007650AC" w:rsidRDefault="005A62C2" w:rsidP="007650AC">
      <w:pPr>
        <w:spacing w:after="0" w:line="240" w:lineRule="auto"/>
        <w:rPr>
          <w:rFonts w:ascii="Times New Roman" w:hAnsi="Times New Roman" w:cs="Times New Roman"/>
          <w:sz w:val="48"/>
          <w:szCs w:val="48"/>
        </w:rPr>
      </w:pPr>
      <w:r w:rsidRPr="00FD7E60">
        <w:rPr>
          <w:rFonts w:ascii="Times New Roman" w:hAnsi="Times New Roman" w:cs="Times New Roman"/>
          <w:sz w:val="48"/>
          <w:szCs w:val="48"/>
        </w:rPr>
        <w:t xml:space="preserve">     </w:t>
      </w:r>
    </w:p>
    <w:p w:rsidR="007650AC" w:rsidRDefault="007650AC" w:rsidP="005A62C2">
      <w:pPr>
        <w:spacing w:after="0" w:line="240" w:lineRule="auto"/>
        <w:jc w:val="center"/>
        <w:rPr>
          <w:rFonts w:ascii="Times New Roman" w:hAnsi="Times New Roman" w:cs="Times New Roman"/>
          <w:sz w:val="48"/>
          <w:szCs w:val="48"/>
        </w:rPr>
      </w:pPr>
    </w:p>
    <w:p w:rsidR="005A62C2" w:rsidRPr="00576669" w:rsidRDefault="005A62C2" w:rsidP="005A62C2">
      <w:pPr>
        <w:spacing w:after="0" w:line="240" w:lineRule="auto"/>
        <w:jc w:val="center"/>
        <w:rPr>
          <w:rFonts w:ascii="Times New Roman" w:hAnsi="Times New Roman" w:cs="Times New Roman"/>
          <w:b/>
          <w:sz w:val="40"/>
          <w:szCs w:val="40"/>
          <w:u w:val="single"/>
        </w:rPr>
      </w:pPr>
      <w:r w:rsidRPr="00576669">
        <w:rPr>
          <w:rFonts w:ascii="Times New Roman" w:hAnsi="Times New Roman" w:cs="Times New Roman"/>
          <w:b/>
          <w:sz w:val="40"/>
          <w:szCs w:val="40"/>
        </w:rPr>
        <w:t xml:space="preserve">  </w:t>
      </w:r>
      <w:r w:rsidRPr="00576669">
        <w:rPr>
          <w:rFonts w:ascii="Times New Roman" w:hAnsi="Times New Roman" w:cs="Times New Roman"/>
          <w:b/>
          <w:sz w:val="40"/>
          <w:szCs w:val="40"/>
          <w:u w:val="single"/>
        </w:rPr>
        <w:t>GPL</w:t>
      </w:r>
    </w:p>
    <w:p w:rsidR="005A62C2" w:rsidRPr="00FD7E60" w:rsidRDefault="005A62C2" w:rsidP="005A62C2">
      <w:pPr>
        <w:spacing w:after="0" w:line="240" w:lineRule="auto"/>
        <w:jc w:val="center"/>
        <w:rPr>
          <w:rFonts w:ascii="Times New Roman" w:hAnsi="Times New Roman" w:cs="Times New Roman"/>
          <w:sz w:val="24"/>
          <w:szCs w:val="24"/>
          <w:u w:val="single"/>
        </w:rPr>
      </w:pPr>
    </w:p>
    <w:p w:rsidR="00FD7E60" w:rsidRDefault="00FD7E60" w:rsidP="005A62C2">
      <w:pPr>
        <w:spacing w:after="0" w:line="240" w:lineRule="auto"/>
        <w:rPr>
          <w:rFonts w:ascii="Times New Roman" w:hAnsi="Times New Roman" w:cs="Times New Roman"/>
          <w:color w:val="4D5156"/>
          <w:sz w:val="24"/>
          <w:szCs w:val="24"/>
          <w:shd w:val="clear" w:color="auto" w:fill="FFFFFF"/>
        </w:rPr>
      </w:pPr>
    </w:p>
    <w:p w:rsidR="005A62C2" w:rsidRPr="00C67A4B" w:rsidRDefault="005A62C2" w:rsidP="005A62C2">
      <w:pPr>
        <w:spacing w:after="0" w:line="240" w:lineRule="auto"/>
        <w:rPr>
          <w:rFonts w:ascii="Times New Roman" w:hAnsi="Times New Roman" w:cs="Times New Roman"/>
          <w:color w:val="000000" w:themeColor="text1"/>
          <w:sz w:val="24"/>
          <w:szCs w:val="24"/>
          <w:shd w:val="clear" w:color="auto" w:fill="FFFFFF"/>
        </w:rPr>
      </w:pPr>
      <w:r w:rsidRPr="00C67A4B">
        <w:rPr>
          <w:rFonts w:ascii="Times New Roman" w:hAnsi="Times New Roman" w:cs="Times New Roman"/>
          <w:color w:val="000000" w:themeColor="text1"/>
          <w:sz w:val="24"/>
          <w:szCs w:val="24"/>
          <w:shd w:val="clear" w:color="auto" w:fill="FFFFFF"/>
        </w:rPr>
        <w:t>The GNU General Public License is a series of widely used free software licenses that guarantee end users the freedom to run, study, share, and modify the software.</w:t>
      </w:r>
    </w:p>
    <w:p w:rsidR="005A62C2" w:rsidRPr="00FD7E60" w:rsidRDefault="005A62C2" w:rsidP="005A62C2">
      <w:pPr>
        <w:spacing w:after="0" w:line="240" w:lineRule="auto"/>
        <w:rPr>
          <w:rFonts w:ascii="Times New Roman" w:hAnsi="Times New Roman" w:cs="Times New Roman"/>
          <w:color w:val="4D5156"/>
          <w:sz w:val="21"/>
          <w:szCs w:val="21"/>
          <w:shd w:val="clear" w:color="auto" w:fill="FFFFFF"/>
        </w:rPr>
      </w:pPr>
    </w:p>
    <w:p w:rsidR="005A62C2" w:rsidRPr="00FD7E60" w:rsidRDefault="005A62C2" w:rsidP="005A62C2">
      <w:pPr>
        <w:spacing w:after="0" w:line="240" w:lineRule="auto"/>
        <w:rPr>
          <w:rFonts w:ascii="Times New Roman" w:hAnsi="Times New Roman" w:cs="Times New Roman"/>
          <w:color w:val="4D5156"/>
          <w:sz w:val="21"/>
          <w:szCs w:val="21"/>
          <w:shd w:val="clear" w:color="auto" w:fill="FFFFFF"/>
        </w:rPr>
      </w:pPr>
    </w:p>
    <w:p w:rsidR="005A62C2" w:rsidRPr="00576669" w:rsidRDefault="005A62C2"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History of license:</w:t>
      </w:r>
    </w:p>
    <w:p w:rsidR="00801AFF" w:rsidRPr="00FD7E60" w:rsidRDefault="00801AFF" w:rsidP="005A62C2">
      <w:pPr>
        <w:spacing w:after="0" w:line="240" w:lineRule="auto"/>
        <w:rPr>
          <w:rFonts w:ascii="Times New Roman" w:hAnsi="Times New Roman" w:cs="Times New Roman"/>
          <w:b/>
          <w:sz w:val="36"/>
          <w:szCs w:val="36"/>
          <w:u w:val="single"/>
        </w:rPr>
      </w:pPr>
    </w:p>
    <w:p w:rsidR="005A62C2" w:rsidRPr="00737D80" w:rsidRDefault="005A62C2" w:rsidP="005A62C2">
      <w:pPr>
        <w:spacing w:after="0" w:line="240" w:lineRule="auto"/>
        <w:rPr>
          <w:rFonts w:ascii="Times New Roman" w:hAnsi="Times New Roman" w:cs="Times New Roman"/>
          <w:color w:val="202122"/>
          <w:sz w:val="24"/>
          <w:szCs w:val="24"/>
          <w:shd w:val="clear" w:color="auto" w:fill="FFFFFF"/>
        </w:rPr>
      </w:pPr>
      <w:r w:rsidRPr="00737D80">
        <w:rPr>
          <w:rFonts w:ascii="Times New Roman" w:hAnsi="Times New Roman" w:cs="Times New Roman"/>
          <w:color w:val="202122"/>
          <w:sz w:val="24"/>
          <w:szCs w:val="24"/>
          <w:shd w:val="clear" w:color="auto" w:fill="FFFFFF"/>
        </w:rPr>
        <w:t>The GPL was written by Richard Stallman in 1989, for use with programs released as part of the GNU project. The original GPL was based on a unification of similar licenses used for early versions of </w:t>
      </w:r>
      <w:r w:rsidRPr="00737D80">
        <w:rPr>
          <w:rFonts w:ascii="Times New Roman" w:hAnsi="Times New Roman" w:cs="Times New Roman"/>
          <w:sz w:val="24"/>
          <w:szCs w:val="24"/>
          <w:shd w:val="clear" w:color="auto" w:fill="FFFFFF"/>
        </w:rPr>
        <w:t>GNU Emacs</w:t>
      </w:r>
      <w:r w:rsidR="004C083F" w:rsidRPr="00737D80">
        <w:rPr>
          <w:rFonts w:ascii="Times New Roman" w:hAnsi="Times New Roman" w:cs="Times New Roman"/>
          <w:color w:val="202122"/>
          <w:sz w:val="24"/>
          <w:szCs w:val="24"/>
          <w:shd w:val="clear" w:color="auto" w:fill="FFFFFF"/>
        </w:rPr>
        <w:t xml:space="preserve"> </w:t>
      </w:r>
      <w:r w:rsidRPr="00737D80">
        <w:rPr>
          <w:rFonts w:ascii="Times New Roman" w:hAnsi="Times New Roman" w:cs="Times New Roman"/>
          <w:color w:val="202122"/>
          <w:sz w:val="24"/>
          <w:szCs w:val="24"/>
          <w:shd w:val="clear" w:color="auto" w:fill="FFFFFF"/>
        </w:rPr>
        <w:t>(1985)</w:t>
      </w:r>
      <w:r w:rsidR="004C083F" w:rsidRPr="00737D80">
        <w:rPr>
          <w:rFonts w:ascii="Times New Roman" w:hAnsi="Times New Roman" w:cs="Times New Roman"/>
          <w:color w:val="202122"/>
          <w:sz w:val="24"/>
          <w:szCs w:val="24"/>
          <w:shd w:val="clear" w:color="auto" w:fill="FFFFFF"/>
        </w:rPr>
        <w:t>,</w:t>
      </w:r>
      <w:r w:rsidR="0050289D" w:rsidRPr="00737D80">
        <w:rPr>
          <w:rFonts w:ascii="Times New Roman" w:hAnsi="Times New Roman" w:cs="Times New Roman"/>
          <w:color w:val="202122"/>
          <w:sz w:val="24"/>
          <w:szCs w:val="24"/>
          <w:shd w:val="clear" w:color="auto" w:fill="FFFFFF"/>
        </w:rPr>
        <w:t xml:space="preserve"> </w:t>
      </w:r>
      <w:r w:rsidRPr="00737D80">
        <w:rPr>
          <w:rFonts w:ascii="Times New Roman" w:hAnsi="Times New Roman" w:cs="Times New Roman"/>
          <w:color w:val="202122"/>
          <w:sz w:val="24"/>
          <w:szCs w:val="24"/>
          <w:shd w:val="clear" w:color="auto" w:fill="FFFFFF"/>
        </w:rPr>
        <w:t>the</w:t>
      </w:r>
      <w:r w:rsidR="0050289D" w:rsidRPr="00737D80">
        <w:rPr>
          <w:rFonts w:ascii="Times New Roman" w:hAnsi="Times New Roman" w:cs="Times New Roman"/>
          <w:color w:val="202122"/>
          <w:sz w:val="24"/>
          <w:szCs w:val="24"/>
          <w:shd w:val="clear" w:color="auto" w:fill="FFFFFF"/>
        </w:rPr>
        <w:t xml:space="preserve"> </w:t>
      </w:r>
      <w:r w:rsidR="004C083F" w:rsidRPr="00737D80">
        <w:rPr>
          <w:rFonts w:ascii="Times New Roman" w:hAnsi="Times New Roman" w:cs="Times New Roman"/>
          <w:sz w:val="24"/>
          <w:szCs w:val="24"/>
          <w:shd w:val="clear" w:color="auto" w:fill="FFFFFF"/>
        </w:rPr>
        <w:t>GNU Debugger</w:t>
      </w:r>
      <w:r w:rsidRPr="00737D80">
        <w:rPr>
          <w:rFonts w:ascii="Times New Roman" w:hAnsi="Times New Roman" w:cs="Times New Roman"/>
          <w:color w:val="202122"/>
          <w:sz w:val="24"/>
          <w:szCs w:val="24"/>
          <w:shd w:val="clear" w:color="auto" w:fill="FFFFFF"/>
        </w:rPr>
        <w:t>, and the </w:t>
      </w:r>
      <w:r w:rsidRPr="00737D80">
        <w:rPr>
          <w:rFonts w:ascii="Times New Roman" w:hAnsi="Times New Roman" w:cs="Times New Roman"/>
          <w:sz w:val="24"/>
          <w:szCs w:val="24"/>
          <w:shd w:val="clear" w:color="auto" w:fill="FFFFFF"/>
        </w:rPr>
        <w:t>GNU C Compiler</w:t>
      </w:r>
      <w:r w:rsidR="004C083F" w:rsidRPr="00737D80">
        <w:rPr>
          <w:rFonts w:ascii="Times New Roman" w:hAnsi="Times New Roman" w:cs="Times New Roman"/>
          <w:color w:val="202122"/>
          <w:sz w:val="24"/>
          <w:szCs w:val="24"/>
          <w:shd w:val="clear" w:color="auto" w:fill="FFFFFF"/>
        </w:rPr>
        <w:t>.</w:t>
      </w:r>
      <w:r w:rsidRPr="00737D80">
        <w:rPr>
          <w:rFonts w:ascii="Times New Roman" w:hAnsi="Times New Roman" w:cs="Times New Roman"/>
          <w:color w:val="202122"/>
          <w:sz w:val="24"/>
          <w:szCs w:val="24"/>
          <w:shd w:val="clear" w:color="auto" w:fill="FFFFFF"/>
        </w:rPr>
        <w:t> These licenses contained similar provisions to the modern GPL, but were specific to each program, rendering them incompatible, despite being the same license</w:t>
      </w:r>
      <w:r w:rsidR="0050289D" w:rsidRPr="00737D80">
        <w:rPr>
          <w:rFonts w:ascii="Times New Roman" w:hAnsi="Times New Roman" w:cs="Times New Roman"/>
          <w:color w:val="202122"/>
          <w:sz w:val="24"/>
          <w:szCs w:val="24"/>
          <w:shd w:val="clear" w:color="auto" w:fill="FFFFFF"/>
        </w:rPr>
        <w:t>.</w:t>
      </w:r>
    </w:p>
    <w:p w:rsidR="0050289D" w:rsidRPr="00737D80" w:rsidRDefault="0050289D" w:rsidP="005A62C2">
      <w:pPr>
        <w:spacing w:after="0" w:line="240" w:lineRule="auto"/>
        <w:rPr>
          <w:rFonts w:ascii="Times New Roman" w:hAnsi="Times New Roman" w:cs="Times New Roman"/>
          <w:color w:val="202122"/>
          <w:sz w:val="24"/>
          <w:szCs w:val="24"/>
          <w:shd w:val="clear" w:color="auto" w:fill="FFFFFF"/>
        </w:rPr>
      </w:pPr>
      <w:r w:rsidRPr="00737D80">
        <w:rPr>
          <w:rFonts w:ascii="Times New Roman" w:hAnsi="Times New Roman" w:cs="Times New Roman"/>
          <w:color w:val="202122"/>
          <w:sz w:val="24"/>
          <w:szCs w:val="24"/>
          <w:shd w:val="clear" w:color="auto" w:fill="FFFFFF"/>
        </w:rPr>
        <w:t>The second version of the license, version 2, was released in 1991. Over the following 15 years, members of the </w:t>
      </w:r>
      <w:r w:rsidRPr="00737D80">
        <w:rPr>
          <w:rFonts w:ascii="Times New Roman" w:hAnsi="Times New Roman" w:cs="Times New Roman"/>
          <w:sz w:val="24"/>
          <w:szCs w:val="24"/>
          <w:shd w:val="clear" w:color="auto" w:fill="FFFFFF"/>
        </w:rPr>
        <w:t>free software community</w:t>
      </w:r>
      <w:r w:rsidRPr="00737D80">
        <w:rPr>
          <w:rFonts w:ascii="Times New Roman" w:hAnsi="Times New Roman" w:cs="Times New Roman"/>
          <w:color w:val="202122"/>
          <w:sz w:val="24"/>
          <w:szCs w:val="24"/>
          <w:shd w:val="clear" w:color="auto" w:fill="FFFFFF"/>
        </w:rPr>
        <w:t xml:space="preserve"> became concerned over problems in the GPLv2 license that could let someone exploit GPL-licensed software in ways contrary to the license's intent</w:t>
      </w:r>
      <w:r w:rsidR="00801AFF" w:rsidRPr="00737D80">
        <w:rPr>
          <w:rFonts w:ascii="Times New Roman" w:hAnsi="Times New Roman" w:cs="Times New Roman"/>
          <w:color w:val="202122"/>
          <w:sz w:val="24"/>
          <w:szCs w:val="24"/>
          <w:shd w:val="clear" w:color="auto" w:fill="FFFFFF"/>
        </w:rPr>
        <w:t>.</w:t>
      </w:r>
    </w:p>
    <w:p w:rsidR="00801AFF" w:rsidRPr="00737D80" w:rsidRDefault="00801AFF" w:rsidP="005A62C2">
      <w:pPr>
        <w:spacing w:after="0" w:line="240" w:lineRule="auto"/>
        <w:rPr>
          <w:rFonts w:ascii="Times New Roman" w:hAnsi="Times New Roman" w:cs="Times New Roman"/>
          <w:color w:val="202122"/>
          <w:sz w:val="24"/>
          <w:szCs w:val="24"/>
          <w:shd w:val="clear" w:color="auto" w:fill="FFFFFF"/>
        </w:rPr>
      </w:pPr>
      <w:r w:rsidRPr="00737D80">
        <w:rPr>
          <w:rFonts w:ascii="Times New Roman" w:hAnsi="Times New Roman" w:cs="Times New Roman"/>
          <w:color w:val="202122"/>
          <w:sz w:val="24"/>
          <w:szCs w:val="24"/>
          <w:shd w:val="clear" w:color="auto" w:fill="FFFFFF"/>
        </w:rPr>
        <w:t>Version 3 was developed to attempt to address these concerns and was officially released on 29 June 2007.</w:t>
      </w:r>
    </w:p>
    <w:p w:rsidR="00801AFF" w:rsidRPr="00737D80" w:rsidRDefault="00801AFF" w:rsidP="005A62C2">
      <w:pPr>
        <w:spacing w:after="0" w:line="240" w:lineRule="auto"/>
        <w:rPr>
          <w:rFonts w:ascii="Times New Roman" w:hAnsi="Times New Roman" w:cs="Times New Roman"/>
          <w:color w:val="202122"/>
          <w:sz w:val="24"/>
          <w:szCs w:val="24"/>
          <w:shd w:val="clear" w:color="auto" w:fill="FFFFFF"/>
        </w:rPr>
      </w:pPr>
    </w:p>
    <w:p w:rsidR="00801AFF" w:rsidRPr="00737D80" w:rsidRDefault="00801AFF" w:rsidP="005A62C2">
      <w:pPr>
        <w:spacing w:after="0" w:line="240" w:lineRule="auto"/>
        <w:rPr>
          <w:rFonts w:ascii="Times New Roman" w:hAnsi="Times New Roman" w:cs="Times New Roman"/>
          <w:color w:val="202122"/>
          <w:sz w:val="24"/>
          <w:szCs w:val="24"/>
          <w:shd w:val="clear" w:color="auto" w:fill="FFFFFF"/>
        </w:rPr>
      </w:pPr>
    </w:p>
    <w:p w:rsidR="00801AFF" w:rsidRPr="00576669" w:rsidRDefault="00801AFF"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Idea:</w:t>
      </w:r>
    </w:p>
    <w:p w:rsidR="00801AFF" w:rsidRPr="00FD7E60" w:rsidRDefault="00801AFF" w:rsidP="005A62C2">
      <w:pPr>
        <w:spacing w:after="0" w:line="240" w:lineRule="auto"/>
        <w:rPr>
          <w:rFonts w:ascii="Times New Roman" w:hAnsi="Times New Roman" w:cs="Times New Roman"/>
          <w:sz w:val="24"/>
          <w:szCs w:val="24"/>
          <w:u w:val="single"/>
        </w:rPr>
      </w:pPr>
    </w:p>
    <w:p w:rsidR="00801AFF" w:rsidRPr="00FD7E60" w:rsidRDefault="00801AFF" w:rsidP="005A62C2">
      <w:pPr>
        <w:spacing w:after="0" w:line="240" w:lineRule="auto"/>
        <w:rPr>
          <w:rFonts w:ascii="Times New Roman" w:hAnsi="Times New Roman" w:cs="Times New Roman"/>
          <w:color w:val="222222"/>
          <w:shd w:val="clear" w:color="auto" w:fill="FFFFFF"/>
        </w:rPr>
      </w:pPr>
      <w:r w:rsidRPr="00FD7E60">
        <w:rPr>
          <w:rFonts w:ascii="Times New Roman" w:hAnsi="Times New Roman" w:cs="Times New Roman"/>
          <w:color w:val="222222"/>
          <w:sz w:val="24"/>
          <w:szCs w:val="24"/>
          <w:shd w:val="clear" w:color="auto" w:fill="FFFFFF"/>
        </w:rPr>
        <w:t>The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was written by Richard Stallman in 1989, for use with programs released as part of the </w:t>
      </w:r>
      <w:r w:rsidRPr="00FD7E60">
        <w:rPr>
          <w:rFonts w:ascii="Times New Roman" w:hAnsi="Times New Roman" w:cs="Times New Roman"/>
          <w:bCs/>
          <w:color w:val="222222"/>
          <w:sz w:val="24"/>
          <w:szCs w:val="24"/>
          <w:shd w:val="clear" w:color="auto" w:fill="FFFFFF"/>
        </w:rPr>
        <w:t>GNU</w:t>
      </w:r>
      <w:r w:rsidRPr="00FD7E60">
        <w:rPr>
          <w:rFonts w:ascii="Times New Roman" w:hAnsi="Times New Roman" w:cs="Times New Roman"/>
          <w:color w:val="222222"/>
          <w:sz w:val="24"/>
          <w:szCs w:val="24"/>
          <w:shd w:val="clear" w:color="auto" w:fill="FFFFFF"/>
        </w:rPr>
        <w:t> project. ... Stallman's goal was to produce one </w:t>
      </w:r>
      <w:r w:rsidRPr="00FD7E60">
        <w:rPr>
          <w:rFonts w:ascii="Times New Roman" w:hAnsi="Times New Roman" w:cs="Times New Roman"/>
          <w:bCs/>
          <w:color w:val="222222"/>
          <w:sz w:val="24"/>
          <w:szCs w:val="24"/>
          <w:shd w:val="clear" w:color="auto" w:fill="FFFFFF"/>
        </w:rPr>
        <w:t>license</w:t>
      </w:r>
      <w:r w:rsidRPr="00FD7E60">
        <w:rPr>
          <w:rFonts w:ascii="Times New Roman" w:hAnsi="Times New Roman" w:cs="Times New Roman"/>
          <w:color w:val="222222"/>
          <w:sz w:val="24"/>
          <w:szCs w:val="24"/>
          <w:shd w:val="clear" w:color="auto" w:fill="FFFFFF"/>
        </w:rPr>
        <w:t> that could be used for any project, thus making it possible for many projects to share code</w:t>
      </w:r>
      <w:r w:rsidRPr="00FD7E60">
        <w:rPr>
          <w:rFonts w:ascii="Times New Roman" w:hAnsi="Times New Roman" w:cs="Times New Roman"/>
          <w:color w:val="222222"/>
          <w:shd w:val="clear" w:color="auto" w:fill="FFFFFF"/>
        </w:rPr>
        <w:t>.</w:t>
      </w:r>
    </w:p>
    <w:p w:rsidR="00801AFF" w:rsidRPr="00FD7E60" w:rsidRDefault="00801AFF" w:rsidP="005A62C2">
      <w:pPr>
        <w:spacing w:after="0" w:line="240" w:lineRule="auto"/>
        <w:rPr>
          <w:rFonts w:ascii="Times New Roman" w:hAnsi="Times New Roman" w:cs="Times New Roman"/>
          <w:color w:val="222222"/>
          <w:shd w:val="clear" w:color="auto" w:fill="FFFFFF"/>
        </w:rPr>
      </w:pPr>
    </w:p>
    <w:p w:rsidR="00801AFF" w:rsidRPr="00576669" w:rsidRDefault="00801AFF"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Detailed licensing model:</w:t>
      </w:r>
    </w:p>
    <w:p w:rsidR="00801AFF" w:rsidRPr="00FD7E60" w:rsidRDefault="00801AFF" w:rsidP="005A62C2">
      <w:pPr>
        <w:spacing w:after="0" w:line="240" w:lineRule="auto"/>
        <w:rPr>
          <w:rFonts w:ascii="Times New Roman" w:hAnsi="Times New Roman" w:cs="Times New Roman"/>
          <w:sz w:val="24"/>
          <w:szCs w:val="24"/>
          <w:u w:val="single"/>
        </w:rPr>
      </w:pPr>
    </w:p>
    <w:p w:rsidR="00801AFF" w:rsidRPr="00FD7E60" w:rsidRDefault="00A41F26" w:rsidP="005A62C2">
      <w:pPr>
        <w:spacing w:after="0" w:line="240" w:lineRule="auto"/>
        <w:rPr>
          <w:rFonts w:ascii="Times New Roman" w:hAnsi="Times New Roman" w:cs="Times New Roman"/>
          <w:color w:val="222222"/>
          <w:sz w:val="24"/>
          <w:szCs w:val="24"/>
          <w:shd w:val="clear" w:color="auto" w:fill="FFFFFF"/>
        </w:rPr>
      </w:pPr>
      <w:r w:rsidRPr="00FD7E60">
        <w:rPr>
          <w:rFonts w:ascii="Times New Roman" w:hAnsi="Times New Roman" w:cs="Times New Roman"/>
          <w:color w:val="222222"/>
          <w:sz w:val="24"/>
          <w:szCs w:val="24"/>
          <w:shd w:val="clear" w:color="auto" w:fill="FFFFFF"/>
        </w:rPr>
        <w:t>The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series are all</w:t>
      </w:r>
      <w:r w:rsidR="004A5BF0" w:rsidRPr="00FD7E60">
        <w:rPr>
          <w:rFonts w:ascii="Times New Roman" w:hAnsi="Times New Roman" w:cs="Times New Roman"/>
          <w:color w:val="222222"/>
          <w:sz w:val="24"/>
          <w:szCs w:val="24"/>
          <w:shd w:val="clear" w:color="auto" w:fill="FFFFFF"/>
        </w:rPr>
        <w:t xml:space="preserve"> strong copyleft </w:t>
      </w:r>
      <w:r w:rsidRPr="00FD7E60">
        <w:rPr>
          <w:rFonts w:ascii="Times New Roman" w:hAnsi="Times New Roman" w:cs="Times New Roman"/>
          <w:bCs/>
          <w:color w:val="222222"/>
          <w:sz w:val="24"/>
          <w:szCs w:val="24"/>
          <w:shd w:val="clear" w:color="auto" w:fill="FFFFFF"/>
        </w:rPr>
        <w:t>licenses</w:t>
      </w:r>
      <w:r w:rsidRPr="00FD7E60">
        <w:rPr>
          <w:rFonts w:ascii="Times New Roman" w:hAnsi="Times New Roman" w:cs="Times New Roman"/>
          <w:color w:val="222222"/>
          <w:sz w:val="24"/>
          <w:szCs w:val="24"/>
          <w:shd w:val="clear" w:color="auto" w:fill="FFFFFF"/>
        </w:rPr>
        <w:t>, which means that any derivative work must be distributed under the same or equivalent </w:t>
      </w:r>
      <w:r w:rsidRPr="00FD7E60">
        <w:rPr>
          <w:rFonts w:ascii="Times New Roman" w:hAnsi="Times New Roman" w:cs="Times New Roman"/>
          <w:bCs/>
          <w:color w:val="222222"/>
          <w:sz w:val="24"/>
          <w:szCs w:val="24"/>
          <w:shd w:val="clear" w:color="auto" w:fill="FFFFFF"/>
        </w:rPr>
        <w:t>license</w:t>
      </w:r>
      <w:r w:rsidRPr="00FD7E60">
        <w:rPr>
          <w:rFonts w:ascii="Times New Roman" w:hAnsi="Times New Roman" w:cs="Times New Roman"/>
          <w:color w:val="222222"/>
          <w:sz w:val="24"/>
          <w:szCs w:val="24"/>
          <w:shd w:val="clear" w:color="auto" w:fill="FFFFFF"/>
        </w:rPr>
        <w:t> terms.</w:t>
      </w:r>
    </w:p>
    <w:p w:rsidR="002407D4" w:rsidRPr="00FD7E60" w:rsidRDefault="002407D4" w:rsidP="005A62C2">
      <w:pPr>
        <w:spacing w:after="0" w:line="240" w:lineRule="auto"/>
        <w:rPr>
          <w:rFonts w:ascii="Times New Roman" w:hAnsi="Times New Roman" w:cs="Times New Roman"/>
          <w:color w:val="222222"/>
          <w:sz w:val="24"/>
          <w:szCs w:val="24"/>
          <w:shd w:val="clear" w:color="auto" w:fill="FFFFFF"/>
        </w:rPr>
      </w:pPr>
      <w:r w:rsidRPr="00FD7E60">
        <w:rPr>
          <w:rFonts w:ascii="Times New Roman" w:hAnsi="Times New Roman" w:cs="Times New Roman"/>
          <w:color w:val="222222"/>
          <w:sz w:val="24"/>
          <w:szCs w:val="24"/>
          <w:shd w:val="clear" w:color="auto" w:fill="FFFFFF"/>
        </w:rPr>
        <w:t xml:space="preserve">All </w:t>
      </w:r>
      <w:r w:rsidR="00AB7D54" w:rsidRPr="00FD7E60">
        <w:rPr>
          <w:rFonts w:ascii="Times New Roman" w:hAnsi="Times New Roman" w:cs="Times New Roman"/>
          <w:color w:val="222222"/>
          <w:sz w:val="24"/>
          <w:szCs w:val="24"/>
          <w:shd w:val="clear" w:color="auto" w:fill="FFFFFF"/>
        </w:rPr>
        <w:t>version of GPL Licenses</w:t>
      </w:r>
      <w:r w:rsidRPr="00FD7E60">
        <w:rPr>
          <w:rFonts w:ascii="Times New Roman" w:hAnsi="Times New Roman" w:cs="Times New Roman"/>
          <w:color w:val="222222"/>
          <w:sz w:val="24"/>
          <w:szCs w:val="24"/>
          <w:shd w:val="clear" w:color="auto" w:fill="FFFFFF"/>
        </w:rPr>
        <w:t xml:space="preserve"> having copyleft</w:t>
      </w:r>
      <w:r w:rsidR="00AB7D54" w:rsidRPr="00FD7E60">
        <w:rPr>
          <w:rFonts w:ascii="Times New Roman" w:hAnsi="Times New Roman" w:cs="Times New Roman"/>
          <w:color w:val="222222"/>
          <w:sz w:val="24"/>
          <w:szCs w:val="24"/>
          <w:shd w:val="clear" w:color="auto" w:fill="FFFFFF"/>
        </w:rPr>
        <w:t>.</w:t>
      </w:r>
    </w:p>
    <w:p w:rsidR="004A5BF0" w:rsidRPr="00FD7E60" w:rsidRDefault="004A5BF0" w:rsidP="005A62C2">
      <w:pPr>
        <w:spacing w:after="0" w:line="240" w:lineRule="auto"/>
        <w:rPr>
          <w:rFonts w:ascii="Times New Roman" w:hAnsi="Times New Roman" w:cs="Times New Roman"/>
          <w:color w:val="202122"/>
          <w:sz w:val="24"/>
          <w:szCs w:val="24"/>
          <w:shd w:val="clear" w:color="auto" w:fill="FFFFFF"/>
        </w:rPr>
      </w:pPr>
    </w:p>
    <w:p w:rsidR="004A5BF0" w:rsidRPr="00576669" w:rsidRDefault="004A5BF0"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Which software is released under this license?</w:t>
      </w:r>
    </w:p>
    <w:p w:rsidR="004A5BF0" w:rsidRPr="00FD7E60" w:rsidRDefault="004A5BF0" w:rsidP="005A62C2">
      <w:pPr>
        <w:spacing w:after="0" w:line="240" w:lineRule="auto"/>
        <w:rPr>
          <w:rFonts w:ascii="Times New Roman" w:hAnsi="Times New Roman" w:cs="Times New Roman"/>
          <w:sz w:val="24"/>
          <w:szCs w:val="24"/>
          <w:u w:val="single"/>
        </w:rPr>
      </w:pPr>
    </w:p>
    <w:p w:rsidR="00AC3C3D" w:rsidRPr="00FD7E60" w:rsidRDefault="00AC3C3D" w:rsidP="004A5BF0">
      <w:pPr>
        <w:spacing w:after="0" w:line="240" w:lineRule="auto"/>
        <w:rPr>
          <w:rFonts w:ascii="Times New Roman" w:hAnsi="Times New Roman" w:cs="Times New Roman"/>
          <w:color w:val="222222"/>
          <w:sz w:val="24"/>
          <w:szCs w:val="24"/>
          <w:shd w:val="clear" w:color="auto" w:fill="FFFFFF"/>
        </w:rPr>
      </w:pPr>
      <w:r w:rsidRPr="00FD7E60">
        <w:rPr>
          <w:rFonts w:ascii="Times New Roman" w:hAnsi="Times New Roman" w:cs="Times New Roman"/>
          <w:color w:val="222222"/>
          <w:sz w:val="24"/>
          <w:szCs w:val="24"/>
          <w:shd w:val="clear" w:color="auto" w:fill="FFFFFF"/>
        </w:rPr>
        <w:t>Prominent free </w:t>
      </w:r>
      <w:r w:rsidRPr="00FD7E60">
        <w:rPr>
          <w:rFonts w:ascii="Times New Roman" w:hAnsi="Times New Roman" w:cs="Times New Roman"/>
          <w:bCs/>
          <w:color w:val="222222"/>
          <w:sz w:val="24"/>
          <w:szCs w:val="24"/>
          <w:shd w:val="clear" w:color="auto" w:fill="FFFFFF"/>
        </w:rPr>
        <w:t>software programs licensed under</w:t>
      </w:r>
      <w:r w:rsidRPr="00FD7E60">
        <w:rPr>
          <w:rFonts w:ascii="Times New Roman" w:hAnsi="Times New Roman" w:cs="Times New Roman"/>
          <w:color w:val="222222"/>
          <w:sz w:val="24"/>
          <w:szCs w:val="24"/>
          <w:shd w:val="clear" w:color="auto" w:fill="FFFFFF"/>
        </w:rPr>
        <w:t> the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include the Linux kernel and the </w:t>
      </w:r>
      <w:r w:rsidRPr="00FD7E60">
        <w:rPr>
          <w:rFonts w:ascii="Times New Roman" w:hAnsi="Times New Roman" w:cs="Times New Roman"/>
          <w:bCs/>
          <w:color w:val="222222"/>
          <w:sz w:val="24"/>
          <w:szCs w:val="24"/>
          <w:shd w:val="clear" w:color="auto" w:fill="FFFFFF"/>
        </w:rPr>
        <w:t>GNU</w:t>
      </w:r>
      <w:r w:rsidRPr="00FD7E60">
        <w:rPr>
          <w:rFonts w:ascii="Times New Roman" w:hAnsi="Times New Roman" w:cs="Times New Roman"/>
          <w:color w:val="222222"/>
          <w:sz w:val="24"/>
          <w:szCs w:val="24"/>
          <w:shd w:val="clear" w:color="auto" w:fill="FFFFFF"/>
        </w:rPr>
        <w:t> Compiler Collection (GCC).</w:t>
      </w:r>
    </w:p>
    <w:p w:rsidR="00AC3C3D" w:rsidRPr="00FD7E60" w:rsidRDefault="00AC3C3D" w:rsidP="004A5BF0">
      <w:pPr>
        <w:spacing w:after="0" w:line="240" w:lineRule="auto"/>
        <w:rPr>
          <w:rFonts w:ascii="Times New Roman" w:hAnsi="Times New Roman" w:cs="Times New Roman"/>
          <w:color w:val="202122"/>
          <w:sz w:val="24"/>
          <w:szCs w:val="24"/>
          <w:shd w:val="clear" w:color="auto" w:fill="FFFFFF"/>
        </w:rPr>
      </w:pPr>
      <w:r w:rsidRPr="00FD7E60">
        <w:rPr>
          <w:rFonts w:ascii="Times New Roman" w:hAnsi="Times New Roman" w:cs="Times New Roman"/>
          <w:color w:val="222222"/>
          <w:sz w:val="24"/>
          <w:szCs w:val="24"/>
          <w:shd w:val="clear" w:color="auto" w:fill="FFFFFF"/>
        </w:rPr>
        <w:t xml:space="preserve">GIT, </w:t>
      </w:r>
      <w:r w:rsidR="002407D4" w:rsidRPr="00FD7E60">
        <w:rPr>
          <w:rFonts w:ascii="Times New Roman" w:hAnsi="Times New Roman" w:cs="Times New Roman"/>
          <w:color w:val="222222"/>
          <w:sz w:val="24"/>
          <w:szCs w:val="24"/>
          <w:shd w:val="clear" w:color="auto" w:fill="FFFFFF"/>
        </w:rPr>
        <w:t>GCC, DRUPAL</w:t>
      </w:r>
      <w:r w:rsidR="00FD7E60">
        <w:rPr>
          <w:rFonts w:ascii="Times New Roman" w:hAnsi="Times New Roman" w:cs="Times New Roman"/>
          <w:color w:val="222222"/>
          <w:sz w:val="24"/>
          <w:szCs w:val="24"/>
          <w:shd w:val="clear" w:color="auto" w:fill="FFFFFF"/>
        </w:rPr>
        <w:t>, WORDPRESS</w:t>
      </w:r>
      <w:r w:rsidR="002407D4" w:rsidRPr="00FD7E60">
        <w:rPr>
          <w:rFonts w:ascii="Times New Roman" w:hAnsi="Times New Roman" w:cs="Times New Roman"/>
          <w:color w:val="222222"/>
          <w:sz w:val="24"/>
          <w:szCs w:val="24"/>
          <w:shd w:val="clear" w:color="auto" w:fill="FFFFFF"/>
        </w:rPr>
        <w:t xml:space="preserve">, etc. are the software under </w:t>
      </w:r>
      <w:r w:rsidR="00AB7D54" w:rsidRPr="00FD7E60">
        <w:rPr>
          <w:rFonts w:ascii="Times New Roman" w:hAnsi="Times New Roman" w:cs="Times New Roman"/>
          <w:color w:val="222222"/>
          <w:sz w:val="24"/>
          <w:szCs w:val="24"/>
          <w:shd w:val="clear" w:color="auto" w:fill="FFFFFF"/>
        </w:rPr>
        <w:t>GPL L</w:t>
      </w:r>
      <w:r w:rsidR="002407D4" w:rsidRPr="00FD7E60">
        <w:rPr>
          <w:rFonts w:ascii="Times New Roman" w:hAnsi="Times New Roman" w:cs="Times New Roman"/>
          <w:color w:val="222222"/>
          <w:sz w:val="24"/>
          <w:szCs w:val="24"/>
          <w:shd w:val="clear" w:color="auto" w:fill="FFFFFF"/>
        </w:rPr>
        <w:t>icense.</w:t>
      </w:r>
    </w:p>
    <w:p w:rsidR="004A5BF0" w:rsidRPr="00FD7E60" w:rsidRDefault="004A5BF0" w:rsidP="005A62C2">
      <w:pPr>
        <w:spacing w:after="0" w:line="240" w:lineRule="auto"/>
        <w:rPr>
          <w:rFonts w:ascii="Times New Roman" w:hAnsi="Times New Roman" w:cs="Times New Roman"/>
          <w:sz w:val="24"/>
          <w:szCs w:val="24"/>
          <w:u w:val="single"/>
        </w:rPr>
      </w:pPr>
    </w:p>
    <w:p w:rsidR="002407D4" w:rsidRDefault="002407D4" w:rsidP="005A62C2">
      <w:pPr>
        <w:spacing w:after="0" w:line="240" w:lineRule="auto"/>
        <w:rPr>
          <w:rFonts w:ascii="Times New Roman" w:hAnsi="Times New Roman" w:cs="Times New Roman"/>
          <w:sz w:val="24"/>
          <w:szCs w:val="24"/>
          <w:u w:val="single"/>
        </w:rPr>
      </w:pPr>
    </w:p>
    <w:p w:rsidR="00FD7E60" w:rsidRDefault="00FD7E60" w:rsidP="005A62C2">
      <w:pPr>
        <w:spacing w:after="0" w:line="240" w:lineRule="auto"/>
        <w:rPr>
          <w:rFonts w:ascii="Times New Roman" w:hAnsi="Times New Roman" w:cs="Times New Roman"/>
          <w:sz w:val="24"/>
          <w:szCs w:val="24"/>
          <w:u w:val="single"/>
        </w:rPr>
      </w:pPr>
    </w:p>
    <w:p w:rsidR="00FD7E60" w:rsidRPr="00FD7E60" w:rsidRDefault="00FD7E60" w:rsidP="005A62C2">
      <w:pPr>
        <w:spacing w:after="0" w:line="240" w:lineRule="auto"/>
        <w:rPr>
          <w:rFonts w:ascii="Times New Roman" w:hAnsi="Times New Roman" w:cs="Times New Roman"/>
          <w:sz w:val="24"/>
          <w:szCs w:val="24"/>
          <w:u w:val="single"/>
        </w:rPr>
      </w:pPr>
    </w:p>
    <w:p w:rsidR="002407D4" w:rsidRPr="00576669" w:rsidRDefault="002407D4"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Popularity:</w:t>
      </w:r>
    </w:p>
    <w:p w:rsidR="002407D4" w:rsidRPr="00FD7E60" w:rsidRDefault="002407D4" w:rsidP="005A62C2">
      <w:pPr>
        <w:spacing w:after="0" w:line="240" w:lineRule="auto"/>
        <w:rPr>
          <w:rFonts w:ascii="Times New Roman" w:hAnsi="Times New Roman" w:cs="Times New Roman"/>
          <w:sz w:val="24"/>
          <w:szCs w:val="24"/>
          <w:u w:val="single"/>
        </w:rPr>
      </w:pPr>
    </w:p>
    <w:p w:rsidR="002407D4" w:rsidRPr="00FD7E60" w:rsidRDefault="002407D4" w:rsidP="005A62C2">
      <w:pPr>
        <w:spacing w:after="0" w:line="240" w:lineRule="auto"/>
        <w:rPr>
          <w:rFonts w:ascii="Times New Roman" w:hAnsi="Times New Roman" w:cs="Times New Roman"/>
          <w:color w:val="222222"/>
          <w:sz w:val="24"/>
          <w:szCs w:val="24"/>
          <w:shd w:val="clear" w:color="auto" w:fill="FFFFFF"/>
        </w:rPr>
      </w:pPr>
      <w:r w:rsidRPr="00FD7E60">
        <w:rPr>
          <w:rFonts w:ascii="Times New Roman" w:hAnsi="Times New Roman" w:cs="Times New Roman"/>
          <w:color w:val="222222"/>
          <w:sz w:val="24"/>
          <w:szCs w:val="24"/>
          <w:shd w:val="clear" w:color="auto" w:fill="FFFFFF"/>
        </w:rPr>
        <w:t>The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xml:space="preserve"> is the most </w:t>
      </w:r>
      <w:r w:rsidRPr="00FD7E60">
        <w:rPr>
          <w:rFonts w:ascii="Times New Roman" w:hAnsi="Times New Roman" w:cs="Times New Roman"/>
          <w:bCs/>
          <w:color w:val="222222"/>
          <w:sz w:val="24"/>
          <w:szCs w:val="24"/>
          <w:shd w:val="clear" w:color="auto" w:fill="FFFFFF"/>
        </w:rPr>
        <w:t>popular license</w:t>
      </w:r>
      <w:r w:rsidRPr="00FD7E60">
        <w:rPr>
          <w:rFonts w:ascii="Times New Roman" w:hAnsi="Times New Roman" w:cs="Times New Roman"/>
          <w:color w:val="222222"/>
          <w:sz w:val="24"/>
          <w:szCs w:val="24"/>
          <w:shd w:val="clear" w:color="auto" w:fill="FFFFFF"/>
        </w:rPr>
        <w:t> by a wide margin with over 45% of software  being </w:t>
      </w:r>
      <w:r w:rsidRPr="00FD7E60">
        <w:rPr>
          <w:rFonts w:ascii="Times New Roman" w:hAnsi="Times New Roman" w:cs="Times New Roman"/>
          <w:bCs/>
          <w:color w:val="222222"/>
          <w:sz w:val="24"/>
          <w:szCs w:val="24"/>
          <w:shd w:val="clear" w:color="auto" w:fill="FFFFFF"/>
        </w:rPr>
        <w:t>licensed</w:t>
      </w:r>
      <w:r w:rsidRPr="00FD7E60">
        <w:rPr>
          <w:rFonts w:ascii="Times New Roman" w:hAnsi="Times New Roman" w:cs="Times New Roman"/>
          <w:color w:val="222222"/>
          <w:sz w:val="24"/>
          <w:szCs w:val="24"/>
          <w:shd w:val="clear" w:color="auto" w:fill="FFFFFF"/>
        </w:rPr>
        <w:t> under one or more versions. The next 3 </w:t>
      </w:r>
      <w:r w:rsidRPr="00FD7E60">
        <w:rPr>
          <w:rFonts w:ascii="Times New Roman" w:hAnsi="Times New Roman" w:cs="Times New Roman"/>
          <w:bCs/>
          <w:color w:val="222222"/>
          <w:sz w:val="24"/>
          <w:szCs w:val="24"/>
          <w:shd w:val="clear" w:color="auto" w:fill="FFFFFF"/>
        </w:rPr>
        <w:t>licenses</w:t>
      </w:r>
      <w:r w:rsidRPr="00FD7E60">
        <w:rPr>
          <w:rFonts w:ascii="Times New Roman" w:hAnsi="Times New Roman" w:cs="Times New Roman"/>
          <w:color w:val="222222"/>
          <w:sz w:val="24"/>
          <w:szCs w:val="24"/>
          <w:shd w:val="clear" w:color="auto" w:fill="FFFFFF"/>
        </w:rPr>
        <w:t> are all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compatible in some way meaning 67% to 87% or more of all open source code is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compatible and can be added to </w:t>
      </w:r>
      <w:r w:rsidRPr="00FD7E60">
        <w:rPr>
          <w:rFonts w:ascii="Times New Roman" w:hAnsi="Times New Roman" w:cs="Times New Roman"/>
          <w:bCs/>
          <w:color w:val="222222"/>
          <w:sz w:val="24"/>
          <w:szCs w:val="24"/>
          <w:shd w:val="clear" w:color="auto" w:fill="FFFFFF"/>
        </w:rPr>
        <w:t>GPL licensed</w:t>
      </w:r>
      <w:r w:rsidRPr="00FD7E60">
        <w:rPr>
          <w:rFonts w:ascii="Times New Roman" w:hAnsi="Times New Roman" w:cs="Times New Roman"/>
          <w:color w:val="222222"/>
          <w:sz w:val="24"/>
          <w:szCs w:val="24"/>
          <w:shd w:val="clear" w:color="auto" w:fill="FFFFFF"/>
        </w:rPr>
        <w:t> projects.</w:t>
      </w:r>
    </w:p>
    <w:p w:rsidR="002407D4" w:rsidRPr="00FD7E60" w:rsidRDefault="002407D4" w:rsidP="005A62C2">
      <w:pPr>
        <w:spacing w:after="0" w:line="240" w:lineRule="auto"/>
        <w:rPr>
          <w:rFonts w:ascii="Times New Roman" w:hAnsi="Times New Roman" w:cs="Times New Roman"/>
          <w:color w:val="222222"/>
          <w:sz w:val="24"/>
          <w:szCs w:val="24"/>
          <w:shd w:val="clear" w:color="auto" w:fill="FFFFFF"/>
        </w:rPr>
      </w:pPr>
      <w:r w:rsidRPr="00FD7E60">
        <w:rPr>
          <w:rFonts w:ascii="Times New Roman" w:hAnsi="Times New Roman" w:cs="Times New Roman"/>
          <w:bCs/>
          <w:color w:val="222222"/>
          <w:sz w:val="24"/>
          <w:szCs w:val="24"/>
          <w:shd w:val="clear" w:color="auto" w:fill="FFFFFF"/>
        </w:rPr>
        <w:t>The GNU General Public License</w:t>
      </w:r>
      <w:r w:rsidRPr="00FD7E60">
        <w:rPr>
          <w:rFonts w:ascii="Times New Roman" w:hAnsi="Times New Roman" w:cs="Times New Roman"/>
          <w:color w:val="222222"/>
          <w:sz w:val="24"/>
          <w:szCs w:val="24"/>
          <w:shd w:val="clear" w:color="auto" w:fill="FFFFFF"/>
        </w:rPr>
        <w:t> is intended to guarantee your freedom to share and change all </w:t>
      </w:r>
      <w:r w:rsidRPr="00FD7E60">
        <w:rPr>
          <w:rFonts w:ascii="Times New Roman" w:hAnsi="Times New Roman" w:cs="Times New Roman"/>
          <w:bCs/>
          <w:color w:val="222222"/>
          <w:sz w:val="24"/>
          <w:szCs w:val="24"/>
          <w:shd w:val="clear" w:color="auto" w:fill="FFFFFF"/>
        </w:rPr>
        <w:t>versions</w:t>
      </w:r>
      <w:r w:rsidRPr="00FD7E60">
        <w:rPr>
          <w:rFonts w:ascii="Times New Roman" w:hAnsi="Times New Roman" w:cs="Times New Roman"/>
          <w:color w:val="222222"/>
          <w:sz w:val="24"/>
          <w:szCs w:val="24"/>
          <w:shd w:val="clear" w:color="auto" w:fill="FFFFFF"/>
        </w:rPr>
        <w:t> of a program--to make sure it remains free software for all its users.</w:t>
      </w:r>
    </w:p>
    <w:p w:rsidR="002407D4" w:rsidRDefault="002407D4" w:rsidP="005A62C2">
      <w:pPr>
        <w:spacing w:after="0" w:line="240" w:lineRule="auto"/>
        <w:rPr>
          <w:rFonts w:ascii="Times New Roman" w:hAnsi="Times New Roman" w:cs="Times New Roman"/>
          <w:color w:val="222222"/>
          <w:sz w:val="24"/>
          <w:szCs w:val="24"/>
          <w:shd w:val="clear" w:color="auto" w:fill="FFFFFF"/>
        </w:rPr>
      </w:pPr>
    </w:p>
    <w:p w:rsidR="00FD7E60" w:rsidRPr="00FD7E60" w:rsidRDefault="00FD7E60" w:rsidP="005A62C2">
      <w:pPr>
        <w:spacing w:after="0" w:line="240" w:lineRule="auto"/>
        <w:rPr>
          <w:rFonts w:ascii="Times New Roman" w:hAnsi="Times New Roman" w:cs="Times New Roman"/>
          <w:color w:val="222222"/>
          <w:sz w:val="24"/>
          <w:szCs w:val="24"/>
          <w:shd w:val="clear" w:color="auto" w:fill="FFFFFF"/>
        </w:rPr>
      </w:pPr>
    </w:p>
    <w:p w:rsidR="002407D4" w:rsidRPr="00576669" w:rsidRDefault="002407D4"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Impact:</w:t>
      </w:r>
    </w:p>
    <w:p w:rsidR="00FD7E60" w:rsidRPr="00FD7E60" w:rsidRDefault="00FD7E60" w:rsidP="00FD7E60">
      <w:pPr>
        <w:pStyle w:val="ListParagraph"/>
        <w:spacing w:after="0" w:line="240" w:lineRule="auto"/>
        <w:ind w:left="1440"/>
        <w:rPr>
          <w:rFonts w:ascii="Times New Roman" w:hAnsi="Times New Roman" w:cs="Times New Roman"/>
          <w:b/>
          <w:sz w:val="36"/>
          <w:szCs w:val="36"/>
          <w:u w:val="single"/>
        </w:rPr>
      </w:pPr>
    </w:p>
    <w:p w:rsidR="002407D4" w:rsidRPr="00FD7E60" w:rsidRDefault="00FD7E60" w:rsidP="005A62C2">
      <w:pPr>
        <w:spacing w:after="0" w:line="240" w:lineRule="auto"/>
        <w:rPr>
          <w:rFonts w:ascii="Times New Roman" w:hAnsi="Times New Roman" w:cs="Times New Roman"/>
          <w:sz w:val="24"/>
          <w:szCs w:val="24"/>
          <w:u w:val="single"/>
        </w:rPr>
      </w:pPr>
      <w:r w:rsidRPr="00FD7E60">
        <w:rPr>
          <w:rFonts w:ascii="Times New Roman" w:hAnsi="Times New Roman" w:cs="Times New Roman"/>
          <w:color w:val="222222"/>
          <w:sz w:val="24"/>
          <w:szCs w:val="24"/>
          <w:shd w:val="clear" w:color="auto" w:fill="FFFFFF"/>
        </w:rPr>
        <w:t>One of the main motivations for the usage of the </w:t>
      </w:r>
      <w:r w:rsidRPr="00FD7E60">
        <w:rPr>
          <w:rFonts w:ascii="Times New Roman" w:hAnsi="Times New Roman" w:cs="Times New Roman"/>
          <w:bCs/>
          <w:color w:val="222222"/>
          <w:sz w:val="24"/>
          <w:szCs w:val="24"/>
          <w:shd w:val="clear" w:color="auto" w:fill="FFFFFF"/>
        </w:rPr>
        <w:t>GPL</w:t>
      </w:r>
      <w:r w:rsidRPr="00FD7E60">
        <w:rPr>
          <w:rFonts w:ascii="Times New Roman" w:hAnsi="Times New Roman" w:cs="Times New Roman"/>
          <w:color w:val="222222"/>
          <w:sz w:val="24"/>
          <w:szCs w:val="24"/>
          <w:shd w:val="clear" w:color="auto" w:fill="FFFFFF"/>
        </w:rPr>
        <w:t> in </w:t>
      </w:r>
      <w:r w:rsidRPr="00FD7E60">
        <w:rPr>
          <w:rFonts w:ascii="Times New Roman" w:hAnsi="Times New Roman" w:cs="Times New Roman"/>
          <w:bCs/>
          <w:color w:val="222222"/>
          <w:sz w:val="24"/>
          <w:szCs w:val="24"/>
          <w:shd w:val="clear" w:color="auto" w:fill="FFFFFF"/>
        </w:rPr>
        <w:t>FOSS</w:t>
      </w:r>
      <w:r w:rsidRPr="00FD7E60">
        <w:rPr>
          <w:rFonts w:ascii="Times New Roman" w:hAnsi="Times New Roman" w:cs="Times New Roman"/>
          <w:color w:val="222222"/>
          <w:sz w:val="24"/>
          <w:szCs w:val="24"/>
          <w:shd w:val="clear" w:color="auto" w:fill="FFFFFF"/>
        </w:rPr>
        <w:t> is assurance that once something is released as </w:t>
      </w:r>
      <w:r w:rsidRPr="00FD7E60">
        <w:rPr>
          <w:rFonts w:ascii="Times New Roman" w:hAnsi="Times New Roman" w:cs="Times New Roman"/>
          <w:bCs/>
          <w:color w:val="222222"/>
          <w:sz w:val="24"/>
          <w:szCs w:val="24"/>
          <w:shd w:val="clear" w:color="auto" w:fill="FFFFFF"/>
        </w:rPr>
        <w:t>FOSS</w:t>
      </w:r>
      <w:r w:rsidRPr="00FD7E60">
        <w:rPr>
          <w:rFonts w:ascii="Times New Roman" w:hAnsi="Times New Roman" w:cs="Times New Roman"/>
          <w:color w:val="222222"/>
          <w:sz w:val="24"/>
          <w:szCs w:val="24"/>
          <w:shd w:val="clear" w:color="auto" w:fill="FFFFFF"/>
        </w:rPr>
        <w:t>, it will remain so permanently.</w:t>
      </w:r>
    </w:p>
    <w:p w:rsidR="002407D4" w:rsidRPr="00FD7E60" w:rsidRDefault="00AB7D54" w:rsidP="005A62C2">
      <w:pPr>
        <w:spacing w:after="0" w:line="240" w:lineRule="auto"/>
        <w:rPr>
          <w:rFonts w:ascii="Times New Roman" w:hAnsi="Times New Roman" w:cs="Times New Roman"/>
          <w:color w:val="000000"/>
          <w:sz w:val="24"/>
          <w:szCs w:val="24"/>
          <w:shd w:val="clear" w:color="auto" w:fill="FFFFFF"/>
        </w:rPr>
      </w:pPr>
      <w:r w:rsidRPr="00FD7E60">
        <w:rPr>
          <w:rFonts w:ascii="Times New Roman" w:hAnsi="Times New Roman" w:cs="Times New Roman"/>
          <w:color w:val="000000"/>
          <w:sz w:val="24"/>
          <w:szCs w:val="24"/>
          <w:shd w:val="clear" w:color="auto" w:fill="FFFFFF"/>
        </w:rPr>
        <w:t>M</w:t>
      </w:r>
      <w:r w:rsidR="002407D4" w:rsidRPr="00FD7E60">
        <w:rPr>
          <w:rFonts w:ascii="Times New Roman" w:hAnsi="Times New Roman" w:cs="Times New Roman"/>
          <w:color w:val="000000"/>
          <w:sz w:val="24"/>
          <w:szCs w:val="24"/>
          <w:shd w:val="clear" w:color="auto" w:fill="FFFFFF"/>
        </w:rPr>
        <w:t>any very common UNIX</w:t>
      </w:r>
      <w:r w:rsidR="00FD7E60">
        <w:rPr>
          <w:rFonts w:ascii="Times New Roman" w:hAnsi="Times New Roman" w:cs="Times New Roman"/>
          <w:color w:val="000000"/>
          <w:sz w:val="24"/>
          <w:szCs w:val="24"/>
          <w:shd w:val="clear" w:color="auto" w:fill="FFFFFF"/>
        </w:rPr>
        <w:t xml:space="preserve"> applications, such as GNU Emac, </w:t>
      </w:r>
      <w:r w:rsidR="002407D4" w:rsidRPr="00FD7E60">
        <w:rPr>
          <w:rFonts w:ascii="Times New Roman" w:hAnsi="Times New Roman" w:cs="Times New Roman"/>
          <w:color w:val="000000"/>
          <w:sz w:val="24"/>
          <w:szCs w:val="24"/>
          <w:shd w:val="clear" w:color="auto" w:fill="FFFFFF"/>
        </w:rPr>
        <w:t>have been released under the GPL, and are used by countless numbers of users every day.</w:t>
      </w:r>
    </w:p>
    <w:p w:rsidR="00AB7D54" w:rsidRDefault="00AB7D54" w:rsidP="005A62C2">
      <w:pPr>
        <w:spacing w:after="0" w:line="240" w:lineRule="auto"/>
        <w:rPr>
          <w:rFonts w:ascii="Times New Roman" w:hAnsi="Times New Roman" w:cs="Times New Roman"/>
          <w:color w:val="000000"/>
          <w:sz w:val="24"/>
          <w:szCs w:val="24"/>
          <w:shd w:val="clear" w:color="auto" w:fill="FFFFFF"/>
        </w:rPr>
      </w:pPr>
      <w:r w:rsidRPr="00FD7E60">
        <w:rPr>
          <w:rFonts w:ascii="Times New Roman" w:hAnsi="Times New Roman" w:cs="Times New Roman"/>
          <w:color w:val="000000"/>
          <w:sz w:val="24"/>
          <w:szCs w:val="24"/>
          <w:shd w:val="clear" w:color="auto" w:fill="FFFFFF"/>
        </w:rPr>
        <w:t>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w:t>
      </w:r>
      <w:r w:rsidR="00FD7E60">
        <w:rPr>
          <w:rFonts w:ascii="Times New Roman" w:hAnsi="Times New Roman" w:cs="Times New Roman"/>
          <w:color w:val="000000"/>
          <w:sz w:val="24"/>
          <w:szCs w:val="24"/>
          <w:shd w:val="clear" w:color="auto" w:fill="FFFFFF"/>
        </w:rPr>
        <w:t xml:space="preserve"> </w:t>
      </w: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FD7E60" w:rsidRDefault="003B6CF8" w:rsidP="005A62C2">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val="en-IN" w:eastAsia="en-IN"/>
        </w:rPr>
        <w:lastRenderedPageBreak/>
        <w:drawing>
          <wp:anchor distT="0" distB="0" distL="114300" distR="114300" simplePos="0" relativeHeight="251660288" behindDoc="1" locked="0" layoutInCell="1" allowOverlap="1" wp14:anchorId="27DEA78A" wp14:editId="23CE1D18">
            <wp:simplePos x="0" y="0"/>
            <wp:positionH relativeFrom="column">
              <wp:posOffset>3667125</wp:posOffset>
            </wp:positionH>
            <wp:positionV relativeFrom="paragraph">
              <wp:posOffset>0</wp:posOffset>
            </wp:positionV>
            <wp:extent cx="1895475" cy="828675"/>
            <wp:effectExtent l="0" t="0" r="9525" b="9525"/>
            <wp:wrapTight wrapText="bothSides">
              <wp:wrapPolygon edited="0">
                <wp:start x="0" y="0"/>
                <wp:lineTo x="0" y="21352"/>
                <wp:lineTo x="21491" y="21352"/>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1895475" cy="828675"/>
                    </a:xfrm>
                    <a:prstGeom prst="rect">
                      <a:avLst/>
                    </a:prstGeom>
                  </pic:spPr>
                </pic:pic>
              </a:graphicData>
            </a:graphic>
            <wp14:sizeRelH relativeFrom="margin">
              <wp14:pctWidth>0</wp14:pctWidth>
            </wp14:sizeRelH>
            <wp14:sizeRelV relativeFrom="margin">
              <wp14:pctHeight>0</wp14:pctHeight>
            </wp14:sizeRelV>
          </wp:anchor>
        </w:drawing>
      </w:r>
    </w:p>
    <w:p w:rsidR="00FD7E60" w:rsidRDefault="003B6CF8" w:rsidP="003B6CF8">
      <w:pPr>
        <w:spacing w:after="0" w:line="240" w:lineRule="auto"/>
        <w:jc w:val="center"/>
        <w:rPr>
          <w:rFonts w:ascii="Times New Roman" w:hAnsi="Times New Roman" w:cs="Times New Roman"/>
          <w:color w:val="000000"/>
          <w:sz w:val="24"/>
          <w:szCs w:val="24"/>
          <w:shd w:val="clear" w:color="auto" w:fill="FFFFFF"/>
        </w:rPr>
      </w:pPr>
      <w:r w:rsidRPr="003B6CF8">
        <w:rPr>
          <w:rFonts w:ascii="Times New Roman" w:hAnsi="Times New Roman" w:cs="Times New Roman"/>
          <w:sz w:val="48"/>
          <w:szCs w:val="48"/>
        </w:rPr>
        <w:t xml:space="preserve">                          </w:t>
      </w:r>
      <w:r w:rsidR="00385DF6">
        <w:rPr>
          <w:rFonts w:ascii="Times New Roman" w:hAnsi="Times New Roman" w:cs="Times New Roman"/>
          <w:sz w:val="48"/>
          <w:szCs w:val="48"/>
          <w:u w:val="single"/>
        </w:rPr>
        <w:t>L</w:t>
      </w:r>
      <w:r w:rsidR="00FD7E60" w:rsidRPr="00FD7E60">
        <w:rPr>
          <w:rFonts w:ascii="Times New Roman" w:hAnsi="Times New Roman" w:cs="Times New Roman"/>
          <w:sz w:val="48"/>
          <w:szCs w:val="48"/>
          <w:u w:val="single"/>
        </w:rPr>
        <w:t>GPL</w:t>
      </w:r>
    </w:p>
    <w:p w:rsidR="00FD7E60" w:rsidRDefault="00FD7E60" w:rsidP="005A62C2">
      <w:pPr>
        <w:spacing w:after="0" w:line="240" w:lineRule="auto"/>
        <w:rPr>
          <w:rFonts w:ascii="Times New Roman" w:hAnsi="Times New Roman" w:cs="Times New Roman"/>
          <w:color w:val="000000"/>
          <w:sz w:val="24"/>
          <w:szCs w:val="24"/>
          <w:shd w:val="clear" w:color="auto" w:fill="FFFFFF"/>
        </w:rPr>
      </w:pPr>
    </w:p>
    <w:p w:rsidR="003B6CF8" w:rsidRDefault="003B6CF8" w:rsidP="005A62C2">
      <w:pPr>
        <w:spacing w:after="0" w:line="240" w:lineRule="auto"/>
        <w:rPr>
          <w:rFonts w:ascii="Times New Roman" w:hAnsi="Times New Roman" w:cs="Times New Roman"/>
          <w:color w:val="000000"/>
          <w:sz w:val="24"/>
          <w:szCs w:val="24"/>
          <w:shd w:val="clear" w:color="auto" w:fill="FFFFFF"/>
        </w:rPr>
      </w:pPr>
    </w:p>
    <w:p w:rsidR="00FD7E60" w:rsidRPr="00274345" w:rsidRDefault="00274345" w:rsidP="005A62C2">
      <w:pPr>
        <w:spacing w:after="0" w:line="240" w:lineRule="auto"/>
        <w:rPr>
          <w:rFonts w:ascii="Times New Roman" w:hAnsi="Times New Roman" w:cs="Times New Roman"/>
          <w:color w:val="000000"/>
          <w:sz w:val="24"/>
          <w:szCs w:val="24"/>
          <w:shd w:val="clear" w:color="auto" w:fill="FFFFFF"/>
        </w:rPr>
      </w:pPr>
      <w:r w:rsidRPr="00274345">
        <w:rPr>
          <w:rFonts w:ascii="Times New Roman" w:hAnsi="Times New Roman" w:cs="Times New Roman"/>
          <w:color w:val="202122"/>
          <w:sz w:val="24"/>
          <w:szCs w:val="24"/>
          <w:shd w:val="clear" w:color="auto" w:fill="FFFFFF"/>
        </w:rPr>
        <w:t>The </w:t>
      </w:r>
      <w:r w:rsidRPr="00274345">
        <w:rPr>
          <w:rFonts w:ascii="Times New Roman" w:hAnsi="Times New Roman" w:cs="Times New Roman"/>
          <w:bCs/>
          <w:color w:val="202122"/>
          <w:sz w:val="24"/>
          <w:szCs w:val="24"/>
          <w:shd w:val="clear" w:color="auto" w:fill="FFFFFF"/>
        </w:rPr>
        <w:t>GNU Lesser General Public License</w:t>
      </w:r>
      <w:r w:rsidRPr="00274345">
        <w:rPr>
          <w:rFonts w:ascii="Times New Roman" w:hAnsi="Times New Roman" w:cs="Times New Roman"/>
          <w:color w:val="202122"/>
          <w:sz w:val="24"/>
          <w:szCs w:val="24"/>
          <w:shd w:val="clear" w:color="auto" w:fill="FFFFFF"/>
        </w:rPr>
        <w:t> (</w:t>
      </w:r>
      <w:r w:rsidRPr="00274345">
        <w:rPr>
          <w:rFonts w:ascii="Times New Roman" w:hAnsi="Times New Roman" w:cs="Times New Roman"/>
          <w:bCs/>
          <w:color w:val="202122"/>
          <w:sz w:val="24"/>
          <w:szCs w:val="24"/>
          <w:shd w:val="clear" w:color="auto" w:fill="FFFFFF"/>
        </w:rPr>
        <w:t>LGPL</w:t>
      </w:r>
      <w:r w:rsidRPr="00274345">
        <w:rPr>
          <w:rFonts w:ascii="Times New Roman" w:hAnsi="Times New Roman" w:cs="Times New Roman"/>
          <w:color w:val="202122"/>
          <w:sz w:val="24"/>
          <w:szCs w:val="24"/>
          <w:shd w:val="clear" w:color="auto" w:fill="FFFFFF"/>
        </w:rPr>
        <w:t>) is a </w:t>
      </w:r>
      <w:r w:rsidRPr="00274345">
        <w:rPr>
          <w:rFonts w:ascii="Times New Roman" w:hAnsi="Times New Roman" w:cs="Times New Roman"/>
          <w:sz w:val="24"/>
          <w:szCs w:val="24"/>
          <w:shd w:val="clear" w:color="auto" w:fill="FFFFFF"/>
        </w:rPr>
        <w:t>free-software license</w:t>
      </w:r>
      <w:r w:rsidRPr="00274345">
        <w:rPr>
          <w:rFonts w:ascii="Times New Roman" w:hAnsi="Times New Roman" w:cs="Times New Roman"/>
          <w:color w:val="202122"/>
          <w:sz w:val="24"/>
          <w:szCs w:val="24"/>
          <w:shd w:val="clear" w:color="auto" w:fill="FFFFFF"/>
        </w:rPr>
        <w:t> published by the </w:t>
      </w:r>
      <w:r w:rsidRPr="00274345">
        <w:rPr>
          <w:rFonts w:ascii="Times New Roman" w:hAnsi="Times New Roman" w:cs="Times New Roman"/>
          <w:sz w:val="24"/>
          <w:szCs w:val="24"/>
          <w:shd w:val="clear" w:color="auto" w:fill="FFFFFF"/>
        </w:rPr>
        <w:t>Free Software Foundation</w:t>
      </w:r>
      <w:r w:rsidRPr="00274345">
        <w:rPr>
          <w:rFonts w:ascii="Times New Roman" w:hAnsi="Times New Roman" w:cs="Times New Roman"/>
          <w:color w:val="202122"/>
          <w:sz w:val="24"/>
          <w:szCs w:val="24"/>
          <w:shd w:val="clear" w:color="auto" w:fill="FFFFFF"/>
        </w:rPr>
        <w:t>(FSF). The license allows developers and companies to use and integrate a software component released under the LGPL into their own (even </w:t>
      </w:r>
      <w:r w:rsidRPr="00274345">
        <w:rPr>
          <w:rFonts w:ascii="Times New Roman" w:hAnsi="Times New Roman" w:cs="Times New Roman"/>
          <w:sz w:val="24"/>
          <w:szCs w:val="24"/>
          <w:shd w:val="clear" w:color="auto" w:fill="FFFFFF"/>
        </w:rPr>
        <w:t>proprietary</w:t>
      </w:r>
      <w:r w:rsidRPr="00274345">
        <w:rPr>
          <w:rFonts w:ascii="Times New Roman" w:hAnsi="Times New Roman" w:cs="Times New Roman"/>
          <w:color w:val="202122"/>
          <w:sz w:val="24"/>
          <w:szCs w:val="24"/>
          <w:shd w:val="clear" w:color="auto" w:fill="FFFFFF"/>
        </w:rPr>
        <w:t>) software without being required by the terms of a</w:t>
      </w:r>
      <w:r w:rsidR="00D726DD">
        <w:rPr>
          <w:rFonts w:ascii="Times New Roman" w:hAnsi="Times New Roman" w:cs="Times New Roman"/>
          <w:color w:val="202122"/>
          <w:sz w:val="24"/>
          <w:szCs w:val="24"/>
          <w:shd w:val="clear" w:color="auto" w:fill="FFFFFF"/>
        </w:rPr>
        <w:t xml:space="preserve"> strong</w:t>
      </w:r>
      <w:r w:rsidRPr="00274345">
        <w:rPr>
          <w:rFonts w:ascii="Times New Roman" w:hAnsi="Times New Roman" w:cs="Times New Roman"/>
          <w:color w:val="202122"/>
          <w:sz w:val="24"/>
          <w:szCs w:val="24"/>
          <w:shd w:val="clear" w:color="auto" w:fill="FFFFFF"/>
        </w:rPr>
        <w:t xml:space="preserve"> copyleft license to release the source code of their own components</w:t>
      </w:r>
    </w:p>
    <w:p w:rsidR="00FD7E60" w:rsidRDefault="00274345" w:rsidP="005A62C2">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274345" w:rsidRDefault="00274345" w:rsidP="005A62C2">
      <w:pPr>
        <w:spacing w:after="0" w:line="240" w:lineRule="auto"/>
        <w:rPr>
          <w:rFonts w:ascii="Times New Roman" w:hAnsi="Times New Roman" w:cs="Times New Roman"/>
          <w:sz w:val="24"/>
          <w:szCs w:val="24"/>
          <w:u w:val="single"/>
        </w:rPr>
      </w:pPr>
    </w:p>
    <w:p w:rsidR="00274345" w:rsidRPr="00576669" w:rsidRDefault="00274345"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History of license:</w:t>
      </w:r>
    </w:p>
    <w:p w:rsidR="00274345" w:rsidRPr="00274345" w:rsidRDefault="00274345" w:rsidP="005A62C2">
      <w:pPr>
        <w:spacing w:after="0" w:line="240" w:lineRule="auto"/>
        <w:rPr>
          <w:rFonts w:ascii="Times New Roman" w:hAnsi="Times New Roman" w:cs="Times New Roman"/>
          <w:sz w:val="24"/>
          <w:szCs w:val="24"/>
          <w:u w:val="single"/>
        </w:rPr>
      </w:pPr>
    </w:p>
    <w:p w:rsidR="00274345" w:rsidRPr="00D726DD" w:rsidRDefault="00274345" w:rsidP="005A62C2">
      <w:pPr>
        <w:spacing w:after="0" w:line="240" w:lineRule="auto"/>
        <w:rPr>
          <w:rFonts w:ascii="Times New Roman" w:hAnsi="Times New Roman" w:cs="Times New Roman"/>
          <w:color w:val="202122"/>
          <w:sz w:val="24"/>
          <w:szCs w:val="24"/>
          <w:shd w:val="clear" w:color="auto" w:fill="FFFFFF"/>
        </w:rPr>
      </w:pPr>
      <w:r w:rsidRPr="00D726DD">
        <w:rPr>
          <w:rFonts w:ascii="Times New Roman" w:hAnsi="Times New Roman" w:cs="Times New Roman"/>
          <w:color w:val="202122"/>
          <w:sz w:val="24"/>
          <w:szCs w:val="24"/>
          <w:shd w:val="clear" w:color="auto" w:fill="FFFFFF"/>
        </w:rPr>
        <w:t>The license was originally called the </w:t>
      </w:r>
      <w:r w:rsidRPr="00D726DD">
        <w:rPr>
          <w:rFonts w:ascii="Times New Roman" w:hAnsi="Times New Roman" w:cs="Times New Roman"/>
          <w:bCs/>
          <w:color w:val="202122"/>
          <w:sz w:val="24"/>
          <w:szCs w:val="24"/>
          <w:shd w:val="clear" w:color="auto" w:fill="FFFFFF"/>
        </w:rPr>
        <w:t>GNU Library General Public License</w:t>
      </w:r>
      <w:r w:rsidRPr="00D726DD">
        <w:rPr>
          <w:rFonts w:ascii="Times New Roman" w:hAnsi="Times New Roman" w:cs="Times New Roman"/>
          <w:color w:val="202122"/>
          <w:sz w:val="24"/>
          <w:szCs w:val="24"/>
          <w:shd w:val="clear" w:color="auto" w:fill="FFFFFF"/>
        </w:rPr>
        <w:t> and was first published in 1991, and adopted the version number 2 for parity with GPL version 2. The LGPL was revised in minor wa</w:t>
      </w:r>
      <w:r w:rsidR="00D726DD">
        <w:rPr>
          <w:rFonts w:ascii="Times New Roman" w:hAnsi="Times New Roman" w:cs="Times New Roman"/>
          <w:color w:val="202122"/>
          <w:sz w:val="24"/>
          <w:szCs w:val="24"/>
          <w:shd w:val="clear" w:color="auto" w:fill="FFFFFF"/>
        </w:rPr>
        <w:t>ys in the 2.1</w:t>
      </w:r>
      <w:r w:rsidRPr="00D726DD">
        <w:rPr>
          <w:rFonts w:ascii="Times New Roman" w:hAnsi="Times New Roman" w:cs="Times New Roman"/>
          <w:color w:val="202122"/>
          <w:sz w:val="24"/>
          <w:szCs w:val="24"/>
          <w:shd w:val="clear" w:color="auto" w:fill="FFFFFF"/>
        </w:rPr>
        <w:t>point release, published in 1999, when it was renamed the GNU Lesser General Public License to reflect the FSF's position that not all libraries should use it. Version 3 of the LGPL was published in 2007 as a list of additional permissions applied to GPL version 3.</w:t>
      </w:r>
    </w:p>
    <w:p w:rsidR="00274345" w:rsidRPr="00D726DD" w:rsidRDefault="00274345" w:rsidP="005A62C2">
      <w:pPr>
        <w:spacing w:after="0" w:line="240" w:lineRule="auto"/>
        <w:rPr>
          <w:rFonts w:ascii="Times New Roman" w:hAnsi="Times New Roman" w:cs="Times New Roman"/>
          <w:color w:val="202122"/>
          <w:sz w:val="24"/>
          <w:szCs w:val="24"/>
          <w:shd w:val="clear" w:color="auto" w:fill="FFFFFF"/>
        </w:rPr>
      </w:pPr>
      <w:r w:rsidRPr="00D726DD">
        <w:rPr>
          <w:rFonts w:ascii="Times New Roman" w:hAnsi="Times New Roman" w:cs="Times New Roman"/>
          <w:color w:val="202122"/>
          <w:sz w:val="24"/>
          <w:szCs w:val="24"/>
          <w:shd w:val="clear" w:color="auto" w:fill="FFFFFF"/>
        </w:rPr>
        <w:t>In addition to the term "work based on the Program" of GPL, LGPL version 2 introduced two additional clarification terms "work based on the library" and a "work that uses the library".</w:t>
      </w:r>
      <w:r w:rsidRPr="00D726DD">
        <w:rPr>
          <w:rFonts w:ascii="Times New Roman" w:hAnsi="Times New Roman" w:cs="Times New Roman"/>
          <w:color w:val="202122"/>
          <w:sz w:val="24"/>
          <w:szCs w:val="24"/>
          <w:shd w:val="clear" w:color="auto" w:fill="FFFFFF"/>
          <w:vertAlign w:val="superscript"/>
        </w:rPr>
        <w:t xml:space="preserve"> </w:t>
      </w:r>
      <w:r w:rsidRPr="00D726DD">
        <w:rPr>
          <w:rFonts w:ascii="Times New Roman" w:hAnsi="Times New Roman" w:cs="Times New Roman"/>
          <w:color w:val="202122"/>
          <w:sz w:val="24"/>
          <w:szCs w:val="24"/>
          <w:shd w:val="clear" w:color="auto" w:fill="FFFFFF"/>
        </w:rPr>
        <w:t>LGPL version 3 partially dropped these terms.</w:t>
      </w:r>
    </w:p>
    <w:p w:rsidR="00274345" w:rsidRDefault="00274345" w:rsidP="005A62C2">
      <w:pPr>
        <w:spacing w:after="0" w:line="240" w:lineRule="auto"/>
        <w:rPr>
          <w:rFonts w:ascii="Times New Roman" w:hAnsi="Times New Roman" w:cs="Times New Roman"/>
          <w:color w:val="202122"/>
          <w:sz w:val="24"/>
          <w:szCs w:val="24"/>
          <w:shd w:val="clear" w:color="auto" w:fill="FFFFFF"/>
        </w:rPr>
      </w:pPr>
    </w:p>
    <w:p w:rsidR="00274345" w:rsidRPr="00576669" w:rsidRDefault="00274345"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Idea:</w:t>
      </w:r>
    </w:p>
    <w:p w:rsidR="00274345" w:rsidRPr="00D726DD" w:rsidRDefault="00274345" w:rsidP="005A62C2">
      <w:pPr>
        <w:spacing w:after="0" w:line="240" w:lineRule="auto"/>
        <w:rPr>
          <w:rFonts w:ascii="Times New Roman" w:hAnsi="Times New Roman" w:cs="Times New Roman"/>
          <w:sz w:val="24"/>
          <w:szCs w:val="24"/>
          <w:u w:val="single"/>
        </w:rPr>
      </w:pPr>
    </w:p>
    <w:p w:rsidR="00274345" w:rsidRPr="00D726DD" w:rsidRDefault="00D726DD" w:rsidP="005A62C2">
      <w:pPr>
        <w:spacing w:after="0" w:line="240" w:lineRule="auto"/>
        <w:rPr>
          <w:rFonts w:ascii="Times New Roman" w:hAnsi="Times New Roman" w:cs="Times New Roman"/>
          <w:color w:val="202122"/>
          <w:sz w:val="24"/>
          <w:szCs w:val="24"/>
          <w:shd w:val="clear" w:color="auto" w:fill="FFFFFF"/>
        </w:rPr>
      </w:pPr>
      <w:r w:rsidRPr="00D726DD">
        <w:rPr>
          <w:rFonts w:ascii="Times New Roman" w:hAnsi="Times New Roman" w:cs="Times New Roman"/>
          <w:color w:val="202122"/>
          <w:sz w:val="24"/>
          <w:szCs w:val="24"/>
          <w:shd w:val="clear" w:color="auto" w:fill="FFFFFF"/>
        </w:rPr>
        <w:t>The Free Software Foundation created the </w:t>
      </w:r>
      <w:r w:rsidRPr="00D726DD">
        <w:rPr>
          <w:rFonts w:ascii="Times New Roman" w:hAnsi="Times New Roman" w:cs="Times New Roman"/>
          <w:sz w:val="24"/>
          <w:szCs w:val="24"/>
          <w:shd w:val="clear" w:color="auto" w:fill="FFFFFF"/>
        </w:rPr>
        <w:t>LGPL</w:t>
      </w:r>
      <w:r w:rsidRPr="00D726DD">
        <w:rPr>
          <w:rFonts w:ascii="Times New Roman" w:hAnsi="Times New Roman" w:cs="Times New Roman"/>
          <w:color w:val="202122"/>
          <w:sz w:val="24"/>
          <w:szCs w:val="24"/>
          <w:shd w:val="clear" w:color="auto" w:fill="FFFFFF"/>
        </w:rPr>
        <w:t>, which is nearly identical to the GPL, but with additional permissions to allow linking for the purposes of "using the library".</w:t>
      </w:r>
    </w:p>
    <w:p w:rsidR="00D726DD" w:rsidRDefault="00D726DD" w:rsidP="005A62C2">
      <w:pPr>
        <w:spacing w:after="0" w:line="240" w:lineRule="auto"/>
        <w:rPr>
          <w:rFonts w:ascii="Times New Roman" w:hAnsi="Times New Roman" w:cs="Times New Roman"/>
          <w:color w:val="222222"/>
          <w:sz w:val="24"/>
          <w:szCs w:val="24"/>
          <w:shd w:val="clear" w:color="auto" w:fill="FFFFFF"/>
        </w:rPr>
      </w:pPr>
      <w:r w:rsidRPr="00D726DD">
        <w:rPr>
          <w:rFonts w:ascii="Times New Roman" w:hAnsi="Times New Roman" w:cs="Times New Roman"/>
          <w:color w:val="222222"/>
          <w:sz w:val="24"/>
          <w:szCs w:val="24"/>
          <w:shd w:val="clear" w:color="auto" w:fill="FFFFFF"/>
        </w:rPr>
        <w:t>The </w:t>
      </w:r>
      <w:r w:rsidRPr="00D726DD">
        <w:rPr>
          <w:rFonts w:ascii="Times New Roman" w:hAnsi="Times New Roman" w:cs="Times New Roman"/>
          <w:bCs/>
          <w:color w:val="222222"/>
          <w:sz w:val="24"/>
          <w:szCs w:val="24"/>
          <w:shd w:val="clear" w:color="auto" w:fill="FFFFFF"/>
        </w:rPr>
        <w:t>LGPL</w:t>
      </w:r>
      <w:r w:rsidRPr="00D726DD">
        <w:rPr>
          <w:rFonts w:ascii="Times New Roman" w:hAnsi="Times New Roman" w:cs="Times New Roman"/>
          <w:color w:val="222222"/>
          <w:sz w:val="24"/>
          <w:szCs w:val="24"/>
          <w:shd w:val="clear" w:color="auto" w:fill="FFFFFF"/>
        </w:rPr>
        <w:t> is primarily used for software libraries, although it is also used by some stand-alone applications. The </w:t>
      </w:r>
      <w:r w:rsidRPr="00D726DD">
        <w:rPr>
          <w:rFonts w:ascii="Times New Roman" w:hAnsi="Times New Roman" w:cs="Times New Roman"/>
          <w:bCs/>
          <w:color w:val="222222"/>
          <w:sz w:val="24"/>
          <w:szCs w:val="24"/>
          <w:shd w:val="clear" w:color="auto" w:fill="FFFFFF"/>
        </w:rPr>
        <w:t>LGPL</w:t>
      </w:r>
      <w:r w:rsidRPr="00D726DD">
        <w:rPr>
          <w:rFonts w:ascii="Times New Roman" w:hAnsi="Times New Roman" w:cs="Times New Roman"/>
          <w:color w:val="222222"/>
          <w:sz w:val="24"/>
          <w:szCs w:val="24"/>
          <w:shd w:val="clear" w:color="auto" w:fill="FFFFFF"/>
        </w:rPr>
        <w:t> was developed as a compromise between the strong copyleft of the GNU General Public License (GPL) and more permissive licenses such as the BSD licenses and the MIT License.</w:t>
      </w:r>
    </w:p>
    <w:p w:rsidR="00D726DD" w:rsidRDefault="00D726DD" w:rsidP="005A62C2">
      <w:pPr>
        <w:spacing w:after="0" w:line="240" w:lineRule="auto"/>
        <w:rPr>
          <w:rFonts w:ascii="Times New Roman" w:hAnsi="Times New Roman" w:cs="Times New Roman"/>
          <w:color w:val="222222"/>
          <w:sz w:val="24"/>
          <w:szCs w:val="24"/>
          <w:shd w:val="clear" w:color="auto" w:fill="FFFFFF"/>
        </w:rPr>
      </w:pPr>
    </w:p>
    <w:p w:rsidR="00D726DD" w:rsidRPr="00576669" w:rsidRDefault="00D726DD" w:rsidP="00576669">
      <w:pPr>
        <w:spacing w:after="0" w:line="240" w:lineRule="auto"/>
        <w:rPr>
          <w:rFonts w:ascii="Times New Roman" w:hAnsi="Times New Roman" w:cs="Times New Roman"/>
          <w:b/>
          <w:sz w:val="28"/>
          <w:szCs w:val="28"/>
        </w:rPr>
      </w:pPr>
      <w:r w:rsidRPr="00576669">
        <w:rPr>
          <w:rFonts w:ascii="Times New Roman" w:hAnsi="Times New Roman" w:cs="Times New Roman"/>
          <w:b/>
          <w:sz w:val="28"/>
          <w:szCs w:val="28"/>
        </w:rPr>
        <w:t>Detailed licensing model:</w:t>
      </w: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737D80">
      <w:pPr>
        <w:spacing w:after="0" w:line="240" w:lineRule="auto"/>
        <w:ind w:left="1080"/>
        <w:rPr>
          <w:rFonts w:ascii="Times New Roman" w:hAnsi="Times New Roman" w:cs="Times New Roman"/>
          <w:b/>
          <w:sz w:val="28"/>
          <w:szCs w:val="28"/>
        </w:rPr>
      </w:pPr>
      <w:r w:rsidRPr="00737D80">
        <w:rPr>
          <w:rFonts w:ascii="Times New Roman" w:hAnsi="Times New Roman" w:cs="Times New Roman"/>
          <w:b/>
          <w:sz w:val="28"/>
          <w:szCs w:val="28"/>
        </w:rPr>
        <w:t>Which software is released under this license?</w:t>
      </w:r>
    </w:p>
    <w:p w:rsidR="00737D80" w:rsidRPr="00737D80" w:rsidRDefault="00737D80" w:rsidP="00737D80">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rPr>
      </w:pPr>
      <w:hyperlink r:id="rId9" w:tooltip="Genie (programming language)" w:history="1">
        <w:r w:rsidRPr="00737D80">
          <w:rPr>
            <w:rStyle w:val="Hyperlink"/>
            <w:rFonts w:ascii="Times New Roman" w:hAnsi="Times New Roman" w:cs="Times New Roman"/>
            <w:color w:val="0B0080"/>
            <w:sz w:val="24"/>
            <w:szCs w:val="24"/>
          </w:rPr>
          <w:t>Genie (programming language)</w:t>
        </w:r>
      </w:hyperlink>
    </w:p>
    <w:p w:rsidR="00737D80" w:rsidRPr="00737D80" w:rsidRDefault="00737D80" w:rsidP="00737D80">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rPr>
      </w:pPr>
      <w:hyperlink r:id="rId10" w:tooltip="GLib" w:history="1">
        <w:r w:rsidRPr="00737D80">
          <w:rPr>
            <w:rStyle w:val="Hyperlink"/>
            <w:rFonts w:ascii="Times New Roman" w:hAnsi="Times New Roman" w:cs="Times New Roman"/>
            <w:color w:val="0B0080"/>
            <w:sz w:val="24"/>
            <w:szCs w:val="24"/>
          </w:rPr>
          <w:t>GLib</w:t>
        </w:r>
      </w:hyperlink>
    </w:p>
    <w:p w:rsidR="00737D80" w:rsidRPr="00737D80" w:rsidRDefault="00737D80" w:rsidP="00737D80">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rPr>
      </w:pPr>
      <w:hyperlink r:id="rId11" w:tooltip="GNU Multiple Precision Arithmetic Library" w:history="1">
        <w:r w:rsidRPr="00737D80">
          <w:rPr>
            <w:rStyle w:val="Hyperlink"/>
            <w:rFonts w:ascii="Times New Roman" w:hAnsi="Times New Roman" w:cs="Times New Roman"/>
            <w:color w:val="0B0080"/>
            <w:sz w:val="24"/>
            <w:szCs w:val="24"/>
          </w:rPr>
          <w:t>GNU Multiple Precision Arithmetic Library</w:t>
        </w:r>
      </w:hyperlink>
    </w:p>
    <w:p w:rsidR="006449D6" w:rsidRPr="006449D6" w:rsidRDefault="00737D80" w:rsidP="006449D6">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rPr>
      </w:pPr>
      <w:hyperlink r:id="rId12" w:tooltip="GTK" w:history="1">
        <w:r w:rsidRPr="00737D80">
          <w:rPr>
            <w:rStyle w:val="Hyperlink"/>
            <w:rFonts w:ascii="Times New Roman" w:hAnsi="Times New Roman" w:cs="Times New Roman"/>
            <w:color w:val="0B0080"/>
            <w:sz w:val="24"/>
            <w:szCs w:val="24"/>
          </w:rPr>
          <w:t>GTK</w:t>
        </w:r>
      </w:hyperlink>
    </w:p>
    <w:p w:rsidR="006449D6" w:rsidRPr="006449D6" w:rsidRDefault="006449D6" w:rsidP="006449D6">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rPr>
      </w:pPr>
      <w:hyperlink r:id="rId13" w:tooltip="VLC media player" w:history="1">
        <w:r w:rsidRPr="006449D6">
          <w:rPr>
            <w:rStyle w:val="Hyperlink"/>
            <w:rFonts w:ascii="Times New Roman" w:hAnsi="Times New Roman" w:cs="Times New Roman"/>
            <w:color w:val="0B0080"/>
            <w:sz w:val="24"/>
            <w:szCs w:val="24"/>
          </w:rPr>
          <w:t>VLC media player</w:t>
        </w:r>
      </w:hyperlink>
    </w:p>
    <w:p w:rsidR="006449D6" w:rsidRDefault="006449D6" w:rsidP="00737D80">
      <w:pPr>
        <w:spacing w:after="0" w:line="240" w:lineRule="auto"/>
        <w:rPr>
          <w:rFonts w:ascii="Times New Roman" w:hAnsi="Times New Roman" w:cs="Times New Roman"/>
          <w:color w:val="202122"/>
          <w:sz w:val="24"/>
          <w:szCs w:val="24"/>
        </w:rPr>
      </w:pPr>
    </w:p>
    <w:p w:rsidR="00D726DD" w:rsidRPr="00737D80" w:rsidRDefault="00737D80" w:rsidP="00737D80">
      <w:pPr>
        <w:spacing w:after="0" w:line="240" w:lineRule="auto"/>
        <w:rPr>
          <w:rFonts w:ascii="Times New Roman" w:hAnsi="Times New Roman" w:cs="Times New Roman"/>
          <w:b/>
          <w:sz w:val="28"/>
          <w:szCs w:val="28"/>
        </w:rPr>
      </w:pPr>
      <w:r w:rsidRPr="00737D80">
        <w:rPr>
          <w:rFonts w:ascii="Times New Roman" w:hAnsi="Times New Roman" w:cs="Times New Roman"/>
          <w:b/>
          <w:sz w:val="28"/>
          <w:szCs w:val="28"/>
        </w:rPr>
        <w:t>Popularity</w:t>
      </w:r>
      <w:r w:rsidR="006449D6">
        <w:rPr>
          <w:rFonts w:ascii="Times New Roman" w:hAnsi="Times New Roman" w:cs="Times New Roman"/>
          <w:b/>
          <w:sz w:val="28"/>
          <w:szCs w:val="28"/>
        </w:rPr>
        <w:t>:</w:t>
      </w:r>
    </w:p>
    <w:p w:rsidR="00D726DD" w:rsidRDefault="00D726DD" w:rsidP="005A62C2">
      <w:pPr>
        <w:spacing w:after="0" w:line="240" w:lineRule="auto"/>
        <w:rPr>
          <w:rFonts w:ascii="Times New Roman" w:hAnsi="Times New Roman" w:cs="Times New Roman"/>
          <w:sz w:val="24"/>
          <w:szCs w:val="24"/>
          <w:u w:val="single"/>
        </w:rPr>
      </w:pPr>
      <w:bookmarkStart w:id="0" w:name="_GoBack"/>
      <w:bookmarkEnd w:id="0"/>
    </w:p>
    <w:p w:rsidR="00D726DD" w:rsidRDefault="00D726DD" w:rsidP="005A62C2">
      <w:pPr>
        <w:spacing w:after="0" w:line="240" w:lineRule="auto"/>
        <w:rPr>
          <w:rFonts w:ascii="Times New Roman" w:hAnsi="Times New Roman" w:cs="Times New Roman"/>
          <w:sz w:val="24"/>
          <w:szCs w:val="24"/>
          <w:u w:val="single"/>
        </w:rPr>
      </w:pPr>
    </w:p>
    <w:p w:rsidR="0055283C" w:rsidRDefault="0055283C" w:rsidP="005A62C2">
      <w:pPr>
        <w:spacing w:after="0" w:line="240" w:lineRule="auto"/>
        <w:rPr>
          <w:rFonts w:ascii="Times New Roman" w:hAnsi="Times New Roman" w:cs="Times New Roman"/>
          <w:sz w:val="24"/>
          <w:szCs w:val="24"/>
          <w:u w:val="single"/>
        </w:rPr>
      </w:pPr>
    </w:p>
    <w:p w:rsidR="0055283C" w:rsidRDefault="0055283C" w:rsidP="005A62C2">
      <w:pPr>
        <w:spacing w:after="0" w:line="240" w:lineRule="auto"/>
        <w:rPr>
          <w:rFonts w:ascii="Times New Roman" w:hAnsi="Times New Roman" w:cs="Times New Roman"/>
          <w:sz w:val="24"/>
          <w:szCs w:val="24"/>
          <w:u w:val="single"/>
        </w:rPr>
      </w:pPr>
    </w:p>
    <w:p w:rsidR="0055283C" w:rsidRDefault="0055283C" w:rsidP="005A62C2">
      <w:pPr>
        <w:spacing w:after="0" w:line="240" w:lineRule="auto"/>
        <w:rPr>
          <w:rFonts w:ascii="Times New Roman" w:hAnsi="Times New Roman" w:cs="Times New Roman"/>
          <w:sz w:val="24"/>
          <w:szCs w:val="24"/>
          <w:u w:val="single"/>
        </w:rPr>
      </w:pPr>
    </w:p>
    <w:p w:rsidR="0055283C" w:rsidRDefault="0055283C" w:rsidP="005A62C2">
      <w:pPr>
        <w:spacing w:after="0" w:line="240" w:lineRule="auto"/>
        <w:rPr>
          <w:rFonts w:ascii="Times New Roman" w:hAnsi="Times New Roman" w:cs="Times New Roman"/>
          <w:sz w:val="24"/>
          <w:szCs w:val="24"/>
          <w:u w:val="single"/>
        </w:rPr>
      </w:pPr>
    </w:p>
    <w:p w:rsidR="0055283C" w:rsidRDefault="0055283C" w:rsidP="005A62C2">
      <w:pPr>
        <w:spacing w:after="0" w:line="240" w:lineRule="auto"/>
        <w:rPr>
          <w:rFonts w:ascii="Times New Roman" w:hAnsi="Times New Roman" w:cs="Times New Roman"/>
          <w:sz w:val="24"/>
          <w:szCs w:val="24"/>
          <w:u w:val="single"/>
        </w:rPr>
      </w:pPr>
    </w:p>
    <w:p w:rsidR="0055283C" w:rsidRPr="00737D80" w:rsidRDefault="0055283C" w:rsidP="00737D80">
      <w:pPr>
        <w:spacing w:after="0" w:line="240" w:lineRule="auto"/>
        <w:rPr>
          <w:rFonts w:ascii="Times New Roman" w:hAnsi="Times New Roman" w:cs="Times New Roman"/>
          <w:b/>
          <w:sz w:val="28"/>
          <w:szCs w:val="28"/>
        </w:rPr>
      </w:pPr>
      <w:r w:rsidRPr="00737D80">
        <w:rPr>
          <w:rFonts w:ascii="Times New Roman" w:hAnsi="Times New Roman" w:cs="Times New Roman"/>
          <w:b/>
          <w:sz w:val="28"/>
          <w:szCs w:val="28"/>
        </w:rPr>
        <w:t>Impact:</w:t>
      </w:r>
    </w:p>
    <w:p w:rsidR="0055283C" w:rsidRDefault="0055283C"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Default="00D726DD" w:rsidP="005A62C2">
      <w:pPr>
        <w:spacing w:after="0" w:line="240" w:lineRule="auto"/>
        <w:rPr>
          <w:rFonts w:ascii="Times New Roman" w:hAnsi="Times New Roman" w:cs="Times New Roman"/>
          <w:sz w:val="24"/>
          <w:szCs w:val="24"/>
          <w:u w:val="single"/>
        </w:rPr>
      </w:pPr>
    </w:p>
    <w:p w:rsidR="00D726DD" w:rsidRPr="00D726DD" w:rsidRDefault="00D726DD" w:rsidP="005A62C2">
      <w:pPr>
        <w:spacing w:after="0" w:line="240" w:lineRule="auto"/>
        <w:rPr>
          <w:rFonts w:ascii="Times New Roman" w:hAnsi="Times New Roman" w:cs="Times New Roman"/>
          <w:sz w:val="24"/>
          <w:szCs w:val="24"/>
          <w:u w:val="single"/>
        </w:rPr>
      </w:pPr>
    </w:p>
    <w:sectPr w:rsidR="00D726DD" w:rsidRPr="00D726D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36C" w:rsidRDefault="0012736C" w:rsidP="006532E4">
      <w:pPr>
        <w:spacing w:after="0" w:line="240" w:lineRule="auto"/>
      </w:pPr>
      <w:r>
        <w:separator/>
      </w:r>
    </w:p>
  </w:endnote>
  <w:endnote w:type="continuationSeparator" w:id="0">
    <w:p w:rsidR="0012736C" w:rsidRDefault="0012736C" w:rsidP="0065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2E4" w:rsidRDefault="007650AC">
    <w:pPr>
      <w:pStyle w:val="Footer"/>
    </w:pPr>
    <w:r>
      <w:t xml:space="preserve">PRACTICAL </w:t>
    </w:r>
    <w:r w:rsidR="006532E4">
      <w:t>NO:</w:t>
    </w:r>
    <w:r>
      <w:t xml:space="preserve"> </w:t>
    </w:r>
    <w:r w:rsidR="00576669">
      <w:t>02</w:t>
    </w:r>
    <w:r w:rsidR="006532E4">
      <w:ptab w:relativeTo="margin" w:alignment="center" w:leader="none"/>
    </w:r>
    <w:r w:rsidR="006532E4">
      <w:ptab w:relativeTo="margin" w:alignment="right" w:leader="none"/>
    </w:r>
    <w:r>
      <w:t>DATE: 07/11/2020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36C" w:rsidRDefault="0012736C" w:rsidP="006532E4">
      <w:pPr>
        <w:spacing w:after="0" w:line="240" w:lineRule="auto"/>
      </w:pPr>
      <w:r>
        <w:separator/>
      </w:r>
    </w:p>
  </w:footnote>
  <w:footnote w:type="continuationSeparator" w:id="0">
    <w:p w:rsidR="0012736C" w:rsidRDefault="0012736C" w:rsidP="00653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2E4" w:rsidRDefault="007650AC">
    <w:pPr>
      <w:pStyle w:val="Header"/>
    </w:pPr>
    <w:r>
      <w:t>NAME: GOKUL NAIR</w:t>
    </w:r>
    <w:r w:rsidR="006532E4">
      <w:ptab w:relativeTo="margin" w:alignment="center" w:leader="none"/>
    </w:r>
    <w:r w:rsidR="006532E4">
      <w:ptab w:relativeTo="margin" w:alignment="right" w:leader="none"/>
    </w:r>
    <w:r>
      <w:t>ROLL NO: FYCS28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B53DE"/>
    <w:multiLevelType w:val="multilevel"/>
    <w:tmpl w:val="7C3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D1FD8"/>
    <w:multiLevelType w:val="hybridMultilevel"/>
    <w:tmpl w:val="BEB0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6219B"/>
    <w:multiLevelType w:val="hybridMultilevel"/>
    <w:tmpl w:val="AAD8C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681C89"/>
    <w:multiLevelType w:val="multilevel"/>
    <w:tmpl w:val="DB7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AC4637"/>
    <w:multiLevelType w:val="multilevel"/>
    <w:tmpl w:val="BEB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06727"/>
    <w:multiLevelType w:val="hybridMultilevel"/>
    <w:tmpl w:val="121E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E4"/>
    <w:rsid w:val="0012736C"/>
    <w:rsid w:val="00182A7E"/>
    <w:rsid w:val="001D6D27"/>
    <w:rsid w:val="001E58E5"/>
    <w:rsid w:val="002407D4"/>
    <w:rsid w:val="00274345"/>
    <w:rsid w:val="002F58AE"/>
    <w:rsid w:val="003515B7"/>
    <w:rsid w:val="0036014F"/>
    <w:rsid w:val="00366A7E"/>
    <w:rsid w:val="00367657"/>
    <w:rsid w:val="00372BBD"/>
    <w:rsid w:val="00385DF6"/>
    <w:rsid w:val="003B6CF8"/>
    <w:rsid w:val="00411A00"/>
    <w:rsid w:val="004A5BF0"/>
    <w:rsid w:val="004C0135"/>
    <w:rsid w:val="004C083F"/>
    <w:rsid w:val="0050289D"/>
    <w:rsid w:val="0055283C"/>
    <w:rsid w:val="00576669"/>
    <w:rsid w:val="005A62C2"/>
    <w:rsid w:val="00604190"/>
    <w:rsid w:val="006449D6"/>
    <w:rsid w:val="006532E4"/>
    <w:rsid w:val="006E2299"/>
    <w:rsid w:val="00737D80"/>
    <w:rsid w:val="007504F5"/>
    <w:rsid w:val="00750C6B"/>
    <w:rsid w:val="007650AC"/>
    <w:rsid w:val="007E0918"/>
    <w:rsid w:val="00801AFF"/>
    <w:rsid w:val="008244B0"/>
    <w:rsid w:val="008A513B"/>
    <w:rsid w:val="008E2D15"/>
    <w:rsid w:val="009C2BB3"/>
    <w:rsid w:val="00A41F26"/>
    <w:rsid w:val="00AB7D54"/>
    <w:rsid w:val="00AC3C3D"/>
    <w:rsid w:val="00B648CE"/>
    <w:rsid w:val="00C67A4B"/>
    <w:rsid w:val="00D726DD"/>
    <w:rsid w:val="00DA7CF6"/>
    <w:rsid w:val="00E3283B"/>
    <w:rsid w:val="00E62658"/>
    <w:rsid w:val="00FD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A1ECC-A705-473E-A660-4996082B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E4"/>
  </w:style>
  <w:style w:type="paragraph" w:styleId="Footer">
    <w:name w:val="footer"/>
    <w:basedOn w:val="Normal"/>
    <w:link w:val="FooterChar"/>
    <w:uiPriority w:val="99"/>
    <w:unhideWhenUsed/>
    <w:rsid w:val="0065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E4"/>
  </w:style>
  <w:style w:type="paragraph" w:styleId="ListParagraph">
    <w:name w:val="List Paragraph"/>
    <w:basedOn w:val="Normal"/>
    <w:uiPriority w:val="34"/>
    <w:qFormat/>
    <w:rsid w:val="004C0135"/>
    <w:pPr>
      <w:ind w:left="720"/>
      <w:contextualSpacing/>
    </w:pPr>
  </w:style>
  <w:style w:type="character" w:styleId="Hyperlink">
    <w:name w:val="Hyperlink"/>
    <w:basedOn w:val="DefaultParagraphFont"/>
    <w:uiPriority w:val="99"/>
    <w:semiHidden/>
    <w:unhideWhenUsed/>
    <w:rsid w:val="003515B7"/>
    <w:rPr>
      <w:color w:val="0000FF"/>
      <w:u w:val="single"/>
    </w:rPr>
  </w:style>
  <w:style w:type="paragraph" w:styleId="NormalWeb">
    <w:name w:val="Normal (Web)"/>
    <w:basedOn w:val="Normal"/>
    <w:uiPriority w:val="99"/>
    <w:semiHidden/>
    <w:unhideWhenUsed/>
    <w:rsid w:val="008A5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95024">
      <w:bodyDiv w:val="1"/>
      <w:marLeft w:val="0"/>
      <w:marRight w:val="0"/>
      <w:marTop w:val="0"/>
      <w:marBottom w:val="0"/>
      <w:divBdr>
        <w:top w:val="none" w:sz="0" w:space="0" w:color="auto"/>
        <w:left w:val="none" w:sz="0" w:space="0" w:color="auto"/>
        <w:bottom w:val="none" w:sz="0" w:space="0" w:color="auto"/>
        <w:right w:val="none" w:sz="0" w:space="0" w:color="auto"/>
      </w:divBdr>
    </w:div>
    <w:div w:id="953361857">
      <w:bodyDiv w:val="1"/>
      <w:marLeft w:val="0"/>
      <w:marRight w:val="0"/>
      <w:marTop w:val="0"/>
      <w:marBottom w:val="0"/>
      <w:divBdr>
        <w:top w:val="none" w:sz="0" w:space="0" w:color="auto"/>
        <w:left w:val="none" w:sz="0" w:space="0" w:color="auto"/>
        <w:bottom w:val="none" w:sz="0" w:space="0" w:color="auto"/>
        <w:right w:val="none" w:sz="0" w:space="0" w:color="auto"/>
      </w:divBdr>
    </w:div>
    <w:div w:id="1197549482">
      <w:bodyDiv w:val="1"/>
      <w:marLeft w:val="0"/>
      <w:marRight w:val="0"/>
      <w:marTop w:val="0"/>
      <w:marBottom w:val="0"/>
      <w:divBdr>
        <w:top w:val="none" w:sz="0" w:space="0" w:color="auto"/>
        <w:left w:val="none" w:sz="0" w:space="0" w:color="auto"/>
        <w:bottom w:val="none" w:sz="0" w:space="0" w:color="auto"/>
        <w:right w:val="none" w:sz="0" w:space="0" w:color="auto"/>
      </w:divBdr>
    </w:div>
    <w:div w:id="12954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VLC_media_play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GT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NU_Multiple_Precision_Arithmetic_Libra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GLib" TargetMode="External"/><Relationship Id="rId4" Type="http://schemas.openxmlformats.org/officeDocument/2006/relationships/webSettings" Target="webSettings.xml"/><Relationship Id="rId9" Type="http://schemas.openxmlformats.org/officeDocument/2006/relationships/hyperlink" Target="https://en.wikipedia.org/wiki/Genie_(programming_languag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Windows User</cp:lastModifiedBy>
  <cp:revision>4</cp:revision>
  <dcterms:created xsi:type="dcterms:W3CDTF">2020-11-18T06:40:00Z</dcterms:created>
  <dcterms:modified xsi:type="dcterms:W3CDTF">2020-11-20T06:53:00Z</dcterms:modified>
</cp:coreProperties>
</file>