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84BCEA" w14:textId="77777777" w:rsidR="00491CA4" w:rsidRDefault="00491CA4">
      <w:pPr>
        <w:rPr>
          <w:rFonts w:ascii="Nikosh" w:eastAsia="Nikosh" w:hAnsi="Nikosh" w:cs="Nikosh"/>
          <w:sz w:val="32"/>
          <w:szCs w:val="32"/>
          <w:u w:val="single"/>
        </w:rPr>
      </w:pPr>
    </w:p>
    <w:p w14:paraId="3C50599D" w14:textId="77777777" w:rsidR="00491CA4" w:rsidRDefault="005E2FEA">
      <w:pPr>
        <w:jc w:val="center"/>
        <w:rPr>
          <w:rFonts w:ascii="Nikosh" w:eastAsia="Nikosh" w:hAnsi="Nikosh" w:cs="Nikosh"/>
          <w:sz w:val="32"/>
          <w:szCs w:val="32"/>
          <w:u w:val="single"/>
        </w:rPr>
      </w:pPr>
      <w:bookmarkStart w:id="0" w:name="_heading=h.ydlb51zdxo02" w:colFirst="0" w:colLast="0"/>
      <w:bookmarkEnd w:id="0"/>
      <w:proofErr w:type="spellStart"/>
      <w:r>
        <w:rPr>
          <w:rFonts w:ascii="Nikosh" w:eastAsia="Nikosh" w:hAnsi="Nikosh" w:cs="Nikosh"/>
          <w:b/>
          <w:bCs/>
          <w:sz w:val="32"/>
          <w:szCs w:val="32"/>
          <w:u w:val="single"/>
        </w:rPr>
        <w:t>সূচীপত্র</w:t>
      </w:r>
      <w:proofErr w:type="spellEnd"/>
    </w:p>
    <w:tbl>
      <w:tblPr>
        <w:tblStyle w:val="a"/>
        <w:tblW w:w="14445" w:type="dxa"/>
        <w:tblInd w:w="4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60"/>
        <w:gridCol w:w="2640"/>
        <w:gridCol w:w="5895"/>
        <w:gridCol w:w="1875"/>
        <w:gridCol w:w="1920"/>
        <w:gridCol w:w="1155"/>
      </w:tblGrid>
      <w:tr w:rsidR="00491CA4" w14:paraId="51483819" w14:textId="77777777">
        <w:trPr>
          <w:trHeight w:val="280"/>
          <w:tblHeader/>
        </w:trPr>
        <w:tc>
          <w:tcPr>
            <w:tcW w:w="960" w:type="dxa"/>
          </w:tcPr>
          <w:p w14:paraId="718AB87E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ক্র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.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নং</w:t>
            </w:r>
            <w:proofErr w:type="spellEnd"/>
          </w:p>
        </w:tc>
        <w:tc>
          <w:tcPr>
            <w:tcW w:w="8535" w:type="dxa"/>
            <w:gridSpan w:val="2"/>
          </w:tcPr>
          <w:p w14:paraId="71D4BF8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বিষয়ের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নাম</w:t>
            </w:r>
            <w:proofErr w:type="spellEnd"/>
          </w:p>
        </w:tc>
        <w:tc>
          <w:tcPr>
            <w:tcW w:w="1875" w:type="dxa"/>
          </w:tcPr>
          <w:p w14:paraId="09C4340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হালনাগাদ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আছে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কি-না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হ্যাঁ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/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না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1920" w:type="dxa"/>
          </w:tcPr>
          <w:p w14:paraId="470BA00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সর্বশেষ</w:t>
            </w:r>
            <w:proofErr w:type="spellEnd"/>
          </w:p>
          <w:p w14:paraId="2406A64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হালনাগাদের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তারিখ</w:t>
            </w:r>
            <w:proofErr w:type="spellEnd"/>
          </w:p>
        </w:tc>
        <w:tc>
          <w:tcPr>
            <w:tcW w:w="1155" w:type="dxa"/>
          </w:tcPr>
          <w:p w14:paraId="2E24B53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মন্তব্য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যদি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থাকে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)</w:t>
            </w:r>
          </w:p>
        </w:tc>
      </w:tr>
      <w:tr w:rsidR="00491CA4" w14:paraId="52CA9449" w14:textId="77777777">
        <w:trPr>
          <w:trHeight w:val="280"/>
        </w:trPr>
        <w:tc>
          <w:tcPr>
            <w:tcW w:w="14445" w:type="dxa"/>
            <w:gridSpan w:val="6"/>
            <w:vAlign w:val="center"/>
          </w:tcPr>
          <w:p w14:paraId="5A9CF75D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b/>
                <w:bCs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                                        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তথ্য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বাতায়নের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মেইন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ম্যানু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সাবম্যানুসমূহের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তালিকা</w:t>
            </w:r>
            <w:proofErr w:type="spellEnd"/>
          </w:p>
        </w:tc>
      </w:tr>
      <w:tr w:rsidR="00491CA4" w14:paraId="5E92FA0C" w14:textId="77777777">
        <w:trPr>
          <w:cantSplit/>
          <w:trHeight w:val="51"/>
        </w:trPr>
        <w:tc>
          <w:tcPr>
            <w:tcW w:w="960" w:type="dxa"/>
            <w:vMerge w:val="restart"/>
            <w:vAlign w:val="center"/>
          </w:tcPr>
          <w:p w14:paraId="40A784C5" w14:textId="77777777" w:rsidR="00491CA4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Merge w:val="restart"/>
            <w:vAlign w:val="center"/>
          </w:tcPr>
          <w:p w14:paraId="759D41A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সম্পদ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মন্ত্রণালয়ের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সম্পর্কিত</w:t>
            </w:r>
            <w:proofErr w:type="spellEnd"/>
          </w:p>
        </w:tc>
        <w:tc>
          <w:tcPr>
            <w:tcW w:w="5895" w:type="dxa"/>
          </w:tcPr>
          <w:p w14:paraId="2CEC4D1B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ইতিহাস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কার্যাবলী</w:t>
            </w:r>
            <w:proofErr w:type="spellEnd"/>
          </w:p>
        </w:tc>
        <w:tc>
          <w:tcPr>
            <w:tcW w:w="1875" w:type="dxa"/>
          </w:tcPr>
          <w:p w14:paraId="0056C986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1C7DBC73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০৩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০৩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২০২৬</w:t>
            </w:r>
          </w:p>
        </w:tc>
        <w:tc>
          <w:tcPr>
            <w:tcW w:w="1155" w:type="dxa"/>
          </w:tcPr>
          <w:p w14:paraId="1EB3460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F5DD46C" w14:textId="77777777">
        <w:trPr>
          <w:cantSplit/>
          <w:trHeight w:val="45"/>
        </w:trPr>
        <w:tc>
          <w:tcPr>
            <w:tcW w:w="960" w:type="dxa"/>
            <w:vMerge/>
            <w:vAlign w:val="center"/>
          </w:tcPr>
          <w:p w14:paraId="478F875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847B41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1D421D5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১.২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মিশন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ভিশন</w:t>
            </w:r>
            <w:proofErr w:type="spellEnd"/>
          </w:p>
        </w:tc>
        <w:tc>
          <w:tcPr>
            <w:tcW w:w="1875" w:type="dxa"/>
          </w:tcPr>
          <w:p w14:paraId="6222B58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689BE5DF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০১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০৫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২০২৫</w:t>
            </w:r>
          </w:p>
        </w:tc>
        <w:tc>
          <w:tcPr>
            <w:tcW w:w="1155" w:type="dxa"/>
          </w:tcPr>
          <w:p w14:paraId="3FCE7B5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B07B6F3" w14:textId="77777777">
        <w:trPr>
          <w:cantSplit/>
          <w:trHeight w:val="45"/>
        </w:trPr>
        <w:tc>
          <w:tcPr>
            <w:tcW w:w="960" w:type="dxa"/>
            <w:vMerge/>
            <w:vAlign w:val="center"/>
          </w:tcPr>
          <w:p w14:paraId="7DAB390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CB8B7D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570656D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১.৩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মাননীয়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মন্ত্রী</w:t>
            </w:r>
            <w:proofErr w:type="spellEnd"/>
          </w:p>
        </w:tc>
        <w:tc>
          <w:tcPr>
            <w:tcW w:w="1875" w:type="dxa"/>
          </w:tcPr>
          <w:p w14:paraId="03EFEFA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26C9801C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০৬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০৫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২০২৬</w:t>
            </w:r>
          </w:p>
        </w:tc>
        <w:tc>
          <w:tcPr>
            <w:tcW w:w="1155" w:type="dxa"/>
          </w:tcPr>
          <w:p w14:paraId="1B446C9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259CEF2" w14:textId="77777777">
        <w:trPr>
          <w:cantSplit/>
          <w:trHeight w:val="45"/>
        </w:trPr>
        <w:tc>
          <w:tcPr>
            <w:tcW w:w="960" w:type="dxa"/>
            <w:vMerge/>
            <w:vAlign w:val="center"/>
          </w:tcPr>
          <w:p w14:paraId="6202620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0780AB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83F5289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১.৪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মাননীয়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প্রতিমন্ত্রী</w:t>
            </w:r>
            <w:proofErr w:type="spellEnd"/>
          </w:p>
        </w:tc>
        <w:tc>
          <w:tcPr>
            <w:tcW w:w="1875" w:type="dxa"/>
          </w:tcPr>
          <w:p w14:paraId="604E45F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35DFA3D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5F9C8FDF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০৩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০৩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২০২৬</w:t>
            </w:r>
          </w:p>
        </w:tc>
        <w:tc>
          <w:tcPr>
            <w:tcW w:w="1155" w:type="dxa"/>
          </w:tcPr>
          <w:p w14:paraId="14483D0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069D00B" w14:textId="77777777">
        <w:trPr>
          <w:cantSplit/>
          <w:trHeight w:val="45"/>
        </w:trPr>
        <w:tc>
          <w:tcPr>
            <w:tcW w:w="960" w:type="dxa"/>
            <w:vMerge/>
            <w:vAlign w:val="center"/>
          </w:tcPr>
          <w:p w14:paraId="3A64E37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B7840D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F5CAA22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১.৫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প্রাক্তন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মন্ত্রী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প্রতিমন্ত্রী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উপমন্ত্রীগণের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তালিকা</w:t>
            </w:r>
            <w:proofErr w:type="spellEnd"/>
          </w:p>
        </w:tc>
        <w:tc>
          <w:tcPr>
            <w:tcW w:w="1875" w:type="dxa"/>
          </w:tcPr>
          <w:p w14:paraId="00F7CA6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3D1B6731" w14:textId="77777777" w:rsidR="00491CA4" w:rsidRPr="00D57D2C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D57D2C">
              <w:rPr>
                <w:rFonts w:ascii="Nikosh" w:eastAsia="Nikosh" w:hAnsi="Nikosh" w:cs="Nikosh"/>
                <w:sz w:val="28"/>
                <w:szCs w:val="28"/>
              </w:rPr>
              <w:t xml:space="preserve">১৮/০২/২০২৬ </w:t>
            </w:r>
          </w:p>
        </w:tc>
        <w:tc>
          <w:tcPr>
            <w:tcW w:w="1155" w:type="dxa"/>
          </w:tcPr>
          <w:p w14:paraId="5F52A3F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1EB2AFB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765EF32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3A267F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87A9C3B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১.৬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প্রাক্তন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সচিবগণের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তালিকা</w:t>
            </w:r>
            <w:proofErr w:type="spellEnd"/>
          </w:p>
        </w:tc>
        <w:tc>
          <w:tcPr>
            <w:tcW w:w="1875" w:type="dxa"/>
          </w:tcPr>
          <w:p w14:paraId="12C8842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3182F522" w14:textId="77777777" w:rsidR="00491CA4" w:rsidRPr="00D57D2C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D57D2C">
              <w:rPr>
                <w:rFonts w:ascii="Nikosh" w:eastAsia="Nikosh" w:hAnsi="Nikosh" w:cs="Nikosh"/>
                <w:sz w:val="28"/>
                <w:szCs w:val="28"/>
              </w:rPr>
              <w:t xml:space="preserve">০৫/০২/২০২৬  </w:t>
            </w:r>
          </w:p>
        </w:tc>
        <w:tc>
          <w:tcPr>
            <w:tcW w:w="1155" w:type="dxa"/>
          </w:tcPr>
          <w:p w14:paraId="0802E3D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DBC09AF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65DCDFC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58109F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2691A0F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১.৭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অর্গানোগ্রাম</w:t>
            </w:r>
            <w:proofErr w:type="spellEnd"/>
          </w:p>
        </w:tc>
        <w:tc>
          <w:tcPr>
            <w:tcW w:w="1875" w:type="dxa"/>
          </w:tcPr>
          <w:p w14:paraId="3519818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2E8BB85E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৩১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০৮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২০২৫</w:t>
            </w:r>
          </w:p>
        </w:tc>
        <w:tc>
          <w:tcPr>
            <w:tcW w:w="1155" w:type="dxa"/>
          </w:tcPr>
          <w:p w14:paraId="412CC63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BDE2430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61CC6E2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AAA46B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1690E43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১.৮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এলোকেশন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অব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বিজনেস</w:t>
            </w:r>
            <w:proofErr w:type="spellEnd"/>
          </w:p>
        </w:tc>
        <w:tc>
          <w:tcPr>
            <w:tcW w:w="1875" w:type="dxa"/>
          </w:tcPr>
          <w:p w14:paraId="66550A5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677B6C85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০১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০৫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২০২৫</w:t>
            </w:r>
          </w:p>
        </w:tc>
        <w:tc>
          <w:tcPr>
            <w:tcW w:w="1155" w:type="dxa"/>
          </w:tcPr>
          <w:p w14:paraId="04FF294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1BCE166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241F182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7EEA4C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9333B01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১.৯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কর্মকর্তাগণ</w:t>
            </w:r>
            <w:proofErr w:type="spellEnd"/>
          </w:p>
        </w:tc>
        <w:tc>
          <w:tcPr>
            <w:tcW w:w="1875" w:type="dxa"/>
          </w:tcPr>
          <w:p w14:paraId="3D6B8CB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62027CAE" w14:textId="77777777" w:rsidR="00491CA4" w:rsidRPr="00D57D2C" w:rsidRDefault="00491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1476197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40ACBE1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161FCBB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CD7E8A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2052416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১.১০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কর্মবন্টন</w:t>
            </w:r>
            <w:proofErr w:type="spellEnd"/>
          </w:p>
        </w:tc>
        <w:tc>
          <w:tcPr>
            <w:tcW w:w="1875" w:type="dxa"/>
          </w:tcPr>
          <w:p w14:paraId="7A463C8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738CED64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২৮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০৩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২০২১</w:t>
            </w:r>
          </w:p>
        </w:tc>
        <w:tc>
          <w:tcPr>
            <w:tcW w:w="1155" w:type="dxa"/>
          </w:tcPr>
          <w:p w14:paraId="007C1A5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5448206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1D3C358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9DE69A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486FEB2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১.১১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তথ্য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প্রদানকারী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59E5D38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60F0067B" w14:textId="77777777" w:rsidR="00491CA4" w:rsidRPr="00D57D2C" w:rsidRDefault="00491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733577D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3CC66EE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103CFC1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EA0DFD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CB920BD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১.১২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অভিযোগ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নিষ্পত্তি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7529CB5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5F6BFE1C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২৬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০৭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২০২৬</w:t>
            </w:r>
          </w:p>
        </w:tc>
        <w:tc>
          <w:tcPr>
            <w:tcW w:w="1155" w:type="dxa"/>
          </w:tcPr>
          <w:p w14:paraId="4D00691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04339EA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73958E8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B8AAC1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1F995CD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১.</w:t>
            </w:r>
            <w:r w:rsidR="00E34534">
              <w:rPr>
                <w:rFonts w:ascii="Nikosh" w:eastAsia="Nikosh" w:hAnsi="Nikosh" w:cs="Nikosh"/>
                <w:sz w:val="28"/>
                <w:szCs w:val="28"/>
              </w:rPr>
              <w:t>১৩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আপীল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7EF494F6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0803AA1D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২৬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০৭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২০২৬</w:t>
            </w:r>
          </w:p>
        </w:tc>
        <w:tc>
          <w:tcPr>
            <w:tcW w:w="1155" w:type="dxa"/>
          </w:tcPr>
          <w:p w14:paraId="0FA1E10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0D6DCF5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3E11947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3792D2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AC663E0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১.১৪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ফোকাল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পয়েন্ট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47F2440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34283DC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06D6932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4BB824A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7DE794E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847F2A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B33D172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১.১৫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মাননীয়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মন্ত্রীর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দপ্তর</w:t>
            </w:r>
            <w:proofErr w:type="spellEnd"/>
          </w:p>
        </w:tc>
        <w:tc>
          <w:tcPr>
            <w:tcW w:w="1875" w:type="dxa"/>
          </w:tcPr>
          <w:p w14:paraId="4DF6DCC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12809A6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6AAF5E2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14AB53E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08822A5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49F6D8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3399BAC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১.১৬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মাননীয়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প্রতিমন্ত্রীর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দপ্তর</w:t>
            </w:r>
            <w:proofErr w:type="spellEnd"/>
          </w:p>
        </w:tc>
        <w:tc>
          <w:tcPr>
            <w:tcW w:w="1875" w:type="dxa"/>
          </w:tcPr>
          <w:p w14:paraId="0416083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5C4569F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6DFEEF9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683B2D6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3C5DE9C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6A17F50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41FB76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FCCBF0B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১.১৭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সচিবের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দপ্তর</w:t>
            </w:r>
            <w:proofErr w:type="spellEnd"/>
          </w:p>
        </w:tc>
        <w:tc>
          <w:tcPr>
            <w:tcW w:w="1875" w:type="dxa"/>
          </w:tcPr>
          <w:p w14:paraId="2CC9D8C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568ECEB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3F9E378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1F1DFCB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48F9DDF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4C517A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8297A73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১.১৮ ১০ম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গ্রেডভুক্ত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কর্মকর্তাগণ</w:t>
            </w:r>
            <w:proofErr w:type="spellEnd"/>
          </w:p>
        </w:tc>
        <w:tc>
          <w:tcPr>
            <w:tcW w:w="1875" w:type="dxa"/>
          </w:tcPr>
          <w:p w14:paraId="3A4B4F4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762CB41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2C061F7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F6E0BEC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37230DC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6D3F9B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D1EAB7B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১.</w:t>
            </w:r>
            <w:r w:rsidR="001F19FE">
              <w:rPr>
                <w:rFonts w:ascii="Nikosh" w:eastAsia="Nikosh" w:hAnsi="Nikosh" w:cs="Nikosh"/>
                <w:sz w:val="28"/>
                <w:szCs w:val="28"/>
              </w:rPr>
              <w:t>১৯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সিটিজেন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চার্টার</w:t>
            </w:r>
            <w:proofErr w:type="spellEnd"/>
          </w:p>
        </w:tc>
        <w:tc>
          <w:tcPr>
            <w:tcW w:w="1875" w:type="dxa"/>
          </w:tcPr>
          <w:p w14:paraId="3CA55FA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2F537EEF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২১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০৪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২০২৬</w:t>
            </w:r>
          </w:p>
        </w:tc>
        <w:tc>
          <w:tcPr>
            <w:tcW w:w="1155" w:type="dxa"/>
          </w:tcPr>
          <w:p w14:paraId="3139549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C0BF6F6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3BCC675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BA5C30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137F3DC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১.২</w:t>
            </w:r>
            <w:r w:rsidR="001F19FE">
              <w:rPr>
                <w:rFonts w:ascii="Nikosh" w:eastAsia="Nikosh" w:hAnsi="Nikosh" w:cs="Nikosh"/>
                <w:sz w:val="28"/>
                <w:szCs w:val="28"/>
              </w:rPr>
              <w:t>০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নাগরিক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ই-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সেবাসমূহের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তালকা</w:t>
            </w:r>
            <w:proofErr w:type="spellEnd"/>
          </w:p>
        </w:tc>
        <w:tc>
          <w:tcPr>
            <w:tcW w:w="1875" w:type="dxa"/>
          </w:tcPr>
          <w:p w14:paraId="2A92EC4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617E4F54" w14:textId="77777777" w:rsidR="00491CA4" w:rsidRPr="00D57D2C" w:rsidRDefault="00491CA4" w:rsidP="00D57D2C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45B641E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6242098" w14:textId="77777777">
        <w:trPr>
          <w:cantSplit/>
          <w:trHeight w:val="298"/>
        </w:trPr>
        <w:tc>
          <w:tcPr>
            <w:tcW w:w="960" w:type="dxa"/>
            <w:vMerge/>
            <w:vAlign w:val="center"/>
          </w:tcPr>
          <w:p w14:paraId="720E41B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7FBD72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37AE77E" w14:textId="77777777" w:rsidR="00491CA4" w:rsidRDefault="005E2FEA">
            <w:pPr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১.২</w:t>
            </w:r>
            <w:r w:rsidR="001F19FE">
              <w:rPr>
                <w:rFonts w:ascii="Nikosh" w:eastAsia="Nikosh" w:hAnsi="Nikosh" w:cs="Nikosh"/>
                <w:sz w:val="28"/>
                <w:szCs w:val="28"/>
              </w:rPr>
              <w:t>১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মন্ত্রণালয়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বিভাগ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সম্পর্কত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কমিটিসমূহ</w:t>
            </w:r>
            <w:proofErr w:type="spellEnd"/>
          </w:p>
        </w:tc>
        <w:tc>
          <w:tcPr>
            <w:tcW w:w="1875" w:type="dxa"/>
          </w:tcPr>
          <w:p w14:paraId="1D0F6FD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7442653E" w14:textId="77777777" w:rsidR="00491CA4" w:rsidRPr="00D57D2C" w:rsidRDefault="00491CA4" w:rsidP="00D57D2C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3232E91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034447A" w14:textId="77777777">
        <w:trPr>
          <w:cantSplit/>
          <w:trHeight w:val="958"/>
        </w:trPr>
        <w:tc>
          <w:tcPr>
            <w:tcW w:w="960" w:type="dxa"/>
            <w:vMerge w:val="restart"/>
            <w:vAlign w:val="center"/>
          </w:tcPr>
          <w:p w14:paraId="130344E2" w14:textId="77777777" w:rsidR="00491CA4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২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Merge w:val="restart"/>
            <w:vAlign w:val="center"/>
          </w:tcPr>
          <w:p w14:paraId="7F764786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অধীনস্থ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সংস্থাসমূহ</w:t>
            </w:r>
            <w:proofErr w:type="spellEnd"/>
          </w:p>
        </w:tc>
        <w:tc>
          <w:tcPr>
            <w:tcW w:w="5895" w:type="dxa"/>
          </w:tcPr>
          <w:p w14:paraId="77A2CD12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২.১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বাংলাদেশ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উন্নয়ন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বোর্ড</w:t>
            </w:r>
            <w:proofErr w:type="spellEnd"/>
          </w:p>
        </w:tc>
        <w:tc>
          <w:tcPr>
            <w:tcW w:w="1875" w:type="dxa"/>
          </w:tcPr>
          <w:p w14:paraId="3BA2333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58945CD6" w14:textId="77777777" w:rsidR="00491CA4" w:rsidRPr="00D57D2C" w:rsidRDefault="00491CA4" w:rsidP="00D57D2C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4EBA67F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6FFC744" w14:textId="77777777">
        <w:trPr>
          <w:cantSplit/>
          <w:trHeight w:val="600"/>
        </w:trPr>
        <w:tc>
          <w:tcPr>
            <w:tcW w:w="960" w:type="dxa"/>
            <w:vMerge/>
            <w:vAlign w:val="center"/>
          </w:tcPr>
          <w:p w14:paraId="5033E7E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254F5E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06B0027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২.২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নদী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গবেষণা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ইনস্টিটিউট</w:t>
            </w:r>
            <w:proofErr w:type="spellEnd"/>
          </w:p>
        </w:tc>
        <w:tc>
          <w:tcPr>
            <w:tcW w:w="1875" w:type="dxa"/>
          </w:tcPr>
          <w:p w14:paraId="63F1B29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4A5DC75D" w14:textId="77777777" w:rsidR="00491CA4" w:rsidRPr="00D57D2C" w:rsidRDefault="00491CA4" w:rsidP="00D57D2C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0AB61993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F87FBB5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1D8C2B4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565501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ABF0BAD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২.৩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যৌথ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নদী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কমিশিন</w:t>
            </w:r>
            <w:proofErr w:type="spellEnd"/>
          </w:p>
        </w:tc>
        <w:tc>
          <w:tcPr>
            <w:tcW w:w="1875" w:type="dxa"/>
          </w:tcPr>
          <w:p w14:paraId="4E2FCCF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1AD69611" w14:textId="77777777" w:rsidR="00491CA4" w:rsidRPr="00D57D2C" w:rsidRDefault="00491CA4" w:rsidP="00D57D2C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3547D37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1D6299E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3ED01E2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12292D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669256B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২.৪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বাংলাদেশ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হাওর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জলাভূমি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উন্নয়ন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অধিদপ্তর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7ACD3A6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2E45AA81" w14:textId="77777777" w:rsidR="00491CA4" w:rsidRPr="00D57D2C" w:rsidRDefault="00491CA4" w:rsidP="00D57D2C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41AAD5B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10756B5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2007859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B9BC61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20C60D1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২.৫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সম্পদ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পরিকল্পনা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সংস্থা</w:t>
            </w:r>
            <w:proofErr w:type="spellEnd"/>
          </w:p>
        </w:tc>
        <w:tc>
          <w:tcPr>
            <w:tcW w:w="1875" w:type="dxa"/>
          </w:tcPr>
          <w:p w14:paraId="2FEAE55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616C9238" w14:textId="77777777" w:rsidR="00491CA4" w:rsidRPr="00D57D2C" w:rsidRDefault="00491CA4" w:rsidP="00D57D2C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1D3262D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F963B46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01962DD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969E4B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E77A56E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২.৬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ইনস্টিটিউট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অব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ওয়াটার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মডেলিং</w:t>
            </w:r>
            <w:proofErr w:type="spellEnd"/>
          </w:p>
        </w:tc>
        <w:tc>
          <w:tcPr>
            <w:tcW w:w="1875" w:type="dxa"/>
          </w:tcPr>
          <w:p w14:paraId="7F1262D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7F6607D9" w14:textId="77777777" w:rsidR="00491CA4" w:rsidRPr="00D57D2C" w:rsidRDefault="00491CA4" w:rsidP="00D57D2C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08480FE3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55B536A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516CD50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7355D4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547A683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২.৭ </w:t>
            </w:r>
            <w:proofErr w:type="spellStart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সেন্টার</w:t>
            </w:r>
            <w:proofErr w:type="spellEnd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ফর</w:t>
            </w:r>
            <w:proofErr w:type="spellEnd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এনভায়রনমেন্টাল</w:t>
            </w:r>
            <w:proofErr w:type="spellEnd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এন্ড</w:t>
            </w:r>
            <w:proofErr w:type="spellEnd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জিওগ্রাফিক</w:t>
            </w:r>
            <w:proofErr w:type="spellEnd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ইনফরমেশন</w:t>
            </w:r>
            <w:proofErr w:type="spellEnd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সার্ভিসেস</w:t>
            </w:r>
            <w:proofErr w:type="spellEnd"/>
          </w:p>
        </w:tc>
        <w:tc>
          <w:tcPr>
            <w:tcW w:w="1875" w:type="dxa"/>
          </w:tcPr>
          <w:p w14:paraId="18CBBAE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5ACDABB8" w14:textId="77777777" w:rsidR="00491CA4" w:rsidRPr="00D57D2C" w:rsidRDefault="00491CA4" w:rsidP="00D57D2C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1F41AB7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C529651" w14:textId="77777777">
        <w:trPr>
          <w:cantSplit/>
          <w:trHeight w:val="280"/>
        </w:trPr>
        <w:tc>
          <w:tcPr>
            <w:tcW w:w="960" w:type="dxa"/>
            <w:vMerge w:val="restart"/>
            <w:vAlign w:val="center"/>
          </w:tcPr>
          <w:p w14:paraId="0B9BCDEC" w14:textId="77777777" w:rsidR="00491CA4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৩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Merge w:val="restart"/>
          </w:tcPr>
          <w:p w14:paraId="733783F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33CF760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38EF9A6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5B03FDB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4328750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021F2FF8" w14:textId="77777777" w:rsidR="00491CA4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017FF21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প্রকল্প</w:t>
            </w:r>
            <w:proofErr w:type="spellEnd"/>
          </w:p>
        </w:tc>
        <w:tc>
          <w:tcPr>
            <w:tcW w:w="10845" w:type="dxa"/>
            <w:gridSpan w:val="4"/>
          </w:tcPr>
          <w:p w14:paraId="2476602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চলমান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প্রকল্পসমূহ</w:t>
            </w:r>
            <w:proofErr w:type="spellEnd"/>
          </w:p>
        </w:tc>
      </w:tr>
      <w:tr w:rsidR="00491CA4" w14:paraId="1AA8DFC7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375D814C" w14:textId="77777777" w:rsidR="00491CA4" w:rsidRDefault="00491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</w:tcPr>
          <w:p w14:paraId="1936170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B1D4566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৩.১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বাংলাদেশ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উন্নয়ন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বোর্ড</w:t>
            </w:r>
            <w:proofErr w:type="spellEnd"/>
          </w:p>
        </w:tc>
        <w:tc>
          <w:tcPr>
            <w:tcW w:w="1875" w:type="dxa"/>
          </w:tcPr>
          <w:p w14:paraId="3CFC313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31F82E8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191D789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8A152C6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5B9D865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</w:tcPr>
          <w:p w14:paraId="4538C36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DAC240D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৩.২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বাংলাদেশ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হাওর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জলাভূমি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উন্নয়ন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অধিদপ্তর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  <w:p w14:paraId="3FEFC8F6" w14:textId="77777777" w:rsidR="00491CA4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6CFD4EB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4CC1E261" w14:textId="77777777" w:rsidR="00491CA4" w:rsidRPr="00D57D2C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D57D2C">
              <w:rPr>
                <w:rFonts w:ascii="Nikosh" w:eastAsia="Nikosh" w:hAnsi="Nikosh" w:cs="Nikosh"/>
                <w:sz w:val="28"/>
                <w:szCs w:val="28"/>
              </w:rPr>
              <w:t xml:space="preserve">০১/১০/২০২৫ </w:t>
            </w:r>
          </w:p>
        </w:tc>
        <w:tc>
          <w:tcPr>
            <w:tcW w:w="1155" w:type="dxa"/>
          </w:tcPr>
          <w:p w14:paraId="45166EB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25FEC2B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2FF11A9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</w:tcPr>
          <w:p w14:paraId="4F95260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7E1F12E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৩.৩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সম্পদ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পরিকল্পনা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সংস্থা</w:t>
            </w:r>
            <w:proofErr w:type="spellEnd"/>
          </w:p>
        </w:tc>
        <w:tc>
          <w:tcPr>
            <w:tcW w:w="1875" w:type="dxa"/>
          </w:tcPr>
          <w:p w14:paraId="21EE427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4C79618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679FEACF" w14:textId="77777777" w:rsidR="00491CA4" w:rsidRPr="00D57D2C" w:rsidRDefault="005E2FEA" w:rsidP="00D57D2C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D57D2C">
              <w:rPr>
                <w:rFonts w:ascii="Nikosh" w:eastAsia="Nikosh" w:hAnsi="Nikosh" w:cs="Nikosh"/>
                <w:sz w:val="28"/>
                <w:szCs w:val="28"/>
              </w:rPr>
              <w:t>৩০/০১/২০২৬</w:t>
            </w:r>
          </w:p>
        </w:tc>
        <w:tc>
          <w:tcPr>
            <w:tcW w:w="1155" w:type="dxa"/>
          </w:tcPr>
          <w:p w14:paraId="7CFFF4D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5079A31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34F3D30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</w:tcPr>
          <w:p w14:paraId="08F2E61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971120F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৩.৪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নদী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গবেষণা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ইনস্টিটিউট</w:t>
            </w:r>
            <w:proofErr w:type="spellEnd"/>
          </w:p>
        </w:tc>
        <w:tc>
          <w:tcPr>
            <w:tcW w:w="1875" w:type="dxa"/>
          </w:tcPr>
          <w:p w14:paraId="31CEBB4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62F2F62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1DDAC0FD" w14:textId="77777777" w:rsidR="00491CA4" w:rsidRPr="00D57D2C" w:rsidRDefault="005E2FEA" w:rsidP="00D57D2C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D57D2C">
              <w:rPr>
                <w:rFonts w:ascii="Nikosh" w:eastAsia="Nikosh" w:hAnsi="Nikosh" w:cs="Nikosh"/>
                <w:sz w:val="28"/>
                <w:szCs w:val="28"/>
              </w:rPr>
              <w:t>২২/০৪/২০২৬</w:t>
            </w:r>
          </w:p>
        </w:tc>
        <w:tc>
          <w:tcPr>
            <w:tcW w:w="1155" w:type="dxa"/>
          </w:tcPr>
          <w:p w14:paraId="6C2A7CE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CF13536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7FB31AA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</w:tcPr>
          <w:p w14:paraId="15122BC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0845" w:type="dxa"/>
            <w:gridSpan w:val="4"/>
          </w:tcPr>
          <w:p w14:paraId="7525F9E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6"/>
                <w:szCs w:val="26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সমাপ্ত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প্রকল্পসমূহ</w:t>
            </w:r>
            <w:proofErr w:type="spellEnd"/>
          </w:p>
        </w:tc>
      </w:tr>
      <w:tr w:rsidR="00491CA4" w14:paraId="03CCBAC8" w14:textId="77777777">
        <w:trPr>
          <w:cantSplit/>
          <w:trHeight w:val="1123"/>
        </w:trPr>
        <w:tc>
          <w:tcPr>
            <w:tcW w:w="960" w:type="dxa"/>
            <w:vMerge/>
            <w:vAlign w:val="center"/>
          </w:tcPr>
          <w:p w14:paraId="5C93433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</w:tcPr>
          <w:p w14:paraId="1887673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D8F3340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৩.৫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বাংলাদেশ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উন্নয়ন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বোর্ড</w:t>
            </w:r>
            <w:proofErr w:type="spellEnd"/>
          </w:p>
        </w:tc>
        <w:tc>
          <w:tcPr>
            <w:tcW w:w="1875" w:type="dxa"/>
          </w:tcPr>
          <w:p w14:paraId="19ADCD4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3BAA05D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04B0225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6"/>
                <w:szCs w:val="26"/>
              </w:rPr>
            </w:pPr>
          </w:p>
        </w:tc>
        <w:tc>
          <w:tcPr>
            <w:tcW w:w="1155" w:type="dxa"/>
          </w:tcPr>
          <w:p w14:paraId="7423284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F893F47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0264AB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</w:tcPr>
          <w:p w14:paraId="380D5A4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34DED33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৩.৬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সম্পদ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পরিকল্পনা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সংস্থা</w:t>
            </w:r>
            <w:proofErr w:type="spellEnd"/>
          </w:p>
        </w:tc>
        <w:tc>
          <w:tcPr>
            <w:tcW w:w="1875" w:type="dxa"/>
          </w:tcPr>
          <w:p w14:paraId="0F91A45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615A0C7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569C5AC3" w14:textId="77777777" w:rsidR="00491CA4" w:rsidRPr="00D57D2C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D57D2C">
              <w:rPr>
                <w:rFonts w:ascii="Nikosh" w:eastAsia="Nikosh" w:hAnsi="Nikosh" w:cs="Nikosh"/>
                <w:sz w:val="28"/>
                <w:szCs w:val="28"/>
              </w:rPr>
              <w:t xml:space="preserve">০২/০৭/২০২৫  </w:t>
            </w:r>
          </w:p>
        </w:tc>
        <w:tc>
          <w:tcPr>
            <w:tcW w:w="1155" w:type="dxa"/>
          </w:tcPr>
          <w:p w14:paraId="4752D38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96301F9" w14:textId="77777777">
        <w:trPr>
          <w:cantSplit/>
          <w:trHeight w:val="296"/>
        </w:trPr>
        <w:tc>
          <w:tcPr>
            <w:tcW w:w="960" w:type="dxa"/>
            <w:vMerge w:val="restart"/>
            <w:vAlign w:val="center"/>
          </w:tcPr>
          <w:p w14:paraId="5F4D55D7" w14:textId="77777777" w:rsidR="00491CA4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    </w:t>
            </w:r>
            <w:r>
              <w:rPr>
                <w:rFonts w:ascii="Nikosh" w:eastAsia="Nikosh" w:hAnsi="Nikosh" w:cs="Nikosh"/>
                <w:sz w:val="28"/>
                <w:szCs w:val="28"/>
              </w:rPr>
              <w:t>৪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Merge w:val="restart"/>
            <w:vAlign w:val="center"/>
          </w:tcPr>
          <w:p w14:paraId="34E30B26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যোগাযোগ</w:t>
            </w:r>
            <w:proofErr w:type="spellEnd"/>
          </w:p>
        </w:tc>
        <w:tc>
          <w:tcPr>
            <w:tcW w:w="5895" w:type="dxa"/>
          </w:tcPr>
          <w:p w14:paraId="052F75D1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৪.১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অফিসের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ঠিকানা</w:t>
            </w:r>
            <w:proofErr w:type="spellEnd"/>
          </w:p>
        </w:tc>
        <w:tc>
          <w:tcPr>
            <w:tcW w:w="1875" w:type="dxa"/>
          </w:tcPr>
          <w:p w14:paraId="08C7919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6B283BD1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২৬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০৭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২০২৬</w:t>
            </w:r>
          </w:p>
        </w:tc>
        <w:tc>
          <w:tcPr>
            <w:tcW w:w="1155" w:type="dxa"/>
          </w:tcPr>
          <w:p w14:paraId="018BC07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5583466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164F938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5DAD6A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76A1BF0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৪.২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সকল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ফোকাল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পয়েন্ট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7CBE9A6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373667EA" w14:textId="77777777" w:rsidR="00491CA4" w:rsidRPr="00D57D2C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3D3D57A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0E011D7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53DF16A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073F5C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BA8C495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৪.৩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অভিযোগ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গ্রহণকারী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448A7A8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0F8C0E6D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২৬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০৭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২০২৬</w:t>
            </w:r>
          </w:p>
        </w:tc>
        <w:tc>
          <w:tcPr>
            <w:tcW w:w="1155" w:type="dxa"/>
          </w:tcPr>
          <w:p w14:paraId="0B121C9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549B80C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3F19536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9A1584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DC48F08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৪.৪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তথ্য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প্রদানকারী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08B00DB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6509BC01" w14:textId="77777777" w:rsidR="00491CA4" w:rsidRPr="00D57D2C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417E4C8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A4C2851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18266D4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53A996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41CCEA2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৪.৫ </w:t>
            </w:r>
            <w:proofErr w:type="spellStart"/>
            <w:r w:rsidR="00BB757B">
              <w:rPr>
                <w:rFonts w:ascii="Nirmala UI" w:hAnsi="Nirmala UI" w:cs="Nirmala UI"/>
                <w:color w:val="1F1F1F"/>
                <w:sz w:val="18"/>
                <w:szCs w:val="18"/>
                <w:shd w:val="clear" w:color="auto" w:fill="FFFFFF"/>
              </w:rPr>
              <w:t>জিপিএমএস</w:t>
            </w:r>
            <w:proofErr w:type="spellEnd"/>
            <w:r w:rsidR="00BB757B">
              <w:rPr>
                <w:rFonts w:ascii="Courier New" w:hAnsi="Courier New" w:cs="Courier New"/>
                <w:color w:val="1F1F1F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 w:rsidR="00BB757B">
              <w:rPr>
                <w:rFonts w:ascii="Nirmala UI" w:hAnsi="Nirmala UI" w:cs="Nirmala UI"/>
                <w:color w:val="1F1F1F"/>
                <w:sz w:val="18"/>
                <w:szCs w:val="18"/>
                <w:shd w:val="clear" w:color="auto" w:fill="FFFFFF"/>
              </w:rPr>
              <w:t>এর</w:t>
            </w:r>
            <w:proofErr w:type="spellEnd"/>
            <w:r w:rsidR="00BB757B">
              <w:rPr>
                <w:rFonts w:ascii="Courier New" w:hAnsi="Courier New" w:cs="Courier New"/>
                <w:color w:val="1F1F1F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 w:rsidR="00BB757B">
              <w:rPr>
                <w:rFonts w:ascii="Nirmala UI" w:hAnsi="Nirmala UI" w:cs="Nirmala UI"/>
                <w:color w:val="1F1F1F"/>
                <w:sz w:val="18"/>
                <w:szCs w:val="18"/>
                <w:shd w:val="clear" w:color="auto" w:fill="FFFFFF"/>
              </w:rPr>
              <w:t>ফোকাল</w:t>
            </w:r>
            <w:proofErr w:type="spellEnd"/>
            <w:r w:rsidR="00BB757B">
              <w:rPr>
                <w:rFonts w:ascii="Courier New" w:hAnsi="Courier New" w:cs="Courier New"/>
                <w:color w:val="1F1F1F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 w:rsidR="00BB757B">
              <w:rPr>
                <w:rFonts w:ascii="Nirmala UI" w:hAnsi="Nirmala UI" w:cs="Nirmala UI"/>
                <w:color w:val="1F1F1F"/>
                <w:sz w:val="18"/>
                <w:szCs w:val="18"/>
                <w:shd w:val="clear" w:color="auto" w:fill="FFFFFF"/>
              </w:rPr>
              <w:t>পয়েন্ট</w:t>
            </w:r>
            <w:proofErr w:type="spellEnd"/>
          </w:p>
        </w:tc>
        <w:tc>
          <w:tcPr>
            <w:tcW w:w="1875" w:type="dxa"/>
          </w:tcPr>
          <w:p w14:paraId="602FBCC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2269B9F2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২৫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১১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২০২৫</w:t>
            </w:r>
          </w:p>
        </w:tc>
        <w:tc>
          <w:tcPr>
            <w:tcW w:w="1155" w:type="dxa"/>
          </w:tcPr>
          <w:p w14:paraId="4D0F2D5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985BAAF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36B39BF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3734C3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93EB823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৪.</w:t>
            </w:r>
            <w:r w:rsidR="009D6E2B">
              <w:rPr>
                <w:rFonts w:ascii="Nikosh" w:eastAsia="Nikosh" w:hAnsi="Nikosh" w:cs="Nikosh"/>
                <w:sz w:val="28"/>
                <w:szCs w:val="28"/>
              </w:rPr>
              <w:t>৬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কল্যাণ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162AE35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06616006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০১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০৫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২০২৫</w:t>
            </w:r>
          </w:p>
        </w:tc>
        <w:tc>
          <w:tcPr>
            <w:tcW w:w="1155" w:type="dxa"/>
          </w:tcPr>
          <w:p w14:paraId="60AD759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1FFD0E7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1A57C3B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3FAF10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CFCAACD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৪.</w:t>
            </w:r>
            <w:r w:rsidR="009D6E2B">
              <w:rPr>
                <w:rFonts w:ascii="Nikosh" w:eastAsia="Nikosh" w:hAnsi="Nikosh" w:cs="Nikosh"/>
                <w:sz w:val="28"/>
                <w:szCs w:val="28"/>
              </w:rPr>
              <w:t>৭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লোকেশন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ম্যাপ</w:t>
            </w:r>
            <w:proofErr w:type="spellEnd"/>
          </w:p>
        </w:tc>
        <w:tc>
          <w:tcPr>
            <w:tcW w:w="1875" w:type="dxa"/>
          </w:tcPr>
          <w:p w14:paraId="4431427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30D03184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০১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০৫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২০২৫</w:t>
            </w:r>
          </w:p>
        </w:tc>
        <w:tc>
          <w:tcPr>
            <w:tcW w:w="1155" w:type="dxa"/>
          </w:tcPr>
          <w:p w14:paraId="3E085DB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5AA102F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2DFE1A3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83F8F5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96A9F4D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৪.</w:t>
            </w:r>
            <w:r w:rsidR="009D6E2B">
              <w:rPr>
                <w:rFonts w:ascii="Nikosh" w:eastAsia="Nikosh" w:hAnsi="Nikosh" w:cs="Nikosh"/>
                <w:sz w:val="28"/>
                <w:szCs w:val="28"/>
              </w:rPr>
              <w:t>৮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আপনার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জিজ্ঞাসা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মতামত</w:t>
            </w:r>
            <w:proofErr w:type="spellEnd"/>
          </w:p>
        </w:tc>
        <w:tc>
          <w:tcPr>
            <w:tcW w:w="1875" w:type="dxa"/>
          </w:tcPr>
          <w:p w14:paraId="5A6E044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49A6A6DA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০৬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২০২৫</w:t>
            </w:r>
          </w:p>
        </w:tc>
        <w:tc>
          <w:tcPr>
            <w:tcW w:w="1155" w:type="dxa"/>
          </w:tcPr>
          <w:p w14:paraId="195BE69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D6147F" w14:paraId="377DE422" w14:textId="77777777">
        <w:trPr>
          <w:cantSplit/>
          <w:trHeight w:val="280"/>
        </w:trPr>
        <w:tc>
          <w:tcPr>
            <w:tcW w:w="960" w:type="dxa"/>
            <w:vAlign w:val="center"/>
          </w:tcPr>
          <w:p w14:paraId="183BD968" w14:textId="77777777" w:rsidR="00D6147F" w:rsidRDefault="000E3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6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৫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Align w:val="center"/>
          </w:tcPr>
          <w:p w14:paraId="4B1027D9" w14:textId="77777777" w:rsidR="00D6147F" w:rsidRDefault="00D6147F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গ্যালারী</w:t>
            </w:r>
            <w:proofErr w:type="spellEnd"/>
          </w:p>
        </w:tc>
        <w:tc>
          <w:tcPr>
            <w:tcW w:w="5895" w:type="dxa"/>
          </w:tcPr>
          <w:p w14:paraId="45D58B18" w14:textId="77777777" w:rsidR="00D6147F" w:rsidRDefault="000E3EE3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৫.১ </w:t>
            </w:r>
            <w:proofErr w:type="spellStart"/>
            <w:r w:rsidRPr="000E3EE3">
              <w:rPr>
                <w:rFonts w:ascii="Nikosh" w:eastAsia="Nikosh" w:hAnsi="Nikosh" w:cs="Nikosh"/>
                <w:sz w:val="28"/>
                <w:szCs w:val="28"/>
              </w:rPr>
              <w:t>ফটো</w:t>
            </w:r>
            <w:proofErr w:type="spellEnd"/>
            <w:r w:rsidRPr="000E3EE3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Pr="000E3EE3">
              <w:rPr>
                <w:rFonts w:ascii="Nikosh" w:eastAsia="Nikosh" w:hAnsi="Nikosh" w:cs="Nikosh"/>
                <w:sz w:val="28"/>
                <w:szCs w:val="28"/>
              </w:rPr>
              <w:t>গ্যালারী</w:t>
            </w:r>
            <w:proofErr w:type="spellEnd"/>
          </w:p>
        </w:tc>
        <w:tc>
          <w:tcPr>
            <w:tcW w:w="1875" w:type="dxa"/>
          </w:tcPr>
          <w:p w14:paraId="2C45FAB3" w14:textId="77777777" w:rsidR="00D6147F" w:rsidRDefault="00D6147F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13AF7CD9" w14:textId="77777777" w:rsidR="00D6147F" w:rsidRDefault="00D6147F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4E553FD0" w14:textId="77777777" w:rsidR="00D6147F" w:rsidRDefault="00D6147F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A8B5A06" w14:textId="77777777">
        <w:trPr>
          <w:cantSplit/>
          <w:trHeight w:val="280"/>
        </w:trPr>
        <w:tc>
          <w:tcPr>
            <w:tcW w:w="960" w:type="dxa"/>
            <w:vMerge w:val="restart"/>
            <w:vAlign w:val="center"/>
          </w:tcPr>
          <w:p w14:paraId="73A5B075" w14:textId="77777777" w:rsidR="00491CA4" w:rsidRDefault="000E3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6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৬</w:t>
            </w:r>
            <w:r w:rsidR="005E2FEA"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Merge w:val="restart"/>
            <w:vAlign w:val="center"/>
          </w:tcPr>
          <w:p w14:paraId="366F7CF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সভা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সংক্রান্ত</w:t>
            </w:r>
            <w:proofErr w:type="spellEnd"/>
          </w:p>
        </w:tc>
        <w:tc>
          <w:tcPr>
            <w:tcW w:w="5895" w:type="dxa"/>
          </w:tcPr>
          <w:p w14:paraId="6E1A620D" w14:textId="77777777" w:rsidR="00491CA4" w:rsidRDefault="000E3EE3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৬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সভার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কার্যবিবরণী</w:t>
            </w:r>
            <w:proofErr w:type="spellEnd"/>
          </w:p>
        </w:tc>
        <w:tc>
          <w:tcPr>
            <w:tcW w:w="1875" w:type="dxa"/>
            <w:vMerge w:val="restart"/>
          </w:tcPr>
          <w:p w14:paraId="053087C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31D4DAD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4DDC613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88B81F0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F094B2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2941E9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76716A0" w14:textId="77777777" w:rsidR="00491CA4" w:rsidRDefault="000E3EE3">
            <w:pPr>
              <w:shd w:val="clear" w:color="auto" w:fill="FFFFFF"/>
              <w:spacing w:after="0"/>
              <w:rPr>
                <w:rFonts w:ascii="Nikosh" w:eastAsia="Nikosh" w:hAnsi="Nikosh" w:cs="Nikosh"/>
                <w:color w:val="FFFFFF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৬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.২</w:t>
            </w:r>
            <w:r w:rsidR="005E2FEA">
              <w:rPr>
                <w:rFonts w:ascii="Arial" w:eastAsia="Arial" w:hAnsi="Arial" w:cs="Arial"/>
                <w:color w:val="FFFFFF"/>
                <w:sz w:val="28"/>
                <w:szCs w:val="28"/>
              </w:rPr>
              <w:t xml:space="preserve"> </w:t>
            </w:r>
            <w:hyperlink r:id="rId7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সভার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বিজ্ঞপ্তি</w:t>
              </w:r>
              <w:proofErr w:type="spellEnd"/>
            </w:hyperlink>
          </w:p>
        </w:tc>
        <w:tc>
          <w:tcPr>
            <w:tcW w:w="1875" w:type="dxa"/>
            <w:vMerge/>
          </w:tcPr>
          <w:p w14:paraId="68DBA45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color w:val="FFFFFF"/>
                <w:sz w:val="28"/>
                <w:szCs w:val="28"/>
              </w:rPr>
            </w:pPr>
          </w:p>
        </w:tc>
        <w:tc>
          <w:tcPr>
            <w:tcW w:w="1920" w:type="dxa"/>
          </w:tcPr>
          <w:p w14:paraId="4D3C312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1936DB6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19B2169" w14:textId="77777777">
        <w:trPr>
          <w:cantSplit/>
          <w:trHeight w:val="280"/>
        </w:trPr>
        <w:tc>
          <w:tcPr>
            <w:tcW w:w="960" w:type="dxa"/>
            <w:vMerge w:val="restart"/>
            <w:vAlign w:val="center"/>
          </w:tcPr>
          <w:p w14:paraId="4B04C2A2" w14:textId="77777777" w:rsidR="00491CA4" w:rsidRDefault="000E3EE3" w:rsidP="000E3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  ৭</w:t>
            </w:r>
            <w:r w:rsidR="005E2FEA"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Merge w:val="restart"/>
            <w:vAlign w:val="center"/>
          </w:tcPr>
          <w:p w14:paraId="10AB90A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বন্যা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বৃষ্টিপাতের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তথ্য</w:t>
            </w:r>
            <w:proofErr w:type="spellEnd"/>
          </w:p>
        </w:tc>
        <w:tc>
          <w:tcPr>
            <w:tcW w:w="5895" w:type="dxa"/>
          </w:tcPr>
          <w:p w14:paraId="20D91B4E" w14:textId="77777777" w:rsidR="00491CA4" w:rsidRDefault="000E3EE3">
            <w:pPr>
              <w:shd w:val="clear" w:color="auto" w:fill="FFFFFF"/>
              <w:spacing w:after="0"/>
              <w:rPr>
                <w:rFonts w:ascii="Nikosh" w:eastAsia="Nikosh" w:hAnsi="Nikosh" w:cs="Nikosh"/>
                <w:color w:val="FFFFFF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৭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 </w:t>
            </w:r>
            <w:hyperlink r:id="rId8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দিনের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সর্বশেষ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বন্যা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বৃষ্টিপাতের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তথ্য</w:t>
              </w:r>
              <w:proofErr w:type="spellEnd"/>
            </w:hyperlink>
          </w:p>
        </w:tc>
        <w:tc>
          <w:tcPr>
            <w:tcW w:w="1875" w:type="dxa"/>
            <w:vMerge w:val="restart"/>
          </w:tcPr>
          <w:p w14:paraId="43F9417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4C528DE3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161A14C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E056ED0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375D5ED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40BF93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A65284C" w14:textId="77777777" w:rsidR="00491CA4" w:rsidRDefault="000E3EE3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৭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 </w:t>
            </w:r>
            <w:hyperlink r:id="rId9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বন্যার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সারসংক্ষেপ</w:t>
              </w:r>
              <w:proofErr w:type="spellEnd"/>
            </w:hyperlink>
          </w:p>
        </w:tc>
        <w:tc>
          <w:tcPr>
            <w:tcW w:w="1875" w:type="dxa"/>
            <w:vMerge/>
          </w:tcPr>
          <w:p w14:paraId="05C7B99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5A2872E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5CCC207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B968109" w14:textId="77777777">
        <w:trPr>
          <w:trHeight w:val="137"/>
        </w:trPr>
        <w:tc>
          <w:tcPr>
            <w:tcW w:w="960" w:type="dxa"/>
            <w:vAlign w:val="center"/>
          </w:tcPr>
          <w:p w14:paraId="5178DA48" w14:textId="77777777" w:rsidR="00491CA4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৮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Align w:val="center"/>
          </w:tcPr>
          <w:p w14:paraId="245AE94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প্রেস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বিজ্ঞপ্তি</w:t>
            </w:r>
            <w:proofErr w:type="spellEnd"/>
          </w:p>
        </w:tc>
        <w:tc>
          <w:tcPr>
            <w:tcW w:w="5895" w:type="dxa"/>
          </w:tcPr>
          <w:p w14:paraId="4EB32812" w14:textId="77777777" w:rsidR="00491CA4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4A1522F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27EC25B2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296ED2B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4F65D31" w14:textId="77777777">
        <w:trPr>
          <w:trHeight w:val="137"/>
        </w:trPr>
        <w:tc>
          <w:tcPr>
            <w:tcW w:w="960" w:type="dxa"/>
            <w:vAlign w:val="center"/>
          </w:tcPr>
          <w:p w14:paraId="77E105D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৯.</w:t>
            </w:r>
          </w:p>
        </w:tc>
        <w:tc>
          <w:tcPr>
            <w:tcW w:w="2640" w:type="dxa"/>
            <w:vAlign w:val="center"/>
          </w:tcPr>
          <w:p w14:paraId="0EAA059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হেল্পলাইনসমূহ</w:t>
            </w:r>
            <w:proofErr w:type="spellEnd"/>
          </w:p>
        </w:tc>
        <w:tc>
          <w:tcPr>
            <w:tcW w:w="5895" w:type="dxa"/>
          </w:tcPr>
          <w:p w14:paraId="2BA433EA" w14:textId="77777777" w:rsidR="00491CA4" w:rsidRDefault="00E86DF2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৯.১ </w:t>
            </w:r>
            <w:hyperlink r:id="rId10">
              <w:r>
                <w:rPr>
                  <w:rFonts w:ascii="Nirmala UI" w:hAnsi="Nirmala UI" w:cs="Nirmala UI"/>
                  <w:color w:val="1F1F1F"/>
                  <w:sz w:val="18"/>
                  <w:szCs w:val="18"/>
                  <w:shd w:val="clear" w:color="auto" w:fill="FFFFFF"/>
                </w:rPr>
                <w:t xml:space="preserve"> </w:t>
              </w:r>
              <w:proofErr w:type="spellStart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দুর্যোগ</w:t>
              </w:r>
              <w:proofErr w:type="spellEnd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ব্যবস্থাপনা</w:t>
              </w:r>
              <w:proofErr w:type="spellEnd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বন্যা</w:t>
              </w:r>
              <w:proofErr w:type="spellEnd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সতর্কীকরণ</w:t>
              </w:r>
              <w:proofErr w:type="spellEnd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১০৯০</w:t>
              </w:r>
            </w:hyperlink>
          </w:p>
        </w:tc>
        <w:tc>
          <w:tcPr>
            <w:tcW w:w="1875" w:type="dxa"/>
          </w:tcPr>
          <w:p w14:paraId="5568603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2040E1E6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7426F0F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74A2BC2" w14:textId="77777777">
        <w:trPr>
          <w:trHeight w:val="280"/>
        </w:trPr>
        <w:tc>
          <w:tcPr>
            <w:tcW w:w="14445" w:type="dxa"/>
            <w:gridSpan w:val="6"/>
            <w:vAlign w:val="center"/>
          </w:tcPr>
          <w:p w14:paraId="4A61DC3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সেবাবক্সসমূহ</w:t>
            </w:r>
            <w:proofErr w:type="spellEnd"/>
          </w:p>
        </w:tc>
      </w:tr>
      <w:tr w:rsidR="00491CA4" w14:paraId="3CD353A6" w14:textId="77777777">
        <w:trPr>
          <w:cantSplit/>
          <w:trHeight w:val="280"/>
        </w:trPr>
        <w:tc>
          <w:tcPr>
            <w:tcW w:w="960" w:type="dxa"/>
            <w:vMerge w:val="restart"/>
            <w:vAlign w:val="center"/>
          </w:tcPr>
          <w:p w14:paraId="637D7C07" w14:textId="77777777" w:rsidR="00491CA4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১</w:t>
            </w:r>
            <w:r w:rsidR="006B1E92">
              <w:rPr>
                <w:rFonts w:ascii="Nikosh" w:eastAsia="Nikosh" w:hAnsi="Nikosh" w:cs="Nikosh"/>
                <w:sz w:val="28"/>
                <w:szCs w:val="28"/>
              </w:rPr>
              <w:t>০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Merge w:val="restart"/>
            <w:vAlign w:val="center"/>
          </w:tcPr>
          <w:p w14:paraId="600C0E7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আমাদের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বিষয়ে</w:t>
            </w:r>
            <w:proofErr w:type="spellEnd"/>
          </w:p>
        </w:tc>
        <w:tc>
          <w:tcPr>
            <w:tcW w:w="5895" w:type="dxa"/>
          </w:tcPr>
          <w:p w14:paraId="49945AC7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</w:t>
            </w:r>
            <w:r w:rsidR="006B1E92">
              <w:rPr>
                <w:rFonts w:ascii="Nikosh" w:eastAsia="Nikosh" w:hAnsi="Nikosh" w:cs="Nikosh"/>
                <w:sz w:val="28"/>
                <w:szCs w:val="28"/>
              </w:rPr>
              <w:t>০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.১.১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ভিশন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মিশন</w:t>
            </w:r>
            <w:proofErr w:type="spellEnd"/>
          </w:p>
        </w:tc>
        <w:tc>
          <w:tcPr>
            <w:tcW w:w="1875" w:type="dxa"/>
          </w:tcPr>
          <w:p w14:paraId="5B6B52D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3F55038D" w14:textId="77777777" w:rsidR="00863D5F" w:rsidRDefault="001E3E9E" w:rsidP="00B610A4">
            <w:pPr>
              <w:spacing w:after="0" w:line="240" w:lineRule="auto"/>
              <w:jc w:val="center"/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০১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০৫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২০২৫</w:t>
            </w:r>
          </w:p>
        </w:tc>
        <w:tc>
          <w:tcPr>
            <w:tcW w:w="1155" w:type="dxa"/>
          </w:tcPr>
          <w:p w14:paraId="3B761A1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8EDACEE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123CCDB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1AD9B9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C37823E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</w:t>
            </w:r>
            <w:r w:rsidR="006B1E92">
              <w:rPr>
                <w:rFonts w:ascii="Nikosh" w:eastAsia="Nikosh" w:hAnsi="Nikosh" w:cs="Nikosh"/>
                <w:sz w:val="28"/>
                <w:szCs w:val="28"/>
              </w:rPr>
              <w:t>০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.১.২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সাংগঠনিক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কাঠামো</w:t>
            </w:r>
            <w:proofErr w:type="spellEnd"/>
          </w:p>
        </w:tc>
        <w:tc>
          <w:tcPr>
            <w:tcW w:w="1875" w:type="dxa"/>
          </w:tcPr>
          <w:p w14:paraId="388C64C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7D041C55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21BFDF7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44FD982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310FFD3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D7280F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CC9ACD0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</w:t>
            </w:r>
            <w:r w:rsidR="006B1E92">
              <w:rPr>
                <w:rFonts w:ascii="Nikosh" w:eastAsia="Nikosh" w:hAnsi="Nikosh" w:cs="Nikosh"/>
                <w:sz w:val="28"/>
                <w:szCs w:val="28"/>
              </w:rPr>
              <w:t>০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.১.৩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কর্মকর্তাবৃন্দ</w:t>
            </w:r>
            <w:proofErr w:type="spellEnd"/>
          </w:p>
        </w:tc>
        <w:tc>
          <w:tcPr>
            <w:tcW w:w="1875" w:type="dxa"/>
          </w:tcPr>
          <w:p w14:paraId="1FF78CC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76E10A6E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325A112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0B0A8F0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65824B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E86890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A43C2FC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</w:t>
            </w:r>
            <w:r w:rsidR="001E1CB0">
              <w:rPr>
                <w:rFonts w:ascii="Nikosh" w:eastAsia="Nikosh" w:hAnsi="Nikosh" w:cs="Nikosh"/>
                <w:sz w:val="28"/>
                <w:szCs w:val="28"/>
              </w:rPr>
              <w:t>০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.১.৪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কর্মবন্টন</w:t>
            </w:r>
            <w:proofErr w:type="spellEnd"/>
          </w:p>
        </w:tc>
        <w:tc>
          <w:tcPr>
            <w:tcW w:w="1875" w:type="dxa"/>
          </w:tcPr>
          <w:p w14:paraId="249C178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133FC262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২৮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০৩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২০২১</w:t>
            </w:r>
          </w:p>
        </w:tc>
        <w:tc>
          <w:tcPr>
            <w:tcW w:w="1155" w:type="dxa"/>
          </w:tcPr>
          <w:p w14:paraId="1010D46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970D06F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44DEA4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7C20D58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প্রজ্ঞাপন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আদেশ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পরিপত্র</w:t>
            </w:r>
            <w:proofErr w:type="spellEnd"/>
          </w:p>
        </w:tc>
        <w:tc>
          <w:tcPr>
            <w:tcW w:w="5895" w:type="dxa"/>
          </w:tcPr>
          <w:p w14:paraId="12AD2119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বিদেশ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ভ্রমণের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জি.ও</w:t>
            </w:r>
            <w:proofErr w:type="spellEnd"/>
            <w:proofErr w:type="gramEnd"/>
          </w:p>
        </w:tc>
        <w:tc>
          <w:tcPr>
            <w:tcW w:w="1875" w:type="dxa"/>
          </w:tcPr>
          <w:p w14:paraId="16DB694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7A621D7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2111F85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23FE24D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07F9205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B59B62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BAD6070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.২.২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বহিঃ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বাংলাদেশ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ছুটি</w:t>
            </w:r>
            <w:proofErr w:type="spellEnd"/>
          </w:p>
        </w:tc>
        <w:tc>
          <w:tcPr>
            <w:tcW w:w="1875" w:type="dxa"/>
          </w:tcPr>
          <w:p w14:paraId="05598F1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57D430F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0268318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2BC9E98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17D985E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EF2EF4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8D209AD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.২.৩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পাসপোর্ট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অনাপত্তি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পত্র</w:t>
            </w:r>
            <w:proofErr w:type="spellEnd"/>
          </w:p>
        </w:tc>
        <w:tc>
          <w:tcPr>
            <w:tcW w:w="1875" w:type="dxa"/>
          </w:tcPr>
          <w:p w14:paraId="4CCA02F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7CE1BF9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7B80AEB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7FA3E63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91CF28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690FF8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3A8D49C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.২.৪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প্রজ্ঞাপন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/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অফিস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আদেশ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/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পরিপত্র</w:t>
            </w:r>
            <w:proofErr w:type="spellEnd"/>
          </w:p>
        </w:tc>
        <w:tc>
          <w:tcPr>
            <w:tcW w:w="1875" w:type="dxa"/>
          </w:tcPr>
          <w:p w14:paraId="0EF13F5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581797D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1C28E58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DEEDA60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06384DB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3909E84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নীতিমালা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প্রকাশনা</w:t>
            </w:r>
            <w:proofErr w:type="spellEnd"/>
          </w:p>
        </w:tc>
        <w:tc>
          <w:tcPr>
            <w:tcW w:w="5895" w:type="dxa"/>
          </w:tcPr>
          <w:p w14:paraId="4C1FD4BD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.৩.১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আইন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বিধিমালা</w:t>
            </w:r>
            <w:proofErr w:type="spellEnd"/>
          </w:p>
        </w:tc>
        <w:tc>
          <w:tcPr>
            <w:tcW w:w="1875" w:type="dxa"/>
          </w:tcPr>
          <w:p w14:paraId="7C31294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050A7C9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7E5A6C0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C82B4EE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7F3C77B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DC924B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8921862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.৩.২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নীতিমালা</w:t>
            </w:r>
            <w:proofErr w:type="spellEnd"/>
          </w:p>
        </w:tc>
        <w:tc>
          <w:tcPr>
            <w:tcW w:w="1875" w:type="dxa"/>
          </w:tcPr>
          <w:p w14:paraId="57BE3F4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388E017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3ADB5CC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157B9E6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0D63CD4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8C5F25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CEE77CD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.৩.৩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খসড়া</w:t>
            </w:r>
            <w:proofErr w:type="spellEnd"/>
          </w:p>
        </w:tc>
        <w:tc>
          <w:tcPr>
            <w:tcW w:w="1875" w:type="dxa"/>
          </w:tcPr>
          <w:p w14:paraId="1376D3E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50AC3C6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7A9716E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D5795D2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D8375C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7497F1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99CCF73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.৩.৪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আর্কাইভ</w:t>
            </w:r>
            <w:proofErr w:type="spellEnd"/>
          </w:p>
        </w:tc>
        <w:tc>
          <w:tcPr>
            <w:tcW w:w="1875" w:type="dxa"/>
          </w:tcPr>
          <w:p w14:paraId="5FCF368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2B6CE63D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১৬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০৯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২০২৫</w:t>
            </w:r>
          </w:p>
        </w:tc>
        <w:tc>
          <w:tcPr>
            <w:tcW w:w="1155" w:type="dxa"/>
          </w:tcPr>
          <w:p w14:paraId="0BC9874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30F432A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341B69C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1AB53AD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নাগরিক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>-ই-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সেবাসমূহ</w:t>
            </w:r>
            <w:proofErr w:type="spellEnd"/>
          </w:p>
        </w:tc>
        <w:tc>
          <w:tcPr>
            <w:tcW w:w="5895" w:type="dxa"/>
          </w:tcPr>
          <w:p w14:paraId="359E9A74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.৪.১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বন্যা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পূবাভাস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সতর্কীকরণ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কেন্দ্র</w:t>
            </w:r>
            <w:proofErr w:type="spellEnd"/>
          </w:p>
        </w:tc>
        <w:tc>
          <w:tcPr>
            <w:tcW w:w="1875" w:type="dxa"/>
          </w:tcPr>
          <w:p w14:paraId="209819E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06266A8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0AD11B4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2468A57" w14:textId="77777777">
        <w:trPr>
          <w:cantSplit/>
          <w:trHeight w:val="471"/>
        </w:trPr>
        <w:tc>
          <w:tcPr>
            <w:tcW w:w="960" w:type="dxa"/>
            <w:vMerge/>
            <w:vAlign w:val="center"/>
          </w:tcPr>
          <w:p w14:paraId="4B905EB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C8ECF7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DB94C5E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.৪.২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নলেজ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রিপোজিটরি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সিস্টেম</w:t>
            </w:r>
            <w:proofErr w:type="spellEnd"/>
          </w:p>
        </w:tc>
        <w:tc>
          <w:tcPr>
            <w:tcW w:w="1875" w:type="dxa"/>
          </w:tcPr>
          <w:p w14:paraId="18B360A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3490C55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30EF2AB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1E2E37E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7361FF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2754A4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8B06AAD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.৪.৩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মতামত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পরামর্শ</w:t>
            </w:r>
            <w:proofErr w:type="spellEnd"/>
          </w:p>
        </w:tc>
        <w:tc>
          <w:tcPr>
            <w:tcW w:w="1875" w:type="dxa"/>
          </w:tcPr>
          <w:p w14:paraId="52F94E9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41498665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০৬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২০২৫</w:t>
            </w:r>
          </w:p>
        </w:tc>
        <w:tc>
          <w:tcPr>
            <w:tcW w:w="1155" w:type="dxa"/>
          </w:tcPr>
          <w:p w14:paraId="3CB5B4B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6CFD877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183E1AC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1966BD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2B3A9EA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.৪.৪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অন্যান্য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618A402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0FCD4489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50CB001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36DED6C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3EAFF9B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000C9D7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সেবা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প্রদান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প্রতিশ্রুতি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সিটিজেন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চার্টার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>)</w:t>
            </w:r>
          </w:p>
        </w:tc>
        <w:tc>
          <w:tcPr>
            <w:tcW w:w="5895" w:type="dxa"/>
          </w:tcPr>
          <w:p w14:paraId="7F014427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.৫.১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সেবা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প্রদান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প্রতিশ্রুতি</w:t>
            </w:r>
            <w:proofErr w:type="spellEnd"/>
          </w:p>
        </w:tc>
        <w:tc>
          <w:tcPr>
            <w:tcW w:w="1875" w:type="dxa"/>
          </w:tcPr>
          <w:p w14:paraId="6EA0844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1EFF85DD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২১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০৪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২০২৬</w:t>
            </w:r>
          </w:p>
        </w:tc>
        <w:tc>
          <w:tcPr>
            <w:tcW w:w="1155" w:type="dxa"/>
          </w:tcPr>
          <w:p w14:paraId="4BBF42A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741DF24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2B3A046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BC7B7C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7E28816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.৫.২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ফোকাল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পয়েন্ট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কর্মর্তা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,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বিকল্প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পরিবীক্ষণ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কমিটি</w:t>
            </w:r>
            <w:proofErr w:type="spellEnd"/>
          </w:p>
        </w:tc>
        <w:tc>
          <w:tcPr>
            <w:tcW w:w="1875" w:type="dxa"/>
          </w:tcPr>
          <w:p w14:paraId="788BADB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21957EF6" w14:textId="77777777" w:rsidR="00491CA4" w:rsidRPr="003C6B25" w:rsidRDefault="001E3E9E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rFonts w:ascii="Nikosh" w:eastAsia="Nikosh" w:hAnsi="Nikosh" w:cs="Nikosh"/>
                  <w:sz w:val="28"/>
                  <w:szCs w:val="28"/>
                </w:rPr>
                <w:tag w:val="goog_rdk_4"/>
                <w:id w:val="488088100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০৯/০৪/২০২৬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7F345F8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095431F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551A2FE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8ADC51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D6E87A0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.৫.৩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ত্রৈমাসিক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বার্ষিক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পরিবীক্ষণ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মূল্যায়ন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প্রতবেদন</w:t>
            </w:r>
            <w:proofErr w:type="spellEnd"/>
          </w:p>
        </w:tc>
        <w:tc>
          <w:tcPr>
            <w:tcW w:w="1875" w:type="dxa"/>
          </w:tcPr>
          <w:p w14:paraId="4455EC8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2F5FC3FF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07EED60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1762143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293CFD2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3C811B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D5D5A53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.৫.৪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আইন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বিধি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নীতিমালা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পরিপত্র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নির্দেশিকা</w:t>
            </w:r>
            <w:proofErr w:type="spellEnd"/>
          </w:p>
        </w:tc>
        <w:tc>
          <w:tcPr>
            <w:tcW w:w="1875" w:type="dxa"/>
          </w:tcPr>
          <w:p w14:paraId="115EF3C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02B9DF2D" w14:textId="77777777" w:rsidR="00491CA4" w:rsidRPr="003C6B25" w:rsidRDefault="001E3E9E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rFonts w:ascii="Nikosh" w:eastAsia="Nikosh" w:hAnsi="Nikosh" w:cs="Nikosh"/>
                  <w:sz w:val="28"/>
                  <w:szCs w:val="28"/>
                </w:rPr>
                <w:tag w:val="goog_rdk_5"/>
                <w:id w:val="1669242465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০১/০৫/২০২৫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2FB36D5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D09D45A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7BE6C77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bookmarkStart w:id="1" w:name="_heading=h.tsbk4pqvu6v4" w:colFirst="0" w:colLast="0"/>
        <w:bookmarkEnd w:id="1"/>
        <w:tc>
          <w:tcPr>
            <w:tcW w:w="2640" w:type="dxa"/>
            <w:vMerge w:val="restart"/>
            <w:vAlign w:val="center"/>
          </w:tcPr>
          <w:p w14:paraId="5F7F7FBD" w14:textId="77777777" w:rsidR="00491CA4" w:rsidRPr="009C1065" w:rsidRDefault="001E3E9E">
            <w:pPr>
              <w:pStyle w:val="Heading1"/>
              <w:keepNext w:val="0"/>
              <w:keepLines w:val="0"/>
              <w:pBdr>
                <w:right w:val="none" w:sz="0" w:space="12" w:color="auto"/>
              </w:pBdr>
              <w:spacing w:before="0" w:after="0" w:line="240" w:lineRule="auto"/>
              <w:jc w:val="center"/>
              <w:rPr>
                <w:rFonts w:ascii="Nikosh" w:eastAsia="Nikosh" w:hAnsi="Nikosh" w:cs="Nikosh"/>
                <w:b w:val="0"/>
                <w:bCs w:val="0"/>
                <w:sz w:val="28"/>
                <w:szCs w:val="28"/>
              </w:rPr>
            </w:pPr>
            <w:sdt>
              <w:sdtPr>
                <w:tag w:val="goog_rdk_6"/>
                <w:id w:val="1288238481"/>
              </w:sdtPr>
              <w:sdtEndPr>
                <w:rPr>
                  <w:rFonts w:ascii="Nikosh" w:eastAsia="Nikosh" w:hAnsi="Nikosh" w:cs="Nikosh"/>
                  <w:b w:val="0"/>
                  <w:bCs w:val="0"/>
                  <w:sz w:val="28"/>
                  <w:szCs w:val="28"/>
                </w:rPr>
              </w:sdtEndPr>
              <w:sdtContent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সরকারি</w:t>
                </w:r>
                <w:proofErr w:type="spellEnd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 xml:space="preserve"> </w:t>
                </w:r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কর্মসম্পাদন</w:t>
                </w:r>
                <w:proofErr w:type="spellEnd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 xml:space="preserve"> </w:t>
                </w:r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পরিবীক্ষণ</w:t>
                </w:r>
                <w:proofErr w:type="spellEnd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 xml:space="preserve"> </w:t>
                </w:r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পদ্ধতি</w:t>
                </w:r>
                <w:proofErr w:type="spellEnd"/>
              </w:sdtContent>
            </w:sdt>
          </w:p>
          <w:p w14:paraId="39546F9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748FBD1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.৬.১ </w:t>
            </w:r>
            <w:hyperlink r:id="rId11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নির্দেশিকা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পরিপত্র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জিপিএমএস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টিম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ফোকাল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পয়েন্ট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45F1819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5D04DFF5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২৫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১১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২০২৫</w:t>
            </w:r>
          </w:p>
        </w:tc>
        <w:tc>
          <w:tcPr>
            <w:tcW w:w="1155" w:type="dxa"/>
          </w:tcPr>
          <w:p w14:paraId="1F10A80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BEB76F6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5D245E0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739255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65B384D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.৬.২ </w:t>
            </w:r>
            <w:hyperlink r:id="rId12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স্ব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স্ব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অফিসের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জিপিএমএস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ফলাফল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348BC1C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7096E1E3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০৫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০৭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২০২৬</w:t>
            </w:r>
          </w:p>
        </w:tc>
        <w:tc>
          <w:tcPr>
            <w:tcW w:w="1155" w:type="dxa"/>
          </w:tcPr>
          <w:p w14:paraId="6764AA7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BD54090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333F80E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640E6F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2E9BC1F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.৬.৩ </w:t>
            </w:r>
            <w:hyperlink r:id="rId13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পরিবীক্ষণ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মূল্যায়ন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/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প্রতিবেদন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7BE2A6A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412174F8" w14:textId="77777777" w:rsidR="00863D5F" w:rsidRDefault="001E3E9E" w:rsidP="00B610A4">
            <w:pPr>
              <w:spacing w:after="0" w:line="240" w:lineRule="auto"/>
              <w:jc w:val="center"/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০১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০৫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২০২৫</w:t>
            </w:r>
          </w:p>
        </w:tc>
        <w:tc>
          <w:tcPr>
            <w:tcW w:w="1155" w:type="dxa"/>
          </w:tcPr>
          <w:p w14:paraId="3B912F6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5674D84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F1AB79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F020F8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D1B32B9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.৬.৪ </w:t>
            </w:r>
            <w:hyperlink r:id="rId14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জিপিএমএস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সফটওয়্যার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লিংক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377593E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34B82E08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18CAC153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0625864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57159BE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730B4D7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জাতীয়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শুদ্ধাচার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কৌশল</w:t>
            </w:r>
            <w:proofErr w:type="spellEnd"/>
          </w:p>
        </w:tc>
        <w:tc>
          <w:tcPr>
            <w:tcW w:w="5895" w:type="dxa"/>
          </w:tcPr>
          <w:p w14:paraId="13A829A0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.৭.১ </w:t>
            </w:r>
            <w:hyperlink r:id="rId15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উত্তম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চর্চা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কর্মপরিকল্পনা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সফটওয়্যার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লিংক</w:t>
              </w:r>
              <w:proofErr w:type="spellEnd"/>
            </w:hyperlink>
          </w:p>
        </w:tc>
        <w:tc>
          <w:tcPr>
            <w:tcW w:w="1875" w:type="dxa"/>
          </w:tcPr>
          <w:p w14:paraId="35518C9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148BF9F7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5901428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7E67840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77E5A6E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040DD0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36D6D15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.৭.২ </w:t>
            </w:r>
            <w:hyperlink r:id="rId16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নৈতিকতা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কমিটি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ফোকাল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পয়েন্ট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কর্মকর্তা</w:t>
              </w:r>
              <w:proofErr w:type="spellEnd"/>
            </w:hyperlink>
          </w:p>
        </w:tc>
        <w:tc>
          <w:tcPr>
            <w:tcW w:w="1875" w:type="dxa"/>
          </w:tcPr>
          <w:p w14:paraId="67FE6FE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2718EB3C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০১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০৫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২০২৫</w:t>
            </w:r>
          </w:p>
        </w:tc>
        <w:tc>
          <w:tcPr>
            <w:tcW w:w="1155" w:type="dxa"/>
          </w:tcPr>
          <w:p w14:paraId="0205143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5B5B3CA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7F9FEE0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57BEEB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E81D0B3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.৭.৩ </w:t>
            </w:r>
            <w:hyperlink r:id="rId17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পরিবীক্ষণ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মূল্যায়ন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প্রতিবেদন</w:t>
              </w:r>
              <w:proofErr w:type="spellEnd"/>
            </w:hyperlink>
          </w:p>
        </w:tc>
        <w:tc>
          <w:tcPr>
            <w:tcW w:w="1875" w:type="dxa"/>
          </w:tcPr>
          <w:p w14:paraId="0530444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27B875AB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6A86F01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D960087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36BF3BE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168E50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0262F08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.৭.৪ </w:t>
            </w:r>
            <w:hyperlink r:id="rId18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আইন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বিধি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নীতিমালা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পরিপত্র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প্রজ্ঞাপন</w:t>
              </w:r>
              <w:proofErr w:type="spellEnd"/>
            </w:hyperlink>
          </w:p>
        </w:tc>
        <w:tc>
          <w:tcPr>
            <w:tcW w:w="1875" w:type="dxa"/>
          </w:tcPr>
          <w:p w14:paraId="23E70D5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71F693DF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1B93BBB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BB78254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E9EFDB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4478BBB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অভিযোগ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প্রতিকার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ব্যবস্থাপনা</w:t>
            </w:r>
            <w:proofErr w:type="spellEnd"/>
          </w:p>
        </w:tc>
        <w:tc>
          <w:tcPr>
            <w:tcW w:w="5895" w:type="dxa"/>
          </w:tcPr>
          <w:p w14:paraId="66C6FC1A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.৮.১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অনিক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আপিল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কর্মকর্তাগণ</w:t>
            </w:r>
            <w:proofErr w:type="spellEnd"/>
          </w:p>
        </w:tc>
        <w:tc>
          <w:tcPr>
            <w:tcW w:w="1875" w:type="dxa"/>
          </w:tcPr>
          <w:p w14:paraId="7AC2655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0EB75430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২৬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০৭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২০২৬</w:t>
            </w:r>
          </w:p>
        </w:tc>
        <w:tc>
          <w:tcPr>
            <w:tcW w:w="1155" w:type="dxa"/>
          </w:tcPr>
          <w:p w14:paraId="2A25804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90F836B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A0FBC7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8BED78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C5E76BC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.৮.২ </w:t>
            </w:r>
            <w:hyperlink r:id="rId19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কর্মপরিকল্পনা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পরিবীক্ষণ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মূল্যায়ন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প্রতিবেদন</w:t>
              </w:r>
              <w:proofErr w:type="spellEnd"/>
            </w:hyperlink>
          </w:p>
        </w:tc>
        <w:tc>
          <w:tcPr>
            <w:tcW w:w="1875" w:type="dxa"/>
          </w:tcPr>
          <w:p w14:paraId="3EFDE25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2CE0E77E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4B1D95F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9194C07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7331736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B2597A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C37BC1A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.৮.৩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অভিযোগ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দাখিল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(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অনলাইন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)</w:t>
            </w:r>
          </w:p>
        </w:tc>
        <w:tc>
          <w:tcPr>
            <w:tcW w:w="1875" w:type="dxa"/>
          </w:tcPr>
          <w:p w14:paraId="01383AD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65370F38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0C4FB68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221EFDD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0A86883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624F12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245894B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.৮.৪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আইন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বিধি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নীতিমালা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পরিপত্র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নির্দেশিকা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প্রজ্ঞাপন</w:t>
            </w:r>
            <w:proofErr w:type="spellEnd"/>
          </w:p>
        </w:tc>
        <w:tc>
          <w:tcPr>
            <w:tcW w:w="1875" w:type="dxa"/>
          </w:tcPr>
          <w:p w14:paraId="30B0C75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08DBCD7E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০১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০৫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২০২৫</w:t>
            </w:r>
          </w:p>
        </w:tc>
        <w:tc>
          <w:tcPr>
            <w:tcW w:w="1155" w:type="dxa"/>
          </w:tcPr>
          <w:p w14:paraId="7367046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AED920D" w14:textId="77777777">
        <w:trPr>
          <w:cantSplit/>
          <w:trHeight w:val="675"/>
        </w:trPr>
        <w:tc>
          <w:tcPr>
            <w:tcW w:w="960" w:type="dxa"/>
            <w:vMerge/>
            <w:vAlign w:val="center"/>
          </w:tcPr>
          <w:p w14:paraId="7AFBCD8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2908582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তথ্য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অধিকার</w:t>
            </w:r>
            <w:proofErr w:type="spellEnd"/>
          </w:p>
        </w:tc>
        <w:tc>
          <w:tcPr>
            <w:tcW w:w="5895" w:type="dxa"/>
          </w:tcPr>
          <w:p w14:paraId="402AE5A6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.৯.১ </w:t>
            </w:r>
            <w:hyperlink r:id="rId20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দায়িত্বপ্রাপ্ত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কর্মকর্তা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আপিল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কর্তৃপক্ষ</w:t>
              </w:r>
              <w:proofErr w:type="spellEnd"/>
            </w:hyperlink>
          </w:p>
        </w:tc>
        <w:tc>
          <w:tcPr>
            <w:tcW w:w="1875" w:type="dxa"/>
          </w:tcPr>
          <w:p w14:paraId="48B8F97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7B46C36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64C37F0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74BFA93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708DA6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9AEBD6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FA46C5B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.৯.২</w:t>
            </w:r>
            <w:r w:rsidR="005E2FEA"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hyperlink r:id="rId21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আবেদন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আপীল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ফরম</w:t>
              </w:r>
              <w:proofErr w:type="spellEnd"/>
            </w:hyperlink>
          </w:p>
        </w:tc>
        <w:tc>
          <w:tcPr>
            <w:tcW w:w="1875" w:type="dxa"/>
          </w:tcPr>
          <w:p w14:paraId="61DDE6C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18EA522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705E8C6A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০১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০৫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২০২৫</w:t>
            </w:r>
          </w:p>
        </w:tc>
        <w:tc>
          <w:tcPr>
            <w:tcW w:w="1155" w:type="dxa"/>
          </w:tcPr>
          <w:p w14:paraId="763DAE13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53C6521" w14:textId="77777777">
        <w:trPr>
          <w:cantSplit/>
          <w:trHeight w:val="853"/>
        </w:trPr>
        <w:tc>
          <w:tcPr>
            <w:tcW w:w="960" w:type="dxa"/>
            <w:vMerge/>
            <w:vAlign w:val="center"/>
          </w:tcPr>
          <w:p w14:paraId="78D8B3F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C7DE1E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4503175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.৯.৩</w:t>
            </w:r>
            <w:r w:rsidR="005E2FEA"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hyperlink r:id="rId22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স্বপ্রণোদিত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তথ্য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প্রকাশ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ত্রৈমাসিক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প্রতিবেদন</w:t>
              </w:r>
              <w:proofErr w:type="spellEnd"/>
            </w:hyperlink>
          </w:p>
        </w:tc>
        <w:tc>
          <w:tcPr>
            <w:tcW w:w="1875" w:type="dxa"/>
          </w:tcPr>
          <w:p w14:paraId="43864DD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1265002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47C3CA35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০১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০৫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০২৫</w:t>
            </w:r>
          </w:p>
        </w:tc>
        <w:tc>
          <w:tcPr>
            <w:tcW w:w="1155" w:type="dxa"/>
          </w:tcPr>
          <w:p w14:paraId="3D313EA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2D880A5" w14:textId="77777777">
        <w:trPr>
          <w:cantSplit/>
          <w:trHeight w:val="1625"/>
        </w:trPr>
        <w:tc>
          <w:tcPr>
            <w:tcW w:w="960" w:type="dxa"/>
            <w:vMerge/>
            <w:vAlign w:val="center"/>
          </w:tcPr>
          <w:p w14:paraId="1900772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1E72C8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CA3A3A3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.৯.৪</w:t>
            </w:r>
            <w:hyperlink r:id="rId23"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আইন/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বিধি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নীতিমালা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পরিপত্র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নির্দেশিকা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প্রজ্ঞাপন</w:t>
              </w:r>
              <w:proofErr w:type="spellEnd"/>
            </w:hyperlink>
          </w:p>
        </w:tc>
        <w:tc>
          <w:tcPr>
            <w:tcW w:w="1875" w:type="dxa"/>
          </w:tcPr>
          <w:p w14:paraId="0CC97C5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28B393B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0C375862" w14:textId="77777777" w:rsidR="00491CA4" w:rsidRPr="003C6B25" w:rsidRDefault="001E3E9E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rFonts w:ascii="Nikosh" w:eastAsia="Nikosh" w:hAnsi="Nikosh" w:cs="Nikosh"/>
                  <w:sz w:val="28"/>
                  <w:szCs w:val="28"/>
                </w:rPr>
                <w:tag w:val="goog_rdk_15"/>
                <w:id w:val="-1441543023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০১/০৫/২০২৫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42466D3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32FF87D" w14:textId="77777777">
        <w:trPr>
          <w:cantSplit/>
          <w:trHeight w:val="370"/>
        </w:trPr>
        <w:tc>
          <w:tcPr>
            <w:tcW w:w="960" w:type="dxa"/>
            <w:vMerge/>
            <w:vAlign w:val="center"/>
          </w:tcPr>
          <w:p w14:paraId="66CBED1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3854741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উদ্ভাবনী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কার্যক্রম</w:t>
            </w:r>
            <w:proofErr w:type="spellEnd"/>
          </w:p>
        </w:tc>
        <w:tc>
          <w:tcPr>
            <w:tcW w:w="5895" w:type="dxa"/>
          </w:tcPr>
          <w:p w14:paraId="1AF54D53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.১০.১ </w:t>
            </w:r>
            <w:hyperlink r:id="rId24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কর্মপরিকল্পনা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নির্দেশিকা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প্রকল্পসমূহ</w:t>
              </w:r>
              <w:proofErr w:type="spellEnd"/>
            </w:hyperlink>
          </w:p>
          <w:p w14:paraId="4FA435E1" w14:textId="77777777" w:rsidR="00491CA4" w:rsidRDefault="00491CA4">
            <w:pPr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69B3D29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32A24970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16E8271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2379EC2" w14:textId="77777777">
        <w:trPr>
          <w:cantSplit/>
          <w:trHeight w:val="352"/>
        </w:trPr>
        <w:tc>
          <w:tcPr>
            <w:tcW w:w="960" w:type="dxa"/>
            <w:vMerge/>
            <w:vAlign w:val="center"/>
          </w:tcPr>
          <w:p w14:paraId="425CC58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C12980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05ED8B2" w14:textId="77777777" w:rsidR="00491CA4" w:rsidRDefault="00E34534">
            <w:pPr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.১০.২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ইনোভেশন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টিম</w:t>
            </w:r>
            <w:proofErr w:type="spellEnd"/>
          </w:p>
        </w:tc>
        <w:tc>
          <w:tcPr>
            <w:tcW w:w="1875" w:type="dxa"/>
          </w:tcPr>
          <w:p w14:paraId="01AC1FA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4345F37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6D9950B4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১১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২০২৫</w:t>
            </w:r>
          </w:p>
        </w:tc>
        <w:tc>
          <w:tcPr>
            <w:tcW w:w="1155" w:type="dxa"/>
          </w:tcPr>
          <w:p w14:paraId="2DB9F6A3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FE384BA" w14:textId="77777777">
        <w:trPr>
          <w:cantSplit/>
          <w:trHeight w:val="370"/>
        </w:trPr>
        <w:tc>
          <w:tcPr>
            <w:tcW w:w="960" w:type="dxa"/>
            <w:vMerge/>
            <w:vAlign w:val="center"/>
          </w:tcPr>
          <w:p w14:paraId="3AD2669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4B7BC0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7B613D8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.১০.৩ </w:t>
            </w:r>
            <w:hyperlink r:id="rId25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প্রজ্ঞাপন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পরিপত্র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নীতিমালা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সংকলন</w:t>
              </w:r>
              <w:proofErr w:type="spellEnd"/>
            </w:hyperlink>
          </w:p>
          <w:p w14:paraId="6F240621" w14:textId="77777777" w:rsidR="00491CA4" w:rsidRDefault="00491CA4">
            <w:pPr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540C16D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6ED479C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68510BC1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০১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০৫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২০২৫</w:t>
            </w:r>
          </w:p>
        </w:tc>
        <w:tc>
          <w:tcPr>
            <w:tcW w:w="1155" w:type="dxa"/>
          </w:tcPr>
          <w:p w14:paraId="083CCF2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357A48C" w14:textId="77777777">
        <w:trPr>
          <w:cantSplit/>
          <w:trHeight w:val="352"/>
        </w:trPr>
        <w:tc>
          <w:tcPr>
            <w:tcW w:w="960" w:type="dxa"/>
            <w:vMerge/>
            <w:vAlign w:val="center"/>
          </w:tcPr>
          <w:p w14:paraId="7667959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EE24FF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B21B016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১০.৪ </w:t>
            </w:r>
            <w:hyperlink r:id="rId26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মুল্যায়ন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প্রতিবেদন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সফটওয়্যার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লিংক</w:t>
              </w:r>
              <w:proofErr w:type="spellEnd"/>
            </w:hyperlink>
          </w:p>
          <w:p w14:paraId="666D063E" w14:textId="77777777" w:rsidR="00491CA4" w:rsidRDefault="00491CA4">
            <w:pPr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7F9578F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244DE8D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5BEAE6A9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5D9FB7B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B81D6A0" w14:textId="77777777">
        <w:trPr>
          <w:cantSplit/>
          <w:trHeight w:val="915"/>
        </w:trPr>
        <w:tc>
          <w:tcPr>
            <w:tcW w:w="960" w:type="dxa"/>
            <w:vMerge/>
            <w:vAlign w:val="center"/>
          </w:tcPr>
          <w:p w14:paraId="64506A1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7C040A3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সেবা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সহজিকরণ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5895" w:type="dxa"/>
          </w:tcPr>
          <w:p w14:paraId="4209C457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.১১.১ </w:t>
            </w:r>
            <w:hyperlink r:id="rId27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সেবা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সহজিকরণ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ম্যানুয়াল</w:t>
              </w:r>
              <w:proofErr w:type="spellEnd"/>
            </w:hyperlink>
          </w:p>
          <w:p w14:paraId="0BBE12F4" w14:textId="77777777" w:rsidR="00491CA4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15E9C9D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44F14DF1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০১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০৫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২০২৫</w:t>
            </w:r>
          </w:p>
        </w:tc>
        <w:tc>
          <w:tcPr>
            <w:tcW w:w="1155" w:type="dxa"/>
          </w:tcPr>
          <w:p w14:paraId="7847F4A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29CB86B" w14:textId="77777777">
        <w:trPr>
          <w:cantSplit/>
          <w:trHeight w:val="370"/>
        </w:trPr>
        <w:tc>
          <w:tcPr>
            <w:tcW w:w="960" w:type="dxa"/>
            <w:vMerge/>
            <w:vAlign w:val="center"/>
          </w:tcPr>
          <w:p w14:paraId="3F13B33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1CFC90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B610A22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.১১.২ </w:t>
            </w:r>
            <w:hyperlink r:id="rId28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প্রজ্ঞাপন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পরিপত্র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নীতিমালা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অফিস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আদেশ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সংকলন</w:t>
              </w:r>
              <w:proofErr w:type="spellEnd"/>
            </w:hyperlink>
          </w:p>
          <w:p w14:paraId="64CE917E" w14:textId="77777777" w:rsidR="00491CA4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63B0722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03173049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০১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০৫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২০২৫</w:t>
            </w:r>
          </w:p>
        </w:tc>
        <w:tc>
          <w:tcPr>
            <w:tcW w:w="1155" w:type="dxa"/>
          </w:tcPr>
          <w:p w14:paraId="2BA4214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A06B89A" w14:textId="77777777">
        <w:trPr>
          <w:cantSplit/>
          <w:trHeight w:val="352"/>
        </w:trPr>
        <w:tc>
          <w:tcPr>
            <w:tcW w:w="960" w:type="dxa"/>
            <w:vMerge/>
            <w:vAlign w:val="center"/>
          </w:tcPr>
          <w:p w14:paraId="615BD0B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A63C3C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05A1FA2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.১১.৩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সেবা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সহজীকরণ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তালিকা</w:t>
            </w:r>
            <w:proofErr w:type="spellEnd"/>
          </w:p>
        </w:tc>
        <w:tc>
          <w:tcPr>
            <w:tcW w:w="1875" w:type="dxa"/>
          </w:tcPr>
          <w:p w14:paraId="1C7C2CC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62CE4DC5" w14:textId="77777777" w:rsidR="00491CA4" w:rsidRPr="003C6B25" w:rsidRDefault="001E3E9E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rFonts w:ascii="Nikosh" w:eastAsia="Nikosh" w:hAnsi="Nikosh" w:cs="Nikosh"/>
                  <w:sz w:val="28"/>
                  <w:szCs w:val="28"/>
                </w:rPr>
                <w:tag w:val="goog_rdk_20"/>
                <w:id w:val="190569332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০১/০৫/২০২৫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1F8A5C6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72A2E65" w14:textId="77777777">
        <w:trPr>
          <w:cantSplit/>
          <w:trHeight w:val="370"/>
        </w:trPr>
        <w:tc>
          <w:tcPr>
            <w:tcW w:w="960" w:type="dxa"/>
            <w:vMerge/>
            <w:vAlign w:val="center"/>
          </w:tcPr>
          <w:p w14:paraId="0EE4AAB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576D06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A24EA29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.১১.৪ </w:t>
            </w:r>
            <w:hyperlink r:id="rId29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সেবা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সহজিকরণের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দৃষ্টান্ত</w:t>
              </w:r>
              <w:proofErr w:type="spellEnd"/>
            </w:hyperlink>
          </w:p>
          <w:p w14:paraId="25380754" w14:textId="77777777" w:rsidR="00491CA4" w:rsidRDefault="00491CA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  <w:p w14:paraId="717DF296" w14:textId="77777777" w:rsidR="00491CA4" w:rsidRDefault="00491CA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  <w:p w14:paraId="07D052DE" w14:textId="77777777" w:rsidR="00491CA4" w:rsidRDefault="00491CA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  <w:p w14:paraId="5E07B130" w14:textId="77777777" w:rsidR="00491CA4" w:rsidRDefault="00491CA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  <w:p w14:paraId="68257486" w14:textId="77777777" w:rsidR="00491CA4" w:rsidRDefault="00491CA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  <w:p w14:paraId="7FF41CB5" w14:textId="77777777" w:rsidR="00491CA4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52FE3866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7DC68994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০১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০৫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২০২৫</w:t>
            </w:r>
          </w:p>
        </w:tc>
        <w:tc>
          <w:tcPr>
            <w:tcW w:w="1155" w:type="dxa"/>
          </w:tcPr>
          <w:p w14:paraId="4498DB8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BFF3584" w14:textId="77777777">
        <w:trPr>
          <w:cantSplit/>
          <w:trHeight w:val="936"/>
        </w:trPr>
        <w:tc>
          <w:tcPr>
            <w:tcW w:w="960" w:type="dxa"/>
            <w:vMerge/>
            <w:vAlign w:val="center"/>
          </w:tcPr>
          <w:p w14:paraId="6842B18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61A27EC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বাজেট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প্রকল্প</w:t>
            </w:r>
            <w:proofErr w:type="spellEnd"/>
          </w:p>
        </w:tc>
        <w:tc>
          <w:tcPr>
            <w:tcW w:w="5895" w:type="dxa"/>
          </w:tcPr>
          <w:p w14:paraId="31E5C114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.১২.১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বার্ষিক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ক্রয়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পরিকল্পনা</w:t>
            </w:r>
            <w:proofErr w:type="spellEnd"/>
          </w:p>
        </w:tc>
        <w:tc>
          <w:tcPr>
            <w:tcW w:w="1875" w:type="dxa"/>
          </w:tcPr>
          <w:p w14:paraId="562CE59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1371D7EF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1175B72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851747C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38B5029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33020A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861BEC6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.১২.২ </w:t>
            </w:r>
            <w:hyperlink r:id="rId30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বাজেট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এমটিবিএফ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বাজেট</w:t>
              </w:r>
              <w:proofErr w:type="spellEnd"/>
            </w:hyperlink>
          </w:p>
        </w:tc>
        <w:tc>
          <w:tcPr>
            <w:tcW w:w="1875" w:type="dxa"/>
          </w:tcPr>
          <w:p w14:paraId="18E0816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77D2281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5458A6A3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67FDA28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C163217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37EE5F3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EC6795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F2B0F8C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.১২.৩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টেন্ডার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/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কোটেশন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/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নিলাম</w:t>
            </w:r>
            <w:proofErr w:type="spellEnd"/>
          </w:p>
        </w:tc>
        <w:tc>
          <w:tcPr>
            <w:tcW w:w="1875" w:type="dxa"/>
          </w:tcPr>
          <w:p w14:paraId="2200462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7F8F126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2EC24FB7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6F78E5D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1227008" w14:textId="77777777">
        <w:trPr>
          <w:cantSplit/>
          <w:trHeight w:val="370"/>
        </w:trPr>
        <w:tc>
          <w:tcPr>
            <w:tcW w:w="960" w:type="dxa"/>
            <w:vMerge/>
            <w:vAlign w:val="center"/>
          </w:tcPr>
          <w:p w14:paraId="4A8C4CD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36C753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2D9F07C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.১২.৪ </w:t>
            </w:r>
            <w:hyperlink r:id="rId31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গুরুত্বপূর্ণ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সমাপ্ত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প্রকল্পসমূহ</w:t>
              </w:r>
              <w:proofErr w:type="spellEnd"/>
            </w:hyperlink>
          </w:p>
        </w:tc>
        <w:tc>
          <w:tcPr>
            <w:tcW w:w="1875" w:type="dxa"/>
          </w:tcPr>
          <w:p w14:paraId="2DEBAAA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44FE87D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73ADD4F0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6ECEDDD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E405964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7130A96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72E01E6C" w14:textId="77777777" w:rsidR="00491CA4" w:rsidRDefault="00491CA4">
            <w:pPr>
              <w:pStyle w:val="Heading4"/>
              <w:spacing w:before="0" w:after="0" w:line="240" w:lineRule="auto"/>
              <w:jc w:val="center"/>
              <w:rPr>
                <w:rFonts w:ascii="Nikosh" w:eastAsia="Nikosh" w:hAnsi="Nikosh" w:cs="Nikosh"/>
                <w:b w:val="0"/>
                <w:bCs w:val="0"/>
                <w:color w:val="181818"/>
              </w:rPr>
            </w:pPr>
          </w:p>
          <w:p w14:paraId="1AFC0A0D" w14:textId="77777777" w:rsidR="00491CA4" w:rsidRDefault="005E2FEA">
            <w:pPr>
              <w:pStyle w:val="Heading4"/>
              <w:spacing w:before="0" w:after="0" w:line="240" w:lineRule="auto"/>
              <w:jc w:val="center"/>
              <w:rPr>
                <w:rFonts w:ascii="Nikosh" w:eastAsia="Nikosh" w:hAnsi="Nikosh" w:cs="Nikosh"/>
                <w:b w:val="0"/>
                <w:bCs w:val="0"/>
                <w:color w:val="181818"/>
              </w:rPr>
            </w:pP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এসডিজি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উন্নয়ন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কর্মপরিকল্পনা</w:t>
            </w:r>
            <w:proofErr w:type="spellEnd"/>
          </w:p>
          <w:p w14:paraId="521A4F17" w14:textId="77777777" w:rsidR="00491CA4" w:rsidRDefault="00491CA4">
            <w:pPr>
              <w:rPr>
                <w:sz w:val="28"/>
                <w:szCs w:val="28"/>
              </w:rPr>
            </w:pPr>
          </w:p>
          <w:p w14:paraId="5659124D" w14:textId="77777777" w:rsidR="00491CA4" w:rsidRDefault="00491CA4">
            <w:pPr>
              <w:rPr>
                <w:sz w:val="28"/>
                <w:szCs w:val="28"/>
              </w:rPr>
            </w:pPr>
          </w:p>
          <w:p w14:paraId="321FF1DC" w14:textId="77777777" w:rsidR="00491CA4" w:rsidRDefault="00491CA4">
            <w:pPr>
              <w:rPr>
                <w:sz w:val="28"/>
                <w:szCs w:val="28"/>
              </w:rPr>
            </w:pPr>
          </w:p>
          <w:p w14:paraId="0E8E4F4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04832B4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7204B9D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</w:t>
            </w: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 </w:t>
            </w:r>
            <w:hyperlink r:id="rId32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মন্ত্রণালয়ের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এসডিজি</w:t>
              </w:r>
              <w:proofErr w:type="spellEnd"/>
            </w:hyperlink>
          </w:p>
        </w:tc>
        <w:tc>
          <w:tcPr>
            <w:tcW w:w="1875" w:type="dxa"/>
          </w:tcPr>
          <w:p w14:paraId="6D01936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7081FB83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৩১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০৭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২০২৪</w:t>
            </w:r>
          </w:p>
        </w:tc>
        <w:tc>
          <w:tcPr>
            <w:tcW w:w="1155" w:type="dxa"/>
          </w:tcPr>
          <w:p w14:paraId="459AC9E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9D9335C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5B22D3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F7C7EC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6195BAE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</w:t>
            </w: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 </w:t>
            </w:r>
            <w:hyperlink r:id="rId33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এসডিজি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ফোকাল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/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বিকল্প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ফোকাল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পয়েন্ট</w:t>
              </w:r>
              <w:proofErr w:type="spellEnd"/>
            </w:hyperlink>
          </w:p>
        </w:tc>
        <w:tc>
          <w:tcPr>
            <w:tcW w:w="1875" w:type="dxa"/>
          </w:tcPr>
          <w:p w14:paraId="75DF20E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0BFE90C5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৩০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০৭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২০২৪</w:t>
            </w:r>
          </w:p>
        </w:tc>
        <w:tc>
          <w:tcPr>
            <w:tcW w:w="1155" w:type="dxa"/>
          </w:tcPr>
          <w:p w14:paraId="40048E7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879DDC9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C940DA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6DC0F6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348303F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</w:t>
            </w: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.৩</w:t>
            </w:r>
            <w:hyperlink r:id="rId34"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এসডিজি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জাতীয়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ডকুমেন্ট</w:t>
              </w:r>
              <w:proofErr w:type="spellEnd"/>
            </w:hyperlink>
          </w:p>
        </w:tc>
        <w:tc>
          <w:tcPr>
            <w:tcW w:w="1875" w:type="dxa"/>
          </w:tcPr>
          <w:p w14:paraId="436FB97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302A6571" w14:textId="77777777" w:rsidR="00491CA4" w:rsidRPr="003C6B25" w:rsidRDefault="001E3E9E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rFonts w:ascii="Nikosh" w:eastAsia="Nikosh" w:hAnsi="Nikosh" w:cs="Nikosh"/>
                  <w:sz w:val="28"/>
                  <w:szCs w:val="28"/>
                </w:rPr>
                <w:tag w:val="goog_rdk_24"/>
                <w:id w:val="-285940102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০১/০৫/২০২৫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658272C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DBC8618" w14:textId="77777777">
        <w:trPr>
          <w:cantSplit/>
          <w:trHeight w:val="1901"/>
        </w:trPr>
        <w:tc>
          <w:tcPr>
            <w:tcW w:w="960" w:type="dxa"/>
            <w:vMerge/>
            <w:vAlign w:val="center"/>
          </w:tcPr>
          <w:p w14:paraId="563E494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E8DF9C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7B4A1C9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</w:t>
            </w: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.৪ </w:t>
            </w:r>
            <w:hyperlink r:id="rId35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পঞ্চবার্ষিকী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পরিকল্পনা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প্রতিবেদন</w:t>
              </w:r>
              <w:proofErr w:type="spellEnd"/>
            </w:hyperlink>
          </w:p>
        </w:tc>
        <w:tc>
          <w:tcPr>
            <w:tcW w:w="1875" w:type="dxa"/>
          </w:tcPr>
          <w:p w14:paraId="07AF68F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6F5AE0D6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৩০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০৭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২০২৪</w:t>
            </w:r>
          </w:p>
        </w:tc>
        <w:tc>
          <w:tcPr>
            <w:tcW w:w="1155" w:type="dxa"/>
          </w:tcPr>
          <w:p w14:paraId="0C705D6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3AA55F0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547137B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167317A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ফরমসমূহ</w:t>
            </w:r>
            <w:proofErr w:type="spellEnd"/>
          </w:p>
        </w:tc>
        <w:tc>
          <w:tcPr>
            <w:tcW w:w="5895" w:type="dxa"/>
          </w:tcPr>
          <w:p w14:paraId="585F805D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.১৪.১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বাংলাদেশ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সরকারের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ফরম</w:t>
            </w:r>
            <w:proofErr w:type="spellEnd"/>
          </w:p>
        </w:tc>
        <w:tc>
          <w:tcPr>
            <w:tcW w:w="1875" w:type="dxa"/>
          </w:tcPr>
          <w:p w14:paraId="62CC650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564D6176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71A0DF7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224CCC1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78AFB38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78705A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1EFC555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.১৪.২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গাড়ী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রিকুইজিশন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ফরম</w:t>
            </w:r>
            <w:proofErr w:type="spellEnd"/>
          </w:p>
        </w:tc>
        <w:tc>
          <w:tcPr>
            <w:tcW w:w="1875" w:type="dxa"/>
          </w:tcPr>
          <w:p w14:paraId="4672318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25E31E93" w14:textId="77777777" w:rsidR="00491CA4" w:rsidRPr="003C6B25" w:rsidRDefault="001E3E9E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rFonts w:ascii="Nikosh" w:eastAsia="Nikosh" w:hAnsi="Nikosh" w:cs="Nikosh"/>
                  <w:sz w:val="28"/>
                  <w:szCs w:val="28"/>
                </w:rPr>
                <w:tag w:val="goog_rdk_26"/>
                <w:id w:val="1478560624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২৬/০২/২০২০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1518C40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A7C4EEC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08CFF94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D9A173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B7A7D31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.১৪.৩ </w:t>
            </w:r>
            <w:hyperlink r:id="rId36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উন্নয়ন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প্রকল্প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অফিস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পরিদর্শন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সভা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,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সেমিনারে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অংশগ্রহণের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প্রেক্ষিত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প্রতিবেদন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ছক</w:t>
              </w:r>
              <w:proofErr w:type="spellEnd"/>
            </w:hyperlink>
          </w:p>
        </w:tc>
        <w:tc>
          <w:tcPr>
            <w:tcW w:w="1875" w:type="dxa"/>
          </w:tcPr>
          <w:p w14:paraId="7521883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22733711" w14:textId="77777777" w:rsidR="00491CA4" w:rsidRPr="003C6B25" w:rsidRDefault="001E3E9E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rFonts w:ascii="Nikosh" w:eastAsia="Nikosh" w:hAnsi="Nikosh" w:cs="Nikosh"/>
                  <w:sz w:val="28"/>
                  <w:szCs w:val="28"/>
                </w:rPr>
                <w:tag w:val="goog_rdk_27"/>
                <w:id w:val="1847992398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১৯/০১/২০২৩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39144A8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F3DDC98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DEC95D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83C43D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B03BC44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.১৪.৪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অন্যান্য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ফরম</w:t>
            </w:r>
            <w:proofErr w:type="spellEnd"/>
          </w:p>
        </w:tc>
        <w:tc>
          <w:tcPr>
            <w:tcW w:w="1875" w:type="dxa"/>
          </w:tcPr>
          <w:p w14:paraId="495A4DC6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2866934D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০১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০৫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২০২৫</w:t>
            </w:r>
          </w:p>
        </w:tc>
        <w:tc>
          <w:tcPr>
            <w:tcW w:w="1155" w:type="dxa"/>
          </w:tcPr>
          <w:p w14:paraId="022DB9C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A894968" w14:textId="77777777">
        <w:trPr>
          <w:cantSplit/>
          <w:trHeight w:val="280"/>
        </w:trPr>
        <w:tc>
          <w:tcPr>
            <w:tcW w:w="960" w:type="dxa"/>
            <w:vMerge w:val="restart"/>
            <w:vAlign w:val="center"/>
          </w:tcPr>
          <w:p w14:paraId="73447501" w14:textId="77777777" w:rsidR="00491CA4" w:rsidRDefault="00491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2449AAA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মানব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সম্পদ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উন্নয়ন</w:t>
            </w:r>
            <w:proofErr w:type="spellEnd"/>
          </w:p>
        </w:tc>
        <w:tc>
          <w:tcPr>
            <w:tcW w:w="5895" w:type="dxa"/>
          </w:tcPr>
          <w:p w14:paraId="3924120C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১৬.১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নিয়োগ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সংক্রান্ত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সকল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তথ্য</w:t>
            </w:r>
            <w:proofErr w:type="spellEnd"/>
          </w:p>
        </w:tc>
        <w:tc>
          <w:tcPr>
            <w:tcW w:w="1875" w:type="dxa"/>
          </w:tcPr>
          <w:p w14:paraId="37D5203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0642A1C0" w14:textId="77777777" w:rsidR="00491CA4" w:rsidRPr="003C6B25" w:rsidRDefault="00491CA4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4543F135" w14:textId="77777777" w:rsidR="00491CA4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5636A73" w14:textId="77777777">
        <w:trPr>
          <w:cantSplit/>
          <w:trHeight w:val="501"/>
        </w:trPr>
        <w:tc>
          <w:tcPr>
            <w:tcW w:w="960" w:type="dxa"/>
            <w:vMerge/>
            <w:vAlign w:val="center"/>
          </w:tcPr>
          <w:p w14:paraId="5FD1FBB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5B35D2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D094C54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.১৬.২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অনলাইনে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আবেদন</w:t>
            </w:r>
            <w:proofErr w:type="spellEnd"/>
          </w:p>
        </w:tc>
        <w:tc>
          <w:tcPr>
            <w:tcW w:w="1875" w:type="dxa"/>
          </w:tcPr>
          <w:p w14:paraId="08C1FDF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1538E990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4365045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279FBFC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21F77B2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E3C0B3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0870F7A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.১৬.৩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প্রবেশপত্র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ডাউনলোড</w:t>
            </w:r>
            <w:proofErr w:type="spellEnd"/>
          </w:p>
        </w:tc>
        <w:tc>
          <w:tcPr>
            <w:tcW w:w="1875" w:type="dxa"/>
          </w:tcPr>
          <w:p w14:paraId="686994A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3577F879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568409D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3BE5E81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3CC4B09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0B7539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40FA82A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.১৬.৪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নিয়োগ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বিজ্ঞপ্তি</w:t>
            </w:r>
            <w:proofErr w:type="spellEnd"/>
          </w:p>
        </w:tc>
        <w:tc>
          <w:tcPr>
            <w:tcW w:w="1875" w:type="dxa"/>
          </w:tcPr>
          <w:p w14:paraId="17B3564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5602E2B3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১৭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০৫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২০২৬</w:t>
            </w:r>
          </w:p>
        </w:tc>
        <w:tc>
          <w:tcPr>
            <w:tcW w:w="1155" w:type="dxa"/>
          </w:tcPr>
          <w:p w14:paraId="47BFCA3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2833079" w14:textId="77777777">
        <w:trPr>
          <w:cantSplit/>
          <w:trHeight w:val="343"/>
        </w:trPr>
        <w:tc>
          <w:tcPr>
            <w:tcW w:w="960" w:type="dxa"/>
            <w:vMerge w:val="restart"/>
            <w:vAlign w:val="center"/>
          </w:tcPr>
          <w:p w14:paraId="593C3442" w14:textId="77777777" w:rsidR="00491CA4" w:rsidRDefault="00491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75ADA70F" w14:textId="77777777" w:rsidR="00491CA4" w:rsidRDefault="005E2FEA">
            <w:pPr>
              <w:pStyle w:val="Heading4"/>
              <w:spacing w:before="0" w:after="0" w:line="240" w:lineRule="auto"/>
              <w:jc w:val="center"/>
              <w:rPr>
                <w:rFonts w:ascii="Nikosh" w:eastAsia="Nikosh" w:hAnsi="Nikosh" w:cs="Nikosh"/>
                <w:b w:val="0"/>
                <w:bCs w:val="0"/>
                <w:color w:val="181818"/>
              </w:rPr>
            </w:pPr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ব-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দ্বীপ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পরিকল্পনা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,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ব্লু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ইকোনমি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ইস্তাম্বুল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কর্মপরিকল্পনা</w:t>
            </w:r>
            <w:proofErr w:type="spellEnd"/>
          </w:p>
          <w:p w14:paraId="21EED78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2CFDB51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.১৭.১ </w:t>
            </w:r>
            <w:hyperlink r:id="rId37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ব্লু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ইকোনমি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কর্মপরিকল্পনা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5B1D9AE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19CB6529" w14:textId="77777777" w:rsidR="00863D5F" w:rsidRDefault="001E3E9E" w:rsidP="00B610A4">
            <w:pPr>
              <w:spacing w:after="0" w:line="240" w:lineRule="auto"/>
              <w:jc w:val="center"/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১৯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০৯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২০২১</w:t>
            </w:r>
          </w:p>
        </w:tc>
        <w:tc>
          <w:tcPr>
            <w:tcW w:w="1155" w:type="dxa"/>
          </w:tcPr>
          <w:p w14:paraId="2AF48AF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214D253" w14:textId="77777777">
        <w:trPr>
          <w:cantSplit/>
          <w:trHeight w:val="352"/>
        </w:trPr>
        <w:tc>
          <w:tcPr>
            <w:tcW w:w="960" w:type="dxa"/>
            <w:vMerge/>
            <w:vAlign w:val="center"/>
          </w:tcPr>
          <w:p w14:paraId="7DE73B2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AD5B6B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3CF7002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.১৭.২ </w:t>
            </w:r>
            <w:hyperlink r:id="rId38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বাস্তবায়ন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অগ্রগতি</w:t>
              </w:r>
              <w:proofErr w:type="spellEnd"/>
            </w:hyperlink>
          </w:p>
        </w:tc>
        <w:tc>
          <w:tcPr>
            <w:tcW w:w="1875" w:type="dxa"/>
          </w:tcPr>
          <w:p w14:paraId="2808DB4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76D1623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59B120D5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২৫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০৬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২০২২</w:t>
            </w:r>
          </w:p>
        </w:tc>
        <w:tc>
          <w:tcPr>
            <w:tcW w:w="1155" w:type="dxa"/>
          </w:tcPr>
          <w:p w14:paraId="7B45713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E012701" w14:textId="77777777">
        <w:trPr>
          <w:cantSplit/>
          <w:trHeight w:val="352"/>
        </w:trPr>
        <w:tc>
          <w:tcPr>
            <w:tcW w:w="960" w:type="dxa"/>
            <w:vMerge/>
            <w:vAlign w:val="center"/>
          </w:tcPr>
          <w:p w14:paraId="63D58C7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27BD5E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3C8E83D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.১৭.৩ </w:t>
            </w:r>
            <w:hyperlink r:id="rId39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ইস্তাম্বুল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কর্মপরিকল্পনা</w:t>
              </w:r>
              <w:proofErr w:type="spellEnd"/>
            </w:hyperlink>
          </w:p>
        </w:tc>
        <w:tc>
          <w:tcPr>
            <w:tcW w:w="1875" w:type="dxa"/>
          </w:tcPr>
          <w:p w14:paraId="3D823B4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4829322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6F765C82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০১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০৫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২০২৫</w:t>
            </w:r>
          </w:p>
        </w:tc>
        <w:tc>
          <w:tcPr>
            <w:tcW w:w="1155" w:type="dxa"/>
          </w:tcPr>
          <w:p w14:paraId="2AC7CC9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85A98FD" w14:textId="77777777">
        <w:trPr>
          <w:cantSplit/>
          <w:trHeight w:val="370"/>
        </w:trPr>
        <w:tc>
          <w:tcPr>
            <w:tcW w:w="960" w:type="dxa"/>
            <w:vMerge/>
            <w:vAlign w:val="center"/>
          </w:tcPr>
          <w:p w14:paraId="1D42434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21AF20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EC4A39B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.১৭.৪ </w:t>
            </w:r>
            <w:hyperlink r:id="rId40"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ব-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দ্বীপ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পরিকল্পনা</w:t>
              </w:r>
              <w:proofErr w:type="spellEnd"/>
            </w:hyperlink>
          </w:p>
        </w:tc>
        <w:tc>
          <w:tcPr>
            <w:tcW w:w="1875" w:type="dxa"/>
          </w:tcPr>
          <w:p w14:paraId="48C544B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52E98D9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64EA091C" w14:textId="77777777" w:rsidR="00491CA4" w:rsidRPr="003C6B25" w:rsidRDefault="001E3E9E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rFonts w:ascii="Nikosh" w:eastAsia="Nikosh" w:hAnsi="Nikosh" w:cs="Nikosh"/>
                  <w:sz w:val="28"/>
                  <w:szCs w:val="28"/>
                </w:rPr>
                <w:tag w:val="goog_rdk_33"/>
                <w:id w:val="-1106215628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৩১/০১</w:t>
                </w:r>
                <w:r w:rsidR="00D57D2C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/১৯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016C71E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AFB4D3E" w14:textId="77777777">
        <w:trPr>
          <w:cantSplit/>
          <w:trHeight w:val="387"/>
        </w:trPr>
        <w:tc>
          <w:tcPr>
            <w:tcW w:w="960" w:type="dxa"/>
            <w:vMerge w:val="restart"/>
            <w:vAlign w:val="center"/>
          </w:tcPr>
          <w:p w14:paraId="06ABF53C" w14:textId="77777777" w:rsidR="00491CA4" w:rsidRDefault="00491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0DEBBD24" w14:textId="77777777" w:rsidR="00491CA4" w:rsidRDefault="005E2FEA">
            <w:pPr>
              <w:pStyle w:val="Heading4"/>
              <w:spacing w:before="0"/>
              <w:jc w:val="center"/>
              <w:rPr>
                <w:rFonts w:ascii="Nikosh" w:eastAsia="Nikosh" w:hAnsi="Nikosh" w:cs="Nikosh"/>
                <w:b w:val="0"/>
                <w:bCs w:val="0"/>
                <w:color w:val="181818"/>
              </w:rPr>
            </w:pP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তথ্য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সেবা</w:t>
            </w:r>
            <w:proofErr w:type="spellEnd"/>
          </w:p>
        </w:tc>
        <w:tc>
          <w:tcPr>
            <w:tcW w:w="5895" w:type="dxa"/>
          </w:tcPr>
          <w:p w14:paraId="27C3C65A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.১৮.১ </w:t>
            </w:r>
            <w:hyperlink r:id="rId41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এডিপি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আএডিপি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ম্যানেজ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.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সিস্টেম</w:t>
              </w:r>
              <w:proofErr w:type="spellEnd"/>
            </w:hyperlink>
          </w:p>
        </w:tc>
        <w:tc>
          <w:tcPr>
            <w:tcW w:w="1875" w:type="dxa"/>
          </w:tcPr>
          <w:p w14:paraId="1C9D2DF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54F9D45E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0F55005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6C179A8" w14:textId="77777777">
        <w:trPr>
          <w:cantSplit/>
          <w:trHeight w:val="386"/>
        </w:trPr>
        <w:tc>
          <w:tcPr>
            <w:tcW w:w="960" w:type="dxa"/>
            <w:vMerge/>
            <w:vAlign w:val="center"/>
          </w:tcPr>
          <w:p w14:paraId="25CF277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72A590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EA51B22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.১৮.২ </w:t>
            </w:r>
            <w:hyperlink r:id="rId42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সরকারি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সেবা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হেল্পলাইন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৩৩৩</w:t>
              </w:r>
            </w:hyperlink>
          </w:p>
        </w:tc>
        <w:tc>
          <w:tcPr>
            <w:tcW w:w="1875" w:type="dxa"/>
          </w:tcPr>
          <w:p w14:paraId="2F0EC1C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642D457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37CDB879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০১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০৫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২০২৫</w:t>
            </w:r>
          </w:p>
        </w:tc>
        <w:tc>
          <w:tcPr>
            <w:tcW w:w="1155" w:type="dxa"/>
          </w:tcPr>
          <w:p w14:paraId="6A2ACB2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5D0049D" w14:textId="77777777">
        <w:trPr>
          <w:cantSplit/>
          <w:trHeight w:val="386"/>
        </w:trPr>
        <w:tc>
          <w:tcPr>
            <w:tcW w:w="960" w:type="dxa"/>
            <w:vMerge/>
            <w:vAlign w:val="center"/>
          </w:tcPr>
          <w:p w14:paraId="4764E29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456B74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DC18CD0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.১৮.৩ </w:t>
            </w:r>
            <w:hyperlink r:id="rId43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বন্যা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পূর্বাভাস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জানতে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কল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১০৯০</w:t>
              </w:r>
            </w:hyperlink>
          </w:p>
        </w:tc>
        <w:tc>
          <w:tcPr>
            <w:tcW w:w="1875" w:type="dxa"/>
          </w:tcPr>
          <w:p w14:paraId="5543CA9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24C1256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20C4D2FC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39DEDCF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78111EF" w14:textId="77777777">
        <w:trPr>
          <w:cantSplit/>
        </w:trPr>
        <w:tc>
          <w:tcPr>
            <w:tcW w:w="960" w:type="dxa"/>
            <w:vMerge/>
            <w:vAlign w:val="center"/>
          </w:tcPr>
          <w:p w14:paraId="084DD1C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C768C5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AF31B3B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.১৮.৪ </w:t>
            </w:r>
            <w:hyperlink r:id="rId44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জরুরি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সেবা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পেতে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কল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৯৯৯</w:t>
              </w:r>
            </w:hyperlink>
          </w:p>
        </w:tc>
        <w:tc>
          <w:tcPr>
            <w:tcW w:w="1875" w:type="dxa"/>
          </w:tcPr>
          <w:p w14:paraId="3B688BA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34C2BB7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2D9DD138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1A700BC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2A0630" w14:paraId="07508329" w14:textId="77777777" w:rsidTr="0057014D">
        <w:trPr>
          <w:cantSplit/>
          <w:trHeight w:val="1210"/>
        </w:trPr>
        <w:tc>
          <w:tcPr>
            <w:tcW w:w="3600" w:type="dxa"/>
            <w:gridSpan w:val="2"/>
            <w:vMerge w:val="restart"/>
            <w:vAlign w:val="center"/>
          </w:tcPr>
          <w:p w14:paraId="0D99D797" w14:textId="77777777" w:rsidR="002A0630" w:rsidRDefault="002A0630">
            <w:pPr>
              <w:pStyle w:val="Heading4"/>
              <w:spacing w:before="0"/>
              <w:jc w:val="center"/>
              <w:rPr>
                <w:rFonts w:ascii="Nikosh" w:eastAsia="Nikosh" w:hAnsi="Nikosh" w:cs="Nikosh"/>
                <w:b w:val="0"/>
                <w:bCs w:val="0"/>
              </w:rPr>
            </w:pPr>
            <w:proofErr w:type="spellStart"/>
            <w:r>
              <w:rPr>
                <w:rFonts w:ascii="Nikosh" w:eastAsia="Nikosh" w:hAnsi="Nikosh" w:cs="Nikosh"/>
                <w:b w:val="0"/>
                <w:bCs w:val="0"/>
              </w:rPr>
              <w:t>বিবিধ</w:t>
            </w:r>
            <w:proofErr w:type="spellEnd"/>
          </w:p>
        </w:tc>
        <w:tc>
          <w:tcPr>
            <w:tcW w:w="5895" w:type="dxa"/>
          </w:tcPr>
          <w:p w14:paraId="61F0868F" w14:textId="77777777" w:rsidR="002A0630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.১৯.১ </w:t>
            </w:r>
            <w:proofErr w:type="spellStart"/>
            <w:r w:rsidR="002A0630">
              <w:rPr>
                <w:rFonts w:ascii="Nikosh" w:eastAsia="Nikosh" w:hAnsi="Nikosh" w:cs="Nikosh"/>
                <w:sz w:val="28"/>
                <w:szCs w:val="28"/>
              </w:rPr>
              <w:t>বাংলাদেশের</w:t>
            </w:r>
            <w:proofErr w:type="spellEnd"/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2A0630">
              <w:rPr>
                <w:rFonts w:ascii="Nikosh" w:eastAsia="Nikosh" w:hAnsi="Nikosh" w:cs="Nikosh"/>
                <w:sz w:val="28"/>
                <w:szCs w:val="28"/>
              </w:rPr>
              <w:t>নদ-নদীর</w:t>
            </w:r>
            <w:proofErr w:type="spellEnd"/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2A0630">
              <w:rPr>
                <w:rFonts w:ascii="Nikosh" w:eastAsia="Nikosh" w:hAnsi="Nikosh" w:cs="Nikosh"/>
                <w:sz w:val="28"/>
                <w:szCs w:val="28"/>
              </w:rPr>
              <w:t>তালিকা</w:t>
            </w:r>
            <w:proofErr w:type="spellEnd"/>
          </w:p>
        </w:tc>
        <w:tc>
          <w:tcPr>
            <w:tcW w:w="1875" w:type="dxa"/>
          </w:tcPr>
          <w:p w14:paraId="6366F975" w14:textId="77777777" w:rsidR="002A0630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007CF1B9" w14:textId="77777777" w:rsidR="002A0630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5451EF1E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১৫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০৪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২০২৫</w:t>
            </w:r>
          </w:p>
        </w:tc>
        <w:tc>
          <w:tcPr>
            <w:tcW w:w="1155" w:type="dxa"/>
          </w:tcPr>
          <w:p w14:paraId="664F327B" w14:textId="77777777" w:rsidR="002A0630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2A0630" w14:paraId="1778E154" w14:textId="77777777" w:rsidTr="0057014D">
        <w:trPr>
          <w:cantSplit/>
          <w:trHeight w:val="801"/>
        </w:trPr>
        <w:tc>
          <w:tcPr>
            <w:tcW w:w="3600" w:type="dxa"/>
            <w:gridSpan w:val="2"/>
            <w:vMerge/>
            <w:vAlign w:val="center"/>
          </w:tcPr>
          <w:p w14:paraId="36C473A4" w14:textId="77777777" w:rsidR="002A0630" w:rsidRDefault="002A06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99539D0" w14:textId="77777777" w:rsidR="002A0630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.১৯.২ </w:t>
            </w:r>
            <w:proofErr w:type="spellStart"/>
            <w:r w:rsidR="002A0630">
              <w:rPr>
                <w:rFonts w:ascii="Nikosh" w:eastAsia="Nikosh" w:hAnsi="Nikosh" w:cs="Nikosh"/>
                <w:sz w:val="28"/>
                <w:szCs w:val="28"/>
              </w:rPr>
              <w:t>বিশ্ব</w:t>
            </w:r>
            <w:proofErr w:type="spellEnd"/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2A0630"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2A0630">
              <w:rPr>
                <w:rFonts w:ascii="Nikosh" w:eastAsia="Nikosh" w:hAnsi="Nikosh" w:cs="Nikosh"/>
                <w:sz w:val="28"/>
                <w:szCs w:val="28"/>
              </w:rPr>
              <w:t>দিবস</w:t>
            </w:r>
            <w:proofErr w:type="spellEnd"/>
          </w:p>
        </w:tc>
        <w:tc>
          <w:tcPr>
            <w:tcW w:w="1875" w:type="dxa"/>
          </w:tcPr>
          <w:p w14:paraId="5CD7B53B" w14:textId="77777777" w:rsidR="002A0630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5A507C03" w14:textId="77777777" w:rsidR="002A0630" w:rsidRDefault="002A06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5CB2684A" w14:textId="77777777" w:rsidR="002A0630" w:rsidRPr="003C6B25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4357B99F" w14:textId="77777777" w:rsidR="002A0630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2A0630" w14:paraId="11770A7F" w14:textId="77777777" w:rsidTr="0057014D">
        <w:trPr>
          <w:cantSplit/>
          <w:trHeight w:val="525"/>
        </w:trPr>
        <w:tc>
          <w:tcPr>
            <w:tcW w:w="3600" w:type="dxa"/>
            <w:gridSpan w:val="2"/>
            <w:vMerge/>
            <w:vAlign w:val="center"/>
          </w:tcPr>
          <w:p w14:paraId="136921D2" w14:textId="77777777" w:rsidR="002A0630" w:rsidRDefault="002A06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34321A6" w14:textId="77777777" w:rsidR="002A0630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.১৯.৩ </w:t>
            </w:r>
            <w:proofErr w:type="spellStart"/>
            <w:r w:rsidR="002A0630" w:rsidRPr="000E7272">
              <w:rPr>
                <w:rFonts w:ascii="Nikosh" w:eastAsia="Nikosh" w:hAnsi="Nikosh" w:cs="Nikosh"/>
                <w:sz w:val="28"/>
                <w:szCs w:val="28"/>
              </w:rPr>
              <w:t>চলমান</w:t>
            </w:r>
            <w:proofErr w:type="spellEnd"/>
            <w:r w:rsidR="002A0630" w:rsidRPr="000E7272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2A0630" w:rsidRPr="000E7272">
              <w:rPr>
                <w:rFonts w:ascii="Nikosh" w:eastAsia="Nikosh" w:hAnsi="Nikosh" w:cs="Nikosh"/>
                <w:sz w:val="28"/>
                <w:szCs w:val="28"/>
              </w:rPr>
              <w:t>প্রকল্পসমূহ</w:t>
            </w:r>
            <w:proofErr w:type="spellEnd"/>
          </w:p>
        </w:tc>
        <w:tc>
          <w:tcPr>
            <w:tcW w:w="1875" w:type="dxa"/>
          </w:tcPr>
          <w:p w14:paraId="016EA52A" w14:textId="77777777" w:rsidR="002A0630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0CC2F728" w14:textId="77777777" w:rsidR="002A0630" w:rsidRDefault="002A06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2E90642B" w14:textId="77777777" w:rsidR="002A0630" w:rsidRPr="003C6B25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745F9228" w14:textId="77777777" w:rsidR="002A0630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2A0630" w14:paraId="2A38AA99" w14:textId="77777777" w:rsidTr="0057014D">
        <w:trPr>
          <w:cantSplit/>
          <w:trHeight w:val="525"/>
        </w:trPr>
        <w:tc>
          <w:tcPr>
            <w:tcW w:w="3600" w:type="dxa"/>
            <w:gridSpan w:val="2"/>
            <w:vMerge/>
            <w:vAlign w:val="center"/>
          </w:tcPr>
          <w:p w14:paraId="1EDA730B" w14:textId="77777777" w:rsidR="002A0630" w:rsidRDefault="002A06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D7C3CB8" w14:textId="77777777" w:rsidR="002A0630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.১৯.৩ </w:t>
            </w:r>
            <w:proofErr w:type="spellStart"/>
            <w:r w:rsidR="002A0630">
              <w:rPr>
                <w:rFonts w:ascii="Nikosh" w:eastAsia="Nikosh" w:hAnsi="Nikosh" w:cs="Nikosh"/>
                <w:sz w:val="28"/>
                <w:szCs w:val="28"/>
              </w:rPr>
              <w:t>বার্ষিক</w:t>
            </w:r>
            <w:proofErr w:type="spellEnd"/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2A0630">
              <w:rPr>
                <w:rFonts w:ascii="Nikosh" w:eastAsia="Nikosh" w:hAnsi="Nikosh" w:cs="Nikosh"/>
                <w:sz w:val="28"/>
                <w:szCs w:val="28"/>
              </w:rPr>
              <w:t>প্রতিবেদন</w:t>
            </w:r>
            <w:proofErr w:type="spellEnd"/>
          </w:p>
        </w:tc>
        <w:tc>
          <w:tcPr>
            <w:tcW w:w="1875" w:type="dxa"/>
          </w:tcPr>
          <w:p w14:paraId="623242DF" w14:textId="77777777" w:rsidR="002A0630" w:rsidRDefault="002A0630" w:rsidP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3D3C51A9" w14:textId="77777777" w:rsidR="002A0630" w:rsidRPr="003C6B25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4E158268" w14:textId="77777777" w:rsidR="002A0630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0CA44CB" w14:textId="77777777">
        <w:trPr>
          <w:cantSplit/>
          <w:trHeight w:val="405"/>
        </w:trPr>
        <w:tc>
          <w:tcPr>
            <w:tcW w:w="960" w:type="dxa"/>
            <w:vMerge w:val="restart"/>
            <w:vAlign w:val="center"/>
          </w:tcPr>
          <w:p w14:paraId="5AF568C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13C07E4C" w14:textId="77777777" w:rsidR="00491CA4" w:rsidRDefault="001E3E9E">
            <w:pPr>
              <w:pStyle w:val="Heading1"/>
              <w:keepLines w:val="0"/>
              <w:pBdr>
                <w:right w:val="none" w:sz="0" w:space="12" w:color="auto"/>
              </w:pBdr>
              <w:spacing w:before="0" w:after="0"/>
              <w:jc w:val="center"/>
              <w:rPr>
                <w:rFonts w:ascii="Arial" w:eastAsia="Arial" w:hAnsi="Arial" w:cs="Arial"/>
                <w:b w:val="0"/>
                <w:bCs w:val="0"/>
                <w:sz w:val="30"/>
                <w:szCs w:val="30"/>
              </w:rPr>
            </w:pPr>
            <w:sdt>
              <w:sdtPr>
                <w:rPr>
                  <w:rFonts w:ascii="Nikosh" w:eastAsia="Nikosh" w:hAnsi="Nikosh" w:cs="Nikosh"/>
                  <w:b w:val="0"/>
                  <w:bCs w:val="0"/>
                  <w:sz w:val="28"/>
                  <w:szCs w:val="28"/>
                </w:rPr>
                <w:tag w:val="goog_rdk_35"/>
                <w:id w:val="-650781277"/>
              </w:sdtPr>
              <w:sdtEndPr>
                <w:rPr>
                  <w:rFonts w:ascii="NikoshBAN" w:eastAsia="NikoshBAN" w:hAnsi="NikoshBAN" w:cs="NikoshBAN"/>
                  <w:b/>
                  <w:bCs/>
                  <w:sz w:val="48"/>
                  <w:szCs w:val="48"/>
                </w:rPr>
              </w:sdtEndPr>
              <w:sdtContent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সভার</w:t>
                </w:r>
                <w:proofErr w:type="spellEnd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 xml:space="preserve"> </w:t>
                </w:r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প্রতিনিধি</w:t>
                </w:r>
                <w:proofErr w:type="spellEnd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/</w:t>
                </w:r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ফোকাল</w:t>
                </w:r>
                <w:proofErr w:type="spellEnd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 xml:space="preserve"> </w:t>
                </w:r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পয়েন্ট</w:t>
                </w:r>
                <w:proofErr w:type="spellEnd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/</w:t>
                </w:r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কমিটিসমূহ</w:t>
                </w:r>
                <w:proofErr w:type="spellEnd"/>
              </w:sdtContent>
            </w:sdt>
          </w:p>
          <w:p w14:paraId="5AB9D657" w14:textId="77777777" w:rsidR="00491CA4" w:rsidRDefault="00491CA4">
            <w:pPr>
              <w:pStyle w:val="Heading4"/>
              <w:spacing w:before="0"/>
              <w:jc w:val="center"/>
              <w:rPr>
                <w:rFonts w:ascii="Nikosh" w:eastAsia="Nikosh" w:hAnsi="Nikosh" w:cs="Nikosh"/>
              </w:rPr>
            </w:pPr>
            <w:bookmarkStart w:id="2" w:name="_heading=h.or1rnla9vz0" w:colFirst="0" w:colLast="0"/>
            <w:bookmarkEnd w:id="2"/>
          </w:p>
        </w:tc>
        <w:tc>
          <w:tcPr>
            <w:tcW w:w="5895" w:type="dxa"/>
          </w:tcPr>
          <w:p w14:paraId="2660B24E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.২০.১ </w:t>
            </w:r>
            <w:hyperlink r:id="rId45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বিভিন্ন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সভা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,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সেমিনার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,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কর্মশালায়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যোগদানের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জন্য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প্রতিনিধি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66A526F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68D58AC7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১৬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০৭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২০২৫</w:t>
            </w:r>
          </w:p>
        </w:tc>
        <w:tc>
          <w:tcPr>
            <w:tcW w:w="1155" w:type="dxa"/>
          </w:tcPr>
          <w:p w14:paraId="6339F073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95A1715" w14:textId="77777777">
        <w:trPr>
          <w:cantSplit/>
          <w:trHeight w:val="405"/>
        </w:trPr>
        <w:tc>
          <w:tcPr>
            <w:tcW w:w="960" w:type="dxa"/>
            <w:vMerge/>
            <w:vAlign w:val="center"/>
          </w:tcPr>
          <w:p w14:paraId="2ABDF17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3E64F21" w14:textId="77777777" w:rsidR="00491CA4" w:rsidRDefault="00491CA4">
            <w:pPr>
              <w:pBdr>
                <w:right w:val="none" w:sz="0" w:space="12" w:color="auto"/>
              </w:pBdr>
              <w:spacing w:after="0" w:line="240" w:lineRule="auto"/>
              <w:jc w:val="center"/>
              <w:rPr>
                <w:rFonts w:ascii="Arial" w:eastAsia="Arial" w:hAnsi="Arial" w:cs="Arial"/>
                <w:sz w:val="30"/>
                <w:szCs w:val="30"/>
              </w:rPr>
            </w:pPr>
          </w:p>
        </w:tc>
        <w:tc>
          <w:tcPr>
            <w:tcW w:w="5895" w:type="dxa"/>
          </w:tcPr>
          <w:p w14:paraId="45769575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.২০.২ </w:t>
            </w:r>
            <w:hyperlink r:id="rId46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সফর-ছুটিকালীন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বিকল্প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কর্মকর্তাগণ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715075A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36BD904F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১৬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০৭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২০২৫</w:t>
            </w:r>
          </w:p>
        </w:tc>
        <w:tc>
          <w:tcPr>
            <w:tcW w:w="1155" w:type="dxa"/>
          </w:tcPr>
          <w:p w14:paraId="2155F30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2A43A84" w14:textId="77777777">
        <w:trPr>
          <w:cantSplit/>
          <w:trHeight w:val="405"/>
        </w:trPr>
        <w:tc>
          <w:tcPr>
            <w:tcW w:w="960" w:type="dxa"/>
            <w:vMerge/>
            <w:vAlign w:val="center"/>
          </w:tcPr>
          <w:p w14:paraId="103466E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55CA9DF" w14:textId="77777777" w:rsidR="00491CA4" w:rsidRDefault="00491CA4">
            <w:pPr>
              <w:pBdr>
                <w:right w:val="none" w:sz="0" w:space="12" w:color="auto"/>
              </w:pBdr>
              <w:spacing w:after="0" w:line="240" w:lineRule="auto"/>
              <w:jc w:val="center"/>
              <w:rPr>
                <w:rFonts w:ascii="Arial" w:eastAsia="Arial" w:hAnsi="Arial" w:cs="Arial"/>
                <w:sz w:val="30"/>
                <w:szCs w:val="30"/>
              </w:rPr>
            </w:pPr>
          </w:p>
        </w:tc>
        <w:tc>
          <w:tcPr>
            <w:tcW w:w="5895" w:type="dxa"/>
          </w:tcPr>
          <w:p w14:paraId="0EEDB6D1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.২০.৩ </w:t>
            </w:r>
            <w:hyperlink r:id="rId47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কমিটিসমূহ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508B2B7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06106A2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3EC40FF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1A43F66" w14:textId="77777777">
        <w:trPr>
          <w:cantSplit/>
          <w:trHeight w:val="405"/>
        </w:trPr>
        <w:tc>
          <w:tcPr>
            <w:tcW w:w="960" w:type="dxa"/>
            <w:vMerge/>
            <w:vAlign w:val="center"/>
          </w:tcPr>
          <w:p w14:paraId="716582A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E519942" w14:textId="77777777" w:rsidR="00491CA4" w:rsidRDefault="00491CA4">
            <w:pPr>
              <w:pBdr>
                <w:right w:val="none" w:sz="0" w:space="12" w:color="auto"/>
              </w:pBdr>
              <w:spacing w:after="0" w:line="240" w:lineRule="auto"/>
              <w:jc w:val="center"/>
              <w:rPr>
                <w:rFonts w:ascii="Arial" w:eastAsia="Arial" w:hAnsi="Arial" w:cs="Arial"/>
                <w:sz w:val="30"/>
                <w:szCs w:val="30"/>
              </w:rPr>
            </w:pPr>
            <w:bookmarkStart w:id="3" w:name="_heading=h.a9qpjd72aime" w:colFirst="0" w:colLast="0"/>
            <w:bookmarkEnd w:id="3"/>
          </w:p>
        </w:tc>
        <w:tc>
          <w:tcPr>
            <w:tcW w:w="5895" w:type="dxa"/>
          </w:tcPr>
          <w:p w14:paraId="7B71550F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.২০.৪ </w:t>
            </w:r>
            <w:hyperlink r:id="rId48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ফোকাল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পয়েন্ট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অন্যান্য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45D929B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372248B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394B87C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6162FE0" w14:textId="77777777">
        <w:trPr>
          <w:cantSplit/>
          <w:trHeight w:val="300"/>
        </w:trPr>
        <w:tc>
          <w:tcPr>
            <w:tcW w:w="960" w:type="dxa"/>
            <w:vMerge w:val="restart"/>
            <w:vAlign w:val="center"/>
          </w:tcPr>
          <w:p w14:paraId="3520F3B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4C31734A" w14:textId="77777777" w:rsidR="00491CA4" w:rsidRPr="009C1065" w:rsidRDefault="001E3E9E">
            <w:pPr>
              <w:pStyle w:val="Heading1"/>
              <w:keepLines w:val="0"/>
              <w:pBdr>
                <w:right w:val="none" w:sz="0" w:space="12" w:color="auto"/>
              </w:pBdr>
              <w:spacing w:before="0" w:after="0"/>
              <w:jc w:val="center"/>
              <w:rPr>
                <w:rFonts w:ascii="Nikosh" w:eastAsia="Nikosh" w:hAnsi="Nikosh" w:cs="Nikosh"/>
                <w:b w:val="0"/>
                <w:bCs w:val="0"/>
                <w:sz w:val="28"/>
                <w:szCs w:val="28"/>
              </w:rPr>
            </w:pPr>
            <w:sdt>
              <w:sdtPr>
                <w:tag w:val="goog_rdk_38"/>
                <w:id w:val="236630299"/>
              </w:sdtPr>
              <w:sdtEndPr>
                <w:rPr>
                  <w:rFonts w:ascii="Nikosh" w:eastAsia="Nikosh" w:hAnsi="Nikosh" w:cs="Nikosh"/>
                  <w:b w:val="0"/>
                  <w:bCs w:val="0"/>
                  <w:sz w:val="28"/>
                  <w:szCs w:val="28"/>
                </w:rPr>
              </w:sdtEndPr>
              <w:sdtContent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নাগরিক</w:t>
                </w:r>
                <w:proofErr w:type="spellEnd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 xml:space="preserve"> ই-</w:t>
                </w:r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সেবাসমূহ</w:t>
                </w:r>
                <w:proofErr w:type="spellEnd"/>
              </w:sdtContent>
            </w:sdt>
          </w:p>
          <w:p w14:paraId="2020BB3F" w14:textId="77777777" w:rsidR="00491CA4" w:rsidRDefault="00491CA4">
            <w:pPr>
              <w:pStyle w:val="Heading1"/>
              <w:keepLines w:val="0"/>
              <w:pBdr>
                <w:right w:val="none" w:sz="0" w:space="12" w:color="auto"/>
              </w:pBdr>
              <w:spacing w:before="0" w:after="0"/>
              <w:jc w:val="center"/>
              <w:rPr>
                <w:rFonts w:ascii="Arial" w:eastAsia="Arial" w:hAnsi="Arial" w:cs="Arial"/>
                <w:b w:val="0"/>
                <w:bCs w:val="0"/>
                <w:sz w:val="30"/>
                <w:szCs w:val="30"/>
              </w:rPr>
            </w:pPr>
            <w:bookmarkStart w:id="4" w:name="_heading=h.58p1usfmz84s" w:colFirst="0" w:colLast="0"/>
            <w:bookmarkEnd w:id="4"/>
          </w:p>
        </w:tc>
        <w:tc>
          <w:tcPr>
            <w:tcW w:w="5895" w:type="dxa"/>
          </w:tcPr>
          <w:p w14:paraId="22BC1FCD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proofErr w:type="gramStart"/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.২১.১ 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বন্যা</w:t>
            </w:r>
            <w:proofErr w:type="spellEnd"/>
            <w:proofErr w:type="gram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পূর্বাভাস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সতর্কীকরণ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কেন্দ্র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261CD2F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3AD713B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681D4613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3805B59" w14:textId="77777777">
        <w:trPr>
          <w:cantSplit/>
          <w:trHeight w:val="300"/>
        </w:trPr>
        <w:tc>
          <w:tcPr>
            <w:tcW w:w="960" w:type="dxa"/>
            <w:vMerge/>
            <w:vAlign w:val="center"/>
          </w:tcPr>
          <w:p w14:paraId="5C37909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AB215F7" w14:textId="77777777" w:rsidR="00491CA4" w:rsidRDefault="00491CA4">
            <w:pPr>
              <w:pBdr>
                <w:right w:val="none" w:sz="0" w:space="12" w:color="auto"/>
              </w:pBdr>
              <w:spacing w:after="0" w:line="240" w:lineRule="auto"/>
              <w:jc w:val="center"/>
              <w:rPr>
                <w:rFonts w:ascii="Arial" w:eastAsia="Arial" w:hAnsi="Arial" w:cs="Arial"/>
                <w:sz w:val="30"/>
                <w:szCs w:val="30"/>
              </w:rPr>
            </w:pPr>
          </w:p>
        </w:tc>
        <w:tc>
          <w:tcPr>
            <w:tcW w:w="5895" w:type="dxa"/>
          </w:tcPr>
          <w:p w14:paraId="7D019844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.২১.২ </w:t>
            </w:r>
            <w:hyperlink r:id="rId49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নলেজ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রিপোজিটরি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সিস্টেম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413B6C5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1FB8981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07AF19E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36B54C0" w14:textId="77777777">
        <w:trPr>
          <w:cantSplit/>
          <w:trHeight w:val="300"/>
        </w:trPr>
        <w:tc>
          <w:tcPr>
            <w:tcW w:w="960" w:type="dxa"/>
            <w:vMerge/>
            <w:vAlign w:val="center"/>
          </w:tcPr>
          <w:p w14:paraId="4E3D4F4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11750DA" w14:textId="77777777" w:rsidR="00491CA4" w:rsidRDefault="00491CA4">
            <w:pPr>
              <w:pBdr>
                <w:right w:val="none" w:sz="0" w:space="12" w:color="auto"/>
              </w:pBdr>
              <w:spacing w:after="0" w:line="240" w:lineRule="auto"/>
              <w:jc w:val="center"/>
              <w:rPr>
                <w:rFonts w:ascii="Arial" w:eastAsia="Arial" w:hAnsi="Arial" w:cs="Arial"/>
                <w:sz w:val="30"/>
                <w:szCs w:val="30"/>
              </w:rPr>
            </w:pPr>
          </w:p>
        </w:tc>
        <w:tc>
          <w:tcPr>
            <w:tcW w:w="5895" w:type="dxa"/>
          </w:tcPr>
          <w:p w14:paraId="168590EB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.২১.৩ </w:t>
            </w:r>
            <w:hyperlink r:id="rId50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মতামত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পরামর্শ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1D15330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515475F4" w14:textId="77777777" w:rsidR="00863D5F" w:rsidRPr="00B610A4" w:rsidRDefault="001E3E9E" w:rsidP="00B610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B610A4">
              <w:rPr>
                <w:rFonts w:ascii="Nikosh" w:eastAsia="Nikosh" w:hAnsi="Nikosh" w:cs="Nikosh"/>
                <w:sz w:val="28"/>
                <w:szCs w:val="28"/>
              </w:rPr>
              <w:t>০৬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/</w:t>
            </w:r>
            <w:r w:rsidRPr="00B610A4">
              <w:rPr>
                <w:rFonts w:ascii="Nikosh" w:eastAsia="Nikosh" w:hAnsi="Nikosh" w:cs="Nikosh"/>
                <w:sz w:val="28"/>
                <w:szCs w:val="28"/>
              </w:rPr>
              <w:t>২০২৫</w:t>
            </w:r>
          </w:p>
        </w:tc>
        <w:tc>
          <w:tcPr>
            <w:tcW w:w="1155" w:type="dxa"/>
          </w:tcPr>
          <w:p w14:paraId="303DF1A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4332026" w14:textId="77777777">
        <w:trPr>
          <w:cantSplit/>
          <w:trHeight w:val="300"/>
        </w:trPr>
        <w:tc>
          <w:tcPr>
            <w:tcW w:w="960" w:type="dxa"/>
            <w:vMerge/>
            <w:vAlign w:val="center"/>
          </w:tcPr>
          <w:p w14:paraId="579F2A7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02D9DA2" w14:textId="77777777" w:rsidR="00491CA4" w:rsidRDefault="00491CA4">
            <w:pPr>
              <w:pBdr>
                <w:right w:val="none" w:sz="0" w:space="12" w:color="auto"/>
              </w:pBdr>
              <w:spacing w:after="0" w:line="240" w:lineRule="auto"/>
              <w:jc w:val="center"/>
              <w:rPr>
                <w:rFonts w:ascii="Arial" w:eastAsia="Arial" w:hAnsi="Arial" w:cs="Arial"/>
                <w:sz w:val="30"/>
                <w:szCs w:val="30"/>
              </w:rPr>
            </w:pPr>
            <w:bookmarkStart w:id="5" w:name="_heading=h.w3nuwgh2d10b" w:colFirst="0" w:colLast="0"/>
            <w:bookmarkEnd w:id="5"/>
          </w:p>
        </w:tc>
        <w:tc>
          <w:tcPr>
            <w:tcW w:w="5895" w:type="dxa"/>
          </w:tcPr>
          <w:p w14:paraId="41050760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.২১.৪ </w:t>
            </w:r>
            <w:hyperlink r:id="rId51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অন্যান্য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78F8B83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78BF83E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6634D743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</w:tbl>
    <w:p w14:paraId="0865207C" w14:textId="77777777" w:rsidR="00491CA4" w:rsidRDefault="00491CA4">
      <w:pPr>
        <w:spacing w:after="0"/>
        <w:rPr>
          <w:rFonts w:ascii="Nikosh" w:eastAsia="Nikosh" w:hAnsi="Nikosh" w:cs="Nikosh"/>
          <w:sz w:val="28"/>
          <w:szCs w:val="28"/>
        </w:rPr>
      </w:pPr>
    </w:p>
    <w:p w14:paraId="2A9BDDE2" w14:textId="77777777" w:rsidR="00491CA4" w:rsidRDefault="00491CA4">
      <w:pPr>
        <w:spacing w:after="0"/>
        <w:rPr>
          <w:rFonts w:ascii="Nikosh" w:eastAsia="Nikosh" w:hAnsi="Nikosh" w:cs="Nikosh"/>
          <w:sz w:val="28"/>
          <w:szCs w:val="28"/>
        </w:rPr>
      </w:pPr>
    </w:p>
    <w:sectPr w:rsidR="00491CA4">
      <w:headerReference w:type="default" r:id="rId52"/>
      <w:footerReference w:type="default" r:id="rId53"/>
      <w:pgSz w:w="16838" w:h="11906" w:orient="landscape"/>
      <w:pgMar w:top="1440" w:right="1440" w:bottom="1152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5F26C5" w14:textId="77777777" w:rsidR="001E3E9E" w:rsidRDefault="001E3E9E">
      <w:pPr>
        <w:spacing w:after="0" w:line="240" w:lineRule="auto"/>
      </w:pPr>
      <w:r>
        <w:separator/>
      </w:r>
    </w:p>
  </w:endnote>
  <w:endnote w:type="continuationSeparator" w:id="0">
    <w:p w14:paraId="20BF7C0F" w14:textId="77777777" w:rsidR="001E3E9E" w:rsidRDefault="001E3E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ikoshBAN">
    <w:panose1 w:val="02000000000000000000"/>
    <w:charset w:val="00"/>
    <w:family w:val="auto"/>
    <w:pitch w:val="variable"/>
    <w:sig w:usb0="00018003" w:usb1="00000000" w:usb2="00000000" w:usb3="00000000" w:csb0="00000001" w:csb1="00000000"/>
    <w:embedRegular r:id="rId1" w:fontKey="{A1E16F79-77BF-4393-9D07-36C994524E9F}"/>
    <w:embedBold r:id="rId2" w:fontKey="{39AA0F2B-2C67-4970-99AE-42E7126D601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C1E708A8-AC23-49D7-8B0D-518CBA7F652F}"/>
    <w:embedBold r:id="rId4" w:fontKey="{9D8BF565-CAA1-40A1-B3FE-CA1D02BFAA9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A18EDBC8-73A8-4043-AC55-FA75C5678098}"/>
  </w:font>
  <w:font w:name="Nikosh">
    <w:panose1 w:val="02000000000000000000"/>
    <w:charset w:val="00"/>
    <w:family w:val="auto"/>
    <w:pitch w:val="variable"/>
    <w:sig w:usb0="00018003" w:usb1="00000000" w:usb2="00000000" w:usb3="00000000" w:csb0="00000001" w:csb1="00000000"/>
    <w:embedRegular r:id="rId6" w:fontKey="{5F30871B-D7BC-46A9-8341-A0087F8422B1}"/>
    <w:embedBold r:id="rId7" w:fontKey="{2E86192B-EF94-4848-838A-43FFCE9405AC}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  <w:embedRegular r:id="rId8" w:fontKey="{B4845B4F-CBC3-420F-944E-1F2177CCE44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2F7827FB-0D78-4858-B65A-E5626BD2FBB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0265AB" w14:textId="77777777" w:rsidR="00491CA4" w:rsidRDefault="005E2FE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  <w:r>
      <w:rPr>
        <w:color w:val="000000"/>
      </w:rPr>
      <w:t xml:space="preserve">Page </w:t>
    </w:r>
    <w:r>
      <w:rPr>
        <w:b/>
        <w:bCs/>
        <w:color w:val="000000"/>
        <w:sz w:val="24"/>
        <w:szCs w:val="24"/>
      </w:rPr>
      <w:fldChar w:fldCharType="begin"/>
    </w:r>
    <w:r>
      <w:rPr>
        <w:b/>
        <w:bCs/>
        <w:color w:val="000000"/>
        <w:sz w:val="24"/>
        <w:szCs w:val="24"/>
      </w:rPr>
      <w:instrText>PAGE</w:instrText>
    </w:r>
    <w:r>
      <w:rPr>
        <w:b/>
        <w:bCs/>
        <w:color w:val="000000"/>
        <w:sz w:val="24"/>
        <w:szCs w:val="24"/>
      </w:rPr>
      <w:fldChar w:fldCharType="separate"/>
    </w:r>
    <w:r w:rsidR="009C1065">
      <w:rPr>
        <w:b/>
        <w:bCs/>
        <w:noProof/>
        <w:color w:val="000000"/>
        <w:sz w:val="24"/>
        <w:szCs w:val="24"/>
      </w:rPr>
      <w:t>1</w:t>
    </w:r>
    <w:r>
      <w:rPr>
        <w:b/>
        <w:bCs/>
        <w:color w:val="000000"/>
        <w:sz w:val="24"/>
        <w:szCs w:val="24"/>
      </w:rPr>
      <w:fldChar w:fldCharType="end"/>
    </w:r>
    <w:r>
      <w:rPr>
        <w:color w:val="000000"/>
      </w:rPr>
      <w:t xml:space="preserve"> of </w:t>
    </w:r>
    <w:r>
      <w:rPr>
        <w:b/>
        <w:bCs/>
        <w:color w:val="000000"/>
        <w:sz w:val="24"/>
        <w:szCs w:val="24"/>
      </w:rPr>
      <w:fldChar w:fldCharType="begin"/>
    </w:r>
    <w:r>
      <w:rPr>
        <w:b/>
        <w:bCs/>
        <w:color w:val="000000"/>
        <w:sz w:val="24"/>
        <w:szCs w:val="24"/>
      </w:rPr>
      <w:instrText>NUMPAGES</w:instrText>
    </w:r>
    <w:r>
      <w:rPr>
        <w:b/>
        <w:bCs/>
        <w:color w:val="000000"/>
        <w:sz w:val="24"/>
        <w:szCs w:val="24"/>
      </w:rPr>
      <w:fldChar w:fldCharType="separate"/>
    </w:r>
    <w:r w:rsidR="009C1065">
      <w:rPr>
        <w:b/>
        <w:bCs/>
        <w:noProof/>
        <w:color w:val="000000"/>
        <w:sz w:val="24"/>
        <w:szCs w:val="24"/>
      </w:rPr>
      <w:t>2</w:t>
    </w:r>
    <w:r>
      <w:rPr>
        <w:b/>
        <w:bCs/>
        <w:color w:val="000000"/>
        <w:sz w:val="24"/>
        <w:szCs w:val="24"/>
      </w:rPr>
      <w:fldChar w:fldCharType="end"/>
    </w:r>
  </w:p>
  <w:p w14:paraId="19031562" w14:textId="77777777" w:rsidR="00491CA4" w:rsidRDefault="005E2FE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3960"/>
      </w:tabs>
      <w:spacing w:after="0" w:line="240" w:lineRule="auto"/>
      <w:rPr>
        <w:color w:val="000000"/>
      </w:rPr>
    </w:pPr>
    <w:r>
      <w:rPr>
        <w:color w:val="00000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326B37" w14:textId="77777777" w:rsidR="001E3E9E" w:rsidRDefault="001E3E9E">
      <w:pPr>
        <w:spacing w:after="0" w:line="240" w:lineRule="auto"/>
      </w:pPr>
      <w:r>
        <w:separator/>
      </w:r>
    </w:p>
  </w:footnote>
  <w:footnote w:type="continuationSeparator" w:id="0">
    <w:p w14:paraId="30234988" w14:textId="77777777" w:rsidR="001E3E9E" w:rsidRDefault="001E3E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A50298" w14:textId="77777777" w:rsidR="00491CA4" w:rsidRDefault="00491CA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1CA4"/>
    <w:rsid w:val="000E3EE3"/>
    <w:rsid w:val="000E7272"/>
    <w:rsid w:val="001E1CB0"/>
    <w:rsid w:val="001E3E9E"/>
    <w:rsid w:val="001F19FE"/>
    <w:rsid w:val="002A0630"/>
    <w:rsid w:val="003C6B25"/>
    <w:rsid w:val="00441A01"/>
    <w:rsid w:val="00491CA4"/>
    <w:rsid w:val="005E2FEA"/>
    <w:rsid w:val="006348A7"/>
    <w:rsid w:val="006B1E92"/>
    <w:rsid w:val="00863D5F"/>
    <w:rsid w:val="0088088A"/>
    <w:rsid w:val="009C1065"/>
    <w:rsid w:val="009D6E2B"/>
    <w:rsid w:val="00A92253"/>
    <w:rsid w:val="00B610A4"/>
    <w:rsid w:val="00BB757B"/>
    <w:rsid w:val="00CF62D2"/>
    <w:rsid w:val="00D57D2C"/>
    <w:rsid w:val="00D6147F"/>
    <w:rsid w:val="00E34534"/>
    <w:rsid w:val="00E86DF2"/>
    <w:rsid w:val="00EA7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011143"/>
  <w15:docId w15:val="{36AA5451-3E4F-4FF9-A12B-C31EF9A47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NikoshBAN" w:eastAsia="NikoshBAN" w:hAnsi="NikoshBAN" w:cs="NikoshBAN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0630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spacing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spacing w:before="240" w:after="60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mowr.gov.bd/pages/static-pages/6940329835ce18e1c055f0e8" TargetMode="External"/><Relationship Id="rId18" Type="http://schemas.openxmlformats.org/officeDocument/2006/relationships/hyperlink" Target="https://mowr.gov.bd/site/view/go_ultimate/%E0%A6%B6%E0%A7%81%E0%A6%A6%E0%A7%8D%E0%A6%A7%E0%A6%BE%E0%A6%9A%E0%A6%BE%E0%A6%B0%20%E0%A6%AA%E0%A7%8D%E0%A6%B0%E0%A6%9C%E0%A7%8D%E0%A6%9E%E0%A6%BE%E0%A6%AA%E0%A6%A8-%E0%A6%AA%E0%A6%B0%E0%A6%BF%E0%A6%AA%E0%A6%A4%E0%A7%8D%E0%A6%B0-%E0%A6%A8%E0%A7%80%E0%A6%A4%E0%A6%BF%E0%A6%AE%E0%A6%BE%E0%A6%B2%E0%A6%BE/%E0%A6%86%E0%A6%87%E0%A6%A8-%E0%A6%AC%E0%A6%BF%E0%A6%A7%E0%A6%BF-%E0%A6%A8%E0%A7%80%E0%A6%A4%E0%A6%BF%E0%A6%AE%E0%A6%BE%E0%A6%B2%E0%A6%BE-%E0%A6%AA%E0%A6%B0%E0%A6%BF%E0%A6%AA%E0%A6%A4%E0%A7%8D%E0%A6%B0-%E0%A6%AA%E0%A7%8D%E0%A6%B0%E0%A6%9C%E0%A7%8D%E0%A6%9E%E0%A6%BE%E0%A6%AA%E0%A6%A8" TargetMode="External"/><Relationship Id="rId26" Type="http://schemas.openxmlformats.org/officeDocument/2006/relationships/hyperlink" Target="https://nis.cabinet.gov.bd/login" TargetMode="External"/><Relationship Id="rId39" Type="http://schemas.openxmlformats.org/officeDocument/2006/relationships/hyperlink" Target="https://mowr.gov.bd/site/page/100823f1-b73c-40ac-bd27-e5b83ddf0bf5/%E0%A6%87%E0%A6%B8%E0%A7%8D%E0%A6%A4%E0%A6%BE%E0%A6%AE%E0%A7%8D%E0%A6%AC%E0%A7%81%E0%A6%B2-%E0%A6%95%E0%A6%B0%E0%A7%8D%E0%A6%AE%E0%A6%AA%E0%A6%B0%E0%A6%BF%E0%A6%95%E0%A6%B2%E0%A7%8D%E0%A6%AA%E0%A6%A8%E0%A6%BE" TargetMode="External"/><Relationship Id="rId21" Type="http://schemas.openxmlformats.org/officeDocument/2006/relationships/hyperlink" Target="https://mowr.portal.gov.bd/site/page/04b8e463-a8f2-4b76-bc4f-4c3f09cc4b48/%E0%A6%86%E0%A6%AC%E0%A7%87%E0%A6%A6%E0%A6%A8-%E0%A6%93-%E0%A6%86%E0%A6%AA%E0%A7%80%E0%A6%B2-%E0%A6%AB%E0%A6%B0%E0%A6%AE" TargetMode="External"/><Relationship Id="rId34" Type="http://schemas.openxmlformats.org/officeDocument/2006/relationships/hyperlink" Target="https://mowr.gov.bd/site/page/13a47a9d-5d1b-4c6f-be2b-aa1be71e8e6f/%E0%A6%8F%E0%A6%B8%E0%A6%A1%E0%A6%BF%E0%A6%9C%E0%A6%BF-%E0%A6%9C%E0%A6%BE%E0%A6%A4%E0%A7%80%E0%A7%9F-%E0%A6%A1%E0%A6%95%E0%A7%81%E0%A6%AE%E0%A7%87%E0%A6%A8%E0%A7%8D%E0%A6%9F" TargetMode="External"/><Relationship Id="rId42" Type="http://schemas.openxmlformats.org/officeDocument/2006/relationships/hyperlink" Target="https://mowr.gov.bd/site/page/6485ab5e-7e2d-4782-9a36-f493adec4a80/%E0%A6%B8%E0%A6%B0%E0%A6%95%E0%A6%BE%E0%A6%B0%E0%A6%BF-%E0%A6%B8%E0%A7%87%E0%A6%AC%E0%A6%BE--%E0%A6%B9%E0%A7%87%E0%A6%B2%E0%A7%8D%E0%A6%AA%E0%A6%B2%E0%A6%BE%E0%A6%87%E0%A6%A8-%E0%A7%A9%E0%A7%A9%E0%A7%A9" TargetMode="External"/><Relationship Id="rId47" Type="http://schemas.openxmlformats.org/officeDocument/2006/relationships/hyperlink" Target="https://mowr.gov.bd/pages/committees" TargetMode="External"/><Relationship Id="rId50" Type="http://schemas.openxmlformats.org/officeDocument/2006/relationships/hyperlink" Target="https://mowr.gov.bd/pages/web-forms/694030323a9d8304af773108" TargetMode="External"/><Relationship Id="rId55" Type="http://schemas.openxmlformats.org/officeDocument/2006/relationships/theme" Target="theme/theme1.xml"/><Relationship Id="rId7" Type="http://schemas.openxmlformats.org/officeDocument/2006/relationships/hyperlink" Target="https://mowr.gov.bd/site/view/notices/%E0%A6%B8%E0%A6%AD%E0%A6%BE%E0%A6%B0-%E0%A6%AC%E0%A6%BF%E0%A6%9C%E0%A7%8D%E0%A6%9E%E0%A6%AA%E0%A7%8D%E0%A6%A4%E0%A6%BF" TargetMode="External"/><Relationship Id="rId2" Type="http://schemas.openxmlformats.org/officeDocument/2006/relationships/styles" Target="styles.xml"/><Relationship Id="rId16" Type="http://schemas.openxmlformats.org/officeDocument/2006/relationships/hyperlink" Target="https://mowr.gov.bd/site/page/597700b7-0bee-4e9a-99ec-fdce10d59086/%E0%A6%A8%E0%A7%88%E0%A6%A4%E0%A6%BF%E0%A6%95%E0%A6%A4%E0%A6%BE-%E0%A6%95%E0%A6%AE%E0%A6%BF%E0%A6%9F%E0%A6%BF-%E0%A6%93-%E0%A6%AB%E0%A7%8B%E0%A6%95%E0%A6%BE%E0%A6%B2-%E0%A6%AA%E0%A7%9F%E0%A7%87%E0%A6%A8%E0%A7%8D%E0%A6%9F-%E0%A6%95%E0%A6%B0%E0%A7%8D%E0%A6%AE%E0%A6%95%E0%A6%B0%E0%A7%8D%E0%A6%A4%E0%A6%BE-" TargetMode="External"/><Relationship Id="rId29" Type="http://schemas.openxmlformats.org/officeDocument/2006/relationships/hyperlink" Target="https://mowr.gov.bd/site/page/78f680a3-95b5-40f9-b485-197d78cf932e/%E0%A6%B8%E0%A7%87%E0%A6%AC%E0%A6%BE-%E0%A6%B8%E0%A6%B9%E0%A6%9C%E0%A6%BF%E0%A6%95%E0%A6%B0%E0%A6%A3%E0%A7%87%E0%A6%B0-%E0%A6%A6%E0%A7%83%E0%A6%B7%E0%A7%8D%E0%A6%9F%E0%A6%BE%E0%A6%A8%E0%A7%8D%E0%A6%A4" TargetMode="External"/><Relationship Id="rId11" Type="http://schemas.openxmlformats.org/officeDocument/2006/relationships/hyperlink" Target="https://mowr.gov.bd/pages/static-pages/694032c435ce18e1c0562120" TargetMode="External"/><Relationship Id="rId24" Type="http://schemas.openxmlformats.org/officeDocument/2006/relationships/hyperlink" Target="https://mowr.gov.bd/site/view/go_ultimate/%E0%A6%89%E0%A6%A6%E0%A7%8D%E0%A6%AD%E0%A6%BE%E0%A6%AC%E0%A6%A8%E0%A7%80%20%E0%A6%A4%E0%A7%8D%E0%A6%B0%E0%A7%88%E0%A6%AE%E0%A6%BE%E0%A6%B8%E0%A6%BF%E0%A6%95-%E0%A6%B7%E0%A6%BE%E0%A6%A8%E0%A7%8D%E0%A6%AE%E0%A6%BE%E0%A6%B8%E0%A6%BF%E0%A6%95-%E0%A6%AC%E0%A6%BE%E0%A6%B0%E0%A7%8D%E0%A6%B7%E0%A6%BF%E0%A6%95%20%E0%A6%AE%E0%A7%82%E0%A6%B2%E0%A7%8D%E0%A6%AF%E0%A6%BE%E0%A7%9F%E0%A6%A8%20%E0%A6%AA%E0%A7%8D%E0%A6%B0%E0%A6%A4%E0%A6%BF%E0%A6%AC%E0%A7%87%E0%A6%A6%E0%A6%A8" TargetMode="External"/><Relationship Id="rId32" Type="http://schemas.openxmlformats.org/officeDocument/2006/relationships/hyperlink" Target="https://mowr.gov.bd/site/files/b4274064-f8b1-4f91-83a3-459d02a537a5/%E0%A6%AE%E0%A6%A8%E0%A7%8D%E0%A6%A4%E0%A7%8D%E0%A6%B0%E0%A6%A3%E0%A6%BE%E0%A6%B2%E0%A7%9F%E0%A7%87%E0%A6%B0-%E0%A6%8F%E0%A6%B8%E0%A6%A1%E0%A6%BF%E0%A6%9C%E0%A6%BF" TargetMode="External"/><Relationship Id="rId37" Type="http://schemas.openxmlformats.org/officeDocument/2006/relationships/hyperlink" Target="https://mowr.gov.bd/pages/files/694031d5a31054345f0d17c7" TargetMode="External"/><Relationship Id="rId40" Type="http://schemas.openxmlformats.org/officeDocument/2006/relationships/hyperlink" Target="https://plandiv.gov.bd/site/files/e295dab0-145f-48bf-bd9a-8738c3947953/%E0%A6%AC%E0%A6%BE%E0%A6%82%E0%A6%B2%E0%A6%BE%E0%A6%A6%E0%A7%87%E0%A6%B6-%E0%A6%AC-%E0%A6%A6%E0%A7%8D%E0%A6%AC%E0%A7%80%E0%A6%AA-%E0%A6%AA%E0%A6%B0%E0%A6%BF%E0%A6%95%E0%A6%B2%E0%A7%8D%E0%A6%AA%E0%A6%A8%E0%A6%BE-%E0%A7%A8%E0%A7%A7%E0%A7%A6%E0%A7%A6" TargetMode="External"/><Relationship Id="rId45" Type="http://schemas.openxmlformats.org/officeDocument/2006/relationships/hyperlink" Target="https://mowr.gov.bd/pages/files/694031d2a31054345f0d1506" TargetMode="External"/><Relationship Id="rId53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://ffwc.gov.bd/images/fsumm.pdf" TargetMode="External"/><Relationship Id="rId19" Type="http://schemas.openxmlformats.org/officeDocument/2006/relationships/hyperlink" Target="https://mowr.gov.bd/site/view/reports/%E0%A6%85%E0%A6%AD%E0%A6%BF%E0%A6%AF%E0%A7%8B%E0%A6%97%20%E0%A6%97%E0%A7%8D%E0%A6%B0%E0%A6%B9%E0%A6%A3%20%E0%A6%93%20%E0%A6%A8%E0%A6%BF%E0%A6%B7%E0%A7%8D%E0%A6%AA%E0%A6%A4%E0%A7%8D%E0%A6%A4%E0%A6%BF%20%E0%A6%AA%E0%A7%8D%E0%A6%B0%E0%A6%A4%E0%A6%BF%E0%A6%AC%E0%A7%87%E0%A6%A6%E0%A6%A8/%E0%A6%95%E0%A6%B0%E0%A7%8D%E0%A6%AE%E0%A6%AA%E0%A6%B0%E0%A6%BF%E0%A6%95%E0%A6%B2%E0%A7%8D%E0%A6%AA%E0%A6%A8%E0%A6%BE-%E0%A6%AA%E0%A6%B0%E0%A6%BF%E0%A6%AC%E0%A7%80%E0%A6%95%E0%A7%8D%E0%A6%B7%E0%A6%A3-%E0%A6%93-%E0%A6%AE%E0%A7%82%E0%A6%B2%E0%A7%8D%E0%A6%AF%E0%A6%BE%E0%A7%9F%E0%A6%A8-%E0%A6%AA%E0%A7%8D%E0%A6%B0%E0%A6%A4%E0%A6%BF%E0%A6%AC%E0%A7%87%E0%A6%A6%E0%A6%A8" TargetMode="External"/><Relationship Id="rId31" Type="http://schemas.openxmlformats.org/officeDocument/2006/relationships/hyperlink" Target="https://pani.bwdb.gov.bd/completed-project" TargetMode="External"/><Relationship Id="rId44" Type="http://schemas.openxmlformats.org/officeDocument/2006/relationships/hyperlink" Target="https://mowr.gov.bd/" TargetMode="External"/><Relationship Id="rId52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://ffwc.gov.bd/images/fsumm.pdf" TargetMode="External"/><Relationship Id="rId14" Type="http://schemas.openxmlformats.org/officeDocument/2006/relationships/hyperlink" Target="https://gpms.cabinet.gov.bd/" TargetMode="External"/><Relationship Id="rId22" Type="http://schemas.openxmlformats.org/officeDocument/2006/relationships/hyperlink" Target="https://mowr.portal.gov.bd/site/page/3da01fa1-e31b-4217-b630-f698142bb4b8/%E0%A6%B8%E0%A7%8D%E0%A6%AC%E0%A6%AA%E0%A7%8D%E0%A6%B0%E0%A6%A3%E0%A7%8B%E0%A6%A6%E0%A6%BF%E0%A6%A4-%E0%A6%A4%E0%A6%A5%E0%A7%8D%E0%A6%AF-%E0%A6%AA%E0%A7%8D%E0%A6%B0%E0%A6%95%E0%A6%BE%E0%A6%B6-%E0%A6%A4%E0%A7%8D%E0%A6%B0%E0%A7%88%E0%A6%AE%E0%A6%BE%E0%A6%B8%E0%A6%BF%E0%A6%95-%E0%A6%AA%E0%A7%8D%E0%A6%B0%E0%A6%A4%E0%A6%BF%E0%A6%AC%E0%A7%87%E0%A6%A6%E0%A6%A8" TargetMode="External"/><Relationship Id="rId27" Type="http://schemas.openxmlformats.org/officeDocument/2006/relationships/hyperlink" Target="https://mowr.gov.bd/site/page/12b42e08-4d70-4c50-9158-454128300c21/%E0%A6%B8%E0%A7%87%E0%A6%AC%E0%A6%BE-%E0%A6%B8%E0%A6%B9%E0%A6%9C%E0%A6%BF%E0%A6%95%E0%A6%B0%E0%A6%A3-%E0%A6%AE%E0%A7%8D%E0%A6%AF%E0%A6%BE%E0%A6%A8%E0%A7%81%E0%A7%9F%E0%A6%BE%E0%A6%B2" TargetMode="External"/><Relationship Id="rId30" Type="http://schemas.openxmlformats.org/officeDocument/2006/relationships/hyperlink" Target="http://mowr.gov.bd/site/view/go_ultimate/%E0%A6%AC%E0%A6%BE%E0%A6%9C%E0%A7%87%E0%A6%9F" TargetMode="External"/><Relationship Id="rId35" Type="http://schemas.openxmlformats.org/officeDocument/2006/relationships/hyperlink" Target="https://mowr.gov.bd/site/files/de329f87-ddc3-44fa-9f6c-74e080589d6b/%E0%A6%AA%E0%A6%9E%E0%A7%8D%E0%A6%9A%E0%A6%AC%E0%A6%BE%E0%A6%B0%E0%A7%8D%E0%A6%B7%E0%A6%BF%E0%A6%95%E0%A7%80-%E0%A6%AA%E0%A6%B0%E0%A6%BF%E0%A6%95%E0%A6%B2%E0%A7%8D%E0%A6%AA%E0%A6%A8%E0%A6%BE-%E0%A6%93-%E0%A6%AA%E0%A7%8D%E0%A6%B0%E0%A6%A4%E0%A6%BF%E0%A6%AC%E0%A7%87%E0%A6%A6%E0%A6%A8" TargetMode="External"/><Relationship Id="rId43" Type="http://schemas.openxmlformats.org/officeDocument/2006/relationships/hyperlink" Target="https://mowr.gov.bd/" TargetMode="External"/><Relationship Id="rId48" Type="http://schemas.openxmlformats.org/officeDocument/2006/relationships/hyperlink" Target="https://mowr.gov.bd/pages/go-ultimates?filters=%7B%22order%22%3A%2269402ff43a9d8304af772a8e%22%7D" TargetMode="External"/><Relationship Id="rId8" Type="http://schemas.openxmlformats.org/officeDocument/2006/relationships/hyperlink" Target="http://ffwc.gov.bd/images/fstat.pdf" TargetMode="External"/><Relationship Id="rId51" Type="http://schemas.openxmlformats.org/officeDocument/2006/relationships/hyperlink" Target="https://mowr.gov.bd/pages/internal-eservices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mowr.gov.bd/pages/static-pages/694032ef35ce18e1c05646d5" TargetMode="External"/><Relationship Id="rId17" Type="http://schemas.openxmlformats.org/officeDocument/2006/relationships/hyperlink" Target="https://mowr.gov.bd/site/view/go_ultimate/%E0%A6%9C%E0%A6%BE%E0%A6%A4%E0%A7%80%E0%A7%9F%20%E0%A6%B6%E0%A7%81%E0%A6%A6%E0%A7%8D%E0%A6%A7%E0%A6%BE%E0%A6%9A%E0%A6%BE%E0%A6%B0%20%E0%A6%95%E0%A6%B0%E0%A7%8D%E0%A6%AE-%E0%A6%AA%E0%A6%B0%E0%A6%BF%E0%A6%95%E0%A6%B2%E0%A7%8D%E0%A6%AA%E0%A6%A8%E0%A6%BE" TargetMode="External"/><Relationship Id="rId25" Type="http://schemas.openxmlformats.org/officeDocument/2006/relationships/hyperlink" Target="https://mowr.gov.bd/site/page/16aa3ddf-48f2-482f-bf1c-625238d360d8/%E0%A6%AA%E0%A7%8D%E0%A6%B0%E0%A6%9C%E0%A7%8D%E0%A6%9E%E0%A6%BE%E0%A6%AA%E0%A6%A8-%E0%A6%AA%E0%A6%B0%E0%A6%BF%E0%A6%AA%E0%A6%A4%E0%A7%8D%E0%A6%B0-%E0%A6%A8%E0%A7%80%E0%A6%A4%E0%A6%BF%E0%A6%AE%E0%A6%BE%E0%A6%B2%E0%A6%BE-%E0%A6%B8%E0%A6%82%E0%A6%95%E0%A6%B2%E0%A6%A8" TargetMode="External"/><Relationship Id="rId33" Type="http://schemas.openxmlformats.org/officeDocument/2006/relationships/hyperlink" Target="https://mowr.gov.bd/site/files/347f4c26-d95d-4aa0-bbd9-3f7a565c07be/%E0%A6%8F%E0%A6%B8%E0%A6%A1%E0%A6%BF%E0%A6%9C%E0%A6%BF-%E0%A6%AB%E0%A7%8B%E0%A6%95%E0%A6%BE%E0%A6%B2---%E0%A6%AC%E0%A6%BF%E0%A6%95%E0%A6%B2%E0%A7%8D%E0%A6%AA-%E0%A6%AB%E0%A7%8B%E0%A6%95%E0%A6%BE%E0%A6%B2-%E0%A6%AA%E0%A7%9F%E0%A7%87%E0%A6%A8%E0%A7%8D%E0%A6%9F" TargetMode="External"/><Relationship Id="rId38" Type="http://schemas.openxmlformats.org/officeDocument/2006/relationships/hyperlink" Target="https://mowr.gov.bd/site/files/2da3e899-369c-4a60-82c6-505a7fbaa5bf/%E0%A6%AC%E0%A6%BE%E0%A6%B8%E0%A7%8D%E0%A6%A4%E0%A6%AC%E0%A6%BE%E0%A7%9F%E0%A6%A8-%E0%A6%85%E0%A6%97%E0%A7%8D%E0%A6%B0%E0%A6%97%E0%A6%A4%E0%A6%BF" TargetMode="External"/><Relationship Id="rId46" Type="http://schemas.openxmlformats.org/officeDocument/2006/relationships/hyperlink" Target="https://mowr.gov.bd/pages/files/694031e5a31054345f0d2ae3" TargetMode="External"/><Relationship Id="rId20" Type="http://schemas.openxmlformats.org/officeDocument/2006/relationships/hyperlink" Target="https://mowr.portal.gov.bd/site/view/information_officers/%E0%A6%A6%E0%A6%BE%E0%A7%9F%E0%A6%BF%E0%A6%A4%E0%A7%8D%E0%A6%AC%E0%A6%AA%E0%A7%8D%E0%A6%B0%E0%A6%BE%E0%A6%AA%E0%A7%8D%E0%A6%A4-%E0%A6%95%E0%A6%B0%E0%A7%8D%E0%A6%AE%E0%A6%95%E0%A6%B0%E0%A7%8D%E0%A6%A4%E0%A6%BE-%E0%A6%93-%E0%A6%86%E0%A6%AA%E0%A6%BF%E0%A6%B2-%E0%A6%95%E0%A6%B0%E0%A7%8D%E0%A6%A4%E0%A7%83%E0%A6%AA%E0%A6%95%E0%A7%8D%E0%A6%B7" TargetMode="External"/><Relationship Id="rId41" Type="http://schemas.openxmlformats.org/officeDocument/2006/relationships/hyperlink" Target="http://adp.plancomm.gov.bd/" TargetMode="External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hyperlink" Target="https://nis.cabinet.gov.bd/login" TargetMode="External"/><Relationship Id="rId23" Type="http://schemas.openxmlformats.org/officeDocument/2006/relationships/hyperlink" Target="https://mowr.portal.gov.bd/site/page/a80241a3-9df6-465a-be83-73cea7431252/%E0%A6%86%E0%A6%87%E0%A6%A8-%E0%A6%AC%E0%A6%BF%E0%A6%A7%E0%A6%BF-%E0%A6%A8%E0%A7%80%E0%A6%A4%E0%A6%BF%E0%A6%AE%E0%A6%BE%E0%A6%B2%E0%A6%BE-%E0%A6%AA%E0%A6%B0%E0%A6%BF%E0%A6%AA%E0%A6%A4%E0%A7%8D%E0%A6%B0-%E0%A6%A8%E0%A6%BF%E0%A6%B0%E0%A7%8D%E0%A6%A6%E0%A7%87%E0%A6%B6%E0%A6%BF%E0%A6%95%E0%A6%BE-%E0%A6%AA%E0%A7%8D%E0%A6%B0%E0%A6%9C%E0%A7%8D%E0%A6%9E%E0%A6%BE%E0%A6%AA%E0%A6%A8" TargetMode="External"/><Relationship Id="rId28" Type="http://schemas.openxmlformats.org/officeDocument/2006/relationships/hyperlink" Target="https://mowr.gov.bd/site/page/94834a6c-083e-49b4-b6d3-3cf5fae89df5/%E0%A6%AA%E0%A7%8D%E0%A6%B0%E0%A6%9C%E0%A7%8D%E0%A6%9E%E0%A6%BE%E0%A6%AA%E0%A6%A8-%E0%A6%AA%E0%A6%B0%E0%A6%BF%E0%A6%AA%E0%A6%A4%E0%A7%8D%E0%A6%B0-%E0%A6%A8%E0%A7%80%E0%A6%A4%E0%A6%BF%E0%A6%AE%E0%A6%BE%E0%A6%B2%E0%A6%BE-%E0%A6%85%E0%A6%AB%E0%A6%BF%E0%A6%B8-%E0%A6%86%E0%A6%A6%E0%A7%87%E0%A6%B6-%E0%A6%B8%E0%A6%82%E0%A6%95%E0%A6%B2%E0%A6%A8" TargetMode="External"/><Relationship Id="rId36" Type="http://schemas.openxmlformats.org/officeDocument/2006/relationships/hyperlink" Target="https://mowr.gov.bd/site/files/3b6839cd-63d1-4fe2-9fb0-5e686a08967c/%E0%A6%89%E0%A6%A8%E0%A7%8D%E0%A6%A8%E0%A7%9F%E0%A6%A8-%E0%A6%AA%E0%A7%8D%E0%A6%B0%E0%A6%95%E0%A6%B2%E0%A7%8D%E0%A6%AA-%E0%A6%93-%E0%A6%85%E0%A6%AB%E0%A6%BF%E0%A6%B8-%E0%A6%AA%E0%A6%B0%E0%A6%BF%E0%A6%A6%E0%A6%B0%E0%A7%8D%E0%A6%B6%E0%A6%A8-%E0%A6%B8%E0%A6%AD%E0%A6%BE,-%E0%A6%B8%E0%A7%87%E0%A6%AE%E0%A6%BF%E0%A6%A8%E0%A6%BE%E0%A6%B0%E0%A7%87-%E0%A6%85%E0%A6%82%E0%A6%B6%E0%A6%97%E0%A7%8D%E0%A6%B0%E0%A6%B9%E0%A6%A3%E0%A7%87%E0%A6%B0-%E0%A6%AA%E0%A7%8D%E0%A6%B0%E0%A7%87%E0%A6%95%E0%A7%8D%E0%A6%B7%E0%A6%BF%E0%A6%A4-%E0%A6%AA%E0%A7%8D%E0%A6%B0%E0%A6%A4%E0%A6%BF%E0%A6%AC%E0%A7%87%E0%A6%A6%E0%A6%A8-%E0%A6%9B%E0%A6%95" TargetMode="External"/><Relationship Id="rId49" Type="http://schemas.openxmlformats.org/officeDocument/2006/relationships/hyperlink" Target="http://waterresources.mowr.gov.bd/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+SXElsiOPTvePD4mSjsSQdcevA==">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9</Pages>
  <Words>2572</Words>
  <Characters>14661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Golam Sakib</cp:lastModifiedBy>
  <cp:revision>11</cp:revision>
  <dcterms:created xsi:type="dcterms:W3CDTF">2026-05-20T04:25:00Z</dcterms:created>
  <dcterms:modified xsi:type="dcterms:W3CDTF">2026-08-25T09:55:00Z</dcterms:modified>
</cp:coreProperties>
</file>